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4.xml" ContentType="application/vnd.openxmlformats-officedocument.themeOverride+xml"/>
  <Override PartName="/word/theme/themeOverride5.xml" ContentType="application/vnd.openxmlformats-officedocument.themeOverride+xml"/>
  <Override PartName="/word/charts/chart10.xml" ContentType="application/vnd.openxmlformats-officedocument.drawingml.chart+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3.xml" ContentType="application/vnd.openxmlformats-officedocument.themeOverride+xml"/>
  <Default Extension="jpeg" ContentType="image/jpeg"/>
  <Override PartName="/word/theme/themeOverride1.xml" ContentType="application/vnd.openxmlformats-officedocument.themeOverride+xml"/>
  <Override PartName="/word/theme/themeOverride11.xml" ContentType="application/vnd.openxmlformats-officedocument.themeOverride+xml"/>
  <Override PartName="/word/theme/themeOverride12.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theme/themeOverride10.xml" ContentType="application/vnd.openxmlformats-officedocument.themeOverride+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047" w:rsidRPr="00C44877" w:rsidRDefault="00A34892"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noProof/>
          <w:sz w:val="24"/>
          <w:szCs w:val="24"/>
        </w:rPr>
        <w:drawing>
          <wp:anchor distT="0" distB="0" distL="114300" distR="114300" simplePos="0" relativeHeight="251637760" behindDoc="1" locked="0" layoutInCell="1" allowOverlap="1">
            <wp:simplePos x="0" y="0"/>
            <wp:positionH relativeFrom="column">
              <wp:posOffset>4802505</wp:posOffset>
            </wp:positionH>
            <wp:positionV relativeFrom="paragraph">
              <wp:posOffset>635</wp:posOffset>
            </wp:positionV>
            <wp:extent cx="800100" cy="864870"/>
            <wp:effectExtent l="0" t="0" r="0" b="0"/>
            <wp:wrapThrough wrapText="bothSides">
              <wp:wrapPolygon edited="0">
                <wp:start x="0" y="0"/>
                <wp:lineTo x="0" y="20934"/>
                <wp:lineTo x="21086" y="20934"/>
                <wp:lineTo x="21086" y="0"/>
                <wp:lineTo x="0" y="0"/>
              </wp:wrapPolygon>
            </wp:wrapThrough>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 face.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00100" cy="864870"/>
                    </a:xfrm>
                    <a:prstGeom prst="rect">
                      <a:avLst/>
                    </a:prstGeom>
                  </pic:spPr>
                </pic:pic>
              </a:graphicData>
            </a:graphic>
          </wp:anchor>
        </w:drawing>
      </w:r>
      <w:r w:rsidRPr="00C44877">
        <w:rPr>
          <w:rFonts w:ascii="Times New Roman" w:hAnsi="Times New Roman" w:cs="Times New Roman"/>
          <w:b/>
          <w:noProof/>
          <w:sz w:val="24"/>
          <w:szCs w:val="24"/>
        </w:rPr>
        <w:drawing>
          <wp:anchor distT="0" distB="0" distL="114300" distR="114300" simplePos="0" relativeHeight="251638784" behindDoc="1" locked="0" layoutInCell="1" allowOverlap="1">
            <wp:simplePos x="0" y="0"/>
            <wp:positionH relativeFrom="column">
              <wp:posOffset>-645160</wp:posOffset>
            </wp:positionH>
            <wp:positionV relativeFrom="paragraph">
              <wp:posOffset>-1270</wp:posOffset>
            </wp:positionV>
            <wp:extent cx="639445" cy="849630"/>
            <wp:effectExtent l="0" t="0" r="8255" b="7620"/>
            <wp:wrapThrough wrapText="bothSides">
              <wp:wrapPolygon edited="0">
                <wp:start x="0" y="0"/>
                <wp:lineTo x="0" y="21309"/>
                <wp:lineTo x="21235" y="21309"/>
                <wp:lineTo x="21235" y="0"/>
                <wp:lineTo x="0" y="0"/>
              </wp:wrapPolygon>
            </wp:wrapThrough>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 la uc.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39445" cy="849630"/>
                    </a:xfrm>
                    <a:prstGeom prst="rect">
                      <a:avLst/>
                    </a:prstGeom>
                  </pic:spPr>
                </pic:pic>
              </a:graphicData>
            </a:graphic>
          </wp:anchor>
        </w:drawing>
      </w:r>
      <w:r w:rsidR="002B2047" w:rsidRPr="00C44877">
        <w:rPr>
          <w:rFonts w:ascii="Times New Roman" w:hAnsi="Times New Roman" w:cs="Times New Roman"/>
          <w:b/>
          <w:sz w:val="24"/>
          <w:szCs w:val="24"/>
        </w:rPr>
        <w:t>UNIVERSIDAD DE CARABOBO</w:t>
      </w:r>
    </w:p>
    <w:p w:rsidR="002B2047" w:rsidRPr="00C44877" w:rsidRDefault="002B2047"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FACULTAD DE CIENCIA DE LA EDUCACIÓN</w:t>
      </w:r>
    </w:p>
    <w:p w:rsidR="002B2047" w:rsidRPr="00C44877" w:rsidRDefault="002B2047"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ESCUELA DE EDUCACIÓN</w:t>
      </w:r>
    </w:p>
    <w:p w:rsidR="00847671" w:rsidRPr="00C44877" w:rsidRDefault="002B2047"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DE</w:t>
      </w:r>
      <w:r w:rsidR="00847671" w:rsidRPr="00C44877">
        <w:rPr>
          <w:rFonts w:ascii="Times New Roman" w:hAnsi="Times New Roman" w:cs="Times New Roman"/>
          <w:b/>
          <w:sz w:val="24"/>
          <w:szCs w:val="24"/>
        </w:rPr>
        <w:t>PARTAMENTO DE EDUCACIÓN FISICA</w:t>
      </w:r>
    </w:p>
    <w:p w:rsidR="002B2047" w:rsidRPr="00C44877" w:rsidRDefault="002B2047"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DEPORTE Y RECREACIÓN</w:t>
      </w:r>
    </w:p>
    <w:p w:rsidR="002B2047" w:rsidRPr="00C44877" w:rsidRDefault="002B2047"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 xml:space="preserve">ASIGNATURA: </w:t>
      </w:r>
      <w:r w:rsidR="00A34892" w:rsidRPr="00C44877">
        <w:rPr>
          <w:rFonts w:ascii="Times New Roman" w:hAnsi="Times New Roman" w:cs="Times New Roman"/>
          <w:b/>
          <w:sz w:val="24"/>
          <w:szCs w:val="24"/>
        </w:rPr>
        <w:t xml:space="preserve">TRABAJO ESPECIAL DE GRADO </w:t>
      </w:r>
    </w:p>
    <w:p w:rsidR="002B2047" w:rsidRPr="00C44877" w:rsidRDefault="002B2047" w:rsidP="00C44877">
      <w:pPr>
        <w:spacing w:after="0" w:line="240" w:lineRule="auto"/>
        <w:ind w:firstLine="567"/>
        <w:rPr>
          <w:rFonts w:ascii="Times New Roman" w:hAnsi="Times New Roman" w:cs="Times New Roman"/>
          <w:sz w:val="24"/>
          <w:szCs w:val="24"/>
        </w:rPr>
      </w:pPr>
    </w:p>
    <w:p w:rsidR="002B2047" w:rsidRDefault="002B2047" w:rsidP="00C44877">
      <w:pPr>
        <w:spacing w:after="0" w:line="360" w:lineRule="auto"/>
        <w:ind w:firstLine="567"/>
        <w:rPr>
          <w:rFonts w:ascii="Times New Roman" w:hAnsi="Times New Roman" w:cs="Times New Roman"/>
          <w:sz w:val="24"/>
          <w:szCs w:val="24"/>
        </w:rPr>
      </w:pPr>
    </w:p>
    <w:p w:rsidR="00705E4A" w:rsidRDefault="00705E4A" w:rsidP="00C44877">
      <w:pPr>
        <w:spacing w:after="0" w:line="360" w:lineRule="auto"/>
        <w:ind w:firstLine="567"/>
        <w:rPr>
          <w:rFonts w:ascii="Times New Roman" w:hAnsi="Times New Roman" w:cs="Times New Roman"/>
          <w:sz w:val="24"/>
          <w:szCs w:val="24"/>
        </w:rPr>
      </w:pPr>
    </w:p>
    <w:p w:rsidR="00705E4A" w:rsidRDefault="00705E4A" w:rsidP="00C44877">
      <w:pPr>
        <w:spacing w:after="0" w:line="360" w:lineRule="auto"/>
        <w:ind w:firstLine="567"/>
        <w:rPr>
          <w:rFonts w:ascii="Times New Roman" w:hAnsi="Times New Roman" w:cs="Times New Roman"/>
          <w:sz w:val="24"/>
          <w:szCs w:val="24"/>
        </w:rPr>
      </w:pPr>
    </w:p>
    <w:p w:rsidR="00705E4A" w:rsidRDefault="00705E4A" w:rsidP="00C44877">
      <w:pPr>
        <w:spacing w:after="0" w:line="360" w:lineRule="auto"/>
        <w:ind w:firstLine="567"/>
        <w:rPr>
          <w:rFonts w:ascii="Times New Roman" w:hAnsi="Times New Roman" w:cs="Times New Roman"/>
          <w:sz w:val="24"/>
          <w:szCs w:val="24"/>
        </w:rPr>
      </w:pPr>
    </w:p>
    <w:p w:rsidR="00705E4A" w:rsidRPr="00C44877" w:rsidRDefault="00705E4A" w:rsidP="00C44877">
      <w:pPr>
        <w:spacing w:after="0" w:line="360" w:lineRule="auto"/>
        <w:ind w:firstLine="567"/>
        <w:rPr>
          <w:rFonts w:ascii="Times New Roman" w:hAnsi="Times New Roman" w:cs="Times New Roman"/>
          <w:sz w:val="24"/>
          <w:szCs w:val="24"/>
        </w:rPr>
      </w:pPr>
    </w:p>
    <w:p w:rsidR="002B2047" w:rsidRPr="00C44877" w:rsidRDefault="002B2047" w:rsidP="00C44877">
      <w:pPr>
        <w:spacing w:after="0" w:line="360" w:lineRule="auto"/>
        <w:ind w:firstLine="567"/>
        <w:rPr>
          <w:rFonts w:ascii="Times New Roman" w:hAnsi="Times New Roman" w:cs="Times New Roman"/>
          <w:sz w:val="24"/>
          <w:szCs w:val="24"/>
        </w:rPr>
      </w:pPr>
    </w:p>
    <w:p w:rsidR="002B2047" w:rsidRPr="00C44877" w:rsidRDefault="002B2047" w:rsidP="00C44877">
      <w:pPr>
        <w:spacing w:after="0" w:line="360" w:lineRule="auto"/>
        <w:ind w:firstLine="567"/>
        <w:rPr>
          <w:rFonts w:ascii="Times New Roman" w:hAnsi="Times New Roman" w:cs="Times New Roman"/>
          <w:sz w:val="24"/>
          <w:szCs w:val="24"/>
        </w:rPr>
      </w:pPr>
    </w:p>
    <w:p w:rsidR="002B2047" w:rsidRDefault="002B2047"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 xml:space="preserve">LA RECREACIÓN COMO ESTRATEGIA MOTIVADORA PARA ESTIMULAR </w:t>
      </w:r>
      <w:r w:rsidR="00C97067" w:rsidRPr="00C44877">
        <w:rPr>
          <w:rFonts w:ascii="Times New Roman" w:hAnsi="Times New Roman" w:cs="Times New Roman"/>
          <w:b/>
          <w:sz w:val="24"/>
          <w:szCs w:val="24"/>
        </w:rPr>
        <w:t>LA DISMINUCIÓN DEL SOBREPESO A LOS ESCOLARES DE LA U.E “ANTONIO MING</w:t>
      </w:r>
      <w:r w:rsidR="00F74B27" w:rsidRPr="00C44877">
        <w:rPr>
          <w:rFonts w:ascii="Times New Roman" w:hAnsi="Times New Roman" w:cs="Times New Roman"/>
          <w:b/>
          <w:sz w:val="24"/>
          <w:szCs w:val="24"/>
        </w:rPr>
        <w:t>U</w:t>
      </w:r>
      <w:r w:rsidR="00C97067" w:rsidRPr="00C44877">
        <w:rPr>
          <w:rFonts w:ascii="Times New Roman" w:hAnsi="Times New Roman" w:cs="Times New Roman"/>
          <w:b/>
          <w:sz w:val="24"/>
          <w:szCs w:val="24"/>
        </w:rPr>
        <w:t>ET LETTERON”</w:t>
      </w:r>
    </w:p>
    <w:p w:rsidR="00A9760B" w:rsidRPr="008F70C4" w:rsidRDefault="00A9760B" w:rsidP="00C44877">
      <w:pPr>
        <w:spacing w:after="0" w:line="240" w:lineRule="auto"/>
        <w:ind w:firstLine="567"/>
        <w:jc w:val="center"/>
        <w:rPr>
          <w:rFonts w:ascii="Times New Roman" w:hAnsi="Times New Roman" w:cs="Times New Roman"/>
          <w:b/>
          <w:sz w:val="24"/>
          <w:szCs w:val="24"/>
        </w:rPr>
      </w:pPr>
    </w:p>
    <w:p w:rsidR="00520859" w:rsidRPr="008F70C4" w:rsidRDefault="00520859" w:rsidP="00C44877">
      <w:pPr>
        <w:spacing w:after="0" w:line="240" w:lineRule="auto"/>
        <w:ind w:firstLine="567"/>
        <w:jc w:val="center"/>
        <w:rPr>
          <w:rFonts w:ascii="Times New Roman" w:hAnsi="Times New Roman" w:cs="Times New Roman"/>
          <w:b/>
          <w:sz w:val="24"/>
          <w:szCs w:val="24"/>
        </w:rPr>
      </w:pPr>
      <w:r w:rsidRPr="008F70C4">
        <w:rPr>
          <w:rFonts w:ascii="Times New Roman" w:hAnsi="Times New Roman" w:cs="Times New Roman"/>
          <w:b/>
          <w:sz w:val="24"/>
          <w:szCs w:val="24"/>
        </w:rPr>
        <w:t>Trabajo Especial de Grado Presentado como requisito parcial para optar por el Título de Licenciado en Educación, Mención Educación Física Deportes y Recreación</w:t>
      </w:r>
      <w:r w:rsidR="00E333AC" w:rsidRPr="008F70C4">
        <w:rPr>
          <w:rFonts w:ascii="Times New Roman" w:hAnsi="Times New Roman" w:cs="Times New Roman"/>
          <w:b/>
          <w:sz w:val="24"/>
          <w:szCs w:val="24"/>
        </w:rPr>
        <w:t xml:space="preserve"> de la Facultad de Educación de la Universidad de Carabobo</w:t>
      </w:r>
    </w:p>
    <w:p w:rsidR="002B2047" w:rsidRPr="00C44877" w:rsidRDefault="002B2047" w:rsidP="00C44877">
      <w:pPr>
        <w:spacing w:after="0" w:line="360" w:lineRule="auto"/>
        <w:ind w:firstLine="567"/>
        <w:jc w:val="center"/>
        <w:rPr>
          <w:rFonts w:ascii="Times New Roman" w:hAnsi="Times New Roman" w:cs="Times New Roman"/>
          <w:b/>
          <w:sz w:val="24"/>
          <w:szCs w:val="24"/>
        </w:rPr>
      </w:pPr>
    </w:p>
    <w:p w:rsidR="002B2047" w:rsidRPr="00C44877" w:rsidRDefault="002B2047" w:rsidP="00C44877">
      <w:pPr>
        <w:spacing w:after="0" w:line="360" w:lineRule="auto"/>
        <w:ind w:firstLine="567"/>
        <w:rPr>
          <w:rFonts w:ascii="Times New Roman" w:hAnsi="Times New Roman" w:cs="Times New Roman"/>
          <w:sz w:val="24"/>
          <w:szCs w:val="24"/>
        </w:rPr>
      </w:pPr>
    </w:p>
    <w:p w:rsidR="002B2047" w:rsidRDefault="002B2047" w:rsidP="00C44877">
      <w:pPr>
        <w:spacing w:after="0" w:line="360" w:lineRule="auto"/>
        <w:ind w:firstLine="567"/>
        <w:rPr>
          <w:rFonts w:ascii="Times New Roman" w:hAnsi="Times New Roman" w:cs="Times New Roman"/>
          <w:sz w:val="24"/>
          <w:szCs w:val="24"/>
        </w:rPr>
      </w:pPr>
    </w:p>
    <w:p w:rsidR="00A9760B" w:rsidRDefault="00A9760B" w:rsidP="00C44877">
      <w:pPr>
        <w:spacing w:after="0" w:line="360" w:lineRule="auto"/>
        <w:ind w:firstLine="567"/>
        <w:rPr>
          <w:rFonts w:ascii="Times New Roman" w:hAnsi="Times New Roman" w:cs="Times New Roman"/>
          <w:sz w:val="24"/>
          <w:szCs w:val="24"/>
        </w:rPr>
      </w:pPr>
    </w:p>
    <w:p w:rsidR="00A9760B" w:rsidRDefault="00A9760B" w:rsidP="00C44877">
      <w:pPr>
        <w:spacing w:after="0" w:line="360" w:lineRule="auto"/>
        <w:ind w:firstLine="567"/>
        <w:rPr>
          <w:rFonts w:ascii="Times New Roman" w:hAnsi="Times New Roman" w:cs="Times New Roman"/>
          <w:sz w:val="24"/>
          <w:szCs w:val="24"/>
        </w:rPr>
      </w:pPr>
    </w:p>
    <w:p w:rsidR="0026677A" w:rsidRDefault="0026677A" w:rsidP="00C44877">
      <w:pPr>
        <w:spacing w:after="0" w:line="360" w:lineRule="auto"/>
        <w:ind w:firstLine="567"/>
        <w:rPr>
          <w:rFonts w:ascii="Times New Roman" w:hAnsi="Times New Roman" w:cs="Times New Roman"/>
          <w:sz w:val="24"/>
          <w:szCs w:val="24"/>
        </w:rPr>
      </w:pPr>
    </w:p>
    <w:p w:rsidR="0026677A" w:rsidRDefault="0026677A" w:rsidP="00C44877">
      <w:pPr>
        <w:spacing w:after="0" w:line="360" w:lineRule="auto"/>
        <w:ind w:firstLine="567"/>
        <w:rPr>
          <w:rFonts w:ascii="Times New Roman" w:hAnsi="Times New Roman" w:cs="Times New Roman"/>
          <w:sz w:val="24"/>
          <w:szCs w:val="24"/>
        </w:rPr>
      </w:pPr>
    </w:p>
    <w:p w:rsidR="0026677A" w:rsidRPr="00C44877" w:rsidRDefault="0026677A" w:rsidP="00C44877">
      <w:pPr>
        <w:spacing w:after="0" w:line="360" w:lineRule="auto"/>
        <w:ind w:firstLine="567"/>
        <w:rPr>
          <w:rFonts w:ascii="Times New Roman" w:hAnsi="Times New Roman" w:cs="Times New Roman"/>
          <w:sz w:val="24"/>
          <w:szCs w:val="24"/>
        </w:rPr>
      </w:pPr>
    </w:p>
    <w:p w:rsidR="002B2047" w:rsidRPr="00C44877" w:rsidRDefault="002B2047" w:rsidP="00C44877">
      <w:pPr>
        <w:spacing w:after="0" w:line="360" w:lineRule="auto"/>
        <w:ind w:firstLine="567"/>
        <w:jc w:val="right"/>
        <w:rPr>
          <w:rFonts w:ascii="Times New Roman" w:hAnsi="Times New Roman" w:cs="Times New Roman"/>
          <w:sz w:val="24"/>
          <w:szCs w:val="24"/>
        </w:rPr>
      </w:pPr>
    </w:p>
    <w:p w:rsidR="00520859" w:rsidRPr="00C44877" w:rsidRDefault="00520859" w:rsidP="00C44877">
      <w:pPr>
        <w:spacing w:after="0"/>
        <w:ind w:firstLine="567"/>
        <w:jc w:val="right"/>
        <w:rPr>
          <w:rFonts w:ascii="Times New Roman" w:hAnsi="Times New Roman" w:cs="Times New Roman"/>
          <w:b/>
          <w:sz w:val="24"/>
          <w:szCs w:val="24"/>
        </w:rPr>
      </w:pPr>
      <w:r w:rsidRPr="00C44877">
        <w:rPr>
          <w:rFonts w:ascii="Times New Roman" w:hAnsi="Times New Roman" w:cs="Times New Roman"/>
          <w:b/>
          <w:sz w:val="24"/>
          <w:szCs w:val="24"/>
        </w:rPr>
        <w:t xml:space="preserve">Autor: Lameda Edward </w:t>
      </w:r>
    </w:p>
    <w:p w:rsidR="00520859" w:rsidRPr="00C44877" w:rsidRDefault="00E333AC" w:rsidP="00C44877">
      <w:pPr>
        <w:spacing w:after="0"/>
        <w:ind w:firstLine="567"/>
        <w:jc w:val="right"/>
        <w:rPr>
          <w:rFonts w:ascii="Times New Roman" w:hAnsi="Times New Roman" w:cs="Times New Roman"/>
          <w:b/>
          <w:sz w:val="24"/>
          <w:szCs w:val="24"/>
        </w:rPr>
      </w:pPr>
      <w:r>
        <w:rPr>
          <w:rFonts w:ascii="Times New Roman" w:hAnsi="Times New Roman" w:cs="Times New Roman"/>
          <w:b/>
          <w:sz w:val="24"/>
          <w:szCs w:val="24"/>
        </w:rPr>
        <w:t xml:space="preserve">Tutor: </w:t>
      </w:r>
      <w:r w:rsidR="00520859" w:rsidRPr="00C44877">
        <w:rPr>
          <w:rFonts w:ascii="Times New Roman" w:hAnsi="Times New Roman" w:cs="Times New Roman"/>
          <w:b/>
          <w:sz w:val="24"/>
          <w:szCs w:val="24"/>
        </w:rPr>
        <w:t>Luwi Guzmán</w:t>
      </w:r>
    </w:p>
    <w:p w:rsidR="00CE0C21" w:rsidRPr="00C44877" w:rsidRDefault="00CE0C21" w:rsidP="00C44877">
      <w:pPr>
        <w:spacing w:after="0" w:line="360" w:lineRule="auto"/>
        <w:ind w:firstLine="567"/>
        <w:rPr>
          <w:rFonts w:ascii="Times New Roman" w:hAnsi="Times New Roman" w:cs="Times New Roman"/>
          <w:sz w:val="24"/>
          <w:szCs w:val="24"/>
        </w:rPr>
      </w:pPr>
    </w:p>
    <w:p w:rsidR="003C4DC6" w:rsidRPr="00C44877" w:rsidRDefault="003C4DC6" w:rsidP="00C44877">
      <w:pPr>
        <w:spacing w:after="0" w:line="360" w:lineRule="auto"/>
        <w:ind w:firstLine="567"/>
        <w:jc w:val="right"/>
        <w:rPr>
          <w:rFonts w:ascii="Times New Roman" w:hAnsi="Times New Roman" w:cs="Times New Roman"/>
          <w:sz w:val="24"/>
          <w:szCs w:val="24"/>
        </w:rPr>
      </w:pPr>
    </w:p>
    <w:p w:rsidR="00A9760B" w:rsidRDefault="00A9760B" w:rsidP="00A9760B">
      <w:pPr>
        <w:spacing w:after="0"/>
        <w:ind w:firstLine="567"/>
        <w:jc w:val="center"/>
        <w:rPr>
          <w:rFonts w:ascii="Times New Roman" w:hAnsi="Times New Roman" w:cs="Times New Roman"/>
          <w:sz w:val="24"/>
          <w:szCs w:val="24"/>
        </w:rPr>
      </w:pPr>
    </w:p>
    <w:p w:rsidR="00A9760B" w:rsidRDefault="00A9760B" w:rsidP="00A9760B">
      <w:pPr>
        <w:spacing w:after="0"/>
        <w:ind w:firstLine="567"/>
        <w:jc w:val="center"/>
        <w:rPr>
          <w:rFonts w:ascii="Times New Roman" w:hAnsi="Times New Roman" w:cs="Times New Roman"/>
          <w:sz w:val="24"/>
          <w:szCs w:val="24"/>
        </w:rPr>
      </w:pPr>
    </w:p>
    <w:p w:rsidR="00A9760B" w:rsidRPr="008F70C4" w:rsidRDefault="00A9760B" w:rsidP="00A9760B">
      <w:pPr>
        <w:spacing w:after="0"/>
        <w:ind w:firstLine="567"/>
        <w:jc w:val="center"/>
        <w:rPr>
          <w:rFonts w:ascii="Times New Roman" w:hAnsi="Times New Roman" w:cs="Times New Roman"/>
          <w:b/>
          <w:sz w:val="24"/>
          <w:szCs w:val="24"/>
        </w:rPr>
      </w:pPr>
      <w:r w:rsidRPr="008F70C4">
        <w:rPr>
          <w:rFonts w:ascii="Times New Roman" w:hAnsi="Times New Roman" w:cs="Times New Roman"/>
          <w:b/>
          <w:sz w:val="24"/>
          <w:szCs w:val="24"/>
        </w:rPr>
        <w:t>Bárbula, Febrero2015</w:t>
      </w:r>
    </w:p>
    <w:p w:rsidR="00CE0C21" w:rsidRDefault="00CE0C21" w:rsidP="00C44877">
      <w:pPr>
        <w:spacing w:after="0" w:line="360" w:lineRule="auto"/>
        <w:ind w:firstLine="567"/>
        <w:jc w:val="center"/>
        <w:rPr>
          <w:rFonts w:ascii="Times New Roman" w:hAnsi="Times New Roman" w:cs="Times New Roman"/>
          <w:b/>
          <w:sz w:val="24"/>
          <w:szCs w:val="24"/>
        </w:rPr>
      </w:pPr>
    </w:p>
    <w:p w:rsidR="0026677A" w:rsidRDefault="0026677A" w:rsidP="00C44877">
      <w:pPr>
        <w:spacing w:after="0" w:line="360" w:lineRule="auto"/>
        <w:ind w:firstLine="567"/>
        <w:jc w:val="center"/>
        <w:rPr>
          <w:rFonts w:ascii="Times New Roman" w:hAnsi="Times New Roman" w:cs="Times New Roman"/>
          <w:b/>
          <w:sz w:val="24"/>
          <w:szCs w:val="24"/>
        </w:rPr>
      </w:pPr>
    </w:p>
    <w:p w:rsidR="004C2681" w:rsidRPr="00C44877" w:rsidRDefault="00A34892" w:rsidP="00A9760B">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noProof/>
          <w:sz w:val="24"/>
          <w:szCs w:val="24"/>
        </w:rPr>
        <w:drawing>
          <wp:anchor distT="0" distB="0" distL="114300" distR="114300" simplePos="0" relativeHeight="251651072" behindDoc="1" locked="0" layoutInCell="1" allowOverlap="1">
            <wp:simplePos x="0" y="0"/>
            <wp:positionH relativeFrom="column">
              <wp:posOffset>4604385</wp:posOffset>
            </wp:positionH>
            <wp:positionV relativeFrom="paragraph">
              <wp:posOffset>6350</wp:posOffset>
            </wp:positionV>
            <wp:extent cx="800100" cy="864870"/>
            <wp:effectExtent l="0" t="0" r="0" b="0"/>
            <wp:wrapThrough wrapText="bothSides">
              <wp:wrapPolygon edited="0">
                <wp:start x="0" y="0"/>
                <wp:lineTo x="0" y="20934"/>
                <wp:lineTo x="21086" y="20934"/>
                <wp:lineTo x="21086" y="0"/>
                <wp:lineTo x="0" y="0"/>
              </wp:wrapPolygon>
            </wp:wrapThrough>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 face.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00100" cy="864870"/>
                    </a:xfrm>
                    <a:prstGeom prst="rect">
                      <a:avLst/>
                    </a:prstGeom>
                  </pic:spPr>
                </pic:pic>
              </a:graphicData>
            </a:graphic>
          </wp:anchor>
        </w:drawing>
      </w:r>
      <w:r w:rsidRPr="00C44877">
        <w:rPr>
          <w:rFonts w:ascii="Times New Roman" w:hAnsi="Times New Roman" w:cs="Times New Roman"/>
          <w:b/>
          <w:noProof/>
          <w:sz w:val="24"/>
          <w:szCs w:val="24"/>
        </w:rPr>
        <w:drawing>
          <wp:anchor distT="0" distB="0" distL="114300" distR="114300" simplePos="0" relativeHeight="251655168" behindDoc="1" locked="0" layoutInCell="1" allowOverlap="1">
            <wp:simplePos x="0" y="0"/>
            <wp:positionH relativeFrom="column">
              <wp:posOffset>-416560</wp:posOffset>
            </wp:positionH>
            <wp:positionV relativeFrom="paragraph">
              <wp:posOffset>4445</wp:posOffset>
            </wp:positionV>
            <wp:extent cx="639445" cy="849630"/>
            <wp:effectExtent l="0" t="0" r="8255" b="7620"/>
            <wp:wrapThrough wrapText="bothSides">
              <wp:wrapPolygon edited="0">
                <wp:start x="0" y="0"/>
                <wp:lineTo x="0" y="21309"/>
                <wp:lineTo x="21235" y="21309"/>
                <wp:lineTo x="21235" y="0"/>
                <wp:lineTo x="0" y="0"/>
              </wp:wrapPolygon>
            </wp:wrapThrough>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 la uc.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39445" cy="849630"/>
                    </a:xfrm>
                    <a:prstGeom prst="rect">
                      <a:avLst/>
                    </a:prstGeom>
                  </pic:spPr>
                </pic:pic>
              </a:graphicData>
            </a:graphic>
          </wp:anchor>
        </w:drawing>
      </w:r>
      <w:r w:rsidR="00A9760B">
        <w:rPr>
          <w:rFonts w:ascii="Times New Roman" w:hAnsi="Times New Roman" w:cs="Times New Roman"/>
          <w:b/>
          <w:sz w:val="24"/>
          <w:szCs w:val="24"/>
        </w:rPr>
        <w:t>U</w:t>
      </w:r>
      <w:r w:rsidR="004C2681" w:rsidRPr="00C44877">
        <w:rPr>
          <w:rFonts w:ascii="Times New Roman" w:hAnsi="Times New Roman" w:cs="Times New Roman"/>
          <w:b/>
          <w:sz w:val="24"/>
          <w:szCs w:val="24"/>
        </w:rPr>
        <w:t>NIVERSIDAD DE CARABOBO</w:t>
      </w:r>
    </w:p>
    <w:p w:rsidR="004C2681" w:rsidRPr="00C44877" w:rsidRDefault="004C2681" w:rsidP="00A9760B">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FACULTAD DE CIENCIA DE LA EDUCACIÓN</w:t>
      </w:r>
    </w:p>
    <w:p w:rsidR="004C2681" w:rsidRPr="00C44877" w:rsidRDefault="004C2681" w:rsidP="00A9760B">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ESCUELA DE EDUCACIÓN</w:t>
      </w:r>
    </w:p>
    <w:p w:rsidR="00847671" w:rsidRPr="00C44877" w:rsidRDefault="004C2681" w:rsidP="00A9760B">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DE</w:t>
      </w:r>
      <w:r w:rsidR="00847671" w:rsidRPr="00C44877">
        <w:rPr>
          <w:rFonts w:ascii="Times New Roman" w:hAnsi="Times New Roman" w:cs="Times New Roman"/>
          <w:b/>
          <w:sz w:val="24"/>
          <w:szCs w:val="24"/>
        </w:rPr>
        <w:t>PARTAMENTO DE EDUCACIÓN FISICA</w:t>
      </w:r>
    </w:p>
    <w:p w:rsidR="004C2681" w:rsidRPr="00C44877" w:rsidRDefault="004C2681" w:rsidP="00A9760B">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DEPORTE Y RECREACIÓN</w:t>
      </w:r>
    </w:p>
    <w:p w:rsidR="004C2681" w:rsidRPr="00C44877" w:rsidRDefault="004C2681" w:rsidP="00A9760B">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 xml:space="preserve">ASIGNATURA: </w:t>
      </w:r>
      <w:r w:rsidR="00847671" w:rsidRPr="00C44877">
        <w:rPr>
          <w:rFonts w:ascii="Times New Roman" w:hAnsi="Times New Roman" w:cs="Times New Roman"/>
          <w:b/>
          <w:sz w:val="24"/>
          <w:szCs w:val="24"/>
        </w:rPr>
        <w:t>TRABAJO ESPECIAL DE GRADO</w:t>
      </w:r>
    </w:p>
    <w:p w:rsidR="00847671" w:rsidRPr="00C44877" w:rsidRDefault="00847671" w:rsidP="00C44877">
      <w:pPr>
        <w:spacing w:after="0" w:line="240" w:lineRule="auto"/>
        <w:ind w:firstLine="567"/>
        <w:jc w:val="center"/>
        <w:rPr>
          <w:rFonts w:ascii="Times New Roman" w:hAnsi="Times New Roman" w:cs="Times New Roman"/>
          <w:b/>
          <w:sz w:val="24"/>
          <w:szCs w:val="24"/>
        </w:rPr>
      </w:pPr>
    </w:p>
    <w:p w:rsidR="00847671" w:rsidRPr="00C44877" w:rsidRDefault="00847671" w:rsidP="00C44877">
      <w:pPr>
        <w:spacing w:after="0" w:line="240" w:lineRule="auto"/>
        <w:ind w:firstLine="567"/>
        <w:jc w:val="center"/>
        <w:rPr>
          <w:rFonts w:ascii="Times New Roman" w:hAnsi="Times New Roman" w:cs="Times New Roman"/>
          <w:sz w:val="24"/>
          <w:szCs w:val="24"/>
        </w:rPr>
      </w:pPr>
    </w:p>
    <w:p w:rsidR="004C2681" w:rsidRDefault="004C2681"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LA RECREACIÓN COMO ESTRATEGIA MOTIVADORA PARA ESTIMULAR LA DISMINUCIÓN DEL SOBREPESO A LOS ESCOLARES DE LA U.E “ANTONIO MING</w:t>
      </w:r>
      <w:r w:rsidR="0087108B" w:rsidRPr="00C44877">
        <w:rPr>
          <w:rFonts w:ascii="Times New Roman" w:hAnsi="Times New Roman" w:cs="Times New Roman"/>
          <w:b/>
          <w:sz w:val="24"/>
          <w:szCs w:val="24"/>
        </w:rPr>
        <w:t>U</w:t>
      </w:r>
      <w:r w:rsidRPr="00C44877">
        <w:rPr>
          <w:rFonts w:ascii="Times New Roman" w:hAnsi="Times New Roman" w:cs="Times New Roman"/>
          <w:b/>
          <w:sz w:val="24"/>
          <w:szCs w:val="24"/>
        </w:rPr>
        <w:t>ET LETTERON”</w:t>
      </w:r>
    </w:p>
    <w:p w:rsidR="00EB4C35" w:rsidRPr="00C44877" w:rsidRDefault="00EB4C35" w:rsidP="00C44877">
      <w:pPr>
        <w:spacing w:after="0" w:line="240" w:lineRule="auto"/>
        <w:ind w:firstLine="567"/>
        <w:jc w:val="center"/>
        <w:rPr>
          <w:rFonts w:ascii="Times New Roman" w:hAnsi="Times New Roman" w:cs="Times New Roman"/>
          <w:b/>
          <w:sz w:val="24"/>
          <w:szCs w:val="24"/>
        </w:rPr>
      </w:pPr>
    </w:p>
    <w:p w:rsidR="00520859" w:rsidRPr="00C44877" w:rsidRDefault="00520859" w:rsidP="00C44877">
      <w:pPr>
        <w:spacing w:after="0" w:line="240" w:lineRule="auto"/>
        <w:ind w:firstLine="567"/>
        <w:jc w:val="center"/>
        <w:rPr>
          <w:rFonts w:ascii="Times New Roman" w:hAnsi="Times New Roman" w:cs="Times New Roman"/>
          <w:b/>
          <w:sz w:val="24"/>
          <w:szCs w:val="24"/>
        </w:rPr>
      </w:pPr>
    </w:p>
    <w:p w:rsidR="004C2681" w:rsidRPr="00C44877" w:rsidRDefault="004C2681" w:rsidP="00C44877">
      <w:pPr>
        <w:spacing w:after="0" w:line="240" w:lineRule="auto"/>
        <w:ind w:firstLine="567"/>
        <w:jc w:val="right"/>
        <w:rPr>
          <w:rFonts w:ascii="Times New Roman" w:hAnsi="Times New Roman" w:cs="Times New Roman"/>
          <w:b/>
          <w:sz w:val="24"/>
          <w:szCs w:val="24"/>
        </w:rPr>
      </w:pPr>
      <w:r w:rsidRPr="00C44877">
        <w:rPr>
          <w:rFonts w:ascii="Times New Roman" w:hAnsi="Times New Roman" w:cs="Times New Roman"/>
          <w:b/>
          <w:sz w:val="24"/>
          <w:szCs w:val="24"/>
        </w:rPr>
        <w:t>Autor: Lameda Edward</w:t>
      </w:r>
    </w:p>
    <w:p w:rsidR="004C2681" w:rsidRPr="00C44877" w:rsidRDefault="00520859" w:rsidP="00C44877">
      <w:pPr>
        <w:spacing w:after="0" w:line="240" w:lineRule="auto"/>
        <w:ind w:firstLine="567"/>
        <w:jc w:val="right"/>
        <w:rPr>
          <w:rFonts w:ascii="Times New Roman" w:hAnsi="Times New Roman" w:cs="Times New Roman"/>
          <w:b/>
          <w:sz w:val="24"/>
          <w:szCs w:val="24"/>
        </w:rPr>
      </w:pPr>
      <w:r w:rsidRPr="00C44877">
        <w:rPr>
          <w:rFonts w:ascii="Times New Roman" w:hAnsi="Times New Roman" w:cs="Times New Roman"/>
          <w:b/>
          <w:sz w:val="24"/>
          <w:szCs w:val="24"/>
        </w:rPr>
        <w:t xml:space="preserve">Tutor: </w:t>
      </w:r>
      <w:r w:rsidR="004C2681" w:rsidRPr="00C44877">
        <w:rPr>
          <w:rFonts w:ascii="Times New Roman" w:hAnsi="Times New Roman" w:cs="Times New Roman"/>
          <w:b/>
          <w:sz w:val="24"/>
          <w:szCs w:val="24"/>
        </w:rPr>
        <w:t xml:space="preserve">: </w:t>
      </w:r>
      <w:r w:rsidR="004C2681" w:rsidRPr="00C44877">
        <w:rPr>
          <w:rFonts w:ascii="Times New Roman" w:hAnsi="Times New Roman" w:cs="Times New Roman"/>
          <w:sz w:val="24"/>
          <w:szCs w:val="24"/>
        </w:rPr>
        <w:t>Luwi Guzmán</w:t>
      </w:r>
    </w:p>
    <w:p w:rsidR="004C2681" w:rsidRPr="00C44877" w:rsidRDefault="004C2681" w:rsidP="00C44877">
      <w:pPr>
        <w:spacing w:after="0" w:line="360" w:lineRule="auto"/>
        <w:ind w:firstLine="567"/>
        <w:jc w:val="right"/>
        <w:rPr>
          <w:rFonts w:ascii="Times New Roman" w:hAnsi="Times New Roman" w:cs="Times New Roman"/>
          <w:b/>
          <w:sz w:val="24"/>
          <w:szCs w:val="24"/>
        </w:rPr>
      </w:pPr>
      <w:r w:rsidRPr="00C44877">
        <w:rPr>
          <w:rFonts w:ascii="Times New Roman" w:hAnsi="Times New Roman" w:cs="Times New Roman"/>
          <w:b/>
          <w:sz w:val="24"/>
          <w:szCs w:val="24"/>
        </w:rPr>
        <w:t xml:space="preserve">Fecha: </w:t>
      </w:r>
      <w:r w:rsidRPr="00C44877">
        <w:rPr>
          <w:rFonts w:ascii="Times New Roman" w:hAnsi="Times New Roman" w:cs="Times New Roman"/>
          <w:sz w:val="24"/>
          <w:szCs w:val="24"/>
        </w:rPr>
        <w:t>Febrero 2015</w:t>
      </w:r>
      <w:r w:rsidRPr="00C44877">
        <w:rPr>
          <w:rFonts w:ascii="Times New Roman" w:hAnsi="Times New Roman" w:cs="Times New Roman"/>
          <w:b/>
          <w:sz w:val="24"/>
          <w:szCs w:val="24"/>
        </w:rPr>
        <w:t xml:space="preserve"> </w:t>
      </w:r>
    </w:p>
    <w:p w:rsidR="004C2681" w:rsidRPr="00C44877" w:rsidRDefault="004C2681" w:rsidP="00C44877">
      <w:pPr>
        <w:spacing w:after="0" w:line="360" w:lineRule="auto"/>
        <w:ind w:firstLine="567"/>
        <w:jc w:val="both"/>
        <w:rPr>
          <w:rFonts w:ascii="Times New Roman" w:hAnsi="Times New Roman" w:cs="Times New Roman"/>
          <w:b/>
          <w:sz w:val="24"/>
          <w:szCs w:val="24"/>
        </w:rPr>
      </w:pPr>
    </w:p>
    <w:p w:rsidR="004C2681" w:rsidRPr="00C44877" w:rsidRDefault="004C2681" w:rsidP="00C44877">
      <w:pPr>
        <w:spacing w:after="0" w:line="36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 xml:space="preserve">RESUMEN </w:t>
      </w:r>
    </w:p>
    <w:p w:rsidR="004C2681" w:rsidRPr="00C44877" w:rsidRDefault="004C2681" w:rsidP="00C44877">
      <w:pPr>
        <w:spacing w:after="0" w:line="360" w:lineRule="auto"/>
        <w:ind w:firstLine="567"/>
        <w:jc w:val="both"/>
        <w:rPr>
          <w:rFonts w:ascii="Times New Roman" w:hAnsi="Times New Roman" w:cs="Times New Roman"/>
          <w:sz w:val="24"/>
          <w:szCs w:val="24"/>
        </w:rPr>
      </w:pPr>
    </w:p>
    <w:p w:rsidR="00307741" w:rsidRDefault="004C2681" w:rsidP="00C44877">
      <w:pPr>
        <w:spacing w:after="0" w:line="240" w:lineRule="auto"/>
        <w:ind w:firstLine="567"/>
        <w:jc w:val="both"/>
        <w:rPr>
          <w:rFonts w:ascii="Times New Roman" w:hAnsi="Times New Roman" w:cs="Times New Roman"/>
          <w:sz w:val="24"/>
          <w:szCs w:val="24"/>
        </w:rPr>
      </w:pPr>
      <w:r w:rsidRPr="00C44877">
        <w:rPr>
          <w:rFonts w:ascii="Times New Roman" w:hAnsi="Times New Roman" w:cs="Times New Roman"/>
          <w:sz w:val="24"/>
          <w:szCs w:val="24"/>
        </w:rPr>
        <w:t xml:space="preserve">Esta investigación se desarrolló con el fin de proponer un programa de recreación, como herramienta fundamental de las clases de Educación Física que ayude a preservar la salud de los estudiantes del segundo año sección “E” de la U.E. “Antonio Minguet Letteron”. Por tanto, se caracteriza por tener una orientación de tipo factible basada en una investigación descriptiva </w:t>
      </w:r>
      <w:r w:rsidR="00307741" w:rsidRPr="00C44877">
        <w:rPr>
          <w:rFonts w:ascii="Times New Roman" w:hAnsi="Times New Roman" w:cs="Times New Roman"/>
          <w:sz w:val="24"/>
          <w:szCs w:val="24"/>
        </w:rPr>
        <w:t xml:space="preserve">con el soporte de la revisión </w:t>
      </w:r>
      <w:r w:rsidRPr="00C44877">
        <w:rPr>
          <w:rFonts w:ascii="Times New Roman" w:hAnsi="Times New Roman" w:cs="Times New Roman"/>
          <w:sz w:val="24"/>
          <w:szCs w:val="24"/>
        </w:rPr>
        <w:t>documental</w:t>
      </w:r>
      <w:r w:rsidR="00307741" w:rsidRPr="00C44877">
        <w:rPr>
          <w:rFonts w:ascii="Times New Roman" w:hAnsi="Times New Roman" w:cs="Times New Roman"/>
          <w:sz w:val="24"/>
          <w:szCs w:val="24"/>
        </w:rPr>
        <w:t xml:space="preserve">, la recolección de información se </w:t>
      </w:r>
      <w:r w:rsidR="00847671" w:rsidRPr="00C44877">
        <w:rPr>
          <w:rFonts w:ascii="Times New Roman" w:hAnsi="Times New Roman" w:cs="Times New Roman"/>
          <w:sz w:val="24"/>
          <w:szCs w:val="24"/>
        </w:rPr>
        <w:t>realizó</w:t>
      </w:r>
      <w:r w:rsidR="00307741" w:rsidRPr="00C44877">
        <w:rPr>
          <w:rFonts w:ascii="Times New Roman" w:hAnsi="Times New Roman" w:cs="Times New Roman"/>
          <w:sz w:val="24"/>
          <w:szCs w:val="24"/>
        </w:rPr>
        <w:t xml:space="preserve"> a través de la </w:t>
      </w:r>
      <w:r w:rsidR="00847671" w:rsidRPr="00C44877">
        <w:rPr>
          <w:rFonts w:ascii="Times New Roman" w:hAnsi="Times New Roman" w:cs="Times New Roman"/>
          <w:sz w:val="24"/>
          <w:szCs w:val="24"/>
        </w:rPr>
        <w:t>aplicación de un cuestionario</w:t>
      </w:r>
      <w:r w:rsidRPr="00C44877">
        <w:rPr>
          <w:rFonts w:ascii="Times New Roman" w:hAnsi="Times New Roman" w:cs="Times New Roman"/>
          <w:sz w:val="24"/>
          <w:szCs w:val="24"/>
        </w:rPr>
        <w:t xml:space="preserve">. La población objeto de </w:t>
      </w:r>
      <w:r w:rsidR="00307741" w:rsidRPr="00C44877">
        <w:rPr>
          <w:rFonts w:ascii="Times New Roman" w:hAnsi="Times New Roman" w:cs="Times New Roman"/>
          <w:sz w:val="24"/>
          <w:szCs w:val="24"/>
        </w:rPr>
        <w:t xml:space="preserve">estudio estuvo conformada por </w:t>
      </w:r>
      <w:r w:rsidR="007A61CA" w:rsidRPr="00C44877">
        <w:rPr>
          <w:rFonts w:ascii="Times New Roman" w:hAnsi="Times New Roman" w:cs="Times New Roman"/>
          <w:sz w:val="24"/>
          <w:szCs w:val="24"/>
        </w:rPr>
        <w:t>la totalidad de alumnos de dicha sección</w:t>
      </w:r>
      <w:r w:rsidRPr="00C44877">
        <w:rPr>
          <w:rFonts w:ascii="Times New Roman" w:hAnsi="Times New Roman" w:cs="Times New Roman"/>
          <w:sz w:val="24"/>
          <w:szCs w:val="24"/>
        </w:rPr>
        <w:t xml:space="preserve">, a las cuales se le aplicó un instrumento tipo </w:t>
      </w:r>
      <w:r w:rsidR="00307741" w:rsidRPr="00C44877">
        <w:rPr>
          <w:rFonts w:ascii="Times New Roman" w:hAnsi="Times New Roman" w:cs="Times New Roman"/>
          <w:sz w:val="24"/>
          <w:szCs w:val="24"/>
        </w:rPr>
        <w:t xml:space="preserve">cuestionario </w:t>
      </w:r>
      <w:r w:rsidRPr="00C44877">
        <w:rPr>
          <w:rFonts w:ascii="Times New Roman" w:hAnsi="Times New Roman" w:cs="Times New Roman"/>
          <w:sz w:val="24"/>
          <w:szCs w:val="24"/>
        </w:rPr>
        <w:t>con el propósito de determinar sus necesidades y preferencias en materia de recreación</w:t>
      </w:r>
      <w:r w:rsidR="00307741" w:rsidRPr="00C44877">
        <w:rPr>
          <w:rFonts w:ascii="Times New Roman" w:hAnsi="Times New Roman" w:cs="Times New Roman"/>
          <w:sz w:val="24"/>
          <w:szCs w:val="24"/>
        </w:rPr>
        <w:t xml:space="preserve"> y deporte.</w:t>
      </w:r>
      <w:r w:rsidR="00847671" w:rsidRPr="00C44877">
        <w:rPr>
          <w:rFonts w:ascii="Times New Roman" w:hAnsi="Times New Roman" w:cs="Times New Roman"/>
          <w:sz w:val="24"/>
          <w:szCs w:val="24"/>
        </w:rPr>
        <w:t xml:space="preserve"> Dentro de las conclusiones más resaltantes se encuentra que los estudiantes no se encuentran motivados a participar en las actividades de Educación Física, los mismos consumen alimentos ricos en azucares y grasas saturadas y por otro lado les gustaría que los docentes de esta asignatura incluyeran actividades recreativas </w:t>
      </w:r>
      <w:r w:rsidR="007A61CA" w:rsidRPr="00C44877">
        <w:rPr>
          <w:rFonts w:ascii="Times New Roman" w:hAnsi="Times New Roman" w:cs="Times New Roman"/>
          <w:sz w:val="24"/>
          <w:szCs w:val="24"/>
        </w:rPr>
        <w:t>como estrategia para disminuir el sobre peso.</w:t>
      </w:r>
    </w:p>
    <w:p w:rsidR="00455DCE" w:rsidRPr="00C44877" w:rsidRDefault="00455DCE" w:rsidP="00C44877">
      <w:pPr>
        <w:spacing w:after="0" w:line="240" w:lineRule="auto"/>
        <w:ind w:firstLine="567"/>
        <w:jc w:val="both"/>
        <w:rPr>
          <w:rFonts w:ascii="Times New Roman" w:hAnsi="Times New Roman" w:cs="Times New Roman"/>
          <w:sz w:val="24"/>
          <w:szCs w:val="24"/>
        </w:rPr>
      </w:pPr>
    </w:p>
    <w:p w:rsidR="004C2681" w:rsidRPr="00C44877" w:rsidRDefault="004C2681" w:rsidP="00455DCE">
      <w:pPr>
        <w:spacing w:after="0" w:line="240" w:lineRule="auto"/>
        <w:jc w:val="both"/>
        <w:rPr>
          <w:rFonts w:ascii="Times New Roman" w:hAnsi="Times New Roman" w:cs="Times New Roman"/>
          <w:sz w:val="24"/>
          <w:szCs w:val="24"/>
        </w:rPr>
      </w:pPr>
      <w:r w:rsidRPr="00C44877">
        <w:rPr>
          <w:rFonts w:ascii="Times New Roman" w:hAnsi="Times New Roman" w:cs="Times New Roman"/>
          <w:b/>
          <w:sz w:val="24"/>
          <w:szCs w:val="24"/>
        </w:rPr>
        <w:t>Palabras Clave:</w:t>
      </w:r>
      <w:r w:rsidRPr="00C44877">
        <w:rPr>
          <w:rFonts w:ascii="Times New Roman" w:hAnsi="Times New Roman" w:cs="Times New Roman"/>
          <w:sz w:val="24"/>
          <w:szCs w:val="24"/>
        </w:rPr>
        <w:t xml:space="preserve"> Recreación</w:t>
      </w:r>
      <w:r w:rsidR="00307741" w:rsidRPr="00C44877">
        <w:rPr>
          <w:rFonts w:ascii="Times New Roman" w:hAnsi="Times New Roman" w:cs="Times New Roman"/>
          <w:sz w:val="24"/>
          <w:szCs w:val="24"/>
        </w:rPr>
        <w:t xml:space="preserve">, Deporte y Obesidad. </w:t>
      </w:r>
    </w:p>
    <w:p w:rsidR="00520859" w:rsidRPr="00C44877" w:rsidRDefault="00520859" w:rsidP="00455DCE">
      <w:pPr>
        <w:spacing w:after="0" w:line="240" w:lineRule="auto"/>
        <w:jc w:val="both"/>
        <w:rPr>
          <w:rFonts w:ascii="Times New Roman" w:hAnsi="Times New Roman" w:cs="Times New Roman"/>
          <w:b/>
          <w:sz w:val="24"/>
          <w:szCs w:val="24"/>
        </w:rPr>
      </w:pPr>
      <w:r w:rsidRPr="00C44877">
        <w:rPr>
          <w:rFonts w:ascii="Times New Roman" w:hAnsi="Times New Roman" w:cs="Times New Roman"/>
          <w:b/>
          <w:sz w:val="24"/>
          <w:szCs w:val="24"/>
        </w:rPr>
        <w:t>Línea de Investigación:</w:t>
      </w:r>
      <w:r w:rsidR="00455DCE">
        <w:rPr>
          <w:rFonts w:ascii="Times New Roman" w:hAnsi="Times New Roman" w:cs="Times New Roman"/>
          <w:b/>
          <w:sz w:val="24"/>
          <w:szCs w:val="24"/>
        </w:rPr>
        <w:t xml:space="preserve"> </w:t>
      </w:r>
      <w:r w:rsidR="00455DCE" w:rsidRPr="00455DCE">
        <w:rPr>
          <w:rFonts w:ascii="Times New Roman" w:hAnsi="Times New Roman" w:cs="Times New Roman"/>
          <w:sz w:val="24"/>
          <w:szCs w:val="24"/>
        </w:rPr>
        <w:t>Deporte y nutrición.</w:t>
      </w:r>
    </w:p>
    <w:p w:rsidR="00520859" w:rsidRPr="00455DCE" w:rsidRDefault="00520859" w:rsidP="00455DCE">
      <w:pPr>
        <w:spacing w:after="0" w:line="240" w:lineRule="auto"/>
        <w:jc w:val="both"/>
        <w:rPr>
          <w:rFonts w:ascii="Times New Roman" w:hAnsi="Times New Roman" w:cs="Times New Roman"/>
          <w:sz w:val="24"/>
          <w:szCs w:val="24"/>
        </w:rPr>
      </w:pPr>
      <w:r w:rsidRPr="00C44877">
        <w:rPr>
          <w:rFonts w:ascii="Times New Roman" w:hAnsi="Times New Roman" w:cs="Times New Roman"/>
          <w:b/>
          <w:sz w:val="24"/>
          <w:szCs w:val="24"/>
        </w:rPr>
        <w:t>Temática:</w:t>
      </w:r>
      <w:r w:rsidR="00455DCE">
        <w:rPr>
          <w:rFonts w:ascii="Times New Roman" w:hAnsi="Times New Roman" w:cs="Times New Roman"/>
          <w:sz w:val="24"/>
          <w:szCs w:val="24"/>
        </w:rPr>
        <w:t xml:space="preserve"> El crecimiento y desarrollo del individuo, relacionándolo con lo</w:t>
      </w:r>
      <w:r w:rsidR="00D93072">
        <w:rPr>
          <w:rFonts w:ascii="Times New Roman" w:hAnsi="Times New Roman" w:cs="Times New Roman"/>
          <w:sz w:val="24"/>
          <w:szCs w:val="24"/>
        </w:rPr>
        <w:t>s</w:t>
      </w:r>
      <w:r w:rsidR="00455DCE">
        <w:rPr>
          <w:rFonts w:ascii="Times New Roman" w:hAnsi="Times New Roman" w:cs="Times New Roman"/>
          <w:sz w:val="24"/>
          <w:szCs w:val="24"/>
        </w:rPr>
        <w:t xml:space="preserve"> aspectos nutricionales y el ejercicio.</w:t>
      </w:r>
    </w:p>
    <w:p w:rsidR="00520859" w:rsidRPr="00455DCE" w:rsidRDefault="00520859" w:rsidP="00455DCE">
      <w:pPr>
        <w:spacing w:after="0" w:line="240" w:lineRule="auto"/>
        <w:jc w:val="both"/>
        <w:rPr>
          <w:rFonts w:ascii="Times New Roman" w:hAnsi="Times New Roman" w:cs="Times New Roman"/>
          <w:sz w:val="24"/>
          <w:szCs w:val="24"/>
        </w:rPr>
      </w:pPr>
      <w:r w:rsidRPr="00C44877">
        <w:rPr>
          <w:rFonts w:ascii="Times New Roman" w:hAnsi="Times New Roman" w:cs="Times New Roman"/>
          <w:b/>
          <w:sz w:val="24"/>
          <w:szCs w:val="24"/>
        </w:rPr>
        <w:t xml:space="preserve">Subtemática: </w:t>
      </w:r>
      <w:r w:rsidR="00455DCE">
        <w:rPr>
          <w:rFonts w:ascii="Times New Roman" w:hAnsi="Times New Roman" w:cs="Times New Roman"/>
          <w:sz w:val="24"/>
          <w:szCs w:val="24"/>
        </w:rPr>
        <w:t xml:space="preserve">La relación entre nutrición y niveles de ejecución de destrezas deportivas. </w:t>
      </w:r>
    </w:p>
    <w:p w:rsidR="001F7F7B" w:rsidRPr="00C44877" w:rsidRDefault="001F7F7B" w:rsidP="00C44877">
      <w:pPr>
        <w:spacing w:after="0" w:line="240" w:lineRule="auto"/>
        <w:ind w:firstLine="567"/>
        <w:jc w:val="center"/>
        <w:rPr>
          <w:rFonts w:ascii="Times New Roman" w:hAnsi="Times New Roman" w:cs="Times New Roman"/>
          <w:b/>
          <w:sz w:val="24"/>
          <w:szCs w:val="24"/>
        </w:rPr>
      </w:pPr>
    </w:p>
    <w:p w:rsidR="001F7F7B" w:rsidRPr="00C44877" w:rsidRDefault="001F7F7B" w:rsidP="00C44877">
      <w:pPr>
        <w:spacing w:after="0" w:line="240" w:lineRule="auto"/>
        <w:ind w:firstLine="567"/>
        <w:jc w:val="center"/>
        <w:rPr>
          <w:rFonts w:ascii="Times New Roman" w:hAnsi="Times New Roman" w:cs="Times New Roman"/>
          <w:b/>
          <w:sz w:val="24"/>
          <w:szCs w:val="24"/>
        </w:rPr>
      </w:pPr>
    </w:p>
    <w:p w:rsidR="00520859" w:rsidRPr="00C44877" w:rsidRDefault="00520859" w:rsidP="00C44877">
      <w:pPr>
        <w:spacing w:after="0" w:line="240" w:lineRule="auto"/>
        <w:ind w:firstLine="567"/>
        <w:jc w:val="center"/>
        <w:rPr>
          <w:rFonts w:ascii="Times New Roman" w:hAnsi="Times New Roman" w:cs="Times New Roman"/>
          <w:b/>
          <w:sz w:val="24"/>
          <w:szCs w:val="24"/>
        </w:rPr>
        <w:sectPr w:rsidR="00520859" w:rsidRPr="00C44877" w:rsidSect="00317661">
          <w:footerReference w:type="default" r:id="rId10"/>
          <w:pgSz w:w="11906" w:h="16838"/>
          <w:pgMar w:top="1701" w:right="1701" w:bottom="1701" w:left="2268" w:header="709" w:footer="709" w:gutter="0"/>
          <w:cols w:space="708"/>
          <w:docGrid w:linePitch="360"/>
        </w:sectPr>
      </w:pPr>
    </w:p>
    <w:p w:rsidR="009F61E2" w:rsidRPr="00C44877" w:rsidRDefault="009F61E2" w:rsidP="00C44877">
      <w:pPr>
        <w:spacing w:after="0" w:line="360" w:lineRule="auto"/>
        <w:ind w:firstLine="567"/>
        <w:jc w:val="center"/>
        <w:rPr>
          <w:rFonts w:ascii="Times New Roman" w:hAnsi="Times New Roman" w:cs="Times New Roman"/>
          <w:b/>
          <w:sz w:val="24"/>
          <w:szCs w:val="24"/>
        </w:rPr>
      </w:pPr>
    </w:p>
    <w:p w:rsidR="00302FC3" w:rsidRPr="00C44877" w:rsidRDefault="00302FC3" w:rsidP="00C44877">
      <w:pPr>
        <w:spacing w:after="0" w:line="36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ÍNDICE</w:t>
      </w:r>
    </w:p>
    <w:p w:rsidR="009F61E2" w:rsidRPr="00C44877" w:rsidRDefault="00251B54" w:rsidP="00C44877">
      <w:pPr>
        <w:spacing w:after="0" w:line="360" w:lineRule="auto"/>
        <w:ind w:firstLine="567"/>
        <w:jc w:val="center"/>
        <w:rPr>
          <w:rFonts w:ascii="Times New Roman" w:hAnsi="Times New Roman" w:cs="Times New Roman"/>
          <w:b/>
          <w:sz w:val="24"/>
          <w:szCs w:val="24"/>
        </w:rPr>
      </w:pPr>
      <w:r w:rsidRPr="00251B54">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14" o:spid="_x0000_s1032" type="#_x0000_t202" style="position:absolute;left:0;text-align:left;margin-left:155.05pt;margin-top:623.1pt;width:86.65pt;height:37.7pt;z-index:25166643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" stroked="f">
            <v:textbox style="mso-next-textbox:#Text Box 14">
              <w:txbxContent>
                <w:p w:rsidR="00312964" w:rsidRDefault="00312964" w:rsidP="00047514"/>
              </w:txbxContent>
            </v:textbox>
            <w10:wrap type="square"/>
          </v:shape>
        </w:pict>
      </w:r>
    </w:p>
    <w:tbl>
      <w:tblPr>
        <w:tblStyle w:val="Tablaconcuadrcula"/>
        <w:tblW w:w="8080"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9"/>
        <w:gridCol w:w="1321"/>
      </w:tblGrid>
      <w:tr w:rsidR="009F61E2" w:rsidRPr="00C44877" w:rsidTr="00705E4A">
        <w:tc>
          <w:tcPr>
            <w:tcW w:w="6759" w:type="dxa"/>
          </w:tcPr>
          <w:p w:rsidR="009F61E2" w:rsidRPr="00C44877" w:rsidRDefault="009F61E2" w:rsidP="00C44877">
            <w:pPr>
              <w:pStyle w:val="Prrafodelista"/>
              <w:spacing w:line="360" w:lineRule="auto"/>
              <w:ind w:left="0" w:firstLine="567"/>
              <w:rPr>
                <w:rFonts w:ascii="Times New Roman" w:eastAsia="Times New Roman" w:hAnsi="Times New Roman" w:cs="Times New Roman"/>
                <w:b/>
                <w:sz w:val="24"/>
                <w:szCs w:val="24"/>
              </w:rPr>
            </w:pPr>
            <w:r w:rsidRPr="00C44877">
              <w:rPr>
                <w:rFonts w:ascii="Times New Roman" w:eastAsia="Times New Roman" w:hAnsi="Times New Roman" w:cs="Times New Roman"/>
                <w:b/>
                <w:sz w:val="24"/>
                <w:szCs w:val="24"/>
              </w:rPr>
              <w:t>CONTENIDO</w:t>
            </w:r>
          </w:p>
        </w:tc>
        <w:tc>
          <w:tcPr>
            <w:tcW w:w="1321" w:type="dxa"/>
          </w:tcPr>
          <w:p w:rsidR="009F61E2" w:rsidRPr="00C44877" w:rsidRDefault="00520859" w:rsidP="00C44877">
            <w:pPr>
              <w:pStyle w:val="Prrafodelista"/>
              <w:spacing w:line="360" w:lineRule="auto"/>
              <w:ind w:left="0" w:firstLine="567"/>
              <w:jc w:val="center"/>
              <w:rPr>
                <w:rFonts w:ascii="Times New Roman" w:eastAsia="Times New Roman" w:hAnsi="Times New Roman" w:cs="Times New Roman"/>
                <w:b/>
                <w:sz w:val="24"/>
                <w:szCs w:val="24"/>
              </w:rPr>
            </w:pPr>
            <w:r w:rsidRPr="00C44877">
              <w:rPr>
                <w:rFonts w:ascii="Times New Roman" w:eastAsia="Times New Roman" w:hAnsi="Times New Roman" w:cs="Times New Roman"/>
                <w:b/>
                <w:sz w:val="24"/>
                <w:szCs w:val="24"/>
              </w:rPr>
              <w:t>pp.</w:t>
            </w:r>
          </w:p>
        </w:tc>
      </w:tr>
      <w:tr w:rsidR="009F61E2" w:rsidRPr="00C44877" w:rsidTr="00705E4A">
        <w:tc>
          <w:tcPr>
            <w:tcW w:w="6759" w:type="dxa"/>
          </w:tcPr>
          <w:p w:rsidR="009F61E2" w:rsidRPr="00C44877" w:rsidRDefault="009F61E2" w:rsidP="00C44877">
            <w:pPr>
              <w:pStyle w:val="Prrafodelista"/>
              <w:spacing w:line="360" w:lineRule="auto"/>
              <w:ind w:left="0" w:firstLine="567"/>
              <w:rPr>
                <w:rFonts w:ascii="Times New Roman" w:eastAsia="Times New Roman" w:hAnsi="Times New Roman" w:cs="Times New Roman"/>
                <w:sz w:val="24"/>
                <w:szCs w:val="24"/>
              </w:rPr>
            </w:pPr>
            <w:r w:rsidRPr="00C44877">
              <w:rPr>
                <w:rFonts w:ascii="Times New Roman" w:eastAsia="Times New Roman" w:hAnsi="Times New Roman" w:cs="Times New Roman"/>
                <w:sz w:val="24"/>
                <w:szCs w:val="24"/>
              </w:rPr>
              <w:t>Resumen</w:t>
            </w:r>
          </w:p>
        </w:tc>
        <w:tc>
          <w:tcPr>
            <w:tcW w:w="1321" w:type="dxa"/>
          </w:tcPr>
          <w:p w:rsidR="009F61E2" w:rsidRPr="00C44877" w:rsidRDefault="001B17F8" w:rsidP="00C44877">
            <w:pPr>
              <w:pStyle w:val="Prrafodelista"/>
              <w:spacing w:line="360" w:lineRule="auto"/>
              <w:ind w:left="0" w:firstLine="567"/>
              <w:jc w:val="center"/>
              <w:rPr>
                <w:rFonts w:ascii="Times New Roman" w:eastAsia="Times New Roman" w:hAnsi="Times New Roman" w:cs="Times New Roman"/>
                <w:sz w:val="24"/>
                <w:szCs w:val="24"/>
              </w:rPr>
            </w:pPr>
            <w:r w:rsidRPr="00C44877">
              <w:rPr>
                <w:rFonts w:ascii="Times New Roman" w:eastAsia="Times New Roman" w:hAnsi="Times New Roman" w:cs="Times New Roman"/>
                <w:sz w:val="24"/>
                <w:szCs w:val="24"/>
              </w:rPr>
              <w:t>iv</w:t>
            </w:r>
          </w:p>
        </w:tc>
      </w:tr>
      <w:tr w:rsidR="009F61E2" w:rsidRPr="00C44877" w:rsidTr="00705E4A">
        <w:tc>
          <w:tcPr>
            <w:tcW w:w="6759" w:type="dxa"/>
          </w:tcPr>
          <w:p w:rsidR="009F61E2" w:rsidRPr="00C44877" w:rsidRDefault="009F61E2" w:rsidP="00C44877">
            <w:pPr>
              <w:pStyle w:val="Prrafodelista"/>
              <w:spacing w:line="360" w:lineRule="auto"/>
              <w:ind w:left="0" w:firstLine="567"/>
              <w:rPr>
                <w:rFonts w:ascii="Times New Roman" w:eastAsia="Times New Roman" w:hAnsi="Times New Roman" w:cs="Times New Roman"/>
                <w:sz w:val="24"/>
                <w:szCs w:val="24"/>
              </w:rPr>
            </w:pPr>
            <w:r w:rsidRPr="00C44877">
              <w:rPr>
                <w:rFonts w:ascii="Times New Roman" w:eastAsia="Times New Roman" w:hAnsi="Times New Roman" w:cs="Times New Roman"/>
                <w:sz w:val="24"/>
                <w:szCs w:val="24"/>
              </w:rPr>
              <w:t>Índice de Graficas</w:t>
            </w:r>
          </w:p>
        </w:tc>
        <w:tc>
          <w:tcPr>
            <w:tcW w:w="1321" w:type="dxa"/>
          </w:tcPr>
          <w:p w:rsidR="009F61E2" w:rsidRPr="00C44877" w:rsidRDefault="009F61E2" w:rsidP="00C44877">
            <w:pPr>
              <w:pStyle w:val="Prrafodelista"/>
              <w:spacing w:line="360" w:lineRule="auto"/>
              <w:ind w:left="0" w:firstLine="567"/>
              <w:jc w:val="center"/>
              <w:rPr>
                <w:rFonts w:ascii="Times New Roman" w:eastAsia="Times New Roman" w:hAnsi="Times New Roman" w:cs="Times New Roman"/>
                <w:sz w:val="24"/>
                <w:szCs w:val="24"/>
              </w:rPr>
            </w:pPr>
            <w:r w:rsidRPr="00C44877">
              <w:rPr>
                <w:rFonts w:ascii="Times New Roman" w:eastAsia="Times New Roman" w:hAnsi="Times New Roman" w:cs="Times New Roman"/>
                <w:sz w:val="24"/>
                <w:szCs w:val="24"/>
              </w:rPr>
              <w:t>vii</w:t>
            </w:r>
          </w:p>
        </w:tc>
      </w:tr>
      <w:tr w:rsidR="009F61E2" w:rsidRPr="00C44877" w:rsidTr="00705E4A">
        <w:tc>
          <w:tcPr>
            <w:tcW w:w="6759" w:type="dxa"/>
          </w:tcPr>
          <w:p w:rsidR="009F61E2" w:rsidRPr="00C44877" w:rsidRDefault="009F61E2" w:rsidP="00C44877">
            <w:pPr>
              <w:pStyle w:val="Prrafodelista"/>
              <w:spacing w:line="360" w:lineRule="auto"/>
              <w:ind w:left="0" w:firstLine="567"/>
              <w:rPr>
                <w:rFonts w:ascii="Times New Roman" w:eastAsia="Times New Roman" w:hAnsi="Times New Roman" w:cs="Times New Roman"/>
                <w:sz w:val="24"/>
                <w:szCs w:val="24"/>
              </w:rPr>
            </w:pPr>
            <w:r w:rsidRPr="00C44877">
              <w:rPr>
                <w:rFonts w:ascii="Times New Roman" w:eastAsia="Times New Roman" w:hAnsi="Times New Roman" w:cs="Times New Roman"/>
                <w:sz w:val="24"/>
                <w:szCs w:val="24"/>
              </w:rPr>
              <w:t xml:space="preserve">Índice de Tablas </w:t>
            </w:r>
          </w:p>
        </w:tc>
        <w:tc>
          <w:tcPr>
            <w:tcW w:w="1321" w:type="dxa"/>
          </w:tcPr>
          <w:p w:rsidR="009F61E2" w:rsidRPr="00C44877" w:rsidRDefault="001B17F8" w:rsidP="00C44877">
            <w:pPr>
              <w:pStyle w:val="Prrafodelista"/>
              <w:spacing w:line="360" w:lineRule="auto"/>
              <w:ind w:left="0" w:firstLine="567"/>
              <w:jc w:val="center"/>
              <w:rPr>
                <w:rFonts w:ascii="Times New Roman" w:eastAsia="Times New Roman" w:hAnsi="Times New Roman" w:cs="Times New Roman"/>
                <w:sz w:val="24"/>
                <w:szCs w:val="24"/>
              </w:rPr>
            </w:pPr>
            <w:r w:rsidRPr="00C44877">
              <w:rPr>
                <w:rFonts w:ascii="Times New Roman" w:eastAsia="Times New Roman" w:hAnsi="Times New Roman" w:cs="Times New Roman"/>
                <w:sz w:val="24"/>
                <w:szCs w:val="24"/>
              </w:rPr>
              <w:t>viii</w:t>
            </w:r>
          </w:p>
        </w:tc>
      </w:tr>
      <w:tr w:rsidR="009F61E2" w:rsidRPr="00C44877" w:rsidTr="00705E4A">
        <w:tc>
          <w:tcPr>
            <w:tcW w:w="6759" w:type="dxa"/>
          </w:tcPr>
          <w:p w:rsidR="009F61E2" w:rsidRPr="00C44877" w:rsidRDefault="009F61E2" w:rsidP="00C44877">
            <w:pPr>
              <w:pStyle w:val="Prrafodelista"/>
              <w:spacing w:line="360" w:lineRule="auto"/>
              <w:ind w:left="0" w:firstLine="567"/>
              <w:rPr>
                <w:rFonts w:ascii="Times New Roman" w:eastAsia="Times New Roman" w:hAnsi="Times New Roman" w:cs="Times New Roman"/>
                <w:sz w:val="24"/>
                <w:szCs w:val="24"/>
              </w:rPr>
            </w:pPr>
            <w:r w:rsidRPr="00C44877">
              <w:rPr>
                <w:rFonts w:ascii="Times New Roman" w:eastAsia="Times New Roman" w:hAnsi="Times New Roman" w:cs="Times New Roman"/>
                <w:sz w:val="24"/>
                <w:szCs w:val="24"/>
              </w:rPr>
              <w:t xml:space="preserve">Introducción </w:t>
            </w:r>
          </w:p>
        </w:tc>
        <w:tc>
          <w:tcPr>
            <w:tcW w:w="1321" w:type="dxa"/>
          </w:tcPr>
          <w:p w:rsidR="009F61E2" w:rsidRPr="00C44877" w:rsidRDefault="001B17F8" w:rsidP="00C44877">
            <w:pPr>
              <w:pStyle w:val="Prrafodelista"/>
              <w:spacing w:line="360" w:lineRule="auto"/>
              <w:ind w:left="0" w:firstLine="567"/>
              <w:jc w:val="center"/>
              <w:rPr>
                <w:rFonts w:ascii="Times New Roman" w:eastAsia="Times New Roman" w:hAnsi="Times New Roman" w:cs="Times New Roman"/>
                <w:sz w:val="24"/>
                <w:szCs w:val="24"/>
              </w:rPr>
            </w:pPr>
            <w:r w:rsidRPr="00C44877">
              <w:rPr>
                <w:rFonts w:ascii="Times New Roman" w:eastAsia="Times New Roman" w:hAnsi="Times New Roman" w:cs="Times New Roman"/>
                <w:sz w:val="24"/>
                <w:szCs w:val="24"/>
              </w:rPr>
              <w:t>ix</w:t>
            </w:r>
          </w:p>
        </w:tc>
      </w:tr>
      <w:tr w:rsidR="009F61E2" w:rsidRPr="00C44877" w:rsidTr="00705E4A">
        <w:tc>
          <w:tcPr>
            <w:tcW w:w="6759" w:type="dxa"/>
          </w:tcPr>
          <w:p w:rsidR="009F61E2" w:rsidRPr="00C44877" w:rsidRDefault="009F61E2" w:rsidP="00C44877">
            <w:pPr>
              <w:pStyle w:val="Prrafodelista"/>
              <w:spacing w:line="360" w:lineRule="auto"/>
              <w:ind w:left="0" w:firstLine="567"/>
              <w:rPr>
                <w:rFonts w:ascii="Times New Roman" w:eastAsia="Times New Roman" w:hAnsi="Times New Roman" w:cs="Times New Roman"/>
                <w:b/>
                <w:sz w:val="24"/>
                <w:szCs w:val="24"/>
              </w:rPr>
            </w:pPr>
            <w:r w:rsidRPr="00C44877">
              <w:rPr>
                <w:rFonts w:ascii="Times New Roman" w:eastAsia="Times New Roman" w:hAnsi="Times New Roman" w:cs="Times New Roman"/>
                <w:b/>
                <w:sz w:val="24"/>
                <w:szCs w:val="24"/>
              </w:rPr>
              <w:t>CAPITULO I</w:t>
            </w:r>
          </w:p>
        </w:tc>
        <w:tc>
          <w:tcPr>
            <w:tcW w:w="1321" w:type="dxa"/>
          </w:tcPr>
          <w:p w:rsidR="009F61E2" w:rsidRPr="00C44877" w:rsidRDefault="009F61E2" w:rsidP="00C44877">
            <w:pPr>
              <w:pStyle w:val="Prrafodelista"/>
              <w:spacing w:line="360" w:lineRule="auto"/>
              <w:ind w:left="0" w:firstLine="567"/>
              <w:jc w:val="center"/>
              <w:rPr>
                <w:rFonts w:ascii="Times New Roman" w:eastAsia="Times New Roman" w:hAnsi="Times New Roman" w:cs="Times New Roman"/>
                <w:sz w:val="24"/>
                <w:szCs w:val="24"/>
              </w:rPr>
            </w:pPr>
          </w:p>
        </w:tc>
      </w:tr>
      <w:tr w:rsidR="009F61E2" w:rsidRPr="00C44877" w:rsidTr="00705E4A">
        <w:tc>
          <w:tcPr>
            <w:tcW w:w="6759" w:type="dxa"/>
          </w:tcPr>
          <w:p w:rsidR="009F61E2" w:rsidRPr="00C44877" w:rsidRDefault="009F61E2" w:rsidP="00C44877">
            <w:pPr>
              <w:pStyle w:val="Prrafodelista"/>
              <w:spacing w:line="360" w:lineRule="auto"/>
              <w:ind w:left="0" w:firstLine="567"/>
              <w:rPr>
                <w:rFonts w:ascii="Times New Roman" w:eastAsia="Times New Roman" w:hAnsi="Times New Roman" w:cs="Times New Roman"/>
                <w:b/>
                <w:sz w:val="24"/>
                <w:szCs w:val="24"/>
              </w:rPr>
            </w:pPr>
            <w:r w:rsidRPr="00C44877">
              <w:rPr>
                <w:rFonts w:ascii="Times New Roman" w:eastAsia="Times New Roman" w:hAnsi="Times New Roman" w:cs="Times New Roman"/>
                <w:b/>
                <w:sz w:val="24"/>
                <w:szCs w:val="24"/>
              </w:rPr>
              <w:t>El Problema</w:t>
            </w:r>
          </w:p>
        </w:tc>
        <w:tc>
          <w:tcPr>
            <w:tcW w:w="1321" w:type="dxa"/>
          </w:tcPr>
          <w:p w:rsidR="009F61E2" w:rsidRPr="00C44877" w:rsidRDefault="009F61E2" w:rsidP="00C44877">
            <w:pPr>
              <w:pStyle w:val="Prrafodelista"/>
              <w:spacing w:line="360" w:lineRule="auto"/>
              <w:ind w:left="0" w:firstLine="567"/>
              <w:jc w:val="center"/>
              <w:rPr>
                <w:rFonts w:ascii="Times New Roman" w:eastAsia="Times New Roman" w:hAnsi="Times New Roman" w:cs="Times New Roman"/>
                <w:sz w:val="24"/>
                <w:szCs w:val="24"/>
              </w:rPr>
            </w:pPr>
          </w:p>
        </w:tc>
      </w:tr>
      <w:tr w:rsidR="009F61E2" w:rsidRPr="00C44877" w:rsidTr="00705E4A">
        <w:tc>
          <w:tcPr>
            <w:tcW w:w="6759" w:type="dxa"/>
          </w:tcPr>
          <w:p w:rsidR="009F61E2" w:rsidRPr="00C44877" w:rsidRDefault="009F61E2" w:rsidP="00C44877">
            <w:pPr>
              <w:pStyle w:val="Prrafodelista"/>
              <w:spacing w:line="360" w:lineRule="auto"/>
              <w:ind w:left="0" w:firstLine="567"/>
              <w:rPr>
                <w:rFonts w:ascii="Times New Roman" w:eastAsia="Times New Roman" w:hAnsi="Times New Roman" w:cs="Times New Roman"/>
                <w:sz w:val="24"/>
                <w:szCs w:val="24"/>
              </w:rPr>
            </w:pPr>
            <w:r w:rsidRPr="00C44877">
              <w:rPr>
                <w:rFonts w:ascii="Times New Roman" w:eastAsia="Times New Roman" w:hAnsi="Times New Roman" w:cs="Times New Roman"/>
                <w:sz w:val="24"/>
                <w:szCs w:val="24"/>
              </w:rPr>
              <w:t xml:space="preserve">Planteamiento del Problema </w:t>
            </w:r>
          </w:p>
        </w:tc>
        <w:tc>
          <w:tcPr>
            <w:tcW w:w="1321" w:type="dxa"/>
          </w:tcPr>
          <w:p w:rsidR="009F61E2" w:rsidRPr="00C44877" w:rsidRDefault="001B17F8" w:rsidP="00C44877">
            <w:pPr>
              <w:pStyle w:val="Prrafodelista"/>
              <w:spacing w:line="360" w:lineRule="auto"/>
              <w:ind w:left="0" w:firstLine="567"/>
              <w:jc w:val="center"/>
              <w:rPr>
                <w:rFonts w:ascii="Times New Roman" w:eastAsia="Times New Roman" w:hAnsi="Times New Roman" w:cs="Times New Roman"/>
                <w:sz w:val="24"/>
                <w:szCs w:val="24"/>
              </w:rPr>
            </w:pPr>
            <w:r w:rsidRPr="00C44877">
              <w:rPr>
                <w:rFonts w:ascii="Times New Roman" w:eastAsia="Times New Roman" w:hAnsi="Times New Roman" w:cs="Times New Roman"/>
                <w:sz w:val="24"/>
                <w:szCs w:val="24"/>
              </w:rPr>
              <w:t>11</w:t>
            </w:r>
          </w:p>
        </w:tc>
      </w:tr>
      <w:tr w:rsidR="009F61E2" w:rsidRPr="00C44877" w:rsidTr="00705E4A">
        <w:tc>
          <w:tcPr>
            <w:tcW w:w="6759" w:type="dxa"/>
          </w:tcPr>
          <w:p w:rsidR="009F61E2" w:rsidRPr="00C44877" w:rsidRDefault="009F61E2" w:rsidP="00C44877">
            <w:pPr>
              <w:pStyle w:val="Prrafodelista"/>
              <w:spacing w:line="360" w:lineRule="auto"/>
              <w:ind w:left="0" w:firstLine="567"/>
              <w:rPr>
                <w:rFonts w:ascii="Times New Roman" w:eastAsia="Times New Roman" w:hAnsi="Times New Roman" w:cs="Times New Roman"/>
                <w:b/>
                <w:sz w:val="24"/>
                <w:szCs w:val="24"/>
              </w:rPr>
            </w:pPr>
            <w:r w:rsidRPr="00C44877">
              <w:rPr>
                <w:rFonts w:ascii="Times New Roman" w:eastAsia="Times New Roman" w:hAnsi="Times New Roman" w:cs="Times New Roman"/>
                <w:b/>
                <w:sz w:val="24"/>
                <w:szCs w:val="24"/>
              </w:rPr>
              <w:t xml:space="preserve">Objetivos de la Investigación </w:t>
            </w:r>
          </w:p>
        </w:tc>
        <w:tc>
          <w:tcPr>
            <w:tcW w:w="1321" w:type="dxa"/>
          </w:tcPr>
          <w:p w:rsidR="009F61E2" w:rsidRPr="00C44877" w:rsidRDefault="009F61E2" w:rsidP="00C44877">
            <w:pPr>
              <w:pStyle w:val="Prrafodelista"/>
              <w:spacing w:line="360" w:lineRule="auto"/>
              <w:ind w:left="0" w:firstLine="567"/>
              <w:jc w:val="center"/>
              <w:rPr>
                <w:rFonts w:ascii="Times New Roman" w:eastAsia="Times New Roman" w:hAnsi="Times New Roman" w:cs="Times New Roman"/>
                <w:sz w:val="24"/>
                <w:szCs w:val="24"/>
              </w:rPr>
            </w:pPr>
          </w:p>
        </w:tc>
      </w:tr>
      <w:tr w:rsidR="009F61E2" w:rsidRPr="00C44877" w:rsidTr="00705E4A">
        <w:tc>
          <w:tcPr>
            <w:tcW w:w="6759" w:type="dxa"/>
          </w:tcPr>
          <w:p w:rsidR="009F61E2" w:rsidRPr="00C44877" w:rsidRDefault="009F61E2" w:rsidP="00C44877">
            <w:pPr>
              <w:pStyle w:val="Prrafodelista"/>
              <w:spacing w:line="360" w:lineRule="auto"/>
              <w:ind w:left="0" w:firstLine="567"/>
              <w:rPr>
                <w:rFonts w:ascii="Times New Roman" w:eastAsia="Times New Roman" w:hAnsi="Times New Roman" w:cs="Times New Roman"/>
                <w:sz w:val="24"/>
                <w:szCs w:val="24"/>
              </w:rPr>
            </w:pPr>
            <w:r w:rsidRPr="00C44877">
              <w:rPr>
                <w:rFonts w:ascii="Times New Roman" w:eastAsia="Times New Roman" w:hAnsi="Times New Roman" w:cs="Times New Roman"/>
                <w:sz w:val="24"/>
                <w:szCs w:val="24"/>
              </w:rPr>
              <w:t xml:space="preserve">General </w:t>
            </w:r>
          </w:p>
        </w:tc>
        <w:tc>
          <w:tcPr>
            <w:tcW w:w="1321" w:type="dxa"/>
          </w:tcPr>
          <w:p w:rsidR="009F61E2" w:rsidRPr="00C44877" w:rsidRDefault="001B17F8" w:rsidP="00C44877">
            <w:pPr>
              <w:pStyle w:val="Prrafodelista"/>
              <w:spacing w:line="360" w:lineRule="auto"/>
              <w:ind w:left="0" w:firstLine="567"/>
              <w:jc w:val="center"/>
              <w:rPr>
                <w:rFonts w:ascii="Times New Roman" w:eastAsia="Times New Roman" w:hAnsi="Times New Roman" w:cs="Times New Roman"/>
                <w:sz w:val="24"/>
                <w:szCs w:val="24"/>
              </w:rPr>
            </w:pPr>
            <w:r w:rsidRPr="00C44877">
              <w:rPr>
                <w:rFonts w:ascii="Times New Roman" w:eastAsia="Times New Roman" w:hAnsi="Times New Roman" w:cs="Times New Roman"/>
                <w:sz w:val="24"/>
                <w:szCs w:val="24"/>
              </w:rPr>
              <w:t>14</w:t>
            </w:r>
          </w:p>
        </w:tc>
      </w:tr>
      <w:tr w:rsidR="009F61E2" w:rsidRPr="00C44877" w:rsidTr="00705E4A">
        <w:tc>
          <w:tcPr>
            <w:tcW w:w="6759" w:type="dxa"/>
          </w:tcPr>
          <w:p w:rsidR="009F61E2" w:rsidRPr="00C44877" w:rsidRDefault="009F61E2" w:rsidP="00C44877">
            <w:pPr>
              <w:pStyle w:val="Prrafodelista"/>
              <w:spacing w:line="360" w:lineRule="auto"/>
              <w:ind w:left="0" w:firstLine="567"/>
              <w:rPr>
                <w:rFonts w:ascii="Times New Roman" w:eastAsia="Times New Roman" w:hAnsi="Times New Roman" w:cs="Times New Roman"/>
                <w:sz w:val="24"/>
                <w:szCs w:val="24"/>
              </w:rPr>
            </w:pPr>
            <w:r w:rsidRPr="00C44877">
              <w:rPr>
                <w:rFonts w:ascii="Times New Roman" w:eastAsia="Times New Roman" w:hAnsi="Times New Roman" w:cs="Times New Roman"/>
                <w:sz w:val="24"/>
                <w:szCs w:val="24"/>
              </w:rPr>
              <w:t xml:space="preserve">Específicos </w:t>
            </w:r>
          </w:p>
        </w:tc>
        <w:tc>
          <w:tcPr>
            <w:tcW w:w="1321" w:type="dxa"/>
          </w:tcPr>
          <w:p w:rsidR="009F61E2" w:rsidRPr="00C44877" w:rsidRDefault="001B17F8" w:rsidP="00C44877">
            <w:pPr>
              <w:pStyle w:val="Prrafodelista"/>
              <w:spacing w:line="360" w:lineRule="auto"/>
              <w:ind w:left="0" w:firstLine="567"/>
              <w:jc w:val="center"/>
              <w:rPr>
                <w:rFonts w:ascii="Times New Roman" w:eastAsia="Times New Roman" w:hAnsi="Times New Roman" w:cs="Times New Roman"/>
                <w:sz w:val="24"/>
                <w:szCs w:val="24"/>
              </w:rPr>
            </w:pPr>
            <w:r w:rsidRPr="00C44877">
              <w:rPr>
                <w:rFonts w:ascii="Times New Roman" w:eastAsia="Times New Roman" w:hAnsi="Times New Roman" w:cs="Times New Roman"/>
                <w:sz w:val="24"/>
                <w:szCs w:val="24"/>
              </w:rPr>
              <w:t>14</w:t>
            </w:r>
          </w:p>
        </w:tc>
      </w:tr>
      <w:tr w:rsidR="009F61E2" w:rsidRPr="00C44877" w:rsidTr="00705E4A">
        <w:tc>
          <w:tcPr>
            <w:tcW w:w="6759" w:type="dxa"/>
          </w:tcPr>
          <w:p w:rsidR="009F61E2" w:rsidRPr="00C44877" w:rsidRDefault="009F61E2" w:rsidP="00C44877">
            <w:pPr>
              <w:pStyle w:val="Prrafodelista"/>
              <w:spacing w:line="360" w:lineRule="auto"/>
              <w:ind w:left="0" w:firstLine="567"/>
              <w:rPr>
                <w:rFonts w:ascii="Times New Roman" w:eastAsia="Times New Roman" w:hAnsi="Times New Roman" w:cs="Times New Roman"/>
                <w:sz w:val="24"/>
                <w:szCs w:val="24"/>
              </w:rPr>
            </w:pPr>
            <w:r w:rsidRPr="00C44877">
              <w:rPr>
                <w:rFonts w:ascii="Times New Roman" w:eastAsia="Times New Roman" w:hAnsi="Times New Roman" w:cs="Times New Roman"/>
                <w:sz w:val="24"/>
                <w:szCs w:val="24"/>
              </w:rPr>
              <w:t xml:space="preserve">Justificación de la Investigación </w:t>
            </w:r>
          </w:p>
        </w:tc>
        <w:tc>
          <w:tcPr>
            <w:tcW w:w="1321" w:type="dxa"/>
          </w:tcPr>
          <w:p w:rsidR="009F61E2" w:rsidRPr="00C44877" w:rsidRDefault="001B17F8" w:rsidP="00C44877">
            <w:pPr>
              <w:pStyle w:val="Prrafodelista"/>
              <w:spacing w:line="360" w:lineRule="auto"/>
              <w:ind w:left="0" w:firstLine="567"/>
              <w:jc w:val="center"/>
              <w:rPr>
                <w:rFonts w:ascii="Times New Roman" w:eastAsia="Times New Roman" w:hAnsi="Times New Roman" w:cs="Times New Roman"/>
                <w:sz w:val="24"/>
                <w:szCs w:val="24"/>
              </w:rPr>
            </w:pPr>
            <w:r w:rsidRPr="00C44877">
              <w:rPr>
                <w:rFonts w:ascii="Times New Roman" w:eastAsia="Times New Roman" w:hAnsi="Times New Roman" w:cs="Times New Roman"/>
                <w:sz w:val="24"/>
                <w:szCs w:val="24"/>
              </w:rPr>
              <w:t>17</w:t>
            </w:r>
          </w:p>
        </w:tc>
      </w:tr>
      <w:tr w:rsidR="009F61E2" w:rsidRPr="00C44877" w:rsidTr="00705E4A">
        <w:tc>
          <w:tcPr>
            <w:tcW w:w="6759" w:type="dxa"/>
          </w:tcPr>
          <w:p w:rsidR="009F61E2" w:rsidRPr="00C44877" w:rsidRDefault="009F61E2" w:rsidP="00C44877">
            <w:pPr>
              <w:pStyle w:val="Prrafodelista"/>
              <w:spacing w:line="360" w:lineRule="auto"/>
              <w:ind w:left="0" w:firstLine="567"/>
              <w:rPr>
                <w:rFonts w:ascii="Times New Roman" w:eastAsia="Times New Roman" w:hAnsi="Times New Roman" w:cs="Times New Roman"/>
                <w:b/>
                <w:sz w:val="24"/>
                <w:szCs w:val="24"/>
              </w:rPr>
            </w:pPr>
            <w:r w:rsidRPr="00C44877">
              <w:rPr>
                <w:rFonts w:ascii="Times New Roman" w:eastAsia="Times New Roman" w:hAnsi="Times New Roman" w:cs="Times New Roman"/>
                <w:b/>
                <w:sz w:val="24"/>
                <w:szCs w:val="24"/>
              </w:rPr>
              <w:t>CAPITULO II</w:t>
            </w:r>
          </w:p>
        </w:tc>
        <w:tc>
          <w:tcPr>
            <w:tcW w:w="1321" w:type="dxa"/>
          </w:tcPr>
          <w:p w:rsidR="009F61E2" w:rsidRPr="00C44877" w:rsidRDefault="009F61E2" w:rsidP="00C44877">
            <w:pPr>
              <w:pStyle w:val="Prrafodelista"/>
              <w:spacing w:line="360" w:lineRule="auto"/>
              <w:ind w:left="0" w:firstLine="567"/>
              <w:jc w:val="center"/>
              <w:rPr>
                <w:rFonts w:ascii="Times New Roman" w:eastAsia="Times New Roman" w:hAnsi="Times New Roman" w:cs="Times New Roman"/>
                <w:sz w:val="24"/>
                <w:szCs w:val="24"/>
              </w:rPr>
            </w:pPr>
          </w:p>
        </w:tc>
      </w:tr>
      <w:tr w:rsidR="009F61E2" w:rsidRPr="00C44877" w:rsidTr="00705E4A">
        <w:tc>
          <w:tcPr>
            <w:tcW w:w="6759" w:type="dxa"/>
          </w:tcPr>
          <w:p w:rsidR="009F61E2" w:rsidRPr="00C44877" w:rsidRDefault="009F61E2" w:rsidP="00C44877">
            <w:pPr>
              <w:pStyle w:val="Prrafodelista"/>
              <w:spacing w:line="360" w:lineRule="auto"/>
              <w:ind w:left="0" w:firstLine="567"/>
              <w:rPr>
                <w:rFonts w:ascii="Times New Roman" w:eastAsia="Times New Roman" w:hAnsi="Times New Roman" w:cs="Times New Roman"/>
                <w:b/>
                <w:sz w:val="24"/>
                <w:szCs w:val="24"/>
              </w:rPr>
            </w:pPr>
            <w:r w:rsidRPr="00C44877">
              <w:rPr>
                <w:rFonts w:ascii="Times New Roman" w:eastAsia="Times New Roman" w:hAnsi="Times New Roman" w:cs="Times New Roman"/>
                <w:b/>
                <w:sz w:val="24"/>
                <w:szCs w:val="24"/>
              </w:rPr>
              <w:t xml:space="preserve">Marco Teórico </w:t>
            </w:r>
          </w:p>
        </w:tc>
        <w:tc>
          <w:tcPr>
            <w:tcW w:w="1321" w:type="dxa"/>
          </w:tcPr>
          <w:p w:rsidR="009F61E2" w:rsidRPr="00C44877" w:rsidRDefault="009F61E2" w:rsidP="00C44877">
            <w:pPr>
              <w:pStyle w:val="Prrafodelista"/>
              <w:spacing w:line="360" w:lineRule="auto"/>
              <w:ind w:left="0" w:firstLine="567"/>
              <w:jc w:val="center"/>
              <w:rPr>
                <w:rFonts w:ascii="Times New Roman" w:eastAsia="Times New Roman" w:hAnsi="Times New Roman" w:cs="Times New Roman"/>
                <w:sz w:val="24"/>
                <w:szCs w:val="24"/>
              </w:rPr>
            </w:pPr>
          </w:p>
        </w:tc>
      </w:tr>
      <w:tr w:rsidR="009F61E2" w:rsidRPr="00C44877" w:rsidTr="00705E4A">
        <w:tc>
          <w:tcPr>
            <w:tcW w:w="6759" w:type="dxa"/>
          </w:tcPr>
          <w:p w:rsidR="009F61E2" w:rsidRPr="00C44877" w:rsidRDefault="009F61E2" w:rsidP="00C44877">
            <w:pPr>
              <w:pStyle w:val="Prrafodelista"/>
              <w:spacing w:line="360" w:lineRule="auto"/>
              <w:ind w:left="0" w:firstLine="567"/>
              <w:rPr>
                <w:rFonts w:ascii="Times New Roman" w:eastAsia="Times New Roman" w:hAnsi="Times New Roman" w:cs="Times New Roman"/>
                <w:sz w:val="24"/>
                <w:szCs w:val="24"/>
              </w:rPr>
            </w:pPr>
            <w:r w:rsidRPr="00C44877">
              <w:rPr>
                <w:rFonts w:ascii="Times New Roman" w:eastAsia="Times New Roman" w:hAnsi="Times New Roman" w:cs="Times New Roman"/>
                <w:sz w:val="24"/>
                <w:szCs w:val="24"/>
              </w:rPr>
              <w:t xml:space="preserve">Antecedentes de la Investigación </w:t>
            </w:r>
          </w:p>
        </w:tc>
        <w:tc>
          <w:tcPr>
            <w:tcW w:w="1321" w:type="dxa"/>
          </w:tcPr>
          <w:p w:rsidR="009F61E2" w:rsidRPr="00C44877" w:rsidRDefault="003A1886" w:rsidP="00C44877">
            <w:pPr>
              <w:pStyle w:val="Prrafodelista"/>
              <w:spacing w:line="360" w:lineRule="auto"/>
              <w:ind w:left="0" w:firstLine="567"/>
              <w:jc w:val="center"/>
              <w:rPr>
                <w:rFonts w:ascii="Times New Roman" w:eastAsia="Times New Roman" w:hAnsi="Times New Roman" w:cs="Times New Roman"/>
                <w:sz w:val="24"/>
                <w:szCs w:val="24"/>
              </w:rPr>
            </w:pPr>
            <w:r w:rsidRPr="00C44877">
              <w:rPr>
                <w:rFonts w:ascii="Times New Roman" w:eastAsia="Times New Roman" w:hAnsi="Times New Roman" w:cs="Times New Roman"/>
                <w:sz w:val="24"/>
                <w:szCs w:val="24"/>
              </w:rPr>
              <w:t>18</w:t>
            </w:r>
          </w:p>
        </w:tc>
      </w:tr>
      <w:tr w:rsidR="009F61E2" w:rsidRPr="00C44877" w:rsidTr="00705E4A">
        <w:tc>
          <w:tcPr>
            <w:tcW w:w="6759" w:type="dxa"/>
          </w:tcPr>
          <w:p w:rsidR="009F61E2" w:rsidRPr="00C44877" w:rsidRDefault="009F61E2" w:rsidP="00C44877">
            <w:pPr>
              <w:pStyle w:val="Prrafodelista"/>
              <w:spacing w:line="360" w:lineRule="auto"/>
              <w:ind w:left="0" w:firstLine="567"/>
              <w:rPr>
                <w:rFonts w:ascii="Times New Roman" w:eastAsia="Times New Roman" w:hAnsi="Times New Roman" w:cs="Times New Roman"/>
                <w:b/>
                <w:sz w:val="24"/>
                <w:szCs w:val="24"/>
              </w:rPr>
            </w:pPr>
            <w:r w:rsidRPr="00C44877">
              <w:rPr>
                <w:rFonts w:ascii="Times New Roman" w:eastAsia="Times New Roman" w:hAnsi="Times New Roman" w:cs="Times New Roman"/>
                <w:b/>
                <w:sz w:val="24"/>
                <w:szCs w:val="24"/>
              </w:rPr>
              <w:t xml:space="preserve">Bases Teóricas </w:t>
            </w:r>
          </w:p>
        </w:tc>
        <w:tc>
          <w:tcPr>
            <w:tcW w:w="1321" w:type="dxa"/>
          </w:tcPr>
          <w:p w:rsidR="009F61E2" w:rsidRPr="00C44877" w:rsidRDefault="009F61E2" w:rsidP="00C44877">
            <w:pPr>
              <w:pStyle w:val="Prrafodelista"/>
              <w:spacing w:line="360" w:lineRule="auto"/>
              <w:ind w:left="0" w:firstLine="567"/>
              <w:jc w:val="center"/>
              <w:rPr>
                <w:rFonts w:ascii="Times New Roman" w:eastAsia="Times New Roman" w:hAnsi="Times New Roman" w:cs="Times New Roman"/>
                <w:sz w:val="24"/>
                <w:szCs w:val="24"/>
              </w:rPr>
            </w:pPr>
          </w:p>
        </w:tc>
      </w:tr>
      <w:tr w:rsidR="009F61E2" w:rsidRPr="00C44877" w:rsidTr="00705E4A">
        <w:tc>
          <w:tcPr>
            <w:tcW w:w="6759" w:type="dxa"/>
          </w:tcPr>
          <w:p w:rsidR="009F61E2" w:rsidRPr="00C44877" w:rsidRDefault="009F61E2" w:rsidP="00C44877">
            <w:pPr>
              <w:pStyle w:val="Prrafodelista"/>
              <w:spacing w:line="360" w:lineRule="auto"/>
              <w:ind w:left="0" w:firstLine="567"/>
              <w:rPr>
                <w:rFonts w:ascii="Times New Roman" w:eastAsia="Times New Roman" w:hAnsi="Times New Roman" w:cs="Times New Roman"/>
                <w:sz w:val="24"/>
                <w:szCs w:val="24"/>
              </w:rPr>
            </w:pPr>
            <w:r w:rsidRPr="00C44877">
              <w:rPr>
                <w:rFonts w:ascii="Times New Roman" w:eastAsia="Times New Roman" w:hAnsi="Times New Roman" w:cs="Times New Roman"/>
                <w:sz w:val="24"/>
                <w:szCs w:val="24"/>
              </w:rPr>
              <w:t xml:space="preserve">La Recreación </w:t>
            </w:r>
          </w:p>
        </w:tc>
        <w:tc>
          <w:tcPr>
            <w:tcW w:w="1321" w:type="dxa"/>
          </w:tcPr>
          <w:p w:rsidR="009F61E2" w:rsidRPr="00C44877" w:rsidRDefault="003A1886" w:rsidP="00C44877">
            <w:pPr>
              <w:pStyle w:val="Prrafodelista"/>
              <w:spacing w:line="360" w:lineRule="auto"/>
              <w:ind w:left="0" w:firstLine="567"/>
              <w:jc w:val="center"/>
              <w:rPr>
                <w:rFonts w:ascii="Times New Roman" w:eastAsia="Times New Roman" w:hAnsi="Times New Roman" w:cs="Times New Roman"/>
                <w:sz w:val="24"/>
                <w:szCs w:val="24"/>
              </w:rPr>
            </w:pPr>
            <w:r w:rsidRPr="00C44877">
              <w:rPr>
                <w:rFonts w:ascii="Times New Roman" w:eastAsia="Times New Roman" w:hAnsi="Times New Roman" w:cs="Times New Roman"/>
                <w:sz w:val="24"/>
                <w:szCs w:val="24"/>
              </w:rPr>
              <w:t>20</w:t>
            </w:r>
          </w:p>
        </w:tc>
      </w:tr>
      <w:tr w:rsidR="009F61E2" w:rsidRPr="00C44877" w:rsidTr="00705E4A">
        <w:tc>
          <w:tcPr>
            <w:tcW w:w="6759" w:type="dxa"/>
          </w:tcPr>
          <w:p w:rsidR="009F61E2" w:rsidRPr="00C44877" w:rsidRDefault="009F61E2" w:rsidP="00C44877">
            <w:pPr>
              <w:pStyle w:val="Prrafodelista"/>
              <w:spacing w:line="360" w:lineRule="auto"/>
              <w:ind w:left="0" w:firstLine="567"/>
              <w:rPr>
                <w:rFonts w:ascii="Times New Roman" w:eastAsia="Times New Roman" w:hAnsi="Times New Roman" w:cs="Times New Roman"/>
                <w:sz w:val="24"/>
                <w:szCs w:val="24"/>
              </w:rPr>
            </w:pPr>
            <w:r w:rsidRPr="00C44877">
              <w:rPr>
                <w:rFonts w:ascii="Times New Roman" w:eastAsia="Times New Roman" w:hAnsi="Times New Roman" w:cs="Times New Roman"/>
                <w:sz w:val="24"/>
                <w:szCs w:val="24"/>
              </w:rPr>
              <w:t xml:space="preserve">Principios de la Recreación </w:t>
            </w:r>
          </w:p>
        </w:tc>
        <w:tc>
          <w:tcPr>
            <w:tcW w:w="1321" w:type="dxa"/>
          </w:tcPr>
          <w:p w:rsidR="009F61E2" w:rsidRPr="00C44877" w:rsidRDefault="003A1886" w:rsidP="00C44877">
            <w:pPr>
              <w:pStyle w:val="Prrafodelista"/>
              <w:spacing w:line="360" w:lineRule="auto"/>
              <w:ind w:left="0" w:firstLine="567"/>
              <w:jc w:val="center"/>
              <w:rPr>
                <w:rFonts w:ascii="Times New Roman" w:eastAsia="Times New Roman" w:hAnsi="Times New Roman" w:cs="Times New Roman"/>
                <w:sz w:val="24"/>
                <w:szCs w:val="24"/>
              </w:rPr>
            </w:pPr>
            <w:r w:rsidRPr="00C44877">
              <w:rPr>
                <w:rFonts w:ascii="Times New Roman" w:eastAsia="Times New Roman" w:hAnsi="Times New Roman" w:cs="Times New Roman"/>
                <w:sz w:val="24"/>
                <w:szCs w:val="24"/>
              </w:rPr>
              <w:t>21</w:t>
            </w:r>
          </w:p>
        </w:tc>
      </w:tr>
      <w:tr w:rsidR="009F61E2" w:rsidRPr="00C44877" w:rsidTr="00705E4A">
        <w:tc>
          <w:tcPr>
            <w:tcW w:w="6759" w:type="dxa"/>
          </w:tcPr>
          <w:p w:rsidR="009F61E2" w:rsidRPr="00C44877" w:rsidRDefault="009F61E2" w:rsidP="00C44877">
            <w:pPr>
              <w:pStyle w:val="Prrafodelista"/>
              <w:spacing w:line="360" w:lineRule="auto"/>
              <w:ind w:left="0" w:firstLine="567"/>
              <w:rPr>
                <w:rFonts w:ascii="Times New Roman" w:eastAsia="Times New Roman" w:hAnsi="Times New Roman" w:cs="Times New Roman"/>
                <w:sz w:val="24"/>
                <w:szCs w:val="24"/>
              </w:rPr>
            </w:pPr>
            <w:r w:rsidRPr="00C44877">
              <w:rPr>
                <w:rFonts w:ascii="Times New Roman" w:eastAsia="Times New Roman" w:hAnsi="Times New Roman" w:cs="Times New Roman"/>
                <w:bCs/>
                <w:sz w:val="24"/>
                <w:szCs w:val="24"/>
              </w:rPr>
              <w:t>Valores Educativos de la Recreación</w:t>
            </w:r>
          </w:p>
        </w:tc>
        <w:tc>
          <w:tcPr>
            <w:tcW w:w="1321" w:type="dxa"/>
          </w:tcPr>
          <w:p w:rsidR="009F61E2" w:rsidRPr="00C44877" w:rsidRDefault="003A1886" w:rsidP="00C44877">
            <w:pPr>
              <w:pStyle w:val="Prrafodelista"/>
              <w:spacing w:line="360" w:lineRule="auto"/>
              <w:ind w:left="0" w:firstLine="567"/>
              <w:jc w:val="center"/>
              <w:rPr>
                <w:rFonts w:ascii="Times New Roman" w:eastAsia="Times New Roman" w:hAnsi="Times New Roman" w:cs="Times New Roman"/>
                <w:sz w:val="24"/>
                <w:szCs w:val="24"/>
              </w:rPr>
            </w:pPr>
            <w:r w:rsidRPr="00C44877">
              <w:rPr>
                <w:rFonts w:ascii="Times New Roman" w:eastAsia="Times New Roman" w:hAnsi="Times New Roman" w:cs="Times New Roman"/>
                <w:sz w:val="24"/>
                <w:szCs w:val="24"/>
              </w:rPr>
              <w:t>22</w:t>
            </w:r>
          </w:p>
        </w:tc>
      </w:tr>
      <w:tr w:rsidR="009F61E2" w:rsidRPr="00C44877" w:rsidTr="00705E4A">
        <w:tc>
          <w:tcPr>
            <w:tcW w:w="6759" w:type="dxa"/>
          </w:tcPr>
          <w:p w:rsidR="009F61E2" w:rsidRPr="00C44877" w:rsidRDefault="009F61E2" w:rsidP="00C44877">
            <w:pPr>
              <w:pStyle w:val="Prrafodelista"/>
              <w:spacing w:line="360" w:lineRule="auto"/>
              <w:ind w:left="0" w:firstLine="567"/>
              <w:rPr>
                <w:rFonts w:ascii="Times New Roman" w:eastAsia="Times New Roman" w:hAnsi="Times New Roman" w:cs="Times New Roman"/>
                <w:sz w:val="24"/>
                <w:szCs w:val="24"/>
              </w:rPr>
            </w:pPr>
            <w:r w:rsidRPr="00C44877">
              <w:rPr>
                <w:rStyle w:val="Textoennegrita"/>
                <w:rFonts w:ascii="Times New Roman" w:hAnsi="Times New Roman" w:cs="Times New Roman"/>
                <w:b w:val="0"/>
                <w:sz w:val="24"/>
                <w:szCs w:val="24"/>
              </w:rPr>
              <w:t>Estrategias</w:t>
            </w:r>
          </w:p>
        </w:tc>
        <w:tc>
          <w:tcPr>
            <w:tcW w:w="1321" w:type="dxa"/>
          </w:tcPr>
          <w:p w:rsidR="009F61E2" w:rsidRPr="00C44877" w:rsidRDefault="003A1886" w:rsidP="00C44877">
            <w:pPr>
              <w:pStyle w:val="Prrafodelista"/>
              <w:spacing w:line="360" w:lineRule="auto"/>
              <w:ind w:left="0" w:firstLine="567"/>
              <w:jc w:val="center"/>
              <w:rPr>
                <w:rFonts w:ascii="Times New Roman" w:eastAsia="Times New Roman" w:hAnsi="Times New Roman" w:cs="Times New Roman"/>
                <w:sz w:val="24"/>
                <w:szCs w:val="24"/>
              </w:rPr>
            </w:pPr>
            <w:r w:rsidRPr="00C44877">
              <w:rPr>
                <w:rFonts w:ascii="Times New Roman" w:eastAsia="Times New Roman" w:hAnsi="Times New Roman" w:cs="Times New Roman"/>
                <w:sz w:val="24"/>
                <w:szCs w:val="24"/>
              </w:rPr>
              <w:t>24</w:t>
            </w:r>
          </w:p>
        </w:tc>
      </w:tr>
      <w:tr w:rsidR="009F61E2" w:rsidRPr="00C44877" w:rsidTr="00705E4A">
        <w:tc>
          <w:tcPr>
            <w:tcW w:w="6759" w:type="dxa"/>
          </w:tcPr>
          <w:p w:rsidR="009F61E2" w:rsidRPr="00C44877" w:rsidRDefault="009F61E2" w:rsidP="00C44877">
            <w:pPr>
              <w:pStyle w:val="Prrafodelista"/>
              <w:spacing w:line="360" w:lineRule="auto"/>
              <w:ind w:left="0" w:firstLine="567"/>
              <w:rPr>
                <w:rFonts w:ascii="Times New Roman" w:eastAsia="Times New Roman" w:hAnsi="Times New Roman" w:cs="Times New Roman"/>
                <w:sz w:val="24"/>
                <w:szCs w:val="24"/>
              </w:rPr>
            </w:pPr>
            <w:r w:rsidRPr="00C44877">
              <w:rPr>
                <w:rFonts w:ascii="Times New Roman" w:hAnsi="Times New Roman" w:cs="Times New Roman"/>
                <w:sz w:val="24"/>
                <w:szCs w:val="24"/>
              </w:rPr>
              <w:t>Motivación</w:t>
            </w:r>
          </w:p>
        </w:tc>
        <w:tc>
          <w:tcPr>
            <w:tcW w:w="1321" w:type="dxa"/>
          </w:tcPr>
          <w:p w:rsidR="009F61E2" w:rsidRPr="00C44877" w:rsidRDefault="003A1886" w:rsidP="00C44877">
            <w:pPr>
              <w:pStyle w:val="Prrafodelista"/>
              <w:spacing w:line="360" w:lineRule="auto"/>
              <w:ind w:left="0" w:firstLine="567"/>
              <w:jc w:val="center"/>
              <w:rPr>
                <w:rFonts w:ascii="Times New Roman" w:eastAsia="Times New Roman" w:hAnsi="Times New Roman" w:cs="Times New Roman"/>
                <w:sz w:val="24"/>
                <w:szCs w:val="24"/>
              </w:rPr>
            </w:pPr>
            <w:r w:rsidRPr="00C44877">
              <w:rPr>
                <w:rFonts w:ascii="Times New Roman" w:eastAsia="Times New Roman" w:hAnsi="Times New Roman" w:cs="Times New Roman"/>
                <w:sz w:val="24"/>
                <w:szCs w:val="24"/>
              </w:rPr>
              <w:t>25</w:t>
            </w:r>
          </w:p>
        </w:tc>
      </w:tr>
      <w:tr w:rsidR="009F61E2" w:rsidRPr="00C44877" w:rsidTr="00705E4A">
        <w:tc>
          <w:tcPr>
            <w:tcW w:w="6759" w:type="dxa"/>
          </w:tcPr>
          <w:p w:rsidR="009F61E2" w:rsidRPr="00C44877" w:rsidRDefault="009F61E2" w:rsidP="00C44877">
            <w:pPr>
              <w:pStyle w:val="Prrafodelista"/>
              <w:spacing w:line="360" w:lineRule="auto"/>
              <w:ind w:left="0" w:firstLine="567"/>
              <w:rPr>
                <w:rFonts w:ascii="Times New Roman" w:eastAsia="Times New Roman" w:hAnsi="Times New Roman" w:cs="Times New Roman"/>
                <w:sz w:val="24"/>
                <w:szCs w:val="24"/>
              </w:rPr>
            </w:pPr>
            <w:r w:rsidRPr="00C44877">
              <w:rPr>
                <w:rFonts w:ascii="Times New Roman" w:eastAsia="Times New Roman" w:hAnsi="Times New Roman" w:cs="Times New Roman"/>
                <w:color w:val="333333"/>
                <w:sz w:val="24"/>
                <w:szCs w:val="24"/>
                <w:lang w:eastAsia="es-ES"/>
              </w:rPr>
              <w:t>Sobre Peso</w:t>
            </w:r>
          </w:p>
        </w:tc>
        <w:tc>
          <w:tcPr>
            <w:tcW w:w="1321" w:type="dxa"/>
          </w:tcPr>
          <w:p w:rsidR="009F61E2" w:rsidRPr="00C44877" w:rsidRDefault="003A1886" w:rsidP="00C44877">
            <w:pPr>
              <w:pStyle w:val="Prrafodelista"/>
              <w:spacing w:line="360" w:lineRule="auto"/>
              <w:ind w:left="0" w:firstLine="567"/>
              <w:jc w:val="center"/>
              <w:rPr>
                <w:rFonts w:ascii="Times New Roman" w:eastAsia="Times New Roman" w:hAnsi="Times New Roman" w:cs="Times New Roman"/>
                <w:sz w:val="24"/>
                <w:szCs w:val="24"/>
              </w:rPr>
            </w:pPr>
            <w:r w:rsidRPr="00C44877">
              <w:rPr>
                <w:rFonts w:ascii="Times New Roman" w:eastAsia="Times New Roman" w:hAnsi="Times New Roman" w:cs="Times New Roman"/>
                <w:sz w:val="24"/>
                <w:szCs w:val="24"/>
              </w:rPr>
              <w:t>27</w:t>
            </w:r>
          </w:p>
        </w:tc>
      </w:tr>
      <w:tr w:rsidR="009F61E2" w:rsidRPr="00C44877" w:rsidTr="00705E4A">
        <w:tc>
          <w:tcPr>
            <w:tcW w:w="6759" w:type="dxa"/>
          </w:tcPr>
          <w:p w:rsidR="009F61E2" w:rsidRPr="00C44877" w:rsidRDefault="009F61E2" w:rsidP="00C44877">
            <w:pPr>
              <w:pStyle w:val="Prrafodelista"/>
              <w:spacing w:line="360" w:lineRule="auto"/>
              <w:ind w:left="0" w:firstLine="567"/>
              <w:rPr>
                <w:rFonts w:ascii="Times New Roman" w:eastAsia="Times New Roman" w:hAnsi="Times New Roman" w:cs="Times New Roman"/>
                <w:b/>
                <w:sz w:val="24"/>
                <w:szCs w:val="24"/>
              </w:rPr>
            </w:pPr>
            <w:r w:rsidRPr="00C44877">
              <w:rPr>
                <w:rStyle w:val="Textoennegrita"/>
                <w:rFonts w:ascii="Times New Roman" w:hAnsi="Times New Roman" w:cs="Times New Roman"/>
                <w:sz w:val="24"/>
                <w:szCs w:val="24"/>
              </w:rPr>
              <w:t>Bases Legales</w:t>
            </w:r>
          </w:p>
        </w:tc>
        <w:tc>
          <w:tcPr>
            <w:tcW w:w="1321" w:type="dxa"/>
          </w:tcPr>
          <w:p w:rsidR="009F61E2" w:rsidRPr="00C44877" w:rsidRDefault="009F61E2" w:rsidP="00C44877">
            <w:pPr>
              <w:pStyle w:val="Prrafodelista"/>
              <w:spacing w:line="360" w:lineRule="auto"/>
              <w:ind w:left="0" w:firstLine="567"/>
              <w:jc w:val="center"/>
              <w:rPr>
                <w:rFonts w:ascii="Times New Roman" w:eastAsia="Times New Roman" w:hAnsi="Times New Roman" w:cs="Times New Roman"/>
                <w:sz w:val="24"/>
                <w:szCs w:val="24"/>
              </w:rPr>
            </w:pPr>
          </w:p>
        </w:tc>
      </w:tr>
      <w:tr w:rsidR="009F61E2" w:rsidRPr="00C44877" w:rsidTr="00705E4A">
        <w:tc>
          <w:tcPr>
            <w:tcW w:w="6759" w:type="dxa"/>
          </w:tcPr>
          <w:p w:rsidR="009F61E2" w:rsidRPr="00C44877" w:rsidRDefault="009F61E2" w:rsidP="00C44877">
            <w:pPr>
              <w:pStyle w:val="Prrafodelista"/>
              <w:spacing w:line="360" w:lineRule="auto"/>
              <w:ind w:left="0" w:firstLine="567"/>
              <w:rPr>
                <w:rFonts w:ascii="Times New Roman" w:eastAsia="Times New Roman" w:hAnsi="Times New Roman" w:cs="Times New Roman"/>
                <w:sz w:val="24"/>
                <w:szCs w:val="24"/>
              </w:rPr>
            </w:pPr>
            <w:r w:rsidRPr="00C44877">
              <w:rPr>
                <w:rFonts w:ascii="Times New Roman" w:hAnsi="Times New Roman" w:cs="Times New Roman"/>
                <w:sz w:val="24"/>
                <w:szCs w:val="24"/>
                <w:lang w:eastAsia="es-ES"/>
              </w:rPr>
              <w:t>Constitución de la República Bolivariana de Venezuela</w:t>
            </w:r>
          </w:p>
        </w:tc>
        <w:tc>
          <w:tcPr>
            <w:tcW w:w="1321" w:type="dxa"/>
          </w:tcPr>
          <w:p w:rsidR="009F61E2" w:rsidRPr="00C44877" w:rsidRDefault="003A1886" w:rsidP="00C44877">
            <w:pPr>
              <w:pStyle w:val="Prrafodelista"/>
              <w:spacing w:line="360" w:lineRule="auto"/>
              <w:ind w:left="0" w:firstLine="567"/>
              <w:jc w:val="center"/>
              <w:rPr>
                <w:rFonts w:ascii="Times New Roman" w:eastAsia="Times New Roman" w:hAnsi="Times New Roman" w:cs="Times New Roman"/>
                <w:sz w:val="24"/>
                <w:szCs w:val="24"/>
              </w:rPr>
            </w:pPr>
            <w:r w:rsidRPr="00C44877">
              <w:rPr>
                <w:rFonts w:ascii="Times New Roman" w:eastAsia="Times New Roman" w:hAnsi="Times New Roman" w:cs="Times New Roman"/>
                <w:sz w:val="24"/>
                <w:szCs w:val="24"/>
              </w:rPr>
              <w:t>34</w:t>
            </w:r>
          </w:p>
        </w:tc>
      </w:tr>
      <w:tr w:rsidR="009F61E2" w:rsidRPr="00C44877" w:rsidTr="00705E4A">
        <w:tc>
          <w:tcPr>
            <w:tcW w:w="6759" w:type="dxa"/>
          </w:tcPr>
          <w:p w:rsidR="009F61E2" w:rsidRPr="00C44877" w:rsidRDefault="009F61E2" w:rsidP="00C44877">
            <w:pPr>
              <w:pStyle w:val="Prrafodelista"/>
              <w:spacing w:line="360" w:lineRule="auto"/>
              <w:ind w:left="0" w:firstLine="567"/>
              <w:rPr>
                <w:rFonts w:ascii="Times New Roman" w:eastAsia="Times New Roman" w:hAnsi="Times New Roman" w:cs="Times New Roman"/>
                <w:sz w:val="24"/>
                <w:szCs w:val="24"/>
              </w:rPr>
            </w:pPr>
            <w:r w:rsidRPr="00C44877">
              <w:rPr>
                <w:rFonts w:ascii="Times New Roman" w:hAnsi="Times New Roman" w:cs="Times New Roman"/>
                <w:sz w:val="24"/>
                <w:szCs w:val="24"/>
                <w:lang w:eastAsia="es-ES"/>
              </w:rPr>
              <w:t>Ley Orgánica de Educación</w:t>
            </w:r>
          </w:p>
        </w:tc>
        <w:tc>
          <w:tcPr>
            <w:tcW w:w="1321" w:type="dxa"/>
          </w:tcPr>
          <w:p w:rsidR="009F61E2" w:rsidRPr="00C44877" w:rsidRDefault="003A1886" w:rsidP="00C44877">
            <w:pPr>
              <w:pStyle w:val="Prrafodelista"/>
              <w:spacing w:line="360" w:lineRule="auto"/>
              <w:ind w:left="0" w:firstLine="567"/>
              <w:jc w:val="center"/>
              <w:rPr>
                <w:rFonts w:ascii="Times New Roman" w:eastAsia="Times New Roman" w:hAnsi="Times New Roman" w:cs="Times New Roman"/>
                <w:sz w:val="24"/>
                <w:szCs w:val="24"/>
              </w:rPr>
            </w:pPr>
            <w:r w:rsidRPr="00C44877">
              <w:rPr>
                <w:rFonts w:ascii="Times New Roman" w:eastAsia="Times New Roman" w:hAnsi="Times New Roman" w:cs="Times New Roman"/>
                <w:sz w:val="24"/>
                <w:szCs w:val="24"/>
              </w:rPr>
              <w:t>35</w:t>
            </w:r>
          </w:p>
        </w:tc>
      </w:tr>
      <w:tr w:rsidR="009F61E2" w:rsidRPr="00C44877" w:rsidTr="00705E4A">
        <w:tc>
          <w:tcPr>
            <w:tcW w:w="6759" w:type="dxa"/>
          </w:tcPr>
          <w:p w:rsidR="009F61E2" w:rsidRPr="00C44877" w:rsidRDefault="009F61E2" w:rsidP="00C44877">
            <w:pPr>
              <w:pStyle w:val="Prrafodelista"/>
              <w:spacing w:line="360" w:lineRule="auto"/>
              <w:ind w:left="0" w:firstLine="567"/>
              <w:rPr>
                <w:rFonts w:ascii="Times New Roman" w:eastAsia="Times New Roman" w:hAnsi="Times New Roman" w:cs="Times New Roman"/>
                <w:sz w:val="24"/>
                <w:szCs w:val="24"/>
              </w:rPr>
            </w:pPr>
            <w:r w:rsidRPr="00C44877">
              <w:rPr>
                <w:rFonts w:ascii="Times New Roman" w:hAnsi="Times New Roman" w:cs="Times New Roman"/>
                <w:sz w:val="24"/>
                <w:szCs w:val="24"/>
                <w:lang w:eastAsia="es-ES"/>
              </w:rPr>
              <w:t>Ley Orgánica para la Protección del Niño y del Adolescente</w:t>
            </w:r>
          </w:p>
        </w:tc>
        <w:tc>
          <w:tcPr>
            <w:tcW w:w="1321" w:type="dxa"/>
          </w:tcPr>
          <w:p w:rsidR="009F61E2" w:rsidRPr="00C44877" w:rsidRDefault="003A1886" w:rsidP="00C44877">
            <w:pPr>
              <w:pStyle w:val="Prrafodelista"/>
              <w:spacing w:line="360" w:lineRule="auto"/>
              <w:ind w:left="0" w:firstLine="567"/>
              <w:jc w:val="center"/>
              <w:rPr>
                <w:rFonts w:ascii="Times New Roman" w:eastAsia="Times New Roman" w:hAnsi="Times New Roman" w:cs="Times New Roman"/>
                <w:sz w:val="24"/>
                <w:szCs w:val="24"/>
              </w:rPr>
            </w:pPr>
            <w:r w:rsidRPr="00C44877">
              <w:rPr>
                <w:rFonts w:ascii="Times New Roman" w:eastAsia="Times New Roman" w:hAnsi="Times New Roman" w:cs="Times New Roman"/>
                <w:sz w:val="24"/>
                <w:szCs w:val="24"/>
              </w:rPr>
              <w:t>36</w:t>
            </w:r>
          </w:p>
        </w:tc>
      </w:tr>
      <w:tr w:rsidR="009F61E2" w:rsidRPr="00C44877" w:rsidTr="00705E4A">
        <w:tc>
          <w:tcPr>
            <w:tcW w:w="6759" w:type="dxa"/>
          </w:tcPr>
          <w:p w:rsidR="009F61E2" w:rsidRPr="00C44877" w:rsidRDefault="009F61E2" w:rsidP="00C44877">
            <w:pPr>
              <w:pStyle w:val="Prrafodelista"/>
              <w:spacing w:line="360" w:lineRule="auto"/>
              <w:ind w:left="0" w:firstLine="567"/>
              <w:rPr>
                <w:rFonts w:ascii="Times New Roman" w:eastAsia="Times New Roman" w:hAnsi="Times New Roman" w:cs="Times New Roman"/>
                <w:b/>
                <w:sz w:val="24"/>
                <w:szCs w:val="24"/>
              </w:rPr>
            </w:pPr>
            <w:r w:rsidRPr="00C44877">
              <w:rPr>
                <w:rStyle w:val="Textoennegrita"/>
                <w:rFonts w:ascii="Times New Roman" w:hAnsi="Times New Roman" w:cs="Times New Roman"/>
                <w:b w:val="0"/>
                <w:sz w:val="24"/>
                <w:szCs w:val="24"/>
              </w:rPr>
              <w:t>Ley Orgánica del Deporte</w:t>
            </w:r>
          </w:p>
        </w:tc>
        <w:tc>
          <w:tcPr>
            <w:tcW w:w="1321" w:type="dxa"/>
          </w:tcPr>
          <w:p w:rsidR="009F61E2" w:rsidRPr="00C44877" w:rsidRDefault="003A1886" w:rsidP="00C44877">
            <w:pPr>
              <w:pStyle w:val="Prrafodelista"/>
              <w:spacing w:line="360" w:lineRule="auto"/>
              <w:ind w:left="0" w:firstLine="567"/>
              <w:jc w:val="center"/>
              <w:rPr>
                <w:rFonts w:ascii="Times New Roman" w:eastAsia="Times New Roman" w:hAnsi="Times New Roman" w:cs="Times New Roman"/>
                <w:sz w:val="24"/>
                <w:szCs w:val="24"/>
              </w:rPr>
            </w:pPr>
            <w:r w:rsidRPr="00C44877">
              <w:rPr>
                <w:rFonts w:ascii="Times New Roman" w:eastAsia="Times New Roman" w:hAnsi="Times New Roman" w:cs="Times New Roman"/>
                <w:sz w:val="24"/>
                <w:szCs w:val="24"/>
              </w:rPr>
              <w:t>37</w:t>
            </w:r>
          </w:p>
        </w:tc>
      </w:tr>
      <w:tr w:rsidR="009F61E2" w:rsidRPr="00C44877" w:rsidTr="00705E4A">
        <w:tc>
          <w:tcPr>
            <w:tcW w:w="6759" w:type="dxa"/>
          </w:tcPr>
          <w:p w:rsidR="009F61E2" w:rsidRPr="00C44877" w:rsidRDefault="009F61E2" w:rsidP="00C44877">
            <w:pPr>
              <w:pStyle w:val="Prrafodelista"/>
              <w:spacing w:line="360" w:lineRule="auto"/>
              <w:ind w:left="0" w:firstLine="567"/>
              <w:rPr>
                <w:rFonts w:ascii="Times New Roman" w:eastAsia="Times New Roman" w:hAnsi="Times New Roman" w:cs="Times New Roman"/>
                <w:b/>
                <w:sz w:val="24"/>
                <w:szCs w:val="24"/>
              </w:rPr>
            </w:pPr>
            <w:r w:rsidRPr="00C44877">
              <w:rPr>
                <w:rStyle w:val="Textoennegrita"/>
                <w:rFonts w:ascii="Times New Roman" w:hAnsi="Times New Roman" w:cs="Times New Roman"/>
                <w:b w:val="0"/>
                <w:sz w:val="24"/>
                <w:szCs w:val="24"/>
              </w:rPr>
              <w:t>Definición de Términos</w:t>
            </w:r>
          </w:p>
        </w:tc>
        <w:tc>
          <w:tcPr>
            <w:tcW w:w="1321" w:type="dxa"/>
          </w:tcPr>
          <w:p w:rsidR="009F61E2" w:rsidRPr="00C44877" w:rsidRDefault="003A1886" w:rsidP="00C44877">
            <w:pPr>
              <w:pStyle w:val="Prrafodelista"/>
              <w:spacing w:line="360" w:lineRule="auto"/>
              <w:ind w:left="0" w:firstLine="567"/>
              <w:jc w:val="center"/>
              <w:rPr>
                <w:rFonts w:ascii="Times New Roman" w:eastAsia="Times New Roman" w:hAnsi="Times New Roman" w:cs="Times New Roman"/>
                <w:sz w:val="24"/>
                <w:szCs w:val="24"/>
              </w:rPr>
            </w:pPr>
            <w:r w:rsidRPr="00C44877">
              <w:rPr>
                <w:rFonts w:ascii="Times New Roman" w:eastAsia="Times New Roman" w:hAnsi="Times New Roman" w:cs="Times New Roman"/>
                <w:sz w:val="24"/>
                <w:szCs w:val="24"/>
              </w:rPr>
              <w:t>38</w:t>
            </w:r>
          </w:p>
        </w:tc>
      </w:tr>
      <w:tr w:rsidR="009F61E2" w:rsidRPr="00C44877" w:rsidTr="00705E4A">
        <w:tc>
          <w:tcPr>
            <w:tcW w:w="6759" w:type="dxa"/>
          </w:tcPr>
          <w:p w:rsidR="009F61E2" w:rsidRPr="00C44877" w:rsidRDefault="009F61E2" w:rsidP="00705E4A">
            <w:pPr>
              <w:pStyle w:val="Prrafodelista"/>
              <w:spacing w:line="360" w:lineRule="auto"/>
              <w:ind w:left="0" w:firstLine="567"/>
              <w:rPr>
                <w:rFonts w:ascii="Times New Roman" w:eastAsia="Times New Roman" w:hAnsi="Times New Roman" w:cs="Times New Roman"/>
                <w:b/>
                <w:sz w:val="24"/>
                <w:szCs w:val="24"/>
              </w:rPr>
            </w:pPr>
            <w:r w:rsidRPr="00C44877">
              <w:rPr>
                <w:rFonts w:ascii="Times New Roman" w:eastAsia="Times New Roman" w:hAnsi="Times New Roman" w:cs="Times New Roman"/>
                <w:b/>
                <w:sz w:val="24"/>
                <w:szCs w:val="24"/>
              </w:rPr>
              <w:lastRenderedPageBreak/>
              <w:t xml:space="preserve">CAPÍTULO III </w:t>
            </w:r>
          </w:p>
        </w:tc>
        <w:tc>
          <w:tcPr>
            <w:tcW w:w="1321" w:type="dxa"/>
          </w:tcPr>
          <w:p w:rsidR="009F61E2" w:rsidRPr="00C44877" w:rsidRDefault="00705E4A" w:rsidP="00C44877">
            <w:pPr>
              <w:pStyle w:val="Prrafodelista"/>
              <w:spacing w:line="360" w:lineRule="auto"/>
              <w:ind w:left="0" w:firstLine="567"/>
              <w:jc w:val="center"/>
              <w:rPr>
                <w:rFonts w:ascii="Times New Roman" w:eastAsia="Times New Roman" w:hAnsi="Times New Roman" w:cs="Times New Roman"/>
                <w:sz w:val="24"/>
                <w:szCs w:val="24"/>
              </w:rPr>
            </w:pPr>
            <w:r w:rsidRPr="00C44877">
              <w:rPr>
                <w:rFonts w:ascii="Times New Roman" w:eastAsia="Times New Roman" w:hAnsi="Times New Roman" w:cs="Times New Roman"/>
                <w:b/>
                <w:sz w:val="24"/>
                <w:szCs w:val="24"/>
              </w:rPr>
              <w:t>P</w:t>
            </w:r>
          </w:p>
        </w:tc>
      </w:tr>
      <w:tr w:rsidR="009F61E2" w:rsidRPr="00C44877" w:rsidTr="00705E4A">
        <w:tc>
          <w:tcPr>
            <w:tcW w:w="6759" w:type="dxa"/>
          </w:tcPr>
          <w:p w:rsidR="009F61E2" w:rsidRPr="00C44877" w:rsidRDefault="009F61E2" w:rsidP="00C44877">
            <w:pPr>
              <w:pStyle w:val="Prrafodelista"/>
              <w:spacing w:line="360" w:lineRule="auto"/>
              <w:ind w:left="0" w:firstLine="567"/>
              <w:rPr>
                <w:rFonts w:ascii="Times New Roman" w:eastAsia="Times New Roman" w:hAnsi="Times New Roman" w:cs="Times New Roman"/>
                <w:b/>
                <w:sz w:val="24"/>
                <w:szCs w:val="24"/>
              </w:rPr>
            </w:pPr>
            <w:r w:rsidRPr="00C44877">
              <w:rPr>
                <w:rFonts w:ascii="Times New Roman" w:eastAsia="Times New Roman" w:hAnsi="Times New Roman" w:cs="Times New Roman"/>
                <w:b/>
                <w:sz w:val="24"/>
                <w:szCs w:val="24"/>
              </w:rPr>
              <w:t xml:space="preserve">Marco Metodológico </w:t>
            </w:r>
          </w:p>
        </w:tc>
        <w:tc>
          <w:tcPr>
            <w:tcW w:w="1321" w:type="dxa"/>
          </w:tcPr>
          <w:p w:rsidR="009F61E2" w:rsidRPr="00C44877" w:rsidRDefault="009F61E2" w:rsidP="00C44877">
            <w:pPr>
              <w:pStyle w:val="Prrafodelista"/>
              <w:spacing w:line="360" w:lineRule="auto"/>
              <w:ind w:left="0" w:firstLine="567"/>
              <w:jc w:val="center"/>
              <w:rPr>
                <w:rFonts w:ascii="Times New Roman" w:eastAsia="Times New Roman" w:hAnsi="Times New Roman" w:cs="Times New Roman"/>
                <w:sz w:val="24"/>
                <w:szCs w:val="24"/>
              </w:rPr>
            </w:pPr>
          </w:p>
        </w:tc>
      </w:tr>
      <w:tr w:rsidR="009F61E2" w:rsidRPr="00C44877" w:rsidTr="00705E4A">
        <w:tc>
          <w:tcPr>
            <w:tcW w:w="6759" w:type="dxa"/>
          </w:tcPr>
          <w:p w:rsidR="009F61E2" w:rsidRPr="00C44877" w:rsidRDefault="009F61E2" w:rsidP="00C44877">
            <w:pPr>
              <w:pStyle w:val="Prrafodelista"/>
              <w:spacing w:line="360" w:lineRule="auto"/>
              <w:ind w:left="0" w:firstLine="567"/>
              <w:rPr>
                <w:rFonts w:ascii="Times New Roman" w:eastAsia="Times New Roman" w:hAnsi="Times New Roman" w:cs="Times New Roman"/>
                <w:sz w:val="24"/>
                <w:szCs w:val="24"/>
              </w:rPr>
            </w:pPr>
            <w:r w:rsidRPr="00C44877">
              <w:rPr>
                <w:rFonts w:ascii="Times New Roman" w:hAnsi="Times New Roman" w:cs="Times New Roman"/>
                <w:sz w:val="24"/>
                <w:szCs w:val="24"/>
                <w:lang w:val="es-ES_tradnl"/>
              </w:rPr>
              <w:t>Tipo de Investigación</w:t>
            </w:r>
          </w:p>
        </w:tc>
        <w:tc>
          <w:tcPr>
            <w:tcW w:w="1321" w:type="dxa"/>
          </w:tcPr>
          <w:p w:rsidR="009F61E2" w:rsidRPr="00C44877" w:rsidRDefault="0087108B" w:rsidP="00C44877">
            <w:pPr>
              <w:pStyle w:val="Prrafodelista"/>
              <w:spacing w:line="360" w:lineRule="auto"/>
              <w:ind w:left="0" w:firstLine="567"/>
              <w:jc w:val="center"/>
              <w:rPr>
                <w:rFonts w:ascii="Times New Roman" w:eastAsia="Times New Roman" w:hAnsi="Times New Roman" w:cs="Times New Roman"/>
                <w:sz w:val="24"/>
                <w:szCs w:val="24"/>
              </w:rPr>
            </w:pPr>
            <w:r w:rsidRPr="00C44877">
              <w:rPr>
                <w:rFonts w:ascii="Times New Roman" w:eastAsia="Times New Roman" w:hAnsi="Times New Roman" w:cs="Times New Roman"/>
                <w:sz w:val="24"/>
                <w:szCs w:val="24"/>
              </w:rPr>
              <w:t>40</w:t>
            </w:r>
          </w:p>
        </w:tc>
      </w:tr>
      <w:tr w:rsidR="009F61E2" w:rsidRPr="00C44877" w:rsidTr="00705E4A">
        <w:tc>
          <w:tcPr>
            <w:tcW w:w="6759" w:type="dxa"/>
          </w:tcPr>
          <w:p w:rsidR="009F61E2" w:rsidRPr="00C44877" w:rsidRDefault="009F61E2" w:rsidP="00C44877">
            <w:pPr>
              <w:pStyle w:val="Prrafodelista"/>
              <w:spacing w:line="360" w:lineRule="auto"/>
              <w:ind w:left="0" w:firstLine="567"/>
              <w:rPr>
                <w:rFonts w:ascii="Times New Roman" w:eastAsia="Times New Roman" w:hAnsi="Times New Roman" w:cs="Times New Roman"/>
                <w:sz w:val="24"/>
                <w:szCs w:val="24"/>
              </w:rPr>
            </w:pPr>
            <w:r w:rsidRPr="00C44877">
              <w:rPr>
                <w:rFonts w:ascii="Times New Roman" w:hAnsi="Times New Roman" w:cs="Times New Roman"/>
                <w:sz w:val="24"/>
                <w:szCs w:val="24"/>
              </w:rPr>
              <w:t>Diseño de Investigación</w:t>
            </w:r>
          </w:p>
        </w:tc>
        <w:tc>
          <w:tcPr>
            <w:tcW w:w="1321" w:type="dxa"/>
          </w:tcPr>
          <w:p w:rsidR="009F61E2" w:rsidRPr="00C44877" w:rsidRDefault="003A1886" w:rsidP="00C44877">
            <w:pPr>
              <w:pStyle w:val="Prrafodelista"/>
              <w:spacing w:line="360" w:lineRule="auto"/>
              <w:ind w:left="0" w:firstLine="567"/>
              <w:jc w:val="center"/>
              <w:rPr>
                <w:rFonts w:ascii="Times New Roman" w:eastAsia="Times New Roman" w:hAnsi="Times New Roman" w:cs="Times New Roman"/>
                <w:sz w:val="24"/>
                <w:szCs w:val="24"/>
              </w:rPr>
            </w:pPr>
            <w:r w:rsidRPr="00C44877">
              <w:rPr>
                <w:rFonts w:ascii="Times New Roman" w:eastAsia="Times New Roman" w:hAnsi="Times New Roman" w:cs="Times New Roman"/>
                <w:sz w:val="24"/>
                <w:szCs w:val="24"/>
              </w:rPr>
              <w:t>41</w:t>
            </w:r>
          </w:p>
        </w:tc>
      </w:tr>
      <w:tr w:rsidR="009F61E2" w:rsidRPr="00C44877" w:rsidTr="00705E4A">
        <w:tc>
          <w:tcPr>
            <w:tcW w:w="6759" w:type="dxa"/>
          </w:tcPr>
          <w:p w:rsidR="009F61E2" w:rsidRPr="00C44877" w:rsidRDefault="009F61E2" w:rsidP="00C44877">
            <w:pPr>
              <w:pStyle w:val="Prrafodelista"/>
              <w:spacing w:line="360" w:lineRule="auto"/>
              <w:ind w:left="0" w:firstLine="567"/>
              <w:rPr>
                <w:rFonts w:ascii="Times New Roman" w:eastAsia="Times New Roman" w:hAnsi="Times New Roman" w:cs="Times New Roman"/>
                <w:sz w:val="24"/>
                <w:szCs w:val="24"/>
              </w:rPr>
            </w:pPr>
            <w:r w:rsidRPr="00C44877">
              <w:rPr>
                <w:rFonts w:ascii="Times New Roman" w:hAnsi="Times New Roman" w:cs="Times New Roman"/>
                <w:sz w:val="24"/>
                <w:szCs w:val="24"/>
              </w:rPr>
              <w:t>Población y Muestra</w:t>
            </w:r>
          </w:p>
        </w:tc>
        <w:tc>
          <w:tcPr>
            <w:tcW w:w="1321" w:type="dxa"/>
          </w:tcPr>
          <w:p w:rsidR="009F61E2" w:rsidRPr="00C44877" w:rsidRDefault="003A1886" w:rsidP="00C44877">
            <w:pPr>
              <w:pStyle w:val="Prrafodelista"/>
              <w:spacing w:line="360" w:lineRule="auto"/>
              <w:ind w:left="0" w:firstLine="567"/>
              <w:jc w:val="center"/>
              <w:rPr>
                <w:rFonts w:ascii="Times New Roman" w:eastAsia="Times New Roman" w:hAnsi="Times New Roman" w:cs="Times New Roman"/>
                <w:sz w:val="24"/>
                <w:szCs w:val="24"/>
              </w:rPr>
            </w:pPr>
            <w:r w:rsidRPr="00C44877">
              <w:rPr>
                <w:rFonts w:ascii="Times New Roman" w:eastAsia="Times New Roman" w:hAnsi="Times New Roman" w:cs="Times New Roman"/>
                <w:sz w:val="24"/>
                <w:szCs w:val="24"/>
              </w:rPr>
              <w:t>42</w:t>
            </w:r>
          </w:p>
        </w:tc>
      </w:tr>
      <w:tr w:rsidR="009F61E2" w:rsidRPr="00C44877" w:rsidTr="00705E4A">
        <w:tc>
          <w:tcPr>
            <w:tcW w:w="6759" w:type="dxa"/>
          </w:tcPr>
          <w:p w:rsidR="009F61E2" w:rsidRPr="00C44877" w:rsidRDefault="009F61E2" w:rsidP="00C44877">
            <w:pPr>
              <w:pStyle w:val="Prrafodelista"/>
              <w:spacing w:line="360" w:lineRule="auto"/>
              <w:ind w:left="0" w:firstLine="567"/>
              <w:rPr>
                <w:rFonts w:ascii="Times New Roman" w:eastAsia="Times New Roman" w:hAnsi="Times New Roman" w:cs="Times New Roman"/>
                <w:sz w:val="24"/>
                <w:szCs w:val="24"/>
              </w:rPr>
            </w:pPr>
            <w:r w:rsidRPr="00C44877">
              <w:rPr>
                <w:rFonts w:ascii="Times New Roman" w:hAnsi="Times New Roman" w:cs="Times New Roman"/>
                <w:bCs/>
                <w:sz w:val="24"/>
                <w:szCs w:val="24"/>
              </w:rPr>
              <w:t>del Instrumento</w:t>
            </w:r>
            <w:r w:rsidRPr="00C44877">
              <w:rPr>
                <w:rFonts w:ascii="Times New Roman" w:hAnsi="Times New Roman" w:cs="Times New Roman"/>
                <w:sz w:val="24"/>
                <w:szCs w:val="24"/>
              </w:rPr>
              <w:t xml:space="preserve"> Técnica e Instrumento de Recolección de Información</w:t>
            </w:r>
          </w:p>
        </w:tc>
        <w:tc>
          <w:tcPr>
            <w:tcW w:w="1321" w:type="dxa"/>
          </w:tcPr>
          <w:p w:rsidR="009F61E2" w:rsidRPr="00C44877" w:rsidRDefault="003A1886" w:rsidP="00C44877">
            <w:pPr>
              <w:pStyle w:val="Prrafodelista"/>
              <w:spacing w:line="360" w:lineRule="auto"/>
              <w:ind w:left="0" w:firstLine="567"/>
              <w:jc w:val="center"/>
              <w:rPr>
                <w:rFonts w:ascii="Times New Roman" w:eastAsia="Times New Roman" w:hAnsi="Times New Roman" w:cs="Times New Roman"/>
                <w:sz w:val="24"/>
                <w:szCs w:val="24"/>
              </w:rPr>
            </w:pPr>
            <w:r w:rsidRPr="00C44877">
              <w:rPr>
                <w:rFonts w:ascii="Times New Roman" w:eastAsia="Times New Roman" w:hAnsi="Times New Roman" w:cs="Times New Roman"/>
                <w:sz w:val="24"/>
                <w:szCs w:val="24"/>
              </w:rPr>
              <w:t>42</w:t>
            </w:r>
          </w:p>
        </w:tc>
      </w:tr>
      <w:tr w:rsidR="009F61E2" w:rsidRPr="00C44877" w:rsidTr="00705E4A">
        <w:tc>
          <w:tcPr>
            <w:tcW w:w="6759" w:type="dxa"/>
          </w:tcPr>
          <w:p w:rsidR="009F61E2" w:rsidRPr="00C44877" w:rsidRDefault="009F61E2" w:rsidP="00C44877">
            <w:pPr>
              <w:pStyle w:val="Prrafodelista"/>
              <w:spacing w:line="360" w:lineRule="auto"/>
              <w:ind w:left="0" w:firstLine="567"/>
              <w:rPr>
                <w:rFonts w:ascii="Times New Roman" w:eastAsia="Times New Roman" w:hAnsi="Times New Roman" w:cs="Times New Roman"/>
                <w:sz w:val="24"/>
                <w:szCs w:val="24"/>
              </w:rPr>
            </w:pPr>
            <w:r w:rsidRPr="00C44877">
              <w:rPr>
                <w:rFonts w:ascii="Times New Roman" w:hAnsi="Times New Roman" w:cs="Times New Roman"/>
                <w:bCs/>
                <w:sz w:val="24"/>
                <w:szCs w:val="24"/>
              </w:rPr>
              <w:t>Validez y Confiabilidad</w:t>
            </w:r>
          </w:p>
        </w:tc>
        <w:tc>
          <w:tcPr>
            <w:tcW w:w="1321" w:type="dxa"/>
          </w:tcPr>
          <w:p w:rsidR="009F61E2" w:rsidRPr="00C44877" w:rsidRDefault="003A1886" w:rsidP="00C44877">
            <w:pPr>
              <w:pStyle w:val="Prrafodelista"/>
              <w:spacing w:line="360" w:lineRule="auto"/>
              <w:ind w:left="0" w:firstLine="567"/>
              <w:jc w:val="center"/>
              <w:rPr>
                <w:rFonts w:ascii="Times New Roman" w:eastAsia="Times New Roman" w:hAnsi="Times New Roman" w:cs="Times New Roman"/>
                <w:sz w:val="24"/>
                <w:szCs w:val="24"/>
              </w:rPr>
            </w:pPr>
            <w:r w:rsidRPr="00C44877">
              <w:rPr>
                <w:rFonts w:ascii="Times New Roman" w:eastAsia="Times New Roman" w:hAnsi="Times New Roman" w:cs="Times New Roman"/>
                <w:sz w:val="24"/>
                <w:szCs w:val="24"/>
              </w:rPr>
              <w:t>43</w:t>
            </w:r>
          </w:p>
        </w:tc>
      </w:tr>
      <w:tr w:rsidR="009F61E2" w:rsidRPr="00C44877" w:rsidTr="00705E4A">
        <w:tc>
          <w:tcPr>
            <w:tcW w:w="6759" w:type="dxa"/>
          </w:tcPr>
          <w:p w:rsidR="009F61E2" w:rsidRPr="00C44877" w:rsidRDefault="009F61E2" w:rsidP="00C44877">
            <w:pPr>
              <w:pStyle w:val="Prrafodelista"/>
              <w:spacing w:line="360" w:lineRule="auto"/>
              <w:ind w:left="0" w:firstLine="567"/>
              <w:rPr>
                <w:rFonts w:ascii="Times New Roman" w:eastAsia="Times New Roman" w:hAnsi="Times New Roman" w:cs="Times New Roman"/>
                <w:b/>
                <w:sz w:val="24"/>
                <w:szCs w:val="24"/>
              </w:rPr>
            </w:pPr>
            <w:r w:rsidRPr="00C44877">
              <w:rPr>
                <w:rFonts w:ascii="Times New Roman" w:eastAsia="Times New Roman" w:hAnsi="Times New Roman" w:cs="Times New Roman"/>
                <w:b/>
                <w:sz w:val="24"/>
                <w:szCs w:val="24"/>
              </w:rPr>
              <w:t xml:space="preserve">CAPÍTULO IV </w:t>
            </w:r>
          </w:p>
        </w:tc>
        <w:tc>
          <w:tcPr>
            <w:tcW w:w="1321" w:type="dxa"/>
          </w:tcPr>
          <w:p w:rsidR="009F61E2" w:rsidRPr="00C44877" w:rsidRDefault="009F61E2" w:rsidP="00C44877">
            <w:pPr>
              <w:pStyle w:val="Prrafodelista"/>
              <w:spacing w:line="360" w:lineRule="auto"/>
              <w:ind w:left="0" w:firstLine="567"/>
              <w:jc w:val="center"/>
              <w:rPr>
                <w:rFonts w:ascii="Times New Roman" w:eastAsia="Times New Roman" w:hAnsi="Times New Roman" w:cs="Times New Roman"/>
                <w:sz w:val="24"/>
                <w:szCs w:val="24"/>
              </w:rPr>
            </w:pPr>
          </w:p>
        </w:tc>
      </w:tr>
      <w:tr w:rsidR="009F61E2" w:rsidRPr="00C44877" w:rsidTr="00705E4A">
        <w:tc>
          <w:tcPr>
            <w:tcW w:w="6759" w:type="dxa"/>
          </w:tcPr>
          <w:p w:rsidR="009F61E2" w:rsidRPr="00C44877" w:rsidRDefault="009F61E2" w:rsidP="00C44877">
            <w:pPr>
              <w:pStyle w:val="Prrafodelista"/>
              <w:spacing w:line="360" w:lineRule="auto"/>
              <w:ind w:left="0" w:firstLine="567"/>
              <w:rPr>
                <w:rFonts w:ascii="Times New Roman" w:eastAsia="Times New Roman" w:hAnsi="Times New Roman" w:cs="Times New Roman"/>
                <w:sz w:val="24"/>
                <w:szCs w:val="24"/>
              </w:rPr>
            </w:pPr>
            <w:r w:rsidRPr="00C44877">
              <w:rPr>
                <w:rFonts w:ascii="Times New Roman" w:eastAsia="Times New Roman" w:hAnsi="Times New Roman" w:cs="Times New Roman"/>
                <w:sz w:val="24"/>
                <w:szCs w:val="24"/>
              </w:rPr>
              <w:t xml:space="preserve">Presentación y Análisis de los Resultados </w:t>
            </w:r>
          </w:p>
        </w:tc>
        <w:tc>
          <w:tcPr>
            <w:tcW w:w="1321" w:type="dxa"/>
          </w:tcPr>
          <w:p w:rsidR="009F61E2" w:rsidRPr="00C44877" w:rsidRDefault="003A1886" w:rsidP="00C44877">
            <w:pPr>
              <w:pStyle w:val="Prrafodelista"/>
              <w:spacing w:line="360" w:lineRule="auto"/>
              <w:ind w:left="0" w:firstLine="567"/>
              <w:jc w:val="center"/>
              <w:rPr>
                <w:rFonts w:ascii="Times New Roman" w:eastAsia="Times New Roman" w:hAnsi="Times New Roman" w:cs="Times New Roman"/>
                <w:sz w:val="24"/>
                <w:szCs w:val="24"/>
              </w:rPr>
            </w:pPr>
            <w:r w:rsidRPr="00C44877">
              <w:rPr>
                <w:rFonts w:ascii="Times New Roman" w:eastAsia="Times New Roman" w:hAnsi="Times New Roman" w:cs="Times New Roman"/>
                <w:sz w:val="24"/>
                <w:szCs w:val="24"/>
              </w:rPr>
              <w:t>44</w:t>
            </w:r>
          </w:p>
        </w:tc>
      </w:tr>
      <w:tr w:rsidR="009F61E2" w:rsidRPr="00C44877" w:rsidTr="00705E4A">
        <w:tc>
          <w:tcPr>
            <w:tcW w:w="6759" w:type="dxa"/>
          </w:tcPr>
          <w:p w:rsidR="009F61E2" w:rsidRPr="00C44877" w:rsidRDefault="009F61E2" w:rsidP="00C44877">
            <w:pPr>
              <w:pStyle w:val="Prrafodelista"/>
              <w:spacing w:line="360" w:lineRule="auto"/>
              <w:ind w:left="0" w:firstLine="567"/>
              <w:rPr>
                <w:rFonts w:ascii="Times New Roman" w:eastAsia="Times New Roman" w:hAnsi="Times New Roman" w:cs="Times New Roman"/>
                <w:b/>
                <w:sz w:val="24"/>
                <w:szCs w:val="24"/>
              </w:rPr>
            </w:pPr>
            <w:r w:rsidRPr="00C44877">
              <w:rPr>
                <w:rFonts w:ascii="Times New Roman" w:eastAsia="Times New Roman" w:hAnsi="Times New Roman" w:cs="Times New Roman"/>
                <w:b/>
                <w:sz w:val="24"/>
                <w:szCs w:val="24"/>
              </w:rPr>
              <w:t xml:space="preserve">CAPÍTULO V </w:t>
            </w:r>
          </w:p>
        </w:tc>
        <w:tc>
          <w:tcPr>
            <w:tcW w:w="1321" w:type="dxa"/>
          </w:tcPr>
          <w:p w:rsidR="009F61E2" w:rsidRPr="00C44877" w:rsidRDefault="009F61E2" w:rsidP="00C44877">
            <w:pPr>
              <w:pStyle w:val="Prrafodelista"/>
              <w:spacing w:line="360" w:lineRule="auto"/>
              <w:ind w:left="0" w:firstLine="567"/>
              <w:jc w:val="center"/>
              <w:rPr>
                <w:rFonts w:ascii="Times New Roman" w:eastAsia="Times New Roman" w:hAnsi="Times New Roman" w:cs="Times New Roman"/>
                <w:sz w:val="24"/>
                <w:szCs w:val="24"/>
              </w:rPr>
            </w:pPr>
          </w:p>
        </w:tc>
      </w:tr>
      <w:tr w:rsidR="009F61E2" w:rsidRPr="00C44877" w:rsidTr="00705E4A">
        <w:tc>
          <w:tcPr>
            <w:tcW w:w="6759" w:type="dxa"/>
          </w:tcPr>
          <w:p w:rsidR="009F61E2" w:rsidRPr="00C44877" w:rsidRDefault="009F61E2" w:rsidP="00C44877">
            <w:pPr>
              <w:pStyle w:val="Prrafodelista"/>
              <w:spacing w:line="360" w:lineRule="auto"/>
              <w:ind w:left="0" w:firstLine="567"/>
              <w:rPr>
                <w:rFonts w:ascii="Times New Roman" w:eastAsia="Times New Roman" w:hAnsi="Times New Roman" w:cs="Times New Roman"/>
                <w:b/>
                <w:sz w:val="24"/>
                <w:szCs w:val="24"/>
              </w:rPr>
            </w:pPr>
            <w:r w:rsidRPr="00C44877">
              <w:rPr>
                <w:rFonts w:ascii="Times New Roman" w:eastAsia="Times New Roman" w:hAnsi="Times New Roman" w:cs="Times New Roman"/>
                <w:b/>
                <w:sz w:val="24"/>
                <w:szCs w:val="24"/>
              </w:rPr>
              <w:t xml:space="preserve">Conclusiones y Recomendaciones </w:t>
            </w:r>
          </w:p>
        </w:tc>
        <w:tc>
          <w:tcPr>
            <w:tcW w:w="1321" w:type="dxa"/>
          </w:tcPr>
          <w:p w:rsidR="009F61E2" w:rsidRPr="00C44877" w:rsidRDefault="009F61E2" w:rsidP="00C44877">
            <w:pPr>
              <w:pStyle w:val="Prrafodelista"/>
              <w:spacing w:line="360" w:lineRule="auto"/>
              <w:ind w:left="0" w:firstLine="567"/>
              <w:jc w:val="center"/>
              <w:rPr>
                <w:rFonts w:ascii="Times New Roman" w:eastAsia="Times New Roman" w:hAnsi="Times New Roman" w:cs="Times New Roman"/>
                <w:sz w:val="24"/>
                <w:szCs w:val="24"/>
              </w:rPr>
            </w:pPr>
          </w:p>
        </w:tc>
      </w:tr>
      <w:tr w:rsidR="009F61E2" w:rsidRPr="00C44877" w:rsidTr="00705E4A">
        <w:tc>
          <w:tcPr>
            <w:tcW w:w="6759" w:type="dxa"/>
          </w:tcPr>
          <w:p w:rsidR="009F61E2" w:rsidRPr="00C44877" w:rsidRDefault="009F61E2" w:rsidP="00C44877">
            <w:pPr>
              <w:pStyle w:val="Prrafodelista"/>
              <w:spacing w:line="360" w:lineRule="auto"/>
              <w:ind w:left="0" w:firstLine="567"/>
              <w:rPr>
                <w:rFonts w:ascii="Times New Roman" w:eastAsia="Times New Roman" w:hAnsi="Times New Roman" w:cs="Times New Roman"/>
                <w:sz w:val="24"/>
                <w:szCs w:val="24"/>
              </w:rPr>
            </w:pPr>
            <w:r w:rsidRPr="00C44877">
              <w:rPr>
                <w:rFonts w:ascii="Times New Roman" w:eastAsia="Times New Roman" w:hAnsi="Times New Roman" w:cs="Times New Roman"/>
                <w:sz w:val="24"/>
                <w:szCs w:val="24"/>
              </w:rPr>
              <w:t xml:space="preserve">Conclusiones </w:t>
            </w:r>
          </w:p>
        </w:tc>
        <w:tc>
          <w:tcPr>
            <w:tcW w:w="1321" w:type="dxa"/>
          </w:tcPr>
          <w:p w:rsidR="009F61E2" w:rsidRPr="00C44877" w:rsidRDefault="0087108B" w:rsidP="00C44877">
            <w:pPr>
              <w:pStyle w:val="Prrafodelista"/>
              <w:spacing w:line="360" w:lineRule="auto"/>
              <w:ind w:left="0" w:firstLine="567"/>
              <w:jc w:val="center"/>
              <w:rPr>
                <w:rFonts w:ascii="Times New Roman" w:eastAsia="Times New Roman" w:hAnsi="Times New Roman" w:cs="Times New Roman"/>
                <w:sz w:val="24"/>
                <w:szCs w:val="24"/>
              </w:rPr>
            </w:pPr>
            <w:r w:rsidRPr="00C44877">
              <w:rPr>
                <w:rFonts w:ascii="Times New Roman" w:eastAsia="Times New Roman" w:hAnsi="Times New Roman" w:cs="Times New Roman"/>
                <w:sz w:val="24"/>
                <w:szCs w:val="24"/>
              </w:rPr>
              <w:t>59</w:t>
            </w:r>
          </w:p>
        </w:tc>
      </w:tr>
      <w:tr w:rsidR="009F61E2" w:rsidRPr="00C44877" w:rsidTr="00705E4A">
        <w:tc>
          <w:tcPr>
            <w:tcW w:w="6759" w:type="dxa"/>
          </w:tcPr>
          <w:p w:rsidR="009F61E2" w:rsidRPr="00C44877" w:rsidRDefault="009F61E2" w:rsidP="00C44877">
            <w:pPr>
              <w:pStyle w:val="Prrafodelista"/>
              <w:spacing w:line="360" w:lineRule="auto"/>
              <w:ind w:left="0" w:firstLine="567"/>
              <w:rPr>
                <w:rFonts w:ascii="Times New Roman" w:eastAsia="Times New Roman" w:hAnsi="Times New Roman" w:cs="Times New Roman"/>
                <w:sz w:val="24"/>
                <w:szCs w:val="24"/>
              </w:rPr>
            </w:pPr>
            <w:r w:rsidRPr="00C44877">
              <w:rPr>
                <w:rFonts w:ascii="Times New Roman" w:eastAsia="Times New Roman" w:hAnsi="Times New Roman" w:cs="Times New Roman"/>
                <w:sz w:val="24"/>
                <w:szCs w:val="24"/>
              </w:rPr>
              <w:t>Recomendaciones</w:t>
            </w:r>
          </w:p>
        </w:tc>
        <w:tc>
          <w:tcPr>
            <w:tcW w:w="1321" w:type="dxa"/>
          </w:tcPr>
          <w:p w:rsidR="009F61E2" w:rsidRPr="00C44877" w:rsidRDefault="003A1886" w:rsidP="00C44877">
            <w:pPr>
              <w:pStyle w:val="Prrafodelista"/>
              <w:spacing w:line="360" w:lineRule="auto"/>
              <w:ind w:left="0" w:firstLine="567"/>
              <w:jc w:val="center"/>
              <w:rPr>
                <w:rFonts w:ascii="Times New Roman" w:eastAsia="Times New Roman" w:hAnsi="Times New Roman" w:cs="Times New Roman"/>
                <w:sz w:val="24"/>
                <w:szCs w:val="24"/>
              </w:rPr>
            </w:pPr>
            <w:r w:rsidRPr="00C44877">
              <w:rPr>
                <w:rFonts w:ascii="Times New Roman" w:eastAsia="Times New Roman" w:hAnsi="Times New Roman" w:cs="Times New Roman"/>
                <w:sz w:val="24"/>
                <w:szCs w:val="24"/>
              </w:rPr>
              <w:t>6</w:t>
            </w:r>
            <w:r w:rsidR="0087108B" w:rsidRPr="00C44877">
              <w:rPr>
                <w:rFonts w:ascii="Times New Roman" w:eastAsia="Times New Roman" w:hAnsi="Times New Roman" w:cs="Times New Roman"/>
                <w:sz w:val="24"/>
                <w:szCs w:val="24"/>
              </w:rPr>
              <w:t>0</w:t>
            </w:r>
          </w:p>
        </w:tc>
      </w:tr>
      <w:tr w:rsidR="009F61E2" w:rsidRPr="00C44877" w:rsidTr="00705E4A">
        <w:tc>
          <w:tcPr>
            <w:tcW w:w="6759" w:type="dxa"/>
          </w:tcPr>
          <w:p w:rsidR="009F61E2" w:rsidRPr="00C44877" w:rsidRDefault="009F61E2" w:rsidP="00C44877">
            <w:pPr>
              <w:pStyle w:val="Prrafodelista"/>
              <w:spacing w:line="360" w:lineRule="auto"/>
              <w:ind w:left="0" w:firstLine="567"/>
              <w:rPr>
                <w:rFonts w:ascii="Times New Roman" w:eastAsia="Times New Roman" w:hAnsi="Times New Roman" w:cs="Times New Roman"/>
                <w:b/>
                <w:sz w:val="24"/>
                <w:szCs w:val="24"/>
              </w:rPr>
            </w:pPr>
            <w:r w:rsidRPr="00C44877">
              <w:rPr>
                <w:rFonts w:ascii="Times New Roman" w:eastAsia="Times New Roman" w:hAnsi="Times New Roman" w:cs="Times New Roman"/>
                <w:b/>
                <w:sz w:val="24"/>
                <w:szCs w:val="24"/>
              </w:rPr>
              <w:t>CAPÍTULO V</w:t>
            </w:r>
          </w:p>
        </w:tc>
        <w:tc>
          <w:tcPr>
            <w:tcW w:w="1321" w:type="dxa"/>
          </w:tcPr>
          <w:p w:rsidR="009F61E2" w:rsidRPr="00C44877" w:rsidRDefault="009F61E2" w:rsidP="00C44877">
            <w:pPr>
              <w:pStyle w:val="Prrafodelista"/>
              <w:spacing w:line="360" w:lineRule="auto"/>
              <w:ind w:left="0" w:firstLine="567"/>
              <w:jc w:val="center"/>
              <w:rPr>
                <w:rFonts w:ascii="Times New Roman" w:eastAsia="Times New Roman" w:hAnsi="Times New Roman" w:cs="Times New Roman"/>
                <w:sz w:val="24"/>
                <w:szCs w:val="24"/>
              </w:rPr>
            </w:pPr>
          </w:p>
        </w:tc>
      </w:tr>
      <w:tr w:rsidR="009F61E2" w:rsidRPr="00C44877" w:rsidTr="00705E4A">
        <w:tc>
          <w:tcPr>
            <w:tcW w:w="6759" w:type="dxa"/>
          </w:tcPr>
          <w:p w:rsidR="009F61E2" w:rsidRPr="00C44877" w:rsidRDefault="009F61E2" w:rsidP="00C44877">
            <w:pPr>
              <w:pStyle w:val="Prrafodelista"/>
              <w:spacing w:line="360" w:lineRule="auto"/>
              <w:ind w:left="0" w:firstLine="567"/>
              <w:rPr>
                <w:rFonts w:ascii="Times New Roman" w:eastAsia="Times New Roman" w:hAnsi="Times New Roman" w:cs="Times New Roman"/>
                <w:b/>
                <w:sz w:val="24"/>
                <w:szCs w:val="24"/>
              </w:rPr>
            </w:pPr>
            <w:r w:rsidRPr="00C44877">
              <w:rPr>
                <w:rFonts w:ascii="Times New Roman" w:eastAsia="Times New Roman" w:hAnsi="Times New Roman" w:cs="Times New Roman"/>
                <w:b/>
                <w:sz w:val="24"/>
                <w:szCs w:val="24"/>
              </w:rPr>
              <w:t>La Propuesta</w:t>
            </w:r>
          </w:p>
        </w:tc>
        <w:tc>
          <w:tcPr>
            <w:tcW w:w="1321" w:type="dxa"/>
          </w:tcPr>
          <w:p w:rsidR="009F61E2" w:rsidRPr="00C44877" w:rsidRDefault="0087108B" w:rsidP="00C44877">
            <w:pPr>
              <w:pStyle w:val="Prrafodelista"/>
              <w:spacing w:line="360" w:lineRule="auto"/>
              <w:ind w:left="0" w:firstLine="567"/>
              <w:jc w:val="center"/>
              <w:rPr>
                <w:rFonts w:ascii="Times New Roman" w:eastAsia="Times New Roman" w:hAnsi="Times New Roman" w:cs="Times New Roman"/>
                <w:sz w:val="24"/>
                <w:szCs w:val="24"/>
              </w:rPr>
            </w:pPr>
            <w:r w:rsidRPr="00C44877">
              <w:rPr>
                <w:rFonts w:ascii="Times New Roman" w:eastAsia="Times New Roman" w:hAnsi="Times New Roman" w:cs="Times New Roman"/>
                <w:sz w:val="24"/>
                <w:szCs w:val="24"/>
              </w:rPr>
              <w:t>61</w:t>
            </w:r>
          </w:p>
        </w:tc>
      </w:tr>
      <w:tr w:rsidR="009F61E2" w:rsidRPr="00C44877" w:rsidTr="00705E4A">
        <w:tc>
          <w:tcPr>
            <w:tcW w:w="6759" w:type="dxa"/>
          </w:tcPr>
          <w:p w:rsidR="009F61E2" w:rsidRPr="00C44877" w:rsidRDefault="009F61E2" w:rsidP="00C44877">
            <w:pPr>
              <w:pStyle w:val="Prrafodelista"/>
              <w:spacing w:line="360" w:lineRule="auto"/>
              <w:ind w:left="0" w:firstLine="567"/>
              <w:rPr>
                <w:rFonts w:ascii="Times New Roman" w:eastAsia="Times New Roman" w:hAnsi="Times New Roman" w:cs="Times New Roman"/>
                <w:sz w:val="24"/>
                <w:szCs w:val="24"/>
              </w:rPr>
            </w:pPr>
            <w:r w:rsidRPr="00C44877">
              <w:rPr>
                <w:rFonts w:ascii="Times New Roman" w:eastAsia="Times New Roman" w:hAnsi="Times New Roman" w:cs="Times New Roman"/>
                <w:sz w:val="24"/>
                <w:szCs w:val="24"/>
              </w:rPr>
              <w:t xml:space="preserve">Juegos Recreativos </w:t>
            </w:r>
          </w:p>
        </w:tc>
        <w:tc>
          <w:tcPr>
            <w:tcW w:w="1321" w:type="dxa"/>
          </w:tcPr>
          <w:p w:rsidR="009F61E2" w:rsidRPr="00C44877" w:rsidRDefault="0087108B" w:rsidP="00C44877">
            <w:pPr>
              <w:pStyle w:val="Prrafodelista"/>
              <w:spacing w:line="360" w:lineRule="auto"/>
              <w:ind w:left="0" w:firstLine="567"/>
              <w:jc w:val="center"/>
              <w:rPr>
                <w:rFonts w:ascii="Times New Roman" w:eastAsia="Times New Roman" w:hAnsi="Times New Roman" w:cs="Times New Roman"/>
                <w:sz w:val="24"/>
                <w:szCs w:val="24"/>
              </w:rPr>
            </w:pPr>
            <w:r w:rsidRPr="00C44877">
              <w:rPr>
                <w:rFonts w:ascii="Times New Roman" w:eastAsia="Times New Roman" w:hAnsi="Times New Roman" w:cs="Times New Roman"/>
                <w:sz w:val="24"/>
                <w:szCs w:val="24"/>
              </w:rPr>
              <w:t>64</w:t>
            </w:r>
          </w:p>
        </w:tc>
      </w:tr>
      <w:tr w:rsidR="009F61E2" w:rsidRPr="00C44877" w:rsidTr="00705E4A">
        <w:tc>
          <w:tcPr>
            <w:tcW w:w="6759" w:type="dxa"/>
          </w:tcPr>
          <w:p w:rsidR="009F61E2" w:rsidRPr="00C44877" w:rsidRDefault="009F61E2" w:rsidP="00C44877">
            <w:pPr>
              <w:spacing w:line="360" w:lineRule="auto"/>
              <w:ind w:firstLine="567"/>
              <w:rPr>
                <w:rFonts w:ascii="Times New Roman" w:eastAsia="Times New Roman" w:hAnsi="Times New Roman" w:cs="Times New Roman"/>
                <w:sz w:val="24"/>
                <w:szCs w:val="24"/>
              </w:rPr>
            </w:pPr>
            <w:r w:rsidRPr="00C44877">
              <w:rPr>
                <w:rFonts w:ascii="Times New Roman" w:eastAsia="Times New Roman" w:hAnsi="Times New Roman" w:cs="Times New Roman"/>
                <w:sz w:val="24"/>
                <w:szCs w:val="24"/>
              </w:rPr>
              <w:t xml:space="preserve">Referencias Bibliográficas </w:t>
            </w:r>
          </w:p>
        </w:tc>
        <w:tc>
          <w:tcPr>
            <w:tcW w:w="1321" w:type="dxa"/>
          </w:tcPr>
          <w:p w:rsidR="009F61E2" w:rsidRPr="00C44877" w:rsidRDefault="009F61E2" w:rsidP="00C44877">
            <w:pPr>
              <w:pStyle w:val="Prrafodelista"/>
              <w:spacing w:line="360" w:lineRule="auto"/>
              <w:ind w:left="0" w:firstLine="567"/>
              <w:jc w:val="center"/>
              <w:rPr>
                <w:rFonts w:ascii="Times New Roman" w:eastAsia="Times New Roman" w:hAnsi="Times New Roman" w:cs="Times New Roman"/>
                <w:sz w:val="24"/>
                <w:szCs w:val="24"/>
              </w:rPr>
            </w:pPr>
            <w:r w:rsidRPr="00C44877">
              <w:rPr>
                <w:rFonts w:ascii="Times New Roman" w:eastAsia="Times New Roman" w:hAnsi="Times New Roman" w:cs="Times New Roman"/>
                <w:sz w:val="24"/>
                <w:szCs w:val="24"/>
              </w:rPr>
              <w:t>7</w:t>
            </w:r>
            <w:r w:rsidR="0087108B" w:rsidRPr="00C44877">
              <w:rPr>
                <w:rFonts w:ascii="Times New Roman" w:eastAsia="Times New Roman" w:hAnsi="Times New Roman" w:cs="Times New Roman"/>
                <w:sz w:val="24"/>
                <w:szCs w:val="24"/>
              </w:rPr>
              <w:t>4</w:t>
            </w:r>
          </w:p>
        </w:tc>
      </w:tr>
      <w:tr w:rsidR="009F61E2" w:rsidRPr="00C44877" w:rsidTr="00705E4A">
        <w:tc>
          <w:tcPr>
            <w:tcW w:w="6759" w:type="dxa"/>
          </w:tcPr>
          <w:p w:rsidR="009F61E2" w:rsidRPr="00C44877" w:rsidRDefault="009F61E2" w:rsidP="00C44877">
            <w:pPr>
              <w:pStyle w:val="Prrafodelista"/>
              <w:spacing w:line="360" w:lineRule="auto"/>
              <w:ind w:left="0" w:firstLine="567"/>
              <w:rPr>
                <w:rFonts w:ascii="Times New Roman" w:eastAsia="Times New Roman" w:hAnsi="Times New Roman" w:cs="Times New Roman"/>
                <w:sz w:val="24"/>
                <w:szCs w:val="24"/>
              </w:rPr>
            </w:pPr>
            <w:r w:rsidRPr="00C44877">
              <w:rPr>
                <w:rFonts w:ascii="Times New Roman" w:eastAsia="Times New Roman" w:hAnsi="Times New Roman" w:cs="Times New Roman"/>
                <w:sz w:val="24"/>
                <w:szCs w:val="24"/>
              </w:rPr>
              <w:t xml:space="preserve">Anexos </w:t>
            </w:r>
          </w:p>
        </w:tc>
        <w:tc>
          <w:tcPr>
            <w:tcW w:w="1321" w:type="dxa"/>
          </w:tcPr>
          <w:p w:rsidR="009F61E2" w:rsidRPr="00C44877" w:rsidRDefault="0087108B" w:rsidP="00C44877">
            <w:pPr>
              <w:pStyle w:val="Prrafodelista"/>
              <w:spacing w:line="360" w:lineRule="auto"/>
              <w:ind w:left="0" w:firstLine="567"/>
              <w:jc w:val="center"/>
              <w:rPr>
                <w:rFonts w:ascii="Times New Roman" w:eastAsia="Times New Roman" w:hAnsi="Times New Roman" w:cs="Times New Roman"/>
                <w:sz w:val="24"/>
                <w:szCs w:val="24"/>
              </w:rPr>
            </w:pPr>
            <w:r w:rsidRPr="00C44877">
              <w:rPr>
                <w:rFonts w:ascii="Times New Roman" w:eastAsia="Times New Roman" w:hAnsi="Times New Roman" w:cs="Times New Roman"/>
                <w:sz w:val="24"/>
                <w:szCs w:val="24"/>
              </w:rPr>
              <w:t>77</w:t>
            </w:r>
          </w:p>
        </w:tc>
      </w:tr>
    </w:tbl>
    <w:p w:rsidR="009F61E2" w:rsidRDefault="009F61E2" w:rsidP="00C44877">
      <w:pPr>
        <w:spacing w:after="0" w:line="360" w:lineRule="auto"/>
        <w:ind w:firstLine="567"/>
        <w:jc w:val="center"/>
        <w:rPr>
          <w:rFonts w:ascii="Times New Roman" w:hAnsi="Times New Roman" w:cs="Times New Roman"/>
          <w:b/>
          <w:sz w:val="24"/>
          <w:szCs w:val="24"/>
        </w:rPr>
      </w:pPr>
    </w:p>
    <w:p w:rsidR="00705E4A" w:rsidRDefault="00705E4A" w:rsidP="00C44877">
      <w:pPr>
        <w:spacing w:after="0" w:line="360" w:lineRule="auto"/>
        <w:ind w:firstLine="567"/>
        <w:jc w:val="center"/>
        <w:rPr>
          <w:rFonts w:ascii="Times New Roman" w:hAnsi="Times New Roman" w:cs="Times New Roman"/>
          <w:b/>
          <w:sz w:val="24"/>
          <w:szCs w:val="24"/>
        </w:rPr>
      </w:pPr>
    </w:p>
    <w:p w:rsidR="00705E4A" w:rsidRDefault="00705E4A" w:rsidP="00C44877">
      <w:pPr>
        <w:spacing w:after="0" w:line="360" w:lineRule="auto"/>
        <w:ind w:firstLine="567"/>
        <w:jc w:val="center"/>
        <w:rPr>
          <w:rFonts w:ascii="Times New Roman" w:hAnsi="Times New Roman" w:cs="Times New Roman"/>
          <w:b/>
          <w:sz w:val="24"/>
          <w:szCs w:val="24"/>
        </w:rPr>
      </w:pPr>
    </w:p>
    <w:p w:rsidR="00705E4A" w:rsidRDefault="00705E4A" w:rsidP="00C44877">
      <w:pPr>
        <w:spacing w:after="0" w:line="360" w:lineRule="auto"/>
        <w:ind w:firstLine="567"/>
        <w:jc w:val="center"/>
        <w:rPr>
          <w:rFonts w:ascii="Times New Roman" w:hAnsi="Times New Roman" w:cs="Times New Roman"/>
          <w:b/>
          <w:sz w:val="24"/>
          <w:szCs w:val="24"/>
        </w:rPr>
      </w:pPr>
    </w:p>
    <w:p w:rsidR="00705E4A" w:rsidRDefault="00705E4A" w:rsidP="00C44877">
      <w:pPr>
        <w:spacing w:after="0" w:line="360" w:lineRule="auto"/>
        <w:ind w:firstLine="567"/>
        <w:jc w:val="center"/>
        <w:rPr>
          <w:rFonts w:ascii="Times New Roman" w:hAnsi="Times New Roman" w:cs="Times New Roman"/>
          <w:b/>
          <w:sz w:val="24"/>
          <w:szCs w:val="24"/>
        </w:rPr>
      </w:pPr>
    </w:p>
    <w:p w:rsidR="00705E4A" w:rsidRDefault="00705E4A" w:rsidP="00C44877">
      <w:pPr>
        <w:spacing w:after="0" w:line="360" w:lineRule="auto"/>
        <w:ind w:firstLine="567"/>
        <w:jc w:val="center"/>
        <w:rPr>
          <w:rFonts w:ascii="Times New Roman" w:hAnsi="Times New Roman" w:cs="Times New Roman"/>
          <w:b/>
          <w:sz w:val="24"/>
          <w:szCs w:val="24"/>
        </w:rPr>
      </w:pPr>
    </w:p>
    <w:p w:rsidR="00705E4A" w:rsidRDefault="00705E4A" w:rsidP="00C44877">
      <w:pPr>
        <w:spacing w:after="0" w:line="360" w:lineRule="auto"/>
        <w:ind w:firstLine="567"/>
        <w:jc w:val="center"/>
        <w:rPr>
          <w:rFonts w:ascii="Times New Roman" w:hAnsi="Times New Roman" w:cs="Times New Roman"/>
          <w:b/>
          <w:sz w:val="24"/>
          <w:szCs w:val="24"/>
        </w:rPr>
      </w:pPr>
    </w:p>
    <w:p w:rsidR="00705E4A" w:rsidRDefault="00705E4A" w:rsidP="00C44877">
      <w:pPr>
        <w:spacing w:after="0" w:line="360" w:lineRule="auto"/>
        <w:ind w:firstLine="567"/>
        <w:jc w:val="center"/>
        <w:rPr>
          <w:rFonts w:ascii="Times New Roman" w:hAnsi="Times New Roman" w:cs="Times New Roman"/>
          <w:b/>
          <w:sz w:val="24"/>
          <w:szCs w:val="24"/>
        </w:rPr>
      </w:pPr>
    </w:p>
    <w:p w:rsidR="00705E4A" w:rsidRDefault="00705E4A" w:rsidP="00C44877">
      <w:pPr>
        <w:spacing w:after="0" w:line="360" w:lineRule="auto"/>
        <w:ind w:firstLine="567"/>
        <w:jc w:val="center"/>
        <w:rPr>
          <w:rFonts w:ascii="Times New Roman" w:hAnsi="Times New Roman" w:cs="Times New Roman"/>
          <w:b/>
          <w:sz w:val="24"/>
          <w:szCs w:val="24"/>
        </w:rPr>
      </w:pPr>
    </w:p>
    <w:p w:rsidR="00705E4A" w:rsidRDefault="00705E4A" w:rsidP="00C44877">
      <w:pPr>
        <w:spacing w:after="0" w:line="360" w:lineRule="auto"/>
        <w:ind w:firstLine="567"/>
        <w:jc w:val="center"/>
        <w:rPr>
          <w:rFonts w:ascii="Times New Roman" w:hAnsi="Times New Roman" w:cs="Times New Roman"/>
          <w:b/>
          <w:sz w:val="24"/>
          <w:szCs w:val="24"/>
        </w:rPr>
      </w:pPr>
    </w:p>
    <w:p w:rsidR="00705E4A" w:rsidRDefault="00705E4A" w:rsidP="00C44877">
      <w:pPr>
        <w:spacing w:after="0" w:line="360" w:lineRule="auto"/>
        <w:ind w:firstLine="567"/>
        <w:jc w:val="center"/>
        <w:rPr>
          <w:rFonts w:ascii="Times New Roman" w:hAnsi="Times New Roman" w:cs="Times New Roman"/>
          <w:b/>
          <w:sz w:val="24"/>
          <w:szCs w:val="24"/>
        </w:rPr>
      </w:pPr>
    </w:p>
    <w:p w:rsidR="00705E4A" w:rsidRPr="00C44877" w:rsidRDefault="00705E4A" w:rsidP="00C44877">
      <w:pPr>
        <w:spacing w:after="0" w:line="360" w:lineRule="auto"/>
        <w:ind w:firstLine="567"/>
        <w:jc w:val="center"/>
        <w:rPr>
          <w:rFonts w:ascii="Times New Roman" w:hAnsi="Times New Roman" w:cs="Times New Roman"/>
          <w:b/>
          <w:sz w:val="24"/>
          <w:szCs w:val="24"/>
        </w:rPr>
      </w:pPr>
    </w:p>
    <w:p w:rsidR="009F61E2" w:rsidRPr="00C44877" w:rsidRDefault="009F61E2" w:rsidP="00C44877">
      <w:pPr>
        <w:spacing w:after="0" w:line="360" w:lineRule="auto"/>
        <w:ind w:firstLine="567"/>
        <w:jc w:val="center"/>
        <w:rPr>
          <w:rFonts w:ascii="Times New Roman" w:hAnsi="Times New Roman" w:cs="Times New Roman"/>
          <w:b/>
          <w:sz w:val="24"/>
          <w:szCs w:val="24"/>
        </w:rPr>
      </w:pPr>
    </w:p>
    <w:p w:rsidR="009F61E2" w:rsidRPr="00C44877" w:rsidRDefault="009F61E2" w:rsidP="00C44877">
      <w:pPr>
        <w:spacing w:after="0" w:line="360" w:lineRule="auto"/>
        <w:ind w:firstLine="567"/>
        <w:jc w:val="center"/>
        <w:rPr>
          <w:rFonts w:ascii="Times New Roman" w:hAnsi="Times New Roman" w:cs="Times New Roman"/>
          <w:b/>
          <w:sz w:val="24"/>
          <w:szCs w:val="24"/>
        </w:rPr>
      </w:pPr>
    </w:p>
    <w:p w:rsidR="00F32130" w:rsidRPr="00C44877" w:rsidRDefault="00520859" w:rsidP="00C44877">
      <w:pPr>
        <w:spacing w:after="0" w:line="36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CUADROS</w:t>
      </w:r>
      <w:r w:rsidR="00302FC3" w:rsidRPr="00C44877">
        <w:rPr>
          <w:rFonts w:ascii="Times New Roman" w:hAnsi="Times New Roman" w:cs="Times New Roman"/>
          <w:b/>
          <w:sz w:val="24"/>
          <w:szCs w:val="24"/>
        </w:rPr>
        <w:t xml:space="preserve"> </w:t>
      </w:r>
    </w:p>
    <w:p w:rsidR="00691AB3" w:rsidRPr="00C44877" w:rsidRDefault="00691AB3" w:rsidP="00A94A3D">
      <w:pPr>
        <w:spacing w:after="0" w:line="360" w:lineRule="auto"/>
        <w:jc w:val="center"/>
        <w:rPr>
          <w:rFonts w:ascii="Times New Roman" w:hAnsi="Times New Roman" w:cs="Times New Roman"/>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96"/>
        <w:gridCol w:w="881"/>
      </w:tblGrid>
      <w:tr w:rsidR="00691AB3" w:rsidRPr="00C44877" w:rsidTr="00B60C80">
        <w:tc>
          <w:tcPr>
            <w:tcW w:w="7196" w:type="dxa"/>
          </w:tcPr>
          <w:p w:rsidR="00691AB3" w:rsidRPr="00C44877" w:rsidRDefault="00691AB3" w:rsidP="00A94A3D">
            <w:pPr>
              <w:tabs>
                <w:tab w:val="left" w:pos="3217"/>
              </w:tabs>
              <w:rPr>
                <w:rFonts w:ascii="Times New Roman" w:hAnsi="Times New Roman" w:cs="Times New Roman"/>
                <w:b/>
                <w:sz w:val="24"/>
                <w:szCs w:val="24"/>
              </w:rPr>
            </w:pPr>
          </w:p>
        </w:tc>
        <w:tc>
          <w:tcPr>
            <w:tcW w:w="881" w:type="dxa"/>
          </w:tcPr>
          <w:p w:rsidR="00691AB3" w:rsidRPr="00C44877" w:rsidRDefault="004C46E5" w:rsidP="00A94A3D">
            <w:pPr>
              <w:tabs>
                <w:tab w:val="left" w:pos="3217"/>
              </w:tabs>
              <w:rPr>
                <w:rFonts w:ascii="Times New Roman" w:hAnsi="Times New Roman" w:cs="Times New Roman"/>
                <w:b/>
                <w:sz w:val="24"/>
                <w:szCs w:val="24"/>
              </w:rPr>
            </w:pPr>
            <w:r w:rsidRPr="00C44877">
              <w:rPr>
                <w:rFonts w:ascii="Times New Roman" w:hAnsi="Times New Roman" w:cs="Times New Roman"/>
                <w:b/>
                <w:sz w:val="24"/>
                <w:szCs w:val="24"/>
              </w:rPr>
              <w:t>pp.</w:t>
            </w:r>
          </w:p>
        </w:tc>
      </w:tr>
      <w:tr w:rsidR="00691AB3" w:rsidRPr="00C44877" w:rsidTr="00B60C80">
        <w:tc>
          <w:tcPr>
            <w:tcW w:w="7196" w:type="dxa"/>
          </w:tcPr>
          <w:p w:rsidR="00984A38" w:rsidRPr="00984A38" w:rsidRDefault="00984A38" w:rsidP="00A94A3D">
            <w:pPr>
              <w:tabs>
                <w:tab w:val="left" w:pos="3217"/>
              </w:tabs>
              <w:spacing w:line="480" w:lineRule="auto"/>
              <w:rPr>
                <w:rFonts w:ascii="Times New Roman" w:hAnsi="Times New Roman" w:cs="Times New Roman"/>
                <w:b/>
                <w:sz w:val="24"/>
                <w:szCs w:val="24"/>
              </w:rPr>
            </w:pPr>
            <w:r w:rsidRPr="00984A38">
              <w:rPr>
                <w:rFonts w:ascii="Times New Roman" w:hAnsi="Times New Roman" w:cs="Times New Roman"/>
                <w:b/>
                <w:sz w:val="24"/>
                <w:szCs w:val="24"/>
              </w:rPr>
              <w:t>Cuadro</w:t>
            </w:r>
          </w:p>
          <w:p w:rsidR="00691AB3" w:rsidRPr="00C44877" w:rsidRDefault="00691AB3" w:rsidP="00A94A3D">
            <w:pPr>
              <w:tabs>
                <w:tab w:val="left" w:pos="3217"/>
              </w:tabs>
              <w:spacing w:line="480" w:lineRule="auto"/>
              <w:rPr>
                <w:rFonts w:ascii="Times New Roman" w:hAnsi="Times New Roman" w:cs="Times New Roman"/>
                <w:sz w:val="24"/>
                <w:szCs w:val="24"/>
              </w:rPr>
            </w:pPr>
            <w:r w:rsidRPr="00C44877">
              <w:rPr>
                <w:rFonts w:ascii="Times New Roman" w:hAnsi="Times New Roman" w:cs="Times New Roman"/>
                <w:sz w:val="24"/>
                <w:szCs w:val="24"/>
              </w:rPr>
              <w:t xml:space="preserve">  1</w:t>
            </w:r>
            <w:r w:rsidR="003F2331" w:rsidRPr="00C44877">
              <w:rPr>
                <w:rFonts w:ascii="Times New Roman" w:eastAsia="Times New Roman" w:hAnsi="Times New Roman" w:cs="Times New Roman"/>
                <w:sz w:val="24"/>
                <w:szCs w:val="24"/>
              </w:rPr>
              <w:t>¿Le Gustaría Participar en Actividades de Educación Física?</w:t>
            </w:r>
          </w:p>
        </w:tc>
        <w:tc>
          <w:tcPr>
            <w:tcW w:w="881" w:type="dxa"/>
          </w:tcPr>
          <w:p w:rsidR="00691AB3" w:rsidRPr="00C44877" w:rsidRDefault="00194CE1" w:rsidP="00A94A3D">
            <w:pPr>
              <w:tabs>
                <w:tab w:val="left" w:pos="3217"/>
              </w:tabs>
              <w:jc w:val="center"/>
              <w:rPr>
                <w:rFonts w:ascii="Times New Roman" w:hAnsi="Times New Roman" w:cs="Times New Roman"/>
                <w:sz w:val="24"/>
                <w:szCs w:val="24"/>
              </w:rPr>
            </w:pPr>
            <w:r w:rsidRPr="00C44877">
              <w:rPr>
                <w:rFonts w:ascii="Times New Roman" w:hAnsi="Times New Roman" w:cs="Times New Roman"/>
                <w:sz w:val="24"/>
                <w:szCs w:val="24"/>
              </w:rPr>
              <w:t>4</w:t>
            </w:r>
            <w:r w:rsidR="00691AB3" w:rsidRPr="00C44877">
              <w:rPr>
                <w:rFonts w:ascii="Times New Roman" w:hAnsi="Times New Roman" w:cs="Times New Roman"/>
                <w:sz w:val="24"/>
                <w:szCs w:val="24"/>
              </w:rPr>
              <w:t>5</w:t>
            </w:r>
          </w:p>
        </w:tc>
      </w:tr>
      <w:tr w:rsidR="00691AB3" w:rsidRPr="00C44877" w:rsidTr="00B60C80">
        <w:tc>
          <w:tcPr>
            <w:tcW w:w="7196" w:type="dxa"/>
          </w:tcPr>
          <w:p w:rsidR="00691AB3" w:rsidRPr="00C44877" w:rsidRDefault="00691AB3" w:rsidP="00A94A3D">
            <w:pPr>
              <w:tabs>
                <w:tab w:val="left" w:pos="3217"/>
              </w:tabs>
              <w:spacing w:line="480" w:lineRule="auto"/>
              <w:rPr>
                <w:rFonts w:ascii="Times New Roman" w:hAnsi="Times New Roman" w:cs="Times New Roman"/>
                <w:sz w:val="24"/>
                <w:szCs w:val="24"/>
              </w:rPr>
            </w:pPr>
            <w:r w:rsidRPr="00C44877">
              <w:rPr>
                <w:rFonts w:ascii="Times New Roman" w:hAnsi="Times New Roman" w:cs="Times New Roman"/>
                <w:sz w:val="24"/>
                <w:szCs w:val="24"/>
              </w:rPr>
              <w:t>. 2</w:t>
            </w:r>
            <w:r w:rsidR="003F2331" w:rsidRPr="00C44877">
              <w:rPr>
                <w:rFonts w:ascii="Times New Roman" w:eastAsia="Times New Roman" w:hAnsi="Times New Roman" w:cs="Times New Roman"/>
                <w:sz w:val="24"/>
                <w:szCs w:val="24"/>
              </w:rPr>
              <w:t>¿Practica Ud. Alguna actividad deportiva o Recreativa?</w:t>
            </w:r>
          </w:p>
        </w:tc>
        <w:tc>
          <w:tcPr>
            <w:tcW w:w="881" w:type="dxa"/>
          </w:tcPr>
          <w:p w:rsidR="00691AB3" w:rsidRPr="00C44877" w:rsidRDefault="00194CE1" w:rsidP="00A94A3D">
            <w:pPr>
              <w:tabs>
                <w:tab w:val="left" w:pos="3217"/>
              </w:tabs>
              <w:jc w:val="center"/>
              <w:rPr>
                <w:rFonts w:ascii="Times New Roman" w:hAnsi="Times New Roman" w:cs="Times New Roman"/>
                <w:sz w:val="24"/>
                <w:szCs w:val="24"/>
              </w:rPr>
            </w:pPr>
            <w:r w:rsidRPr="00C44877">
              <w:rPr>
                <w:rFonts w:ascii="Times New Roman" w:hAnsi="Times New Roman" w:cs="Times New Roman"/>
                <w:sz w:val="24"/>
                <w:szCs w:val="24"/>
              </w:rPr>
              <w:t>4</w:t>
            </w:r>
            <w:r w:rsidR="00691AB3" w:rsidRPr="00C44877">
              <w:rPr>
                <w:rFonts w:ascii="Times New Roman" w:hAnsi="Times New Roman" w:cs="Times New Roman"/>
                <w:sz w:val="24"/>
                <w:szCs w:val="24"/>
              </w:rPr>
              <w:t>6</w:t>
            </w:r>
          </w:p>
        </w:tc>
      </w:tr>
      <w:tr w:rsidR="00691AB3" w:rsidRPr="00C44877" w:rsidTr="00B60C80">
        <w:tc>
          <w:tcPr>
            <w:tcW w:w="7196" w:type="dxa"/>
          </w:tcPr>
          <w:p w:rsidR="00691AB3" w:rsidRPr="00C44877" w:rsidRDefault="00691AB3" w:rsidP="00A94A3D">
            <w:pPr>
              <w:tabs>
                <w:tab w:val="left" w:pos="3217"/>
              </w:tabs>
              <w:spacing w:line="480" w:lineRule="auto"/>
              <w:rPr>
                <w:rFonts w:ascii="Times New Roman" w:hAnsi="Times New Roman" w:cs="Times New Roman"/>
                <w:sz w:val="24"/>
                <w:szCs w:val="24"/>
              </w:rPr>
            </w:pPr>
            <w:r w:rsidRPr="00C44877">
              <w:rPr>
                <w:rFonts w:ascii="Times New Roman" w:hAnsi="Times New Roman" w:cs="Times New Roman"/>
                <w:sz w:val="24"/>
                <w:szCs w:val="24"/>
              </w:rPr>
              <w:t>3</w:t>
            </w:r>
            <w:r w:rsidR="003F2331" w:rsidRPr="00C44877">
              <w:rPr>
                <w:rFonts w:ascii="Times New Roman" w:hAnsi="Times New Roman" w:cs="Times New Roman"/>
                <w:sz w:val="24"/>
                <w:szCs w:val="24"/>
              </w:rPr>
              <w:t>¿Estaría Ud. De acuerdo con la práctica de actividades físicas a través de la recreación?</w:t>
            </w:r>
          </w:p>
        </w:tc>
        <w:tc>
          <w:tcPr>
            <w:tcW w:w="881" w:type="dxa"/>
          </w:tcPr>
          <w:p w:rsidR="00691AB3" w:rsidRPr="00C44877" w:rsidRDefault="00194CE1" w:rsidP="00A94A3D">
            <w:pPr>
              <w:tabs>
                <w:tab w:val="left" w:pos="3217"/>
              </w:tabs>
              <w:jc w:val="center"/>
              <w:rPr>
                <w:rFonts w:ascii="Times New Roman" w:hAnsi="Times New Roman" w:cs="Times New Roman"/>
                <w:sz w:val="24"/>
                <w:szCs w:val="24"/>
              </w:rPr>
            </w:pPr>
            <w:r w:rsidRPr="00C44877">
              <w:rPr>
                <w:rFonts w:ascii="Times New Roman" w:hAnsi="Times New Roman" w:cs="Times New Roman"/>
                <w:sz w:val="24"/>
                <w:szCs w:val="24"/>
              </w:rPr>
              <w:t>4</w:t>
            </w:r>
            <w:r w:rsidR="00691AB3" w:rsidRPr="00C44877">
              <w:rPr>
                <w:rFonts w:ascii="Times New Roman" w:hAnsi="Times New Roman" w:cs="Times New Roman"/>
                <w:sz w:val="24"/>
                <w:szCs w:val="24"/>
              </w:rPr>
              <w:t>7</w:t>
            </w:r>
          </w:p>
        </w:tc>
      </w:tr>
      <w:tr w:rsidR="00691AB3" w:rsidRPr="00C44877" w:rsidTr="00B60C80">
        <w:tc>
          <w:tcPr>
            <w:tcW w:w="7196" w:type="dxa"/>
          </w:tcPr>
          <w:p w:rsidR="00691AB3" w:rsidRPr="00C44877" w:rsidRDefault="00691AB3" w:rsidP="00A94A3D">
            <w:pPr>
              <w:tabs>
                <w:tab w:val="left" w:pos="3217"/>
              </w:tabs>
              <w:spacing w:line="480" w:lineRule="auto"/>
              <w:rPr>
                <w:rFonts w:ascii="Times New Roman" w:hAnsi="Times New Roman" w:cs="Times New Roman"/>
                <w:sz w:val="24"/>
                <w:szCs w:val="24"/>
              </w:rPr>
            </w:pPr>
            <w:r w:rsidRPr="00C44877">
              <w:rPr>
                <w:rFonts w:ascii="Times New Roman" w:hAnsi="Times New Roman" w:cs="Times New Roman"/>
                <w:sz w:val="24"/>
                <w:szCs w:val="24"/>
              </w:rPr>
              <w:t>. 4</w:t>
            </w:r>
            <w:r w:rsidR="003F2331" w:rsidRPr="00C44877">
              <w:rPr>
                <w:rFonts w:ascii="Times New Roman" w:hAnsi="Times New Roman" w:cs="Times New Roman"/>
                <w:sz w:val="24"/>
                <w:szCs w:val="24"/>
              </w:rPr>
              <w:t>¿Se siente Ud. Motivado a participar en las clases de Educación Física?</w:t>
            </w:r>
          </w:p>
        </w:tc>
        <w:tc>
          <w:tcPr>
            <w:tcW w:w="881" w:type="dxa"/>
          </w:tcPr>
          <w:p w:rsidR="00691AB3" w:rsidRPr="00C44877" w:rsidRDefault="00194CE1" w:rsidP="00A94A3D">
            <w:pPr>
              <w:tabs>
                <w:tab w:val="left" w:pos="3217"/>
              </w:tabs>
              <w:jc w:val="center"/>
              <w:rPr>
                <w:rFonts w:ascii="Times New Roman" w:hAnsi="Times New Roman" w:cs="Times New Roman"/>
                <w:sz w:val="24"/>
                <w:szCs w:val="24"/>
              </w:rPr>
            </w:pPr>
            <w:r w:rsidRPr="00C44877">
              <w:rPr>
                <w:rFonts w:ascii="Times New Roman" w:hAnsi="Times New Roman" w:cs="Times New Roman"/>
                <w:sz w:val="24"/>
                <w:szCs w:val="24"/>
              </w:rPr>
              <w:t>4</w:t>
            </w:r>
            <w:r w:rsidR="00691AB3" w:rsidRPr="00C44877">
              <w:rPr>
                <w:rFonts w:ascii="Times New Roman" w:hAnsi="Times New Roman" w:cs="Times New Roman"/>
                <w:sz w:val="24"/>
                <w:szCs w:val="24"/>
              </w:rPr>
              <w:t>8</w:t>
            </w:r>
          </w:p>
        </w:tc>
      </w:tr>
      <w:tr w:rsidR="00691AB3" w:rsidRPr="00C44877" w:rsidTr="00B60C80">
        <w:tc>
          <w:tcPr>
            <w:tcW w:w="7196" w:type="dxa"/>
          </w:tcPr>
          <w:p w:rsidR="00691AB3" w:rsidRPr="00C44877" w:rsidRDefault="00691AB3" w:rsidP="00A94A3D">
            <w:pPr>
              <w:tabs>
                <w:tab w:val="left" w:pos="3217"/>
              </w:tabs>
              <w:spacing w:line="480" w:lineRule="auto"/>
              <w:rPr>
                <w:rFonts w:ascii="Times New Roman" w:hAnsi="Times New Roman" w:cs="Times New Roman"/>
                <w:sz w:val="24"/>
                <w:szCs w:val="24"/>
              </w:rPr>
            </w:pPr>
            <w:r w:rsidRPr="00C44877">
              <w:rPr>
                <w:rFonts w:ascii="Times New Roman" w:hAnsi="Times New Roman" w:cs="Times New Roman"/>
                <w:sz w:val="24"/>
                <w:szCs w:val="24"/>
              </w:rPr>
              <w:t>5</w:t>
            </w:r>
            <w:r w:rsidR="003F2331" w:rsidRPr="00C44877">
              <w:rPr>
                <w:rFonts w:ascii="Times New Roman" w:hAnsi="Times New Roman" w:cs="Times New Roman"/>
                <w:sz w:val="24"/>
                <w:szCs w:val="24"/>
              </w:rPr>
              <w:t>¿Le gusta participar de forma activa en actividades deportivas planificadas por la institución?</w:t>
            </w:r>
          </w:p>
        </w:tc>
        <w:tc>
          <w:tcPr>
            <w:tcW w:w="881" w:type="dxa"/>
          </w:tcPr>
          <w:p w:rsidR="00691AB3" w:rsidRPr="00C44877" w:rsidRDefault="00194CE1" w:rsidP="00A94A3D">
            <w:pPr>
              <w:tabs>
                <w:tab w:val="left" w:pos="3217"/>
              </w:tabs>
              <w:jc w:val="center"/>
              <w:rPr>
                <w:rFonts w:ascii="Times New Roman" w:hAnsi="Times New Roman" w:cs="Times New Roman"/>
                <w:sz w:val="24"/>
                <w:szCs w:val="24"/>
              </w:rPr>
            </w:pPr>
            <w:r w:rsidRPr="00C44877">
              <w:rPr>
                <w:rFonts w:ascii="Times New Roman" w:hAnsi="Times New Roman" w:cs="Times New Roman"/>
                <w:sz w:val="24"/>
                <w:szCs w:val="24"/>
              </w:rPr>
              <w:t>4</w:t>
            </w:r>
            <w:r w:rsidR="00691AB3" w:rsidRPr="00C44877">
              <w:rPr>
                <w:rFonts w:ascii="Times New Roman" w:hAnsi="Times New Roman" w:cs="Times New Roman"/>
                <w:sz w:val="24"/>
                <w:szCs w:val="24"/>
              </w:rPr>
              <w:t>9</w:t>
            </w:r>
          </w:p>
        </w:tc>
      </w:tr>
      <w:tr w:rsidR="00691AB3" w:rsidRPr="00C44877" w:rsidTr="00A94A3D">
        <w:trPr>
          <w:trHeight w:val="95"/>
        </w:trPr>
        <w:tc>
          <w:tcPr>
            <w:tcW w:w="7196" w:type="dxa"/>
          </w:tcPr>
          <w:p w:rsidR="00691AB3" w:rsidRPr="00C44877" w:rsidRDefault="00691AB3" w:rsidP="00A94A3D">
            <w:pPr>
              <w:tabs>
                <w:tab w:val="left" w:pos="3217"/>
              </w:tabs>
              <w:spacing w:line="480" w:lineRule="auto"/>
              <w:rPr>
                <w:rFonts w:ascii="Times New Roman" w:hAnsi="Times New Roman" w:cs="Times New Roman"/>
                <w:sz w:val="24"/>
                <w:szCs w:val="24"/>
              </w:rPr>
            </w:pPr>
            <w:r w:rsidRPr="00C44877">
              <w:rPr>
                <w:rFonts w:ascii="Times New Roman" w:hAnsi="Times New Roman" w:cs="Times New Roman"/>
                <w:sz w:val="24"/>
                <w:szCs w:val="24"/>
              </w:rPr>
              <w:t>6</w:t>
            </w:r>
            <w:r w:rsidR="003F2331" w:rsidRPr="00C44877">
              <w:rPr>
                <w:rFonts w:ascii="Times New Roman" w:hAnsi="Times New Roman" w:cs="Times New Roman"/>
                <w:sz w:val="24"/>
                <w:szCs w:val="24"/>
              </w:rPr>
              <w:t>¿Se siente Ud. Conforme con las horas de actividades físicas del plantel?</w:t>
            </w:r>
          </w:p>
        </w:tc>
        <w:tc>
          <w:tcPr>
            <w:tcW w:w="881" w:type="dxa"/>
          </w:tcPr>
          <w:p w:rsidR="00691AB3" w:rsidRPr="00C44877" w:rsidRDefault="00194CE1" w:rsidP="00A94A3D">
            <w:pPr>
              <w:tabs>
                <w:tab w:val="left" w:pos="3217"/>
              </w:tabs>
              <w:jc w:val="center"/>
              <w:rPr>
                <w:rFonts w:ascii="Times New Roman" w:hAnsi="Times New Roman" w:cs="Times New Roman"/>
                <w:sz w:val="24"/>
                <w:szCs w:val="24"/>
              </w:rPr>
            </w:pPr>
            <w:r w:rsidRPr="00C44877">
              <w:rPr>
                <w:rFonts w:ascii="Times New Roman" w:hAnsi="Times New Roman" w:cs="Times New Roman"/>
                <w:sz w:val="24"/>
                <w:szCs w:val="24"/>
              </w:rPr>
              <w:t>5</w:t>
            </w:r>
            <w:r w:rsidR="00691AB3" w:rsidRPr="00C44877">
              <w:rPr>
                <w:rFonts w:ascii="Times New Roman" w:hAnsi="Times New Roman" w:cs="Times New Roman"/>
                <w:sz w:val="24"/>
                <w:szCs w:val="24"/>
              </w:rPr>
              <w:t>0</w:t>
            </w:r>
          </w:p>
        </w:tc>
      </w:tr>
      <w:tr w:rsidR="00691AB3" w:rsidRPr="00C44877" w:rsidTr="00B60C80">
        <w:tc>
          <w:tcPr>
            <w:tcW w:w="7196" w:type="dxa"/>
          </w:tcPr>
          <w:p w:rsidR="00691AB3" w:rsidRPr="00C44877" w:rsidRDefault="00691AB3" w:rsidP="00A94A3D">
            <w:pPr>
              <w:tabs>
                <w:tab w:val="left" w:pos="3217"/>
              </w:tabs>
              <w:spacing w:line="480" w:lineRule="auto"/>
              <w:rPr>
                <w:rFonts w:ascii="Times New Roman" w:hAnsi="Times New Roman" w:cs="Times New Roman"/>
                <w:sz w:val="24"/>
                <w:szCs w:val="24"/>
              </w:rPr>
            </w:pPr>
            <w:r w:rsidRPr="00C44877">
              <w:rPr>
                <w:rFonts w:ascii="Times New Roman" w:hAnsi="Times New Roman" w:cs="Times New Roman"/>
                <w:sz w:val="24"/>
                <w:szCs w:val="24"/>
              </w:rPr>
              <w:t>7</w:t>
            </w:r>
            <w:r w:rsidR="003F2331" w:rsidRPr="00C44877">
              <w:rPr>
                <w:rFonts w:ascii="Times New Roman" w:hAnsi="Times New Roman" w:cs="Times New Roman"/>
                <w:sz w:val="24"/>
                <w:szCs w:val="24"/>
              </w:rPr>
              <w:t>¿Consume Ud. Algún tipo de alimento derivado de frituras?</w:t>
            </w:r>
          </w:p>
        </w:tc>
        <w:tc>
          <w:tcPr>
            <w:tcW w:w="881" w:type="dxa"/>
          </w:tcPr>
          <w:p w:rsidR="00691AB3" w:rsidRPr="00C44877" w:rsidRDefault="00194CE1" w:rsidP="00A94A3D">
            <w:pPr>
              <w:tabs>
                <w:tab w:val="left" w:pos="3217"/>
              </w:tabs>
              <w:jc w:val="center"/>
              <w:rPr>
                <w:rFonts w:ascii="Times New Roman" w:hAnsi="Times New Roman" w:cs="Times New Roman"/>
                <w:sz w:val="24"/>
                <w:szCs w:val="24"/>
              </w:rPr>
            </w:pPr>
            <w:r w:rsidRPr="00C44877">
              <w:rPr>
                <w:rFonts w:ascii="Times New Roman" w:hAnsi="Times New Roman" w:cs="Times New Roman"/>
                <w:sz w:val="24"/>
                <w:szCs w:val="24"/>
              </w:rPr>
              <w:t>5</w:t>
            </w:r>
            <w:r w:rsidR="00691AB3" w:rsidRPr="00C44877">
              <w:rPr>
                <w:rFonts w:ascii="Times New Roman" w:hAnsi="Times New Roman" w:cs="Times New Roman"/>
                <w:sz w:val="24"/>
                <w:szCs w:val="24"/>
              </w:rPr>
              <w:t>1</w:t>
            </w:r>
          </w:p>
        </w:tc>
      </w:tr>
      <w:tr w:rsidR="00691AB3" w:rsidRPr="00C44877" w:rsidTr="00B60C80">
        <w:tc>
          <w:tcPr>
            <w:tcW w:w="7196" w:type="dxa"/>
          </w:tcPr>
          <w:p w:rsidR="00691AB3" w:rsidRPr="00C44877" w:rsidRDefault="00691AB3" w:rsidP="00A94A3D">
            <w:pPr>
              <w:tabs>
                <w:tab w:val="left" w:pos="3217"/>
              </w:tabs>
              <w:spacing w:line="480" w:lineRule="auto"/>
              <w:rPr>
                <w:rFonts w:ascii="Times New Roman" w:hAnsi="Times New Roman" w:cs="Times New Roman"/>
                <w:sz w:val="24"/>
                <w:szCs w:val="24"/>
              </w:rPr>
            </w:pPr>
            <w:r w:rsidRPr="00C44877">
              <w:rPr>
                <w:rFonts w:ascii="Times New Roman" w:hAnsi="Times New Roman" w:cs="Times New Roman"/>
                <w:sz w:val="24"/>
                <w:szCs w:val="24"/>
              </w:rPr>
              <w:t xml:space="preserve">. 8 </w:t>
            </w:r>
            <w:r w:rsidR="003F2331" w:rsidRPr="00C44877">
              <w:rPr>
                <w:rFonts w:ascii="Times New Roman" w:hAnsi="Times New Roman" w:cs="Times New Roman"/>
                <w:sz w:val="24"/>
                <w:szCs w:val="24"/>
              </w:rPr>
              <w:t>¿Consume Ud. Algún tipo de alimento derivado de frituras?</w:t>
            </w:r>
          </w:p>
        </w:tc>
        <w:tc>
          <w:tcPr>
            <w:tcW w:w="881" w:type="dxa"/>
          </w:tcPr>
          <w:p w:rsidR="00691AB3" w:rsidRPr="00C44877" w:rsidRDefault="00194CE1" w:rsidP="00A94A3D">
            <w:pPr>
              <w:tabs>
                <w:tab w:val="left" w:pos="3217"/>
              </w:tabs>
              <w:jc w:val="center"/>
              <w:rPr>
                <w:rFonts w:ascii="Times New Roman" w:hAnsi="Times New Roman" w:cs="Times New Roman"/>
                <w:sz w:val="24"/>
                <w:szCs w:val="24"/>
              </w:rPr>
            </w:pPr>
            <w:r w:rsidRPr="00C44877">
              <w:rPr>
                <w:rFonts w:ascii="Times New Roman" w:hAnsi="Times New Roman" w:cs="Times New Roman"/>
                <w:sz w:val="24"/>
                <w:szCs w:val="24"/>
              </w:rPr>
              <w:t>5</w:t>
            </w:r>
            <w:r w:rsidR="00691AB3" w:rsidRPr="00C44877">
              <w:rPr>
                <w:rFonts w:ascii="Times New Roman" w:hAnsi="Times New Roman" w:cs="Times New Roman"/>
                <w:sz w:val="24"/>
                <w:szCs w:val="24"/>
              </w:rPr>
              <w:t>2</w:t>
            </w:r>
          </w:p>
        </w:tc>
      </w:tr>
      <w:tr w:rsidR="00691AB3" w:rsidRPr="00C44877" w:rsidTr="00B60C80">
        <w:tc>
          <w:tcPr>
            <w:tcW w:w="7196" w:type="dxa"/>
          </w:tcPr>
          <w:p w:rsidR="00691AB3" w:rsidRPr="00C44877" w:rsidRDefault="00691AB3" w:rsidP="00A94A3D">
            <w:pPr>
              <w:tabs>
                <w:tab w:val="left" w:pos="3217"/>
              </w:tabs>
              <w:spacing w:line="480" w:lineRule="auto"/>
              <w:rPr>
                <w:rFonts w:ascii="Times New Roman" w:hAnsi="Times New Roman" w:cs="Times New Roman"/>
                <w:sz w:val="24"/>
                <w:szCs w:val="24"/>
              </w:rPr>
            </w:pPr>
            <w:r w:rsidRPr="00C44877">
              <w:rPr>
                <w:rFonts w:ascii="Times New Roman" w:hAnsi="Times New Roman" w:cs="Times New Roman"/>
                <w:sz w:val="24"/>
                <w:szCs w:val="24"/>
              </w:rPr>
              <w:t xml:space="preserve">. 9 </w:t>
            </w:r>
            <w:r w:rsidR="003F2331" w:rsidRPr="00C44877">
              <w:rPr>
                <w:rFonts w:ascii="Times New Roman" w:hAnsi="Times New Roman" w:cs="Times New Roman"/>
                <w:sz w:val="24"/>
                <w:szCs w:val="24"/>
              </w:rPr>
              <w:t>¿Consume Ud. Con frecuencia golosinas y refrescos?</w:t>
            </w:r>
          </w:p>
        </w:tc>
        <w:tc>
          <w:tcPr>
            <w:tcW w:w="881" w:type="dxa"/>
          </w:tcPr>
          <w:p w:rsidR="00691AB3" w:rsidRPr="00C44877" w:rsidRDefault="00194CE1" w:rsidP="00A94A3D">
            <w:pPr>
              <w:tabs>
                <w:tab w:val="left" w:pos="3217"/>
              </w:tabs>
              <w:jc w:val="center"/>
              <w:rPr>
                <w:rFonts w:ascii="Times New Roman" w:hAnsi="Times New Roman" w:cs="Times New Roman"/>
                <w:sz w:val="24"/>
                <w:szCs w:val="24"/>
              </w:rPr>
            </w:pPr>
            <w:r w:rsidRPr="00C44877">
              <w:rPr>
                <w:rFonts w:ascii="Times New Roman" w:hAnsi="Times New Roman" w:cs="Times New Roman"/>
                <w:sz w:val="24"/>
                <w:szCs w:val="24"/>
              </w:rPr>
              <w:t>5</w:t>
            </w:r>
            <w:r w:rsidR="00691AB3" w:rsidRPr="00C44877">
              <w:rPr>
                <w:rFonts w:ascii="Times New Roman" w:hAnsi="Times New Roman" w:cs="Times New Roman"/>
                <w:sz w:val="24"/>
                <w:szCs w:val="24"/>
              </w:rPr>
              <w:t>3</w:t>
            </w:r>
          </w:p>
        </w:tc>
      </w:tr>
      <w:tr w:rsidR="00691AB3" w:rsidRPr="00C44877" w:rsidTr="00B60C80">
        <w:tc>
          <w:tcPr>
            <w:tcW w:w="7196" w:type="dxa"/>
          </w:tcPr>
          <w:p w:rsidR="00691AB3" w:rsidRPr="00C44877" w:rsidRDefault="00691AB3" w:rsidP="00A94A3D">
            <w:pPr>
              <w:tabs>
                <w:tab w:val="left" w:pos="3217"/>
              </w:tabs>
              <w:spacing w:line="480" w:lineRule="auto"/>
              <w:rPr>
                <w:rFonts w:ascii="Times New Roman" w:hAnsi="Times New Roman" w:cs="Times New Roman"/>
                <w:sz w:val="24"/>
                <w:szCs w:val="24"/>
              </w:rPr>
            </w:pPr>
            <w:r w:rsidRPr="00C44877">
              <w:rPr>
                <w:rFonts w:ascii="Times New Roman" w:hAnsi="Times New Roman" w:cs="Times New Roman"/>
                <w:sz w:val="24"/>
                <w:szCs w:val="24"/>
              </w:rPr>
              <w:t>. 10</w:t>
            </w:r>
            <w:r w:rsidR="003F2331" w:rsidRPr="00C44877">
              <w:rPr>
                <w:rFonts w:ascii="Times New Roman" w:hAnsi="Times New Roman" w:cs="Times New Roman"/>
                <w:sz w:val="24"/>
                <w:szCs w:val="24"/>
              </w:rPr>
              <w:t>¿Posee Ud. Un horario estipulado para ingerir sus alimentos?</w:t>
            </w:r>
          </w:p>
        </w:tc>
        <w:tc>
          <w:tcPr>
            <w:tcW w:w="881" w:type="dxa"/>
          </w:tcPr>
          <w:p w:rsidR="00691AB3" w:rsidRPr="00C44877" w:rsidRDefault="00194CE1" w:rsidP="00A94A3D">
            <w:pPr>
              <w:tabs>
                <w:tab w:val="left" w:pos="3217"/>
              </w:tabs>
              <w:jc w:val="center"/>
              <w:rPr>
                <w:rFonts w:ascii="Times New Roman" w:hAnsi="Times New Roman" w:cs="Times New Roman"/>
                <w:sz w:val="24"/>
                <w:szCs w:val="24"/>
              </w:rPr>
            </w:pPr>
            <w:r w:rsidRPr="00C44877">
              <w:rPr>
                <w:rFonts w:ascii="Times New Roman" w:hAnsi="Times New Roman" w:cs="Times New Roman"/>
                <w:sz w:val="24"/>
                <w:szCs w:val="24"/>
              </w:rPr>
              <w:t>5</w:t>
            </w:r>
            <w:r w:rsidR="00691AB3" w:rsidRPr="00C44877">
              <w:rPr>
                <w:rFonts w:ascii="Times New Roman" w:hAnsi="Times New Roman" w:cs="Times New Roman"/>
                <w:sz w:val="24"/>
                <w:szCs w:val="24"/>
              </w:rPr>
              <w:t>4</w:t>
            </w:r>
          </w:p>
        </w:tc>
      </w:tr>
      <w:tr w:rsidR="00691AB3" w:rsidRPr="00C44877" w:rsidTr="00B60C80">
        <w:tc>
          <w:tcPr>
            <w:tcW w:w="7196" w:type="dxa"/>
          </w:tcPr>
          <w:p w:rsidR="00691AB3" w:rsidRPr="00C44877" w:rsidRDefault="00691AB3" w:rsidP="00A94A3D">
            <w:pPr>
              <w:tabs>
                <w:tab w:val="left" w:pos="3217"/>
              </w:tabs>
              <w:spacing w:line="480" w:lineRule="auto"/>
              <w:rPr>
                <w:rFonts w:ascii="Times New Roman" w:hAnsi="Times New Roman" w:cs="Times New Roman"/>
                <w:sz w:val="24"/>
                <w:szCs w:val="24"/>
              </w:rPr>
            </w:pPr>
            <w:r w:rsidRPr="00C44877">
              <w:rPr>
                <w:rFonts w:ascii="Times New Roman" w:hAnsi="Times New Roman" w:cs="Times New Roman"/>
                <w:sz w:val="24"/>
                <w:szCs w:val="24"/>
              </w:rPr>
              <w:t>. 11</w:t>
            </w:r>
            <w:r w:rsidR="003F2331" w:rsidRPr="00C44877">
              <w:rPr>
                <w:rFonts w:ascii="Times New Roman" w:hAnsi="Times New Roman" w:cs="Times New Roman"/>
                <w:sz w:val="24"/>
                <w:szCs w:val="24"/>
              </w:rPr>
              <w:t>¿Durante sus meriendas come Ud. frutas?</w:t>
            </w:r>
          </w:p>
        </w:tc>
        <w:tc>
          <w:tcPr>
            <w:tcW w:w="881" w:type="dxa"/>
          </w:tcPr>
          <w:p w:rsidR="00691AB3" w:rsidRPr="00C44877" w:rsidRDefault="00194CE1" w:rsidP="00A94A3D">
            <w:pPr>
              <w:tabs>
                <w:tab w:val="left" w:pos="3217"/>
              </w:tabs>
              <w:jc w:val="center"/>
              <w:rPr>
                <w:rFonts w:ascii="Times New Roman" w:hAnsi="Times New Roman" w:cs="Times New Roman"/>
                <w:sz w:val="24"/>
                <w:szCs w:val="24"/>
              </w:rPr>
            </w:pPr>
            <w:r w:rsidRPr="00C44877">
              <w:rPr>
                <w:rFonts w:ascii="Times New Roman" w:hAnsi="Times New Roman" w:cs="Times New Roman"/>
                <w:sz w:val="24"/>
                <w:szCs w:val="24"/>
              </w:rPr>
              <w:t>5</w:t>
            </w:r>
            <w:r w:rsidR="00691AB3" w:rsidRPr="00C44877">
              <w:rPr>
                <w:rFonts w:ascii="Times New Roman" w:hAnsi="Times New Roman" w:cs="Times New Roman"/>
                <w:sz w:val="24"/>
                <w:szCs w:val="24"/>
              </w:rPr>
              <w:t>5</w:t>
            </w:r>
          </w:p>
        </w:tc>
      </w:tr>
      <w:tr w:rsidR="00691AB3" w:rsidRPr="00C44877" w:rsidTr="00B60C80">
        <w:tc>
          <w:tcPr>
            <w:tcW w:w="7196" w:type="dxa"/>
          </w:tcPr>
          <w:p w:rsidR="00691AB3" w:rsidRPr="00C44877" w:rsidRDefault="00691AB3" w:rsidP="00A94A3D">
            <w:pPr>
              <w:tabs>
                <w:tab w:val="left" w:pos="3217"/>
              </w:tabs>
              <w:spacing w:line="480" w:lineRule="auto"/>
              <w:rPr>
                <w:rFonts w:ascii="Times New Roman" w:hAnsi="Times New Roman" w:cs="Times New Roman"/>
                <w:sz w:val="24"/>
                <w:szCs w:val="24"/>
              </w:rPr>
            </w:pPr>
            <w:r w:rsidRPr="00C44877">
              <w:rPr>
                <w:rFonts w:ascii="Times New Roman" w:hAnsi="Times New Roman" w:cs="Times New Roman"/>
                <w:sz w:val="24"/>
                <w:szCs w:val="24"/>
              </w:rPr>
              <w:t xml:space="preserve">12 </w:t>
            </w:r>
            <w:r w:rsidR="003F2331" w:rsidRPr="00C44877">
              <w:rPr>
                <w:rFonts w:ascii="Times New Roman" w:eastAsia="Times New Roman" w:hAnsi="Times New Roman" w:cs="Times New Roman"/>
                <w:sz w:val="24"/>
                <w:szCs w:val="24"/>
              </w:rPr>
              <w:t>¿</w:t>
            </w:r>
            <w:r w:rsidR="003F2331" w:rsidRPr="00C44877">
              <w:rPr>
                <w:rFonts w:ascii="Times New Roman" w:hAnsi="Times New Roman" w:cs="Times New Roman"/>
                <w:sz w:val="24"/>
                <w:szCs w:val="24"/>
              </w:rPr>
              <w:t>Le Gusta a Ud. Consumir Vegetales?</w:t>
            </w:r>
          </w:p>
        </w:tc>
        <w:tc>
          <w:tcPr>
            <w:tcW w:w="881" w:type="dxa"/>
          </w:tcPr>
          <w:p w:rsidR="00691AB3" w:rsidRPr="00C44877" w:rsidRDefault="00194CE1" w:rsidP="00A94A3D">
            <w:pPr>
              <w:tabs>
                <w:tab w:val="left" w:pos="3217"/>
              </w:tabs>
              <w:jc w:val="center"/>
              <w:rPr>
                <w:rFonts w:ascii="Times New Roman" w:hAnsi="Times New Roman" w:cs="Times New Roman"/>
                <w:sz w:val="24"/>
                <w:szCs w:val="24"/>
              </w:rPr>
            </w:pPr>
            <w:r w:rsidRPr="00C44877">
              <w:rPr>
                <w:rFonts w:ascii="Times New Roman" w:hAnsi="Times New Roman" w:cs="Times New Roman"/>
                <w:sz w:val="24"/>
                <w:szCs w:val="24"/>
              </w:rPr>
              <w:t>5</w:t>
            </w:r>
            <w:r w:rsidR="00691AB3" w:rsidRPr="00C44877">
              <w:rPr>
                <w:rFonts w:ascii="Times New Roman" w:hAnsi="Times New Roman" w:cs="Times New Roman"/>
                <w:sz w:val="24"/>
                <w:szCs w:val="24"/>
              </w:rPr>
              <w:t>6</w:t>
            </w:r>
          </w:p>
        </w:tc>
      </w:tr>
      <w:tr w:rsidR="00691AB3" w:rsidRPr="00C44877" w:rsidTr="00B60C80">
        <w:tc>
          <w:tcPr>
            <w:tcW w:w="7196" w:type="dxa"/>
          </w:tcPr>
          <w:p w:rsidR="00691AB3" w:rsidRPr="00C44877" w:rsidRDefault="00EE1F66" w:rsidP="00A94A3D">
            <w:pPr>
              <w:tabs>
                <w:tab w:val="left" w:pos="3217"/>
              </w:tabs>
              <w:spacing w:line="480" w:lineRule="auto"/>
              <w:rPr>
                <w:rFonts w:ascii="Times New Roman" w:hAnsi="Times New Roman" w:cs="Times New Roman"/>
                <w:sz w:val="24"/>
                <w:szCs w:val="24"/>
              </w:rPr>
            </w:pPr>
            <w:r>
              <w:rPr>
                <w:rFonts w:ascii="Times New Roman" w:hAnsi="Times New Roman" w:cs="Times New Roman"/>
                <w:sz w:val="24"/>
                <w:szCs w:val="24"/>
              </w:rPr>
              <w:t xml:space="preserve">13. </w:t>
            </w:r>
            <w:r w:rsidR="00301D6B" w:rsidRPr="00C44877">
              <w:rPr>
                <w:rFonts w:ascii="Times New Roman" w:hAnsi="Times New Roman" w:cs="Times New Roman"/>
                <w:sz w:val="24"/>
                <w:szCs w:val="24"/>
              </w:rPr>
              <w:t>¿Considera Ud. Que sobrepasa los límites de su peso?</w:t>
            </w:r>
          </w:p>
        </w:tc>
        <w:tc>
          <w:tcPr>
            <w:tcW w:w="881" w:type="dxa"/>
          </w:tcPr>
          <w:p w:rsidR="00691AB3" w:rsidRPr="00C44877" w:rsidRDefault="00194CE1" w:rsidP="00A94A3D">
            <w:pPr>
              <w:tabs>
                <w:tab w:val="left" w:pos="3217"/>
              </w:tabs>
              <w:jc w:val="center"/>
              <w:rPr>
                <w:rFonts w:ascii="Times New Roman" w:hAnsi="Times New Roman" w:cs="Times New Roman"/>
                <w:sz w:val="24"/>
                <w:szCs w:val="24"/>
              </w:rPr>
            </w:pPr>
            <w:r w:rsidRPr="00C44877">
              <w:rPr>
                <w:rFonts w:ascii="Times New Roman" w:hAnsi="Times New Roman" w:cs="Times New Roman"/>
                <w:sz w:val="24"/>
                <w:szCs w:val="24"/>
              </w:rPr>
              <w:t>5</w:t>
            </w:r>
            <w:r w:rsidR="00691AB3" w:rsidRPr="00C44877">
              <w:rPr>
                <w:rFonts w:ascii="Times New Roman" w:hAnsi="Times New Roman" w:cs="Times New Roman"/>
                <w:sz w:val="24"/>
                <w:szCs w:val="24"/>
              </w:rPr>
              <w:t>7</w:t>
            </w:r>
          </w:p>
        </w:tc>
      </w:tr>
      <w:tr w:rsidR="00691AB3" w:rsidRPr="00C44877" w:rsidTr="00B60C80">
        <w:tc>
          <w:tcPr>
            <w:tcW w:w="7196" w:type="dxa"/>
          </w:tcPr>
          <w:p w:rsidR="00301D6B" w:rsidRPr="00C44877" w:rsidRDefault="00691AB3" w:rsidP="00A94A3D">
            <w:pPr>
              <w:spacing w:line="480" w:lineRule="auto"/>
              <w:jc w:val="both"/>
              <w:rPr>
                <w:rFonts w:ascii="Times New Roman" w:hAnsi="Times New Roman" w:cs="Times New Roman"/>
                <w:sz w:val="24"/>
                <w:szCs w:val="24"/>
              </w:rPr>
            </w:pPr>
            <w:r w:rsidRPr="00C44877">
              <w:rPr>
                <w:rFonts w:ascii="Times New Roman" w:hAnsi="Times New Roman" w:cs="Times New Roman"/>
                <w:sz w:val="24"/>
                <w:szCs w:val="24"/>
              </w:rPr>
              <w:t>14</w:t>
            </w:r>
            <w:r w:rsidR="00301D6B" w:rsidRPr="00C44877">
              <w:rPr>
                <w:rFonts w:ascii="Times New Roman" w:hAnsi="Times New Roman" w:cs="Times New Roman"/>
                <w:sz w:val="24"/>
                <w:szCs w:val="24"/>
              </w:rPr>
              <w:t>¿Cree Ud. Que los buenos hábitos alimenticios mejoran la calidad de vida del educando?</w:t>
            </w:r>
          </w:p>
          <w:p w:rsidR="00691AB3" w:rsidRPr="00C44877" w:rsidRDefault="00691AB3" w:rsidP="00A94A3D">
            <w:pPr>
              <w:tabs>
                <w:tab w:val="left" w:pos="3217"/>
              </w:tabs>
              <w:spacing w:line="480" w:lineRule="auto"/>
              <w:rPr>
                <w:rFonts w:ascii="Times New Roman" w:hAnsi="Times New Roman" w:cs="Times New Roman"/>
                <w:sz w:val="24"/>
                <w:szCs w:val="24"/>
              </w:rPr>
            </w:pPr>
          </w:p>
        </w:tc>
        <w:tc>
          <w:tcPr>
            <w:tcW w:w="881" w:type="dxa"/>
          </w:tcPr>
          <w:p w:rsidR="00691AB3" w:rsidRPr="00C44877" w:rsidRDefault="00194CE1" w:rsidP="00A94A3D">
            <w:pPr>
              <w:tabs>
                <w:tab w:val="left" w:pos="3217"/>
              </w:tabs>
              <w:jc w:val="center"/>
              <w:rPr>
                <w:rFonts w:ascii="Times New Roman" w:hAnsi="Times New Roman" w:cs="Times New Roman"/>
                <w:sz w:val="24"/>
                <w:szCs w:val="24"/>
              </w:rPr>
            </w:pPr>
            <w:r w:rsidRPr="00C44877">
              <w:rPr>
                <w:rFonts w:ascii="Times New Roman" w:hAnsi="Times New Roman" w:cs="Times New Roman"/>
                <w:sz w:val="24"/>
                <w:szCs w:val="24"/>
              </w:rPr>
              <w:t>58</w:t>
            </w:r>
          </w:p>
        </w:tc>
      </w:tr>
    </w:tbl>
    <w:p w:rsidR="00705E4A" w:rsidRDefault="00705E4A" w:rsidP="00C44877">
      <w:pPr>
        <w:spacing w:after="0" w:line="360" w:lineRule="auto"/>
        <w:ind w:firstLine="567"/>
        <w:jc w:val="center"/>
        <w:rPr>
          <w:rFonts w:ascii="Times New Roman" w:hAnsi="Times New Roman" w:cs="Times New Roman"/>
          <w:b/>
          <w:sz w:val="24"/>
          <w:szCs w:val="24"/>
        </w:rPr>
      </w:pPr>
    </w:p>
    <w:p w:rsidR="00705E4A" w:rsidRDefault="00705E4A" w:rsidP="00C44877">
      <w:pPr>
        <w:spacing w:after="0" w:line="360" w:lineRule="auto"/>
        <w:ind w:firstLine="567"/>
        <w:jc w:val="center"/>
        <w:rPr>
          <w:rFonts w:ascii="Times New Roman" w:hAnsi="Times New Roman" w:cs="Times New Roman"/>
          <w:b/>
          <w:sz w:val="24"/>
          <w:szCs w:val="24"/>
        </w:rPr>
      </w:pPr>
    </w:p>
    <w:p w:rsidR="00302FC3" w:rsidRPr="00C44877" w:rsidRDefault="009214F7" w:rsidP="00C44877">
      <w:pPr>
        <w:spacing w:after="0" w:line="36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INTRODUCCIÓN</w:t>
      </w:r>
    </w:p>
    <w:p w:rsidR="00302FC3" w:rsidRPr="00C44877" w:rsidRDefault="00302FC3" w:rsidP="00C44877">
      <w:pPr>
        <w:spacing w:after="0" w:line="360" w:lineRule="auto"/>
        <w:ind w:firstLine="567"/>
        <w:jc w:val="center"/>
        <w:rPr>
          <w:rFonts w:ascii="Times New Roman" w:hAnsi="Times New Roman" w:cs="Times New Roman"/>
          <w:b/>
          <w:sz w:val="24"/>
          <w:szCs w:val="24"/>
        </w:rPr>
      </w:pPr>
    </w:p>
    <w:p w:rsidR="0014134F" w:rsidRPr="00C44877" w:rsidRDefault="0014134F" w:rsidP="00C44877">
      <w:pPr>
        <w:spacing w:after="0" w:line="360" w:lineRule="auto"/>
        <w:ind w:firstLine="567"/>
        <w:jc w:val="both"/>
        <w:rPr>
          <w:rFonts w:ascii="Times New Roman" w:hAnsi="Times New Roman" w:cs="Times New Roman"/>
          <w:sz w:val="24"/>
          <w:szCs w:val="24"/>
        </w:rPr>
      </w:pPr>
      <w:r w:rsidRPr="00C44877">
        <w:rPr>
          <w:rFonts w:ascii="Times New Roman" w:hAnsi="Times New Roman" w:cs="Times New Roman"/>
          <w:sz w:val="24"/>
          <w:szCs w:val="24"/>
        </w:rPr>
        <w:t>La salud es el estado de bienestar biológico, físico, psicológico y social; considerado un derecho fundamental de todos los seres humanos y es un deber de las instituciones educativas, como entes instructores y formadores,  crear normas y políticas que garanticen este derecho  y bienestar. La salud tiene en la recreación un aliado de importancia por sus posibilidades de proporcionar al hombre un estado mental libre de tensiones y proporcionarle actividades que favorecen relaciones humanas satisfactorias y el mejoramiento de habilidades, destrezas y movilidad, al mismo tiempo que la satisfacción de vivir; es decir la recreación debe ser relacionada con las funciones y necesidades básicas del desarrollo del ser humano; traducida como el mejoramiento de calidad de vida.</w:t>
      </w:r>
    </w:p>
    <w:p w:rsidR="00C6013A" w:rsidRPr="00C44877" w:rsidRDefault="0014134F" w:rsidP="00C44877">
      <w:pPr>
        <w:spacing w:after="0" w:line="360" w:lineRule="auto"/>
        <w:ind w:firstLine="567"/>
        <w:jc w:val="both"/>
        <w:rPr>
          <w:rFonts w:ascii="Times New Roman" w:hAnsi="Times New Roman" w:cs="Times New Roman"/>
          <w:sz w:val="24"/>
          <w:szCs w:val="24"/>
        </w:rPr>
      </w:pPr>
      <w:r w:rsidRPr="00C44877">
        <w:rPr>
          <w:rFonts w:ascii="Times New Roman" w:hAnsi="Times New Roman" w:cs="Times New Roman"/>
          <w:sz w:val="24"/>
          <w:szCs w:val="24"/>
        </w:rPr>
        <w:t xml:space="preserve">Las horas académicas, constituyen medio, en que </w:t>
      </w:r>
      <w:r w:rsidR="00F4578D" w:rsidRPr="00C44877">
        <w:rPr>
          <w:rFonts w:ascii="Times New Roman" w:hAnsi="Times New Roman" w:cs="Times New Roman"/>
          <w:sz w:val="24"/>
          <w:szCs w:val="24"/>
        </w:rPr>
        <w:t xml:space="preserve">los jóvenes  pasan gran parte de su vida; por ende, </w:t>
      </w:r>
      <w:r w:rsidRPr="00C44877">
        <w:rPr>
          <w:rFonts w:ascii="Times New Roman" w:hAnsi="Times New Roman" w:cs="Times New Roman"/>
          <w:sz w:val="24"/>
          <w:szCs w:val="24"/>
        </w:rPr>
        <w:t>es el lugar en que la recreació</w:t>
      </w:r>
      <w:r w:rsidR="00F4578D" w:rsidRPr="00C44877">
        <w:rPr>
          <w:rFonts w:ascii="Times New Roman" w:hAnsi="Times New Roman" w:cs="Times New Roman"/>
          <w:sz w:val="24"/>
          <w:szCs w:val="24"/>
        </w:rPr>
        <w:t xml:space="preserve">n debe jugar un rol fundamental, de la mano del deporte para hacer </w:t>
      </w:r>
      <w:r w:rsidRPr="00C44877">
        <w:rPr>
          <w:rFonts w:ascii="Times New Roman" w:hAnsi="Times New Roman" w:cs="Times New Roman"/>
          <w:sz w:val="24"/>
          <w:szCs w:val="24"/>
        </w:rPr>
        <w:t xml:space="preserve">l uso positivo </w:t>
      </w:r>
      <w:r w:rsidR="00F4578D" w:rsidRPr="00C44877">
        <w:rPr>
          <w:rFonts w:ascii="Times New Roman" w:hAnsi="Times New Roman" w:cs="Times New Roman"/>
          <w:sz w:val="24"/>
          <w:szCs w:val="24"/>
        </w:rPr>
        <w:t>de la Asignatura Educación Física y las horas que a esta le corresponden</w:t>
      </w:r>
      <w:r w:rsidRPr="00C44877">
        <w:rPr>
          <w:rFonts w:ascii="Times New Roman" w:hAnsi="Times New Roman" w:cs="Times New Roman"/>
          <w:sz w:val="24"/>
          <w:szCs w:val="24"/>
        </w:rPr>
        <w:t xml:space="preserve">. Las actividades recreativas y deportivas organizadas y realizadas en el medio </w:t>
      </w:r>
      <w:r w:rsidR="00F4578D" w:rsidRPr="00C44877">
        <w:rPr>
          <w:rFonts w:ascii="Times New Roman" w:hAnsi="Times New Roman" w:cs="Times New Roman"/>
          <w:sz w:val="24"/>
          <w:szCs w:val="24"/>
        </w:rPr>
        <w:t>escolar contribuyen</w:t>
      </w:r>
      <w:r w:rsidRPr="00C44877">
        <w:rPr>
          <w:rFonts w:ascii="Times New Roman" w:hAnsi="Times New Roman" w:cs="Times New Roman"/>
          <w:sz w:val="24"/>
          <w:szCs w:val="24"/>
        </w:rPr>
        <w:t xml:space="preserve"> a la integración e identificación de las personas y como consecuencia a desarrollar </w:t>
      </w:r>
      <w:r w:rsidR="00F4578D" w:rsidRPr="00C44877">
        <w:rPr>
          <w:rFonts w:ascii="Times New Roman" w:hAnsi="Times New Roman" w:cs="Times New Roman"/>
          <w:sz w:val="24"/>
          <w:szCs w:val="24"/>
        </w:rPr>
        <w:t>habito divertido y deportivo que les permita mantenerse en forma o disminuir el sobre peso</w:t>
      </w:r>
      <w:r w:rsidRPr="00C44877">
        <w:rPr>
          <w:rFonts w:ascii="Times New Roman" w:hAnsi="Times New Roman" w:cs="Times New Roman"/>
          <w:sz w:val="24"/>
          <w:szCs w:val="24"/>
        </w:rPr>
        <w:t xml:space="preserve">, que se revierte en mejor rendimiento </w:t>
      </w:r>
      <w:r w:rsidR="00F4578D" w:rsidRPr="00C44877">
        <w:rPr>
          <w:rFonts w:ascii="Times New Roman" w:hAnsi="Times New Roman" w:cs="Times New Roman"/>
          <w:sz w:val="24"/>
          <w:szCs w:val="24"/>
        </w:rPr>
        <w:t>de las actividades diarias, incluidas las escolares</w:t>
      </w:r>
      <w:r w:rsidRPr="00C44877">
        <w:rPr>
          <w:rFonts w:ascii="Times New Roman" w:hAnsi="Times New Roman" w:cs="Times New Roman"/>
          <w:sz w:val="24"/>
          <w:szCs w:val="24"/>
        </w:rPr>
        <w:t xml:space="preserve">. En las </w:t>
      </w:r>
      <w:r w:rsidR="00C6013A" w:rsidRPr="00C44877">
        <w:rPr>
          <w:rFonts w:ascii="Times New Roman" w:hAnsi="Times New Roman" w:cs="Times New Roman"/>
          <w:sz w:val="24"/>
          <w:szCs w:val="24"/>
        </w:rPr>
        <w:t>primeras edades</w:t>
      </w:r>
      <w:r w:rsidRPr="00C44877">
        <w:rPr>
          <w:rFonts w:ascii="Times New Roman" w:hAnsi="Times New Roman" w:cs="Times New Roman"/>
          <w:sz w:val="24"/>
          <w:szCs w:val="24"/>
        </w:rPr>
        <w:t xml:space="preserve"> el hombre busca la recreación para el uso positivo del tiempo libre y como factor importante para socializar y </w:t>
      </w:r>
      <w:r w:rsidR="00E34F43" w:rsidRPr="00C44877">
        <w:rPr>
          <w:rFonts w:ascii="Times New Roman" w:hAnsi="Times New Roman" w:cs="Times New Roman"/>
          <w:sz w:val="24"/>
          <w:szCs w:val="24"/>
        </w:rPr>
        <w:t>para alejarse</w:t>
      </w:r>
      <w:r w:rsidR="00C6013A" w:rsidRPr="00C44877">
        <w:rPr>
          <w:rFonts w:ascii="Times New Roman" w:hAnsi="Times New Roman" w:cs="Times New Roman"/>
          <w:sz w:val="24"/>
          <w:szCs w:val="24"/>
        </w:rPr>
        <w:t xml:space="preserve"> momentáneamente de las tensiones de la vida diaria pero posteriormente la ve como una estrategia divertida para lograr un objetivo que ante muchos es difícil o aburrido como lo es el mantener el peso ideal puesto que los necesitan de actividades que les permitan mantenerse activos, tener grupos de amigos y relaciones y con frecuencia motivarlos para querer seguir viviendo. </w:t>
      </w:r>
    </w:p>
    <w:p w:rsidR="00CC4917" w:rsidRPr="00C44877" w:rsidRDefault="00C6013A" w:rsidP="00C44877">
      <w:pPr>
        <w:spacing w:after="0" w:line="360" w:lineRule="auto"/>
        <w:ind w:firstLine="567"/>
        <w:jc w:val="both"/>
        <w:rPr>
          <w:rFonts w:ascii="Times New Roman" w:hAnsi="Times New Roman" w:cs="Times New Roman"/>
          <w:sz w:val="24"/>
          <w:szCs w:val="24"/>
        </w:rPr>
      </w:pPr>
      <w:r w:rsidRPr="00C44877">
        <w:rPr>
          <w:rFonts w:ascii="Times New Roman" w:hAnsi="Times New Roman" w:cs="Times New Roman"/>
          <w:sz w:val="24"/>
          <w:szCs w:val="24"/>
        </w:rPr>
        <w:t xml:space="preserve">De esta manera se evidencia fácilmente la necesidad del de la escuela, a través de la asignatura encargada de la Educación Física, de actuar como ente regulador y promotor para el cumplimiento de planes de deportes recreación a todos los niveles y en todos los ámbitos que la población estudiantil lo amerite. En </w:t>
      </w:r>
      <w:r w:rsidRPr="00C44877">
        <w:rPr>
          <w:rFonts w:ascii="Times New Roman" w:hAnsi="Times New Roman" w:cs="Times New Roman"/>
          <w:sz w:val="24"/>
          <w:szCs w:val="24"/>
        </w:rPr>
        <w:lastRenderedPageBreak/>
        <w:t xml:space="preserve">este sentido el trabajo de investigación realizado se encuentra estructurado de la siguiente manera: en el Capítulo I se Plantea la Problemática, acompañado </w:t>
      </w:r>
      <w:r w:rsidR="00CC4917" w:rsidRPr="00C44877">
        <w:rPr>
          <w:rFonts w:ascii="Times New Roman" w:hAnsi="Times New Roman" w:cs="Times New Roman"/>
          <w:sz w:val="24"/>
          <w:szCs w:val="24"/>
        </w:rPr>
        <w:t xml:space="preserve">los Objetivos que la argumentan y </w:t>
      </w:r>
      <w:r w:rsidRPr="00C44877">
        <w:rPr>
          <w:rFonts w:ascii="Times New Roman" w:hAnsi="Times New Roman" w:cs="Times New Roman"/>
          <w:sz w:val="24"/>
          <w:szCs w:val="24"/>
        </w:rPr>
        <w:t>de su respectiva Justificación</w:t>
      </w:r>
      <w:r w:rsidR="00CC4917" w:rsidRPr="00C44877">
        <w:rPr>
          <w:rFonts w:ascii="Times New Roman" w:hAnsi="Times New Roman" w:cs="Times New Roman"/>
          <w:sz w:val="24"/>
          <w:szCs w:val="24"/>
        </w:rPr>
        <w:t xml:space="preserve">; de igual forma el </w:t>
      </w:r>
      <w:r w:rsidR="00081EC4" w:rsidRPr="00C44877">
        <w:rPr>
          <w:rFonts w:ascii="Times New Roman" w:hAnsi="Times New Roman" w:cs="Times New Roman"/>
          <w:sz w:val="24"/>
          <w:szCs w:val="24"/>
        </w:rPr>
        <w:t>Capítulo</w:t>
      </w:r>
      <w:r w:rsidR="00CC4917" w:rsidRPr="00C44877">
        <w:rPr>
          <w:rFonts w:ascii="Times New Roman" w:hAnsi="Times New Roman" w:cs="Times New Roman"/>
          <w:sz w:val="24"/>
          <w:szCs w:val="24"/>
        </w:rPr>
        <w:t xml:space="preserve"> II expone la serie de postulados teóricos que sustentan la investigación; así como también, los basamentos legales que la abalan el cual concluye con una definición de términos. </w:t>
      </w:r>
    </w:p>
    <w:p w:rsidR="00302FC3" w:rsidRPr="00C44877" w:rsidRDefault="00CC4917" w:rsidP="00C44877">
      <w:pPr>
        <w:spacing w:after="0" w:line="360" w:lineRule="auto"/>
        <w:ind w:firstLine="567"/>
        <w:jc w:val="both"/>
        <w:rPr>
          <w:rFonts w:ascii="Times New Roman" w:hAnsi="Times New Roman" w:cs="Times New Roman"/>
          <w:b/>
          <w:sz w:val="24"/>
          <w:szCs w:val="24"/>
        </w:rPr>
      </w:pPr>
      <w:r w:rsidRPr="00C44877">
        <w:rPr>
          <w:rFonts w:ascii="Times New Roman" w:hAnsi="Times New Roman" w:cs="Times New Roman"/>
          <w:sz w:val="24"/>
          <w:szCs w:val="24"/>
        </w:rPr>
        <w:t xml:space="preserve">Por su parte el Capítulo III  presenta el diseño y tipo de investigación bajo el cual se desarrolla la misma, específica también,  la población y muestra, las técnicas e instrumentos de recolección de la información, la validez y confiabilidad de dicho trabajo. </w:t>
      </w:r>
      <w:r w:rsidR="00CA3910" w:rsidRPr="00C44877">
        <w:rPr>
          <w:rFonts w:ascii="Times New Roman" w:hAnsi="Times New Roman" w:cs="Times New Roman"/>
          <w:sz w:val="24"/>
          <w:szCs w:val="24"/>
        </w:rPr>
        <w:t xml:space="preserve">Seguidamente se reseña el Capítulo IV  en el cual se haya la presentación y análisis de los resultados. Posterior a este se observa el </w:t>
      </w:r>
      <w:r w:rsidR="00081EC4" w:rsidRPr="00C44877">
        <w:rPr>
          <w:rFonts w:ascii="Times New Roman" w:hAnsi="Times New Roman" w:cs="Times New Roman"/>
          <w:sz w:val="24"/>
          <w:szCs w:val="24"/>
        </w:rPr>
        <w:t>Capítulo</w:t>
      </w:r>
      <w:r w:rsidR="00CA3910" w:rsidRPr="00C44877">
        <w:rPr>
          <w:rFonts w:ascii="Times New Roman" w:hAnsi="Times New Roman" w:cs="Times New Roman"/>
          <w:sz w:val="24"/>
          <w:szCs w:val="24"/>
        </w:rPr>
        <w:t xml:space="preserve"> V donde el lector puede apreciar una serie de conclusiones y recomendaciones y para finalizar se enseña el Capítulo VI contentivo de la propuesta de la investigación. </w:t>
      </w:r>
    </w:p>
    <w:p w:rsidR="00302FC3" w:rsidRPr="00C44877" w:rsidRDefault="00302FC3" w:rsidP="00C44877">
      <w:pPr>
        <w:spacing w:after="0" w:line="360" w:lineRule="auto"/>
        <w:ind w:firstLine="567"/>
        <w:jc w:val="both"/>
        <w:rPr>
          <w:rFonts w:ascii="Times New Roman" w:hAnsi="Times New Roman" w:cs="Times New Roman"/>
          <w:b/>
          <w:sz w:val="24"/>
          <w:szCs w:val="24"/>
        </w:rPr>
      </w:pPr>
    </w:p>
    <w:p w:rsidR="00302FC3" w:rsidRPr="00C44877" w:rsidRDefault="00302FC3" w:rsidP="00C44877">
      <w:pPr>
        <w:spacing w:after="0" w:line="360" w:lineRule="auto"/>
        <w:ind w:firstLine="567"/>
        <w:jc w:val="center"/>
        <w:rPr>
          <w:rFonts w:ascii="Times New Roman" w:hAnsi="Times New Roman" w:cs="Times New Roman"/>
          <w:b/>
          <w:sz w:val="24"/>
          <w:szCs w:val="24"/>
        </w:rPr>
      </w:pPr>
    </w:p>
    <w:p w:rsidR="00302FC3" w:rsidRPr="00C44877" w:rsidRDefault="00302FC3" w:rsidP="00C44877">
      <w:pPr>
        <w:spacing w:after="0" w:line="360" w:lineRule="auto"/>
        <w:ind w:firstLine="567"/>
        <w:jc w:val="center"/>
        <w:rPr>
          <w:rFonts w:ascii="Times New Roman" w:hAnsi="Times New Roman" w:cs="Times New Roman"/>
          <w:b/>
          <w:sz w:val="24"/>
          <w:szCs w:val="24"/>
        </w:rPr>
      </w:pPr>
    </w:p>
    <w:p w:rsidR="00CD6BE2" w:rsidRPr="00C44877" w:rsidRDefault="00CD6BE2" w:rsidP="00C44877">
      <w:pPr>
        <w:spacing w:after="0" w:line="360" w:lineRule="auto"/>
        <w:ind w:firstLine="567"/>
        <w:rPr>
          <w:rFonts w:ascii="Times New Roman" w:hAnsi="Times New Roman" w:cs="Times New Roman"/>
          <w:b/>
          <w:sz w:val="24"/>
          <w:szCs w:val="24"/>
        </w:rPr>
        <w:sectPr w:rsidR="00CD6BE2" w:rsidRPr="00C44877" w:rsidSect="00317661">
          <w:pgSz w:w="11906" w:h="16838"/>
          <w:pgMar w:top="1701" w:right="1701" w:bottom="1701" w:left="2268" w:header="709" w:footer="709" w:gutter="0"/>
          <w:cols w:space="708"/>
          <w:docGrid w:linePitch="360"/>
        </w:sectPr>
      </w:pPr>
    </w:p>
    <w:p w:rsidR="00312964" w:rsidRDefault="00312964" w:rsidP="00C44877">
      <w:pPr>
        <w:spacing w:after="0" w:line="360" w:lineRule="auto"/>
        <w:ind w:firstLine="567"/>
        <w:jc w:val="center"/>
        <w:rPr>
          <w:rFonts w:ascii="Times New Roman" w:hAnsi="Times New Roman" w:cs="Times New Roman"/>
          <w:b/>
          <w:sz w:val="24"/>
          <w:szCs w:val="24"/>
        </w:rPr>
      </w:pPr>
    </w:p>
    <w:p w:rsidR="00312964" w:rsidRDefault="00312964" w:rsidP="00C44877">
      <w:pPr>
        <w:spacing w:after="0" w:line="360" w:lineRule="auto"/>
        <w:ind w:firstLine="567"/>
        <w:jc w:val="center"/>
        <w:rPr>
          <w:rFonts w:ascii="Times New Roman" w:hAnsi="Times New Roman" w:cs="Times New Roman"/>
          <w:b/>
          <w:sz w:val="24"/>
          <w:szCs w:val="24"/>
        </w:rPr>
      </w:pPr>
    </w:p>
    <w:p w:rsidR="00910D9C" w:rsidRPr="00C44877" w:rsidRDefault="00F03BB9" w:rsidP="00C44877">
      <w:pPr>
        <w:spacing w:after="0" w:line="36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CAPITULO I</w:t>
      </w:r>
    </w:p>
    <w:p w:rsidR="00CA55FC" w:rsidRPr="00C44877" w:rsidRDefault="00CA55FC" w:rsidP="00C44877">
      <w:pPr>
        <w:spacing w:after="0" w:line="360" w:lineRule="auto"/>
        <w:ind w:firstLine="567"/>
        <w:jc w:val="center"/>
        <w:rPr>
          <w:rFonts w:ascii="Times New Roman" w:hAnsi="Times New Roman" w:cs="Times New Roman"/>
          <w:b/>
          <w:sz w:val="24"/>
          <w:szCs w:val="24"/>
        </w:rPr>
      </w:pPr>
    </w:p>
    <w:p w:rsidR="00CA55FC" w:rsidRPr="00C44877" w:rsidRDefault="00CA55FC" w:rsidP="00C44877">
      <w:pPr>
        <w:pStyle w:val="Standard"/>
        <w:ind w:firstLine="567"/>
        <w:jc w:val="center"/>
        <w:rPr>
          <w:rFonts w:ascii="Times New Roman" w:hAnsi="Times New Roman" w:cs="Times New Roman"/>
          <w:b/>
          <w:bCs/>
          <w:color w:val="000000"/>
        </w:rPr>
      </w:pPr>
      <w:r w:rsidRPr="00C44877">
        <w:rPr>
          <w:rFonts w:ascii="Times New Roman" w:hAnsi="Times New Roman" w:cs="Times New Roman"/>
          <w:b/>
          <w:bCs/>
          <w:color w:val="000000"/>
        </w:rPr>
        <w:t>EL PROBLEMA</w:t>
      </w:r>
    </w:p>
    <w:p w:rsidR="00CA55FC" w:rsidRPr="00C44877" w:rsidRDefault="00CA55FC" w:rsidP="00C44877">
      <w:pPr>
        <w:pStyle w:val="Standard"/>
        <w:ind w:firstLine="567"/>
        <w:jc w:val="center"/>
        <w:rPr>
          <w:rFonts w:ascii="Times New Roman" w:hAnsi="Times New Roman" w:cs="Times New Roman"/>
          <w:b/>
          <w:bCs/>
          <w:color w:val="000000"/>
        </w:rPr>
      </w:pPr>
    </w:p>
    <w:p w:rsidR="00CA55FC" w:rsidRPr="00C44877" w:rsidRDefault="00CA55FC" w:rsidP="00C44877">
      <w:pPr>
        <w:spacing w:after="0" w:line="360" w:lineRule="auto"/>
        <w:ind w:firstLine="567"/>
        <w:jc w:val="both"/>
        <w:rPr>
          <w:rFonts w:ascii="Times New Roman" w:eastAsia="Times New Roman" w:hAnsi="Times New Roman" w:cs="Times New Roman"/>
          <w:sz w:val="24"/>
          <w:szCs w:val="24"/>
        </w:rPr>
      </w:pPr>
      <w:r w:rsidRPr="00C44877">
        <w:rPr>
          <w:rFonts w:ascii="Times New Roman" w:eastAsia="Times New Roman" w:hAnsi="Times New Roman" w:cs="Times New Roman"/>
          <w:sz w:val="24"/>
          <w:szCs w:val="24"/>
        </w:rPr>
        <w:t xml:space="preserve">Se refiere a la descripción  del contexto o área  donde ocurre el hecho a investigar; es decir,  donde se seleccionan los datos relevantes o significativos vinculados a la temática y se describen sus relaciones, en el según cómo se presentan. En este sentido, </w:t>
      </w:r>
      <w:r w:rsidRPr="00C44877">
        <w:rPr>
          <w:rFonts w:ascii="Times New Roman" w:eastAsia="Calibri" w:hAnsi="Times New Roman" w:cs="Times New Roman"/>
          <w:sz w:val="24"/>
          <w:szCs w:val="24"/>
        </w:rPr>
        <w:t xml:space="preserve"> Rojas, citado por Hernández y </w:t>
      </w:r>
      <w:r w:rsidR="005A3320" w:rsidRPr="00C44877">
        <w:rPr>
          <w:rFonts w:ascii="Times New Roman" w:eastAsia="Calibri" w:hAnsi="Times New Roman" w:cs="Times New Roman"/>
          <w:sz w:val="24"/>
          <w:szCs w:val="24"/>
        </w:rPr>
        <w:t xml:space="preserve">Otros </w:t>
      </w:r>
      <w:r w:rsidRPr="00C44877">
        <w:rPr>
          <w:rFonts w:ascii="Times New Roman" w:eastAsia="Calibri" w:hAnsi="Times New Roman" w:cs="Times New Roman"/>
          <w:sz w:val="24"/>
          <w:szCs w:val="24"/>
        </w:rPr>
        <w:t>(2009)</w:t>
      </w:r>
      <w:r w:rsidRPr="00C44877">
        <w:rPr>
          <w:rFonts w:ascii="Times New Roman" w:eastAsia="Times New Roman" w:hAnsi="Times New Roman" w:cs="Times New Roman"/>
          <w:sz w:val="24"/>
          <w:szCs w:val="24"/>
        </w:rPr>
        <w:t xml:space="preserve">, afirma: “el planteamiento del problema es una etapa de la investigación no teórica que se caracteriza por ser descriptiva, analítica y objetiva” </w:t>
      </w:r>
      <w:r w:rsidR="00812392" w:rsidRPr="00C44877">
        <w:rPr>
          <w:rFonts w:ascii="Times New Roman" w:eastAsia="Times New Roman" w:hAnsi="Times New Roman" w:cs="Times New Roman"/>
          <w:sz w:val="24"/>
          <w:szCs w:val="24"/>
        </w:rPr>
        <w:t xml:space="preserve">(pág. 22) </w:t>
      </w:r>
      <w:r w:rsidRPr="00C44877">
        <w:rPr>
          <w:rFonts w:ascii="Times New Roman" w:eastAsia="Times New Roman" w:hAnsi="Times New Roman" w:cs="Times New Roman"/>
          <w:sz w:val="24"/>
          <w:szCs w:val="24"/>
        </w:rPr>
        <w:t xml:space="preserve">Del postulado anterior se refiere en éste capítulo, el Planteamiento del Problema, los Objetivos de la Investigación, seguido de las Interrogantes de la misma; además de su Justificación </w:t>
      </w:r>
    </w:p>
    <w:p w:rsidR="00806650" w:rsidRPr="00C44877" w:rsidRDefault="00806650" w:rsidP="00C44877">
      <w:pPr>
        <w:spacing w:after="0" w:line="360" w:lineRule="auto"/>
        <w:ind w:firstLine="567"/>
        <w:jc w:val="center"/>
        <w:rPr>
          <w:rFonts w:ascii="Times New Roman" w:hAnsi="Times New Roman" w:cs="Times New Roman"/>
          <w:b/>
          <w:sz w:val="24"/>
          <w:szCs w:val="24"/>
        </w:rPr>
      </w:pPr>
    </w:p>
    <w:p w:rsidR="008138AB" w:rsidRPr="00C44877" w:rsidRDefault="005E5AD4" w:rsidP="00C44877">
      <w:pPr>
        <w:spacing w:after="0" w:line="36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Planteamiento del Problema</w:t>
      </w:r>
    </w:p>
    <w:p w:rsidR="00CD6BE2" w:rsidRPr="00C44877" w:rsidRDefault="00CD6BE2" w:rsidP="00C44877">
      <w:pPr>
        <w:spacing w:after="0" w:line="360" w:lineRule="auto"/>
        <w:ind w:firstLine="567"/>
        <w:jc w:val="center"/>
        <w:rPr>
          <w:rFonts w:ascii="Times New Roman" w:hAnsi="Times New Roman" w:cs="Times New Roman"/>
          <w:b/>
          <w:sz w:val="24"/>
          <w:szCs w:val="24"/>
        </w:rPr>
      </w:pPr>
    </w:p>
    <w:p w:rsidR="006026D0" w:rsidRPr="00C44877" w:rsidRDefault="006026D0" w:rsidP="00C44877">
      <w:pPr>
        <w:spacing w:after="0" w:line="360" w:lineRule="auto"/>
        <w:ind w:firstLine="567"/>
        <w:jc w:val="both"/>
        <w:rPr>
          <w:rFonts w:ascii="Times New Roman" w:hAnsi="Times New Roman" w:cs="Times New Roman"/>
          <w:sz w:val="24"/>
          <w:szCs w:val="24"/>
        </w:rPr>
      </w:pPr>
      <w:r w:rsidRPr="00C44877">
        <w:rPr>
          <w:rFonts w:ascii="Times New Roman" w:hAnsi="Times New Roman" w:cs="Times New Roman"/>
          <w:sz w:val="24"/>
          <w:szCs w:val="24"/>
        </w:rPr>
        <w:t>La obesidad es considerada un factor de riesgo en el desarrollo de enfermedades cardiovasculares, metabólicas, hormonales y mecánicas, además de afectar el aspecto psicológico, debido a que el individuo obeso presentar baja autoestima y ansiedad; la obesidad puede desarrollarse desde la infancia y la adolescencia, afectando de varias formas la salud.</w:t>
      </w:r>
    </w:p>
    <w:p w:rsidR="00D90DBF" w:rsidRPr="00C44877" w:rsidRDefault="00251B54" w:rsidP="00C44877">
      <w:pPr>
        <w:spacing w:after="0" w:line="360" w:lineRule="auto"/>
        <w:ind w:firstLine="567"/>
        <w:jc w:val="both"/>
        <w:rPr>
          <w:rFonts w:ascii="Times New Roman" w:hAnsi="Times New Roman" w:cs="Times New Roman"/>
          <w:sz w:val="24"/>
          <w:szCs w:val="24"/>
        </w:rPr>
      </w:pPr>
      <w:r w:rsidRPr="00251B54">
        <w:rPr>
          <w:rFonts w:ascii="Times New Roman" w:eastAsia="Times New Roman" w:hAnsi="Times New Roman" w:cs="Times New Roman"/>
          <w:noProof/>
          <w:sz w:val="24"/>
          <w:szCs w:val="24"/>
        </w:rPr>
        <w:pict>
          <v:shape id="Text Box 25" o:spid="_x0000_s1038" type="#_x0000_t202" style="position:absolute;left:0;text-align:left;margin-left:157.35pt;margin-top:266pt;width:82.45pt;height:27.95pt;z-index:25167769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" stroked="f">
            <v:textbox>
              <w:txbxContent>
                <w:p w:rsidR="00312964" w:rsidRDefault="00312964" w:rsidP="00D25F19"/>
              </w:txbxContent>
            </v:textbox>
            <w10:wrap type="square"/>
          </v:shape>
        </w:pict>
      </w:r>
      <w:r w:rsidR="004716CE" w:rsidRPr="00C44877">
        <w:rPr>
          <w:rFonts w:ascii="Times New Roman" w:hAnsi="Times New Roman" w:cs="Times New Roman"/>
          <w:sz w:val="24"/>
          <w:szCs w:val="24"/>
        </w:rPr>
        <w:t xml:space="preserve">Según </w:t>
      </w:r>
      <w:r w:rsidR="00812392" w:rsidRPr="00C44877">
        <w:rPr>
          <w:rFonts w:ascii="Times New Roman" w:hAnsi="Times New Roman" w:cs="Times New Roman"/>
          <w:bCs/>
          <w:sz w:val="24"/>
          <w:szCs w:val="24"/>
        </w:rPr>
        <w:t>Del Campo</w:t>
      </w:r>
      <w:r w:rsidR="00812392" w:rsidRPr="00C44877">
        <w:rPr>
          <w:rFonts w:ascii="Times New Roman" w:hAnsi="Times New Roman" w:cs="Times New Roman"/>
          <w:sz w:val="24"/>
          <w:szCs w:val="24"/>
        </w:rPr>
        <w:t xml:space="preserve">(2013), </w:t>
      </w:r>
      <w:r w:rsidR="001510E2" w:rsidRPr="00C44877">
        <w:rPr>
          <w:rFonts w:ascii="Times New Roman" w:hAnsi="Times New Roman" w:cs="Times New Roman"/>
          <w:sz w:val="24"/>
          <w:szCs w:val="24"/>
        </w:rPr>
        <w:t>a</w:t>
      </w:r>
      <w:r w:rsidR="00812392" w:rsidRPr="00C44877">
        <w:rPr>
          <w:rFonts w:ascii="Times New Roman" w:hAnsi="Times New Roman" w:cs="Times New Roman"/>
          <w:sz w:val="24"/>
          <w:szCs w:val="24"/>
        </w:rPr>
        <w:t xml:space="preserve"> través </w:t>
      </w:r>
      <w:r w:rsidR="00E34F43" w:rsidRPr="00C44877">
        <w:rPr>
          <w:rFonts w:ascii="Times New Roman" w:hAnsi="Times New Roman" w:cs="Times New Roman"/>
          <w:sz w:val="24"/>
          <w:szCs w:val="24"/>
        </w:rPr>
        <w:t>de la</w:t>
      </w:r>
      <w:r w:rsidR="004716CE" w:rsidRPr="00C44877">
        <w:rPr>
          <w:rFonts w:ascii="Times New Roman" w:hAnsi="Times New Roman" w:cs="Times New Roman"/>
          <w:sz w:val="24"/>
          <w:szCs w:val="24"/>
        </w:rPr>
        <w:t xml:space="preserve"> OMS</w:t>
      </w:r>
      <w:r w:rsidR="00943EEB" w:rsidRPr="00C44877">
        <w:rPr>
          <w:rFonts w:ascii="Times New Roman" w:hAnsi="Times New Roman" w:cs="Times New Roman"/>
          <w:sz w:val="24"/>
          <w:szCs w:val="24"/>
        </w:rPr>
        <w:t xml:space="preserve">, </w:t>
      </w:r>
      <w:r w:rsidR="00943EEB" w:rsidRPr="00C44877">
        <w:rPr>
          <w:rFonts w:ascii="Times New Roman" w:hAnsi="Times New Roman" w:cs="Times New Roman"/>
          <w:bCs/>
          <w:sz w:val="24"/>
          <w:szCs w:val="24"/>
        </w:rPr>
        <w:t>sostiene que</w:t>
      </w:r>
      <w:r w:rsidR="00943EEB" w:rsidRPr="00C44877">
        <w:rPr>
          <w:rFonts w:ascii="Times New Roman" w:hAnsi="Times New Roman" w:cs="Times New Roman"/>
          <w:sz w:val="24"/>
          <w:szCs w:val="24"/>
        </w:rPr>
        <w:t xml:space="preserve">: </w:t>
      </w:r>
      <w:r w:rsidR="006026D0" w:rsidRPr="00C44877">
        <w:rPr>
          <w:rFonts w:ascii="Times New Roman" w:hAnsi="Times New Roman" w:cs="Times New Roman"/>
          <w:sz w:val="24"/>
          <w:szCs w:val="24"/>
        </w:rPr>
        <w:t xml:space="preserve">“la obesidad es la acumulación anormal y excesiva de grasa que puede ser perjudicial para la salud”. </w:t>
      </w:r>
      <w:r w:rsidR="00F26A3A" w:rsidRPr="00C44877">
        <w:rPr>
          <w:rFonts w:ascii="Times New Roman" w:hAnsi="Times New Roman" w:cs="Times New Roman"/>
          <w:sz w:val="24"/>
          <w:szCs w:val="24"/>
        </w:rPr>
        <w:t>Además</w:t>
      </w:r>
      <w:r w:rsidR="006026D0" w:rsidRPr="00C44877">
        <w:rPr>
          <w:rFonts w:ascii="Times New Roman" w:hAnsi="Times New Roman" w:cs="Times New Roman"/>
          <w:sz w:val="24"/>
          <w:szCs w:val="24"/>
        </w:rPr>
        <w:t>,</w:t>
      </w:r>
      <w:r w:rsidR="00C55AE3" w:rsidRPr="00C44877">
        <w:rPr>
          <w:rFonts w:ascii="Times New Roman" w:hAnsi="Times New Roman" w:cs="Times New Roman"/>
          <w:sz w:val="24"/>
          <w:szCs w:val="24"/>
        </w:rPr>
        <w:t xml:space="preserve"> éste especialista </w:t>
      </w:r>
      <w:r w:rsidR="006026D0" w:rsidRPr="00C44877">
        <w:rPr>
          <w:rFonts w:ascii="Times New Roman" w:hAnsi="Times New Roman" w:cs="Times New Roman"/>
          <w:sz w:val="24"/>
          <w:szCs w:val="24"/>
        </w:rPr>
        <w:t xml:space="preserve">considera la obesidad como </w:t>
      </w:r>
      <w:r w:rsidR="00C55AE3" w:rsidRPr="00C44877">
        <w:rPr>
          <w:rFonts w:ascii="Times New Roman" w:hAnsi="Times New Roman" w:cs="Times New Roman"/>
          <w:sz w:val="24"/>
          <w:szCs w:val="24"/>
        </w:rPr>
        <w:t>“</w:t>
      </w:r>
      <w:r w:rsidR="006026D0" w:rsidRPr="00C44877">
        <w:rPr>
          <w:rFonts w:ascii="Times New Roman" w:hAnsi="Times New Roman" w:cs="Times New Roman"/>
          <w:sz w:val="24"/>
          <w:szCs w:val="24"/>
        </w:rPr>
        <w:t>la epidemia del siglo XXI</w:t>
      </w:r>
      <w:r w:rsidR="00C55AE3" w:rsidRPr="00C44877">
        <w:rPr>
          <w:rFonts w:ascii="Times New Roman" w:hAnsi="Times New Roman" w:cs="Times New Roman"/>
          <w:sz w:val="24"/>
          <w:szCs w:val="24"/>
        </w:rPr>
        <w:t>”,</w:t>
      </w:r>
      <w:r w:rsidR="006026D0" w:rsidRPr="00C44877">
        <w:rPr>
          <w:rFonts w:ascii="Times New Roman" w:hAnsi="Times New Roman" w:cs="Times New Roman"/>
          <w:sz w:val="24"/>
          <w:szCs w:val="24"/>
        </w:rPr>
        <w:t xml:space="preserve"> por las dimensiones que ha adquirido a lo largo de las </w:t>
      </w:r>
      <w:r w:rsidR="00F26A3A" w:rsidRPr="00C44877">
        <w:rPr>
          <w:rFonts w:ascii="Times New Roman" w:hAnsi="Times New Roman" w:cs="Times New Roman"/>
          <w:sz w:val="24"/>
          <w:szCs w:val="24"/>
        </w:rPr>
        <w:t>últimas</w:t>
      </w:r>
      <w:r w:rsidR="006026D0" w:rsidRPr="00C44877">
        <w:rPr>
          <w:rFonts w:ascii="Times New Roman" w:hAnsi="Times New Roman" w:cs="Times New Roman"/>
          <w:sz w:val="24"/>
          <w:szCs w:val="24"/>
        </w:rPr>
        <w:t xml:space="preserve"> décadas y por su impacto sobre la morbimortalidad, la cal</w:t>
      </w:r>
      <w:r w:rsidR="00C55AE3" w:rsidRPr="00C44877">
        <w:rPr>
          <w:rFonts w:ascii="Times New Roman" w:hAnsi="Times New Roman" w:cs="Times New Roman"/>
          <w:sz w:val="24"/>
          <w:szCs w:val="24"/>
        </w:rPr>
        <w:t>idad de vida y gasto sanitario; declarando así también, para este organismo que: “</w:t>
      </w:r>
      <w:r w:rsidR="006026D0" w:rsidRPr="00C44877">
        <w:rPr>
          <w:rFonts w:ascii="Times New Roman" w:hAnsi="Times New Roman" w:cs="Times New Roman"/>
          <w:sz w:val="24"/>
          <w:szCs w:val="24"/>
        </w:rPr>
        <w:t xml:space="preserve">cada año mueren, como </w:t>
      </w:r>
      <w:r w:rsidR="00F26A3A" w:rsidRPr="00C44877">
        <w:rPr>
          <w:rFonts w:ascii="Times New Roman" w:hAnsi="Times New Roman" w:cs="Times New Roman"/>
          <w:sz w:val="24"/>
          <w:szCs w:val="24"/>
        </w:rPr>
        <w:t>mínimo</w:t>
      </w:r>
      <w:r w:rsidR="006026D0" w:rsidRPr="00C44877">
        <w:rPr>
          <w:rFonts w:ascii="Times New Roman" w:hAnsi="Times New Roman" w:cs="Times New Roman"/>
          <w:sz w:val="24"/>
          <w:szCs w:val="24"/>
        </w:rPr>
        <w:t>, 2,6 millones de personas a causa de la obesidad o sobrepeso</w:t>
      </w:r>
      <w:r w:rsidR="00C55AE3" w:rsidRPr="00C44877">
        <w:rPr>
          <w:rFonts w:ascii="Times New Roman" w:hAnsi="Times New Roman" w:cs="Times New Roman"/>
          <w:sz w:val="24"/>
          <w:szCs w:val="24"/>
        </w:rPr>
        <w:t>”</w:t>
      </w:r>
      <w:r w:rsidR="006026D0" w:rsidRPr="00C44877">
        <w:rPr>
          <w:rFonts w:ascii="Times New Roman" w:hAnsi="Times New Roman" w:cs="Times New Roman"/>
          <w:sz w:val="24"/>
          <w:szCs w:val="24"/>
        </w:rPr>
        <w:t>.</w:t>
      </w:r>
      <w:r w:rsidR="00943EEB" w:rsidRPr="00C44877">
        <w:rPr>
          <w:rFonts w:ascii="Times New Roman" w:hAnsi="Times New Roman" w:cs="Times New Roman"/>
          <w:sz w:val="24"/>
          <w:szCs w:val="24"/>
        </w:rPr>
        <w:t xml:space="preserve"> Lo que implica que la génesis de están implica factores como </w:t>
      </w:r>
      <w:r w:rsidR="00D90DBF" w:rsidRPr="00C44877">
        <w:rPr>
          <w:rFonts w:ascii="Times New Roman" w:hAnsi="Times New Roman" w:cs="Times New Roman"/>
          <w:sz w:val="24"/>
          <w:szCs w:val="24"/>
        </w:rPr>
        <w:t>los genes, el ambiente y el sedentarismo o la poca práctica de ejercicio desde la niñez; los más influyentes; y otros desconocidos.</w:t>
      </w:r>
    </w:p>
    <w:p w:rsidR="00812392" w:rsidRPr="00C44877" w:rsidRDefault="00943EEB" w:rsidP="00C44877">
      <w:pPr>
        <w:spacing w:after="0" w:line="360" w:lineRule="auto"/>
        <w:ind w:firstLine="567"/>
        <w:jc w:val="both"/>
        <w:rPr>
          <w:rFonts w:ascii="Times New Roman" w:hAnsi="Times New Roman" w:cs="Times New Roman"/>
          <w:sz w:val="24"/>
          <w:szCs w:val="24"/>
        </w:rPr>
      </w:pPr>
      <w:r w:rsidRPr="00C44877">
        <w:rPr>
          <w:rFonts w:ascii="Times New Roman" w:hAnsi="Times New Roman" w:cs="Times New Roman"/>
          <w:sz w:val="24"/>
          <w:szCs w:val="24"/>
        </w:rPr>
        <w:lastRenderedPageBreak/>
        <w:t>Cabe resaltar que e</w:t>
      </w:r>
      <w:r w:rsidR="006026D0" w:rsidRPr="00C44877">
        <w:rPr>
          <w:rFonts w:ascii="Times New Roman" w:hAnsi="Times New Roman" w:cs="Times New Roman"/>
          <w:sz w:val="24"/>
          <w:szCs w:val="24"/>
        </w:rPr>
        <w:t>l pueblo venezolano no escapa de esta realidad</w:t>
      </w:r>
      <w:r w:rsidR="00812392" w:rsidRPr="00C44877">
        <w:rPr>
          <w:rFonts w:ascii="Times New Roman" w:hAnsi="Times New Roman" w:cs="Times New Roman"/>
          <w:sz w:val="24"/>
          <w:szCs w:val="24"/>
        </w:rPr>
        <w:t xml:space="preserve">, por lo que </w:t>
      </w:r>
      <w:r w:rsidR="006026D0" w:rsidRPr="00C44877">
        <w:rPr>
          <w:rFonts w:ascii="Times New Roman" w:hAnsi="Times New Roman" w:cs="Times New Roman"/>
          <w:sz w:val="24"/>
          <w:szCs w:val="24"/>
        </w:rPr>
        <w:t xml:space="preserve">Cardona (2012) menciona </w:t>
      </w:r>
      <w:r w:rsidR="00081EC4" w:rsidRPr="00C44877">
        <w:rPr>
          <w:rFonts w:ascii="Times New Roman" w:hAnsi="Times New Roman" w:cs="Times New Roman"/>
          <w:sz w:val="24"/>
          <w:szCs w:val="24"/>
        </w:rPr>
        <w:t>que: “el</w:t>
      </w:r>
      <w:r w:rsidR="006026D0" w:rsidRPr="00C44877">
        <w:rPr>
          <w:rFonts w:ascii="Times New Roman" w:hAnsi="Times New Roman" w:cs="Times New Roman"/>
          <w:sz w:val="24"/>
          <w:szCs w:val="24"/>
        </w:rPr>
        <w:t xml:space="preserve"> 31% de la población para </w:t>
      </w:r>
      <w:r w:rsidR="00812392" w:rsidRPr="00C44877">
        <w:rPr>
          <w:rFonts w:ascii="Times New Roman" w:hAnsi="Times New Roman" w:cs="Times New Roman"/>
          <w:sz w:val="24"/>
          <w:szCs w:val="24"/>
        </w:rPr>
        <w:t xml:space="preserve">ese </w:t>
      </w:r>
      <w:r w:rsidR="00081EC4" w:rsidRPr="00C44877">
        <w:rPr>
          <w:rFonts w:ascii="Times New Roman" w:hAnsi="Times New Roman" w:cs="Times New Roman"/>
          <w:sz w:val="24"/>
          <w:szCs w:val="24"/>
        </w:rPr>
        <w:t>año padecía</w:t>
      </w:r>
      <w:r w:rsidR="006026D0" w:rsidRPr="00C44877">
        <w:rPr>
          <w:rFonts w:ascii="Times New Roman" w:hAnsi="Times New Roman" w:cs="Times New Roman"/>
          <w:sz w:val="24"/>
          <w:szCs w:val="24"/>
        </w:rPr>
        <w:t xml:space="preserve"> de obesidad</w:t>
      </w:r>
      <w:r w:rsidR="00812392" w:rsidRPr="00C44877">
        <w:rPr>
          <w:rFonts w:ascii="Times New Roman" w:hAnsi="Times New Roman" w:cs="Times New Roman"/>
          <w:sz w:val="24"/>
          <w:szCs w:val="24"/>
        </w:rPr>
        <w:t>” (pág. 52)</w:t>
      </w:r>
      <w:r w:rsidR="006026D0" w:rsidRPr="00C44877">
        <w:rPr>
          <w:rFonts w:ascii="Times New Roman" w:hAnsi="Times New Roman" w:cs="Times New Roman"/>
          <w:sz w:val="24"/>
          <w:szCs w:val="24"/>
        </w:rPr>
        <w:t xml:space="preserve">. </w:t>
      </w:r>
      <w:r w:rsidR="00D90DBF" w:rsidRPr="00C44877">
        <w:rPr>
          <w:rFonts w:ascii="Times New Roman" w:hAnsi="Times New Roman" w:cs="Times New Roman"/>
          <w:sz w:val="24"/>
          <w:szCs w:val="24"/>
        </w:rPr>
        <w:t xml:space="preserve"> De igual forma </w:t>
      </w:r>
      <w:r w:rsidR="006026D0" w:rsidRPr="00C44877">
        <w:rPr>
          <w:rFonts w:ascii="Times New Roman" w:hAnsi="Times New Roman" w:cs="Times New Roman"/>
          <w:sz w:val="24"/>
          <w:szCs w:val="24"/>
        </w:rPr>
        <w:t>Aure (2012)</w:t>
      </w:r>
      <w:r w:rsidR="00D90DBF" w:rsidRPr="00C44877">
        <w:rPr>
          <w:rFonts w:ascii="Times New Roman" w:hAnsi="Times New Roman" w:cs="Times New Roman"/>
          <w:sz w:val="24"/>
          <w:szCs w:val="24"/>
        </w:rPr>
        <w:t>,</w:t>
      </w:r>
      <w:r w:rsidR="006026D0" w:rsidRPr="00C44877">
        <w:rPr>
          <w:rFonts w:ascii="Times New Roman" w:hAnsi="Times New Roman" w:cs="Times New Roman"/>
          <w:sz w:val="24"/>
          <w:szCs w:val="24"/>
        </w:rPr>
        <w:t xml:space="preserve"> citada por Cardona, explica</w:t>
      </w:r>
      <w:r w:rsidR="00D60E7C" w:rsidRPr="00C44877">
        <w:rPr>
          <w:rFonts w:ascii="Times New Roman" w:hAnsi="Times New Roman" w:cs="Times New Roman"/>
          <w:sz w:val="24"/>
          <w:szCs w:val="24"/>
        </w:rPr>
        <w:t xml:space="preserve"> que “en 1999 </w:t>
      </w:r>
      <w:r w:rsidR="00F26A3A" w:rsidRPr="00C44877">
        <w:rPr>
          <w:rFonts w:ascii="Times New Roman" w:hAnsi="Times New Roman" w:cs="Times New Roman"/>
          <w:sz w:val="24"/>
          <w:szCs w:val="24"/>
        </w:rPr>
        <w:t>teníamos</w:t>
      </w:r>
      <w:r w:rsidR="00D60E7C" w:rsidRPr="00C44877">
        <w:rPr>
          <w:rFonts w:ascii="Times New Roman" w:hAnsi="Times New Roman" w:cs="Times New Roman"/>
          <w:sz w:val="24"/>
          <w:szCs w:val="24"/>
        </w:rPr>
        <w:t xml:space="preserve"> 24% de hombres obesos y 25% de mujeres obesas, según la </w:t>
      </w:r>
      <w:r w:rsidR="00D90DBF" w:rsidRPr="00C44877">
        <w:rPr>
          <w:rFonts w:ascii="Times New Roman" w:hAnsi="Times New Roman" w:cs="Times New Roman"/>
          <w:sz w:val="24"/>
          <w:szCs w:val="24"/>
        </w:rPr>
        <w:t>Organización Internacional De La Obesidad en 10 años hubo un incremento alarmante en estas cifras</w:t>
      </w:r>
      <w:r w:rsidR="00C5538F" w:rsidRPr="00C44877">
        <w:rPr>
          <w:rFonts w:ascii="Times New Roman" w:hAnsi="Times New Roman" w:cs="Times New Roman"/>
          <w:sz w:val="24"/>
          <w:szCs w:val="24"/>
        </w:rPr>
        <w:t>”</w:t>
      </w:r>
      <w:r w:rsidR="00812392" w:rsidRPr="00C44877">
        <w:rPr>
          <w:rFonts w:ascii="Times New Roman" w:hAnsi="Times New Roman" w:cs="Times New Roman"/>
          <w:sz w:val="24"/>
          <w:szCs w:val="24"/>
        </w:rPr>
        <w:t xml:space="preserve"> (pág. 61)</w:t>
      </w:r>
      <w:r w:rsidR="00D60E7C" w:rsidRPr="00C44877">
        <w:rPr>
          <w:rFonts w:ascii="Times New Roman" w:hAnsi="Times New Roman" w:cs="Times New Roman"/>
          <w:sz w:val="24"/>
          <w:szCs w:val="24"/>
        </w:rPr>
        <w:t>.</w:t>
      </w:r>
      <w:r w:rsidR="00C5538F" w:rsidRPr="00C44877">
        <w:rPr>
          <w:rFonts w:ascii="Times New Roman" w:hAnsi="Times New Roman" w:cs="Times New Roman"/>
          <w:sz w:val="24"/>
          <w:szCs w:val="24"/>
        </w:rPr>
        <w:t xml:space="preserve"> Del planteamiento anterior se tiene que e</w:t>
      </w:r>
      <w:r w:rsidR="00D60E7C" w:rsidRPr="00C44877">
        <w:rPr>
          <w:rFonts w:ascii="Times New Roman" w:hAnsi="Times New Roman" w:cs="Times New Roman"/>
          <w:sz w:val="24"/>
          <w:szCs w:val="24"/>
        </w:rPr>
        <w:t xml:space="preserve">n 2009 </w:t>
      </w:r>
      <w:r w:rsidR="00F26A3A" w:rsidRPr="00C44877">
        <w:rPr>
          <w:rFonts w:ascii="Times New Roman" w:hAnsi="Times New Roman" w:cs="Times New Roman"/>
          <w:sz w:val="24"/>
          <w:szCs w:val="24"/>
        </w:rPr>
        <w:t>éramos</w:t>
      </w:r>
      <w:r w:rsidR="00D60E7C" w:rsidRPr="00C44877">
        <w:rPr>
          <w:rFonts w:ascii="Times New Roman" w:hAnsi="Times New Roman" w:cs="Times New Roman"/>
          <w:sz w:val="24"/>
          <w:szCs w:val="24"/>
        </w:rPr>
        <w:t xml:space="preserve"> el sexto país con </w:t>
      </w:r>
      <w:r w:rsidR="00F26A3A" w:rsidRPr="00C44877">
        <w:rPr>
          <w:rFonts w:ascii="Times New Roman" w:hAnsi="Times New Roman" w:cs="Times New Roman"/>
          <w:sz w:val="24"/>
          <w:szCs w:val="24"/>
        </w:rPr>
        <w:t>más</w:t>
      </w:r>
      <w:r w:rsidR="00C5538F" w:rsidRPr="00C44877">
        <w:rPr>
          <w:rFonts w:ascii="Times New Roman" w:hAnsi="Times New Roman" w:cs="Times New Roman"/>
          <w:sz w:val="24"/>
          <w:szCs w:val="24"/>
        </w:rPr>
        <w:t xml:space="preserve"> obesos en el mundo; con el incremento l</w:t>
      </w:r>
      <w:r w:rsidR="00D60E7C" w:rsidRPr="00C44877">
        <w:rPr>
          <w:rFonts w:ascii="Times New Roman" w:hAnsi="Times New Roman" w:cs="Times New Roman"/>
          <w:sz w:val="24"/>
          <w:szCs w:val="24"/>
        </w:rPr>
        <w:t xml:space="preserve">as nuevas </w:t>
      </w:r>
      <w:r w:rsidR="00D90DBF" w:rsidRPr="00C44877">
        <w:rPr>
          <w:rFonts w:ascii="Times New Roman" w:hAnsi="Times New Roman" w:cs="Times New Roman"/>
          <w:sz w:val="24"/>
          <w:szCs w:val="24"/>
        </w:rPr>
        <w:t>c</w:t>
      </w:r>
      <w:r w:rsidR="003C4DC6" w:rsidRPr="00C44877">
        <w:rPr>
          <w:rFonts w:ascii="Times New Roman" w:hAnsi="Times New Roman" w:cs="Times New Roman"/>
          <w:sz w:val="24"/>
          <w:szCs w:val="24"/>
        </w:rPr>
        <w:t>ifras</w:t>
      </w:r>
      <w:r w:rsidR="00D60E7C" w:rsidRPr="00C44877">
        <w:rPr>
          <w:rFonts w:ascii="Times New Roman" w:hAnsi="Times New Roman" w:cs="Times New Roman"/>
          <w:sz w:val="24"/>
          <w:szCs w:val="24"/>
        </w:rPr>
        <w:t xml:space="preserve"> indican que estamos creciendo en obesidad</w:t>
      </w:r>
      <w:r w:rsidR="00C5538F" w:rsidRPr="00C44877">
        <w:rPr>
          <w:rFonts w:ascii="Times New Roman" w:hAnsi="Times New Roman" w:cs="Times New Roman"/>
          <w:sz w:val="24"/>
          <w:szCs w:val="24"/>
        </w:rPr>
        <w:t xml:space="preserve"> en un 25 % del total entre hombres y mujeres; ubicándonos ahora en el tercer país con mayor cantidad de personas obesas y con patologías ocasionadas por ésta; lo que es indicador e</w:t>
      </w:r>
      <w:r w:rsidR="00D60E7C" w:rsidRPr="00C44877">
        <w:rPr>
          <w:rFonts w:ascii="Times New Roman" w:hAnsi="Times New Roman" w:cs="Times New Roman"/>
          <w:sz w:val="24"/>
          <w:szCs w:val="24"/>
        </w:rPr>
        <w:t xml:space="preserve">stamos comiendo mucho </w:t>
      </w:r>
      <w:r w:rsidR="00F26A3A" w:rsidRPr="00C44877">
        <w:rPr>
          <w:rFonts w:ascii="Times New Roman" w:hAnsi="Times New Roman" w:cs="Times New Roman"/>
          <w:sz w:val="24"/>
          <w:szCs w:val="24"/>
        </w:rPr>
        <w:t>más</w:t>
      </w:r>
      <w:r w:rsidR="00D60E7C" w:rsidRPr="00C44877">
        <w:rPr>
          <w:rFonts w:ascii="Times New Roman" w:hAnsi="Times New Roman" w:cs="Times New Roman"/>
          <w:sz w:val="24"/>
          <w:szCs w:val="24"/>
        </w:rPr>
        <w:t>, pero la cal</w:t>
      </w:r>
      <w:r w:rsidR="00910D9C" w:rsidRPr="00C44877">
        <w:rPr>
          <w:rFonts w:ascii="Times New Roman" w:hAnsi="Times New Roman" w:cs="Times New Roman"/>
          <w:sz w:val="24"/>
          <w:szCs w:val="24"/>
        </w:rPr>
        <w:t xml:space="preserve">idad </w:t>
      </w:r>
      <w:r w:rsidR="00C5538F" w:rsidRPr="00C44877">
        <w:rPr>
          <w:rFonts w:ascii="Times New Roman" w:hAnsi="Times New Roman" w:cs="Times New Roman"/>
          <w:sz w:val="24"/>
          <w:szCs w:val="24"/>
        </w:rPr>
        <w:t>de los alimentos que se comen es mala</w:t>
      </w:r>
      <w:r w:rsidR="00910D9C" w:rsidRPr="00C44877">
        <w:rPr>
          <w:rFonts w:ascii="Times New Roman" w:hAnsi="Times New Roman" w:cs="Times New Roman"/>
          <w:sz w:val="24"/>
          <w:szCs w:val="24"/>
        </w:rPr>
        <w:t>.</w:t>
      </w:r>
    </w:p>
    <w:p w:rsidR="000A06F9" w:rsidRPr="00C44877" w:rsidRDefault="001510E2" w:rsidP="00C44877">
      <w:pPr>
        <w:spacing w:after="0" w:line="360" w:lineRule="auto"/>
        <w:ind w:firstLine="567"/>
        <w:jc w:val="both"/>
        <w:rPr>
          <w:rFonts w:ascii="Times New Roman" w:hAnsi="Times New Roman" w:cs="Times New Roman"/>
          <w:sz w:val="24"/>
          <w:szCs w:val="24"/>
        </w:rPr>
      </w:pPr>
      <w:r w:rsidRPr="00C44877">
        <w:rPr>
          <w:rFonts w:ascii="Times New Roman" w:hAnsi="Times New Roman" w:cs="Times New Roman"/>
          <w:sz w:val="24"/>
          <w:szCs w:val="24"/>
        </w:rPr>
        <w:t xml:space="preserve">Sumado a esto los altos índices </w:t>
      </w:r>
      <w:r w:rsidR="00812392" w:rsidRPr="00C44877">
        <w:rPr>
          <w:rFonts w:ascii="Times New Roman" w:hAnsi="Times New Roman" w:cs="Times New Roman"/>
          <w:sz w:val="24"/>
          <w:szCs w:val="24"/>
        </w:rPr>
        <w:t>de</w:t>
      </w:r>
      <w:r w:rsidR="004206C9" w:rsidRPr="00C44877">
        <w:rPr>
          <w:rFonts w:ascii="Times New Roman" w:hAnsi="Times New Roman" w:cs="Times New Roman"/>
          <w:sz w:val="24"/>
          <w:szCs w:val="24"/>
        </w:rPr>
        <w:t xml:space="preserve"> sedentarismo, producto de los nuevos estilos de vida y la automatización generada por los adelantos tecnológicos; tal como los señala Cardona (pág. 63)</w:t>
      </w:r>
      <w:r w:rsidR="00AE3406" w:rsidRPr="00C44877">
        <w:rPr>
          <w:rFonts w:ascii="Times New Roman" w:hAnsi="Times New Roman" w:cs="Times New Roman"/>
          <w:sz w:val="24"/>
          <w:szCs w:val="24"/>
        </w:rPr>
        <w:t>.</w:t>
      </w:r>
      <w:r w:rsidR="00D60E7C" w:rsidRPr="00C44877">
        <w:rPr>
          <w:rFonts w:ascii="Times New Roman" w:hAnsi="Times New Roman" w:cs="Times New Roman"/>
          <w:sz w:val="24"/>
          <w:szCs w:val="24"/>
        </w:rPr>
        <w:t xml:space="preserve">De modo que una de las causas del sobrepeso en los venezolanos </w:t>
      </w:r>
      <w:r w:rsidR="003B7D1C" w:rsidRPr="00C44877">
        <w:rPr>
          <w:rFonts w:ascii="Times New Roman" w:hAnsi="Times New Roman" w:cs="Times New Roman"/>
          <w:sz w:val="24"/>
          <w:szCs w:val="24"/>
        </w:rPr>
        <w:t xml:space="preserve">al parecer, </w:t>
      </w:r>
      <w:r w:rsidR="00D60E7C" w:rsidRPr="00C44877">
        <w:rPr>
          <w:rFonts w:ascii="Times New Roman" w:hAnsi="Times New Roman" w:cs="Times New Roman"/>
          <w:sz w:val="24"/>
          <w:szCs w:val="24"/>
        </w:rPr>
        <w:t xml:space="preserve">son los malos </w:t>
      </w:r>
      <w:r w:rsidR="00F26A3A" w:rsidRPr="00C44877">
        <w:rPr>
          <w:rFonts w:ascii="Times New Roman" w:hAnsi="Times New Roman" w:cs="Times New Roman"/>
          <w:sz w:val="24"/>
          <w:szCs w:val="24"/>
        </w:rPr>
        <w:t>hábitos</w:t>
      </w:r>
      <w:r w:rsidR="00C5538F" w:rsidRPr="00C44877">
        <w:rPr>
          <w:rFonts w:ascii="Times New Roman" w:hAnsi="Times New Roman" w:cs="Times New Roman"/>
          <w:sz w:val="24"/>
          <w:szCs w:val="24"/>
        </w:rPr>
        <w:t xml:space="preserve"> alimenticios </w:t>
      </w:r>
      <w:r w:rsidR="00812392" w:rsidRPr="00C44877">
        <w:rPr>
          <w:rFonts w:ascii="Times New Roman" w:hAnsi="Times New Roman" w:cs="Times New Roman"/>
          <w:sz w:val="24"/>
          <w:szCs w:val="24"/>
        </w:rPr>
        <w:t xml:space="preserve">y el sedentarismo </w:t>
      </w:r>
      <w:r w:rsidR="00C5538F" w:rsidRPr="00C44877">
        <w:rPr>
          <w:rFonts w:ascii="Times New Roman" w:hAnsi="Times New Roman" w:cs="Times New Roman"/>
          <w:sz w:val="24"/>
          <w:szCs w:val="24"/>
        </w:rPr>
        <w:t xml:space="preserve">que </w:t>
      </w:r>
      <w:r w:rsidR="003B7D1C" w:rsidRPr="00C44877">
        <w:rPr>
          <w:rFonts w:ascii="Times New Roman" w:hAnsi="Times New Roman" w:cs="Times New Roman"/>
          <w:sz w:val="24"/>
          <w:szCs w:val="24"/>
        </w:rPr>
        <w:t>tienen. E</w:t>
      </w:r>
      <w:r w:rsidR="00812392" w:rsidRPr="00C44877">
        <w:rPr>
          <w:rFonts w:ascii="Times New Roman" w:hAnsi="Times New Roman" w:cs="Times New Roman"/>
          <w:sz w:val="24"/>
          <w:szCs w:val="24"/>
        </w:rPr>
        <w:t xml:space="preserve">n este orden de ideas, </w:t>
      </w:r>
      <w:r w:rsidR="00C5538F" w:rsidRPr="00C44877">
        <w:rPr>
          <w:rFonts w:ascii="Times New Roman" w:hAnsi="Times New Roman" w:cs="Times New Roman"/>
          <w:sz w:val="24"/>
          <w:szCs w:val="24"/>
        </w:rPr>
        <w:t xml:space="preserve">cabe resaltar que la población más joven; es decir, </w:t>
      </w:r>
      <w:r w:rsidR="00D60E7C" w:rsidRPr="00C44877">
        <w:rPr>
          <w:rFonts w:ascii="Times New Roman" w:hAnsi="Times New Roman" w:cs="Times New Roman"/>
          <w:sz w:val="24"/>
          <w:szCs w:val="24"/>
        </w:rPr>
        <w:t xml:space="preserve">los adolescentes </w:t>
      </w:r>
      <w:r w:rsidR="00C5538F" w:rsidRPr="00C44877">
        <w:rPr>
          <w:rFonts w:ascii="Times New Roman" w:hAnsi="Times New Roman" w:cs="Times New Roman"/>
          <w:sz w:val="24"/>
          <w:szCs w:val="24"/>
        </w:rPr>
        <w:t xml:space="preserve">que hacen vida escolar, </w:t>
      </w:r>
      <w:r w:rsidR="00D60E7C" w:rsidRPr="00C44877">
        <w:rPr>
          <w:rFonts w:ascii="Times New Roman" w:hAnsi="Times New Roman" w:cs="Times New Roman"/>
          <w:sz w:val="24"/>
          <w:szCs w:val="24"/>
        </w:rPr>
        <w:t xml:space="preserve">pasan entre 5 y 6 horas en </w:t>
      </w:r>
      <w:r w:rsidR="00C5538F" w:rsidRPr="00C44877">
        <w:rPr>
          <w:rFonts w:ascii="Times New Roman" w:hAnsi="Times New Roman" w:cs="Times New Roman"/>
          <w:sz w:val="24"/>
          <w:szCs w:val="24"/>
        </w:rPr>
        <w:t>las instituciones educativas</w:t>
      </w:r>
      <w:r w:rsidR="00D60E7C" w:rsidRPr="00C44877">
        <w:rPr>
          <w:rFonts w:ascii="Times New Roman" w:hAnsi="Times New Roman" w:cs="Times New Roman"/>
          <w:sz w:val="24"/>
          <w:szCs w:val="24"/>
        </w:rPr>
        <w:t xml:space="preserve">, </w:t>
      </w:r>
      <w:r w:rsidR="00C5538F" w:rsidRPr="00C44877">
        <w:rPr>
          <w:rFonts w:ascii="Times New Roman" w:hAnsi="Times New Roman" w:cs="Times New Roman"/>
          <w:sz w:val="24"/>
          <w:szCs w:val="24"/>
        </w:rPr>
        <w:t xml:space="preserve">condicionante que implica que la mayoría de ellos </w:t>
      </w:r>
      <w:r w:rsidR="00D60E7C" w:rsidRPr="00C44877">
        <w:rPr>
          <w:rFonts w:ascii="Times New Roman" w:hAnsi="Times New Roman" w:cs="Times New Roman"/>
          <w:sz w:val="24"/>
          <w:szCs w:val="24"/>
        </w:rPr>
        <w:t xml:space="preserve">desayunan </w:t>
      </w:r>
      <w:r w:rsidR="00C5538F" w:rsidRPr="00C44877">
        <w:rPr>
          <w:rFonts w:ascii="Times New Roman" w:hAnsi="Times New Roman" w:cs="Times New Roman"/>
          <w:sz w:val="24"/>
          <w:szCs w:val="24"/>
        </w:rPr>
        <w:t>y/</w:t>
      </w:r>
      <w:r w:rsidR="00D60E7C" w:rsidRPr="00C44877">
        <w:rPr>
          <w:rFonts w:ascii="Times New Roman" w:hAnsi="Times New Roman" w:cs="Times New Roman"/>
          <w:sz w:val="24"/>
          <w:szCs w:val="24"/>
        </w:rPr>
        <w:t xml:space="preserve">o almuerzan en cantinas escolares en las que por lo general </w:t>
      </w:r>
      <w:r w:rsidR="00C5538F" w:rsidRPr="00C44877">
        <w:rPr>
          <w:rFonts w:ascii="Times New Roman" w:hAnsi="Times New Roman" w:cs="Times New Roman"/>
          <w:sz w:val="24"/>
          <w:szCs w:val="24"/>
        </w:rPr>
        <w:t xml:space="preserve">ofertan </w:t>
      </w:r>
      <w:r w:rsidR="00D60E7C" w:rsidRPr="00C44877">
        <w:rPr>
          <w:rFonts w:ascii="Times New Roman" w:hAnsi="Times New Roman" w:cs="Times New Roman"/>
          <w:sz w:val="24"/>
          <w:szCs w:val="24"/>
        </w:rPr>
        <w:t xml:space="preserve">golosinas, comidas con grasas, jugos con grandes cantidades de </w:t>
      </w:r>
      <w:r w:rsidR="005A3320" w:rsidRPr="00C44877">
        <w:rPr>
          <w:rFonts w:ascii="Times New Roman" w:hAnsi="Times New Roman" w:cs="Times New Roman"/>
          <w:sz w:val="24"/>
          <w:szCs w:val="24"/>
        </w:rPr>
        <w:t>azúcares y</w:t>
      </w:r>
      <w:r w:rsidR="00C5538F" w:rsidRPr="00C44877">
        <w:rPr>
          <w:rFonts w:ascii="Times New Roman" w:hAnsi="Times New Roman" w:cs="Times New Roman"/>
          <w:sz w:val="24"/>
          <w:szCs w:val="24"/>
        </w:rPr>
        <w:t>/</w:t>
      </w:r>
      <w:r w:rsidR="00D60E7C" w:rsidRPr="00C44877">
        <w:rPr>
          <w:rFonts w:ascii="Times New Roman" w:hAnsi="Times New Roman" w:cs="Times New Roman"/>
          <w:sz w:val="24"/>
          <w:szCs w:val="24"/>
        </w:rPr>
        <w:t>o refresco</w:t>
      </w:r>
      <w:r w:rsidR="00C5538F" w:rsidRPr="00C44877">
        <w:rPr>
          <w:rFonts w:ascii="Times New Roman" w:hAnsi="Times New Roman" w:cs="Times New Roman"/>
          <w:sz w:val="24"/>
          <w:szCs w:val="24"/>
        </w:rPr>
        <w:t>s; ósea alimentos dire</w:t>
      </w:r>
      <w:r w:rsidR="00812392" w:rsidRPr="00C44877">
        <w:rPr>
          <w:rFonts w:ascii="Times New Roman" w:hAnsi="Times New Roman" w:cs="Times New Roman"/>
          <w:sz w:val="24"/>
          <w:szCs w:val="24"/>
        </w:rPr>
        <w:t xml:space="preserve">ctamente generadores de obesidad. </w:t>
      </w:r>
    </w:p>
    <w:p w:rsidR="005B32EE" w:rsidRPr="00C44877" w:rsidRDefault="00812392" w:rsidP="00C44877">
      <w:pPr>
        <w:spacing w:after="0" w:line="360" w:lineRule="auto"/>
        <w:ind w:firstLine="567"/>
        <w:jc w:val="both"/>
        <w:rPr>
          <w:rFonts w:ascii="Times New Roman" w:hAnsi="Times New Roman" w:cs="Times New Roman"/>
          <w:sz w:val="24"/>
          <w:szCs w:val="24"/>
        </w:rPr>
      </w:pPr>
      <w:r w:rsidRPr="00C44877">
        <w:rPr>
          <w:rFonts w:ascii="Times New Roman" w:hAnsi="Times New Roman" w:cs="Times New Roman"/>
          <w:sz w:val="24"/>
          <w:szCs w:val="24"/>
        </w:rPr>
        <w:t xml:space="preserve">De manera </w:t>
      </w:r>
      <w:r w:rsidR="00E34F43" w:rsidRPr="00C44877">
        <w:rPr>
          <w:rFonts w:ascii="Times New Roman" w:hAnsi="Times New Roman" w:cs="Times New Roman"/>
          <w:sz w:val="24"/>
          <w:szCs w:val="24"/>
        </w:rPr>
        <w:t>que una</w:t>
      </w:r>
      <w:r w:rsidRPr="00C44877">
        <w:rPr>
          <w:rFonts w:ascii="Times New Roman" w:hAnsi="Times New Roman" w:cs="Times New Roman"/>
          <w:sz w:val="24"/>
          <w:szCs w:val="24"/>
        </w:rPr>
        <w:t xml:space="preserve"> </w:t>
      </w:r>
      <w:r w:rsidR="00D60E7C" w:rsidRPr="00C44877">
        <w:rPr>
          <w:rFonts w:ascii="Times New Roman" w:hAnsi="Times New Roman" w:cs="Times New Roman"/>
          <w:sz w:val="24"/>
          <w:szCs w:val="24"/>
        </w:rPr>
        <w:t xml:space="preserve">buena nutrición y la adquisición de </w:t>
      </w:r>
      <w:r w:rsidR="00857157" w:rsidRPr="00C44877">
        <w:rPr>
          <w:rFonts w:ascii="Times New Roman" w:hAnsi="Times New Roman" w:cs="Times New Roman"/>
          <w:sz w:val="24"/>
          <w:szCs w:val="24"/>
        </w:rPr>
        <w:t>hábitos</w:t>
      </w:r>
      <w:r w:rsidR="00D60E7C" w:rsidRPr="00C44877">
        <w:rPr>
          <w:rFonts w:ascii="Times New Roman" w:hAnsi="Times New Roman" w:cs="Times New Roman"/>
          <w:sz w:val="24"/>
          <w:szCs w:val="24"/>
        </w:rPr>
        <w:t xml:space="preserve"> alimenticios sanos contribuirá a la prevención del sobrepeso, sin embargo el adolescente</w:t>
      </w:r>
      <w:r w:rsidR="00C5538F" w:rsidRPr="00C44877">
        <w:rPr>
          <w:rFonts w:ascii="Times New Roman" w:hAnsi="Times New Roman" w:cs="Times New Roman"/>
          <w:sz w:val="24"/>
          <w:szCs w:val="24"/>
        </w:rPr>
        <w:t xml:space="preserve"> escolar</w:t>
      </w:r>
      <w:r w:rsidR="00D60E7C" w:rsidRPr="00C44877">
        <w:rPr>
          <w:rFonts w:ascii="Times New Roman" w:hAnsi="Times New Roman" w:cs="Times New Roman"/>
          <w:sz w:val="24"/>
          <w:szCs w:val="24"/>
        </w:rPr>
        <w:t xml:space="preserve"> sin duda necesita el apoyo de su entorno para cambiar sus </w:t>
      </w:r>
      <w:r w:rsidR="00857157" w:rsidRPr="00C44877">
        <w:rPr>
          <w:rFonts w:ascii="Times New Roman" w:hAnsi="Times New Roman" w:cs="Times New Roman"/>
          <w:sz w:val="24"/>
          <w:szCs w:val="24"/>
        </w:rPr>
        <w:t>hábitos</w:t>
      </w:r>
      <w:r w:rsidR="00D60E7C" w:rsidRPr="00C44877">
        <w:rPr>
          <w:rFonts w:ascii="Times New Roman" w:hAnsi="Times New Roman" w:cs="Times New Roman"/>
          <w:sz w:val="24"/>
          <w:szCs w:val="24"/>
        </w:rPr>
        <w:t xml:space="preserve"> alimenticios, en este caso de su familia y de la </w:t>
      </w:r>
      <w:r w:rsidR="005A3320" w:rsidRPr="00C44877">
        <w:rPr>
          <w:rFonts w:ascii="Times New Roman" w:hAnsi="Times New Roman" w:cs="Times New Roman"/>
          <w:sz w:val="24"/>
          <w:szCs w:val="24"/>
        </w:rPr>
        <w:t>escuela. Por</w:t>
      </w:r>
      <w:r w:rsidR="00D60E7C" w:rsidRPr="00C44877">
        <w:rPr>
          <w:rFonts w:ascii="Times New Roman" w:hAnsi="Times New Roman" w:cs="Times New Roman"/>
          <w:sz w:val="24"/>
          <w:szCs w:val="24"/>
        </w:rPr>
        <w:t xml:space="preserve"> otro lado, la actividad física es importante en los casos de los adolescentes obesos, ya que regula el peso, mejora la composición corporal y psicológicamente ayuda a evitar la ansiedad y la depresión, </w:t>
      </w:r>
      <w:r w:rsidR="00F26A3A" w:rsidRPr="00C44877">
        <w:rPr>
          <w:rFonts w:ascii="Times New Roman" w:hAnsi="Times New Roman" w:cs="Times New Roman"/>
          <w:sz w:val="24"/>
          <w:szCs w:val="24"/>
        </w:rPr>
        <w:t xml:space="preserve">lo que representa una de </w:t>
      </w:r>
      <w:r w:rsidR="00857157" w:rsidRPr="00C44877">
        <w:rPr>
          <w:rFonts w:ascii="Times New Roman" w:hAnsi="Times New Roman" w:cs="Times New Roman"/>
          <w:sz w:val="24"/>
          <w:szCs w:val="24"/>
        </w:rPr>
        <w:t>l</w:t>
      </w:r>
      <w:r w:rsidR="00F26A3A" w:rsidRPr="00C44877">
        <w:rPr>
          <w:rFonts w:ascii="Times New Roman" w:hAnsi="Times New Roman" w:cs="Times New Roman"/>
          <w:sz w:val="24"/>
          <w:szCs w:val="24"/>
        </w:rPr>
        <w:t>as mejores formas para evitar y controlar la obesidad.</w:t>
      </w:r>
    </w:p>
    <w:p w:rsidR="008E7B92" w:rsidRDefault="00EF03B9" w:rsidP="00C44877">
      <w:pPr>
        <w:spacing w:after="0" w:line="360" w:lineRule="auto"/>
        <w:ind w:firstLine="567"/>
        <w:jc w:val="both"/>
        <w:rPr>
          <w:rFonts w:ascii="Times New Roman" w:eastAsia="Times New Roman" w:hAnsi="Times New Roman" w:cs="Times New Roman"/>
          <w:sz w:val="24"/>
          <w:szCs w:val="24"/>
        </w:rPr>
      </w:pPr>
      <w:r w:rsidRPr="00C44877">
        <w:rPr>
          <w:rFonts w:ascii="Times New Roman" w:hAnsi="Times New Roman" w:cs="Times New Roman"/>
          <w:sz w:val="24"/>
          <w:szCs w:val="24"/>
        </w:rPr>
        <w:t xml:space="preserve">Ahora bien dado que la educación en nuestro país </w:t>
      </w:r>
      <w:r w:rsidR="00812392" w:rsidRPr="00C44877">
        <w:rPr>
          <w:rFonts w:ascii="Times New Roman" w:hAnsi="Times New Roman" w:cs="Times New Roman"/>
          <w:sz w:val="24"/>
          <w:szCs w:val="24"/>
        </w:rPr>
        <w:t>de</w:t>
      </w:r>
      <w:r w:rsidRPr="00C44877">
        <w:rPr>
          <w:rFonts w:ascii="Times New Roman" w:hAnsi="Times New Roman" w:cs="Times New Roman"/>
          <w:sz w:val="24"/>
          <w:szCs w:val="24"/>
        </w:rPr>
        <w:t xml:space="preserve">pende del estado a través de un Programa Curricular en el cual previamente se </w:t>
      </w:r>
      <w:r w:rsidR="008E7B92" w:rsidRPr="00C44877">
        <w:rPr>
          <w:rFonts w:ascii="Times New Roman" w:hAnsi="Times New Roman" w:cs="Times New Roman"/>
          <w:sz w:val="24"/>
          <w:szCs w:val="24"/>
        </w:rPr>
        <w:t>encuentran</w:t>
      </w:r>
      <w:r w:rsidRPr="00C44877">
        <w:rPr>
          <w:rFonts w:ascii="Times New Roman" w:hAnsi="Times New Roman" w:cs="Times New Roman"/>
          <w:sz w:val="24"/>
          <w:szCs w:val="24"/>
        </w:rPr>
        <w:t xml:space="preserve"> </w:t>
      </w:r>
      <w:r w:rsidRPr="00C44877">
        <w:rPr>
          <w:rFonts w:ascii="Times New Roman" w:hAnsi="Times New Roman" w:cs="Times New Roman"/>
          <w:sz w:val="24"/>
          <w:szCs w:val="24"/>
        </w:rPr>
        <w:lastRenderedPageBreak/>
        <w:t>establecidas las cargas horarias dedicadas a la actividad física, es relevante resaltar que los adolescentes escolares practican algún tipo de ejercicios físico</w:t>
      </w:r>
      <w:r w:rsidR="008E7B92" w:rsidRPr="00C44877">
        <w:rPr>
          <w:rFonts w:ascii="Times New Roman" w:hAnsi="Times New Roman" w:cs="Times New Roman"/>
          <w:sz w:val="24"/>
          <w:szCs w:val="24"/>
        </w:rPr>
        <w:t xml:space="preserve">s solo en estas horas y más aún, </w:t>
      </w:r>
      <w:r w:rsidRPr="00C44877">
        <w:rPr>
          <w:rFonts w:ascii="Times New Roman" w:hAnsi="Times New Roman" w:cs="Times New Roman"/>
          <w:sz w:val="24"/>
          <w:szCs w:val="24"/>
        </w:rPr>
        <w:t xml:space="preserve">aquellos que padecen de obesidad lo que hace considerar que son pocas horas de actividad física; a lo cual,  </w:t>
      </w:r>
      <w:r w:rsidRPr="00C44877">
        <w:rPr>
          <w:rFonts w:ascii="Times New Roman" w:eastAsia="Times New Roman" w:hAnsi="Times New Roman" w:cs="Times New Roman"/>
          <w:sz w:val="24"/>
          <w:szCs w:val="24"/>
        </w:rPr>
        <w:t xml:space="preserve">Hardman y </w:t>
      </w:r>
      <w:r w:rsidR="005A3320" w:rsidRPr="00C44877">
        <w:rPr>
          <w:rFonts w:ascii="Times New Roman" w:eastAsia="Times New Roman" w:hAnsi="Times New Roman" w:cs="Times New Roman"/>
          <w:sz w:val="24"/>
          <w:szCs w:val="24"/>
        </w:rPr>
        <w:t>Otros</w:t>
      </w:r>
      <w:r w:rsidRPr="00C44877">
        <w:rPr>
          <w:rFonts w:ascii="Times New Roman" w:eastAsia="Times New Roman" w:hAnsi="Times New Roman" w:cs="Times New Roman"/>
          <w:sz w:val="24"/>
          <w:szCs w:val="24"/>
        </w:rPr>
        <w:t xml:space="preserve">, (2000) dice: </w:t>
      </w:r>
      <w:r w:rsidR="008E7B92" w:rsidRPr="00C44877">
        <w:rPr>
          <w:rFonts w:ascii="Times New Roman" w:eastAsia="Times New Roman" w:hAnsi="Times New Roman" w:cs="Times New Roman"/>
          <w:sz w:val="24"/>
          <w:szCs w:val="24"/>
        </w:rPr>
        <w:t>“</w:t>
      </w:r>
      <w:r w:rsidRPr="00C44877">
        <w:rPr>
          <w:rFonts w:ascii="Times New Roman" w:eastAsia="Times New Roman" w:hAnsi="Times New Roman" w:cs="Times New Roman"/>
          <w:sz w:val="24"/>
          <w:szCs w:val="24"/>
        </w:rPr>
        <w:t>que el peso de la educación física está disminuyendo en los centros escolares en las últimas décadas</w:t>
      </w:r>
      <w:r w:rsidR="008E7B92" w:rsidRPr="00C44877">
        <w:rPr>
          <w:rFonts w:ascii="Times New Roman" w:eastAsia="Times New Roman" w:hAnsi="Times New Roman" w:cs="Times New Roman"/>
          <w:sz w:val="24"/>
          <w:szCs w:val="24"/>
        </w:rPr>
        <w:t xml:space="preserve"> debido a las pocas horas de la misma”</w:t>
      </w:r>
      <w:r w:rsidR="00812392" w:rsidRPr="00C44877">
        <w:rPr>
          <w:rFonts w:ascii="Times New Roman" w:eastAsia="Times New Roman" w:hAnsi="Times New Roman" w:cs="Times New Roman"/>
          <w:sz w:val="24"/>
          <w:szCs w:val="24"/>
        </w:rPr>
        <w:t xml:space="preserve"> (pág. 36)</w:t>
      </w:r>
      <w:r w:rsidRPr="00C44877">
        <w:rPr>
          <w:rFonts w:ascii="Times New Roman" w:eastAsia="Times New Roman" w:hAnsi="Times New Roman" w:cs="Times New Roman"/>
          <w:sz w:val="24"/>
          <w:szCs w:val="24"/>
        </w:rPr>
        <w:t xml:space="preserve">. Además, en general, la percepción de poca importancia que se tiene de la asignatura de educación física se debe, según </w:t>
      </w:r>
      <w:r w:rsidR="00812392" w:rsidRPr="00C44877">
        <w:rPr>
          <w:rFonts w:ascii="Times New Roman" w:eastAsia="Times New Roman" w:hAnsi="Times New Roman" w:cs="Times New Roman"/>
          <w:sz w:val="24"/>
          <w:szCs w:val="24"/>
        </w:rPr>
        <w:t xml:space="preserve">el mismo autor: </w:t>
      </w:r>
    </w:p>
    <w:p w:rsidR="004B5501" w:rsidRPr="00C44877" w:rsidRDefault="004B5501" w:rsidP="00C44877">
      <w:pPr>
        <w:spacing w:after="0" w:line="360" w:lineRule="auto"/>
        <w:ind w:firstLine="567"/>
        <w:jc w:val="both"/>
        <w:rPr>
          <w:rFonts w:ascii="Times New Roman" w:hAnsi="Times New Roman" w:cs="Times New Roman"/>
          <w:sz w:val="24"/>
          <w:szCs w:val="24"/>
        </w:rPr>
      </w:pPr>
    </w:p>
    <w:p w:rsidR="008E7B92" w:rsidRDefault="008E7B92" w:rsidP="00F73DDB">
      <w:pPr>
        <w:spacing w:after="0" w:line="240" w:lineRule="auto"/>
        <w:ind w:left="567" w:right="567"/>
        <w:jc w:val="both"/>
        <w:rPr>
          <w:rFonts w:ascii="Times New Roman" w:eastAsia="Times New Roman" w:hAnsi="Times New Roman" w:cs="Times New Roman"/>
          <w:sz w:val="24"/>
          <w:szCs w:val="24"/>
        </w:rPr>
      </w:pPr>
      <w:r w:rsidRPr="004B5501">
        <w:rPr>
          <w:rFonts w:ascii="Times New Roman" w:eastAsia="Times New Roman" w:hAnsi="Times New Roman" w:cs="Times New Roman"/>
          <w:sz w:val="24"/>
          <w:szCs w:val="24"/>
        </w:rPr>
        <w:t>A</w:t>
      </w:r>
      <w:r w:rsidR="00EF03B9" w:rsidRPr="004B5501">
        <w:rPr>
          <w:rFonts w:ascii="Times New Roman" w:eastAsia="Times New Roman" w:hAnsi="Times New Roman" w:cs="Times New Roman"/>
          <w:sz w:val="24"/>
          <w:szCs w:val="24"/>
        </w:rPr>
        <w:t xml:space="preserve"> la falta de una institución competente, a la falta de tiempo asignado, a la coacción financiera, a la dispersión de recursos, a la falta recursos materiales </w:t>
      </w:r>
      <w:r w:rsidR="00E34F43" w:rsidRPr="004B5501">
        <w:rPr>
          <w:rFonts w:ascii="Times New Roman" w:eastAsia="Times New Roman" w:hAnsi="Times New Roman" w:cs="Times New Roman"/>
          <w:sz w:val="24"/>
          <w:szCs w:val="24"/>
        </w:rPr>
        <w:t>adecuados, deficiencias</w:t>
      </w:r>
      <w:r w:rsidR="00EF03B9" w:rsidRPr="004B5501">
        <w:rPr>
          <w:rFonts w:ascii="Times New Roman" w:eastAsia="Times New Roman" w:hAnsi="Times New Roman" w:cs="Times New Roman"/>
          <w:sz w:val="24"/>
          <w:szCs w:val="24"/>
        </w:rPr>
        <w:t xml:space="preserve"> en el número e idoneidad de personal cualificado, y en algunas ocasiones, por la actitud de personas influyentes, como los jefes de estudios.</w:t>
      </w:r>
      <w:r w:rsidR="004B5501">
        <w:rPr>
          <w:rFonts w:ascii="Times New Roman" w:eastAsia="Times New Roman" w:hAnsi="Times New Roman" w:cs="Times New Roman"/>
          <w:sz w:val="24"/>
          <w:szCs w:val="24"/>
        </w:rPr>
        <w:t xml:space="preserve"> (p</w:t>
      </w:r>
      <w:r w:rsidR="00812392" w:rsidRPr="004B5501">
        <w:rPr>
          <w:rFonts w:ascii="Times New Roman" w:eastAsia="Times New Roman" w:hAnsi="Times New Roman" w:cs="Times New Roman"/>
          <w:sz w:val="24"/>
          <w:szCs w:val="24"/>
        </w:rPr>
        <w:t xml:space="preserve">. 39) </w:t>
      </w:r>
    </w:p>
    <w:p w:rsidR="004B5501" w:rsidRPr="004B5501" w:rsidRDefault="004B5501" w:rsidP="004B5501">
      <w:pPr>
        <w:spacing w:after="0" w:line="240" w:lineRule="auto"/>
        <w:ind w:left="567" w:right="567" w:firstLine="567"/>
        <w:jc w:val="both"/>
        <w:rPr>
          <w:rFonts w:ascii="Times New Roman" w:eastAsia="Times New Roman" w:hAnsi="Times New Roman" w:cs="Times New Roman"/>
          <w:sz w:val="24"/>
          <w:szCs w:val="24"/>
        </w:rPr>
      </w:pPr>
    </w:p>
    <w:p w:rsidR="0026041F" w:rsidRPr="00C44877" w:rsidRDefault="005B32EE" w:rsidP="00C44877">
      <w:pPr>
        <w:spacing w:after="0" w:line="360" w:lineRule="auto"/>
        <w:ind w:firstLine="567"/>
        <w:jc w:val="both"/>
        <w:rPr>
          <w:rFonts w:ascii="Times New Roman" w:hAnsi="Times New Roman" w:cs="Times New Roman"/>
          <w:sz w:val="24"/>
          <w:szCs w:val="24"/>
        </w:rPr>
      </w:pPr>
      <w:r w:rsidRPr="00C44877">
        <w:rPr>
          <w:rFonts w:ascii="Times New Roman" w:hAnsi="Times New Roman" w:cs="Times New Roman"/>
          <w:sz w:val="24"/>
          <w:szCs w:val="24"/>
        </w:rPr>
        <w:t>En atención al anterior planteamiento, tal parece</w:t>
      </w:r>
      <w:r w:rsidR="008E7B92" w:rsidRPr="00C44877">
        <w:rPr>
          <w:rFonts w:ascii="Times New Roman" w:hAnsi="Times New Roman" w:cs="Times New Roman"/>
          <w:sz w:val="24"/>
          <w:szCs w:val="24"/>
        </w:rPr>
        <w:t xml:space="preserve"> que las </w:t>
      </w:r>
      <w:r w:rsidR="00F26A3A" w:rsidRPr="00C44877">
        <w:rPr>
          <w:rFonts w:ascii="Times New Roman" w:hAnsi="Times New Roman" w:cs="Times New Roman"/>
          <w:sz w:val="24"/>
          <w:szCs w:val="24"/>
        </w:rPr>
        <w:t xml:space="preserve">horas académicas dedicadas a la actividad física y al deporte en las instituciones educativas son muy pocas y por lo general para los jóvenes que presentan obesidad </w:t>
      </w:r>
      <w:r w:rsidR="008E7B92" w:rsidRPr="00C44877">
        <w:rPr>
          <w:rFonts w:ascii="Times New Roman" w:hAnsi="Times New Roman" w:cs="Times New Roman"/>
          <w:sz w:val="24"/>
          <w:szCs w:val="24"/>
        </w:rPr>
        <w:t xml:space="preserve">no son suficientes para poder disminuir dicha </w:t>
      </w:r>
      <w:r w:rsidR="00E34F43" w:rsidRPr="00C44877">
        <w:rPr>
          <w:rFonts w:ascii="Times New Roman" w:hAnsi="Times New Roman" w:cs="Times New Roman"/>
          <w:sz w:val="24"/>
          <w:szCs w:val="24"/>
        </w:rPr>
        <w:t>patología. Ahora</w:t>
      </w:r>
      <w:r w:rsidRPr="00C44877">
        <w:rPr>
          <w:rFonts w:ascii="Times New Roman" w:hAnsi="Times New Roman" w:cs="Times New Roman"/>
          <w:sz w:val="24"/>
          <w:szCs w:val="24"/>
        </w:rPr>
        <w:t xml:space="preserve"> bien, l</w:t>
      </w:r>
      <w:r w:rsidR="008E7B92" w:rsidRPr="00C44877">
        <w:rPr>
          <w:rFonts w:ascii="Times New Roman" w:hAnsi="Times New Roman" w:cs="Times New Roman"/>
          <w:sz w:val="24"/>
          <w:szCs w:val="24"/>
        </w:rPr>
        <w:t>a</w:t>
      </w:r>
      <w:r w:rsidR="00F26A3A" w:rsidRPr="00C44877">
        <w:rPr>
          <w:rFonts w:ascii="Times New Roman" w:hAnsi="Times New Roman" w:cs="Times New Roman"/>
          <w:sz w:val="24"/>
          <w:szCs w:val="24"/>
        </w:rPr>
        <w:t xml:space="preserve"> prevalencia de la obesidad en las instituciones educativas del estado Carabobo es un tema de interés ya que</w:t>
      </w:r>
      <w:r w:rsidRPr="00C44877">
        <w:rPr>
          <w:rFonts w:ascii="Times New Roman" w:hAnsi="Times New Roman" w:cs="Times New Roman"/>
          <w:sz w:val="24"/>
          <w:szCs w:val="24"/>
        </w:rPr>
        <w:t xml:space="preserve"> este entorno geográfico no escapa de esta realidad, de manera que</w:t>
      </w:r>
      <w:r w:rsidR="004F4FD7" w:rsidRPr="00C44877">
        <w:rPr>
          <w:rFonts w:ascii="Times New Roman" w:hAnsi="Times New Roman" w:cs="Times New Roman"/>
          <w:sz w:val="24"/>
          <w:szCs w:val="24"/>
        </w:rPr>
        <w:t xml:space="preserve"> resulta oportuno desarrollar un estudio que permita diagnosticar la presencia se estudiantes con niveles de obesidad en edad escolar. </w:t>
      </w:r>
    </w:p>
    <w:p w:rsidR="0011181F" w:rsidRPr="00C44877" w:rsidRDefault="004F4FD7" w:rsidP="00C44877">
      <w:pPr>
        <w:spacing w:after="0" w:line="360" w:lineRule="auto"/>
        <w:ind w:firstLine="567"/>
        <w:jc w:val="both"/>
        <w:rPr>
          <w:rFonts w:ascii="Times New Roman" w:eastAsia="Times New Roman" w:hAnsi="Times New Roman" w:cs="Times New Roman"/>
          <w:sz w:val="24"/>
          <w:szCs w:val="24"/>
        </w:rPr>
      </w:pPr>
      <w:r w:rsidRPr="00C44877">
        <w:rPr>
          <w:rFonts w:ascii="Times New Roman" w:hAnsi="Times New Roman" w:cs="Times New Roman"/>
          <w:sz w:val="24"/>
          <w:szCs w:val="24"/>
        </w:rPr>
        <w:t>En esta oportunidad el estudio tendrá como epicentro la población de la U.E “Antonio MinguetLetteron”</w:t>
      </w:r>
      <w:r w:rsidR="003C4DC6" w:rsidRPr="00C44877">
        <w:rPr>
          <w:rFonts w:ascii="Times New Roman" w:hAnsi="Times New Roman" w:cs="Times New Roman"/>
          <w:sz w:val="24"/>
          <w:szCs w:val="24"/>
        </w:rPr>
        <w:t xml:space="preserve">Municipio </w:t>
      </w:r>
      <w:r w:rsidR="008E7B92" w:rsidRPr="00C44877">
        <w:rPr>
          <w:rFonts w:ascii="Times New Roman" w:hAnsi="Times New Roman" w:cs="Times New Roman"/>
          <w:sz w:val="24"/>
          <w:szCs w:val="24"/>
        </w:rPr>
        <w:t>Carlos Arvelo</w:t>
      </w:r>
      <w:r w:rsidR="00D30F01" w:rsidRPr="00C44877">
        <w:rPr>
          <w:rFonts w:ascii="Times New Roman" w:hAnsi="Times New Roman" w:cs="Times New Roman"/>
          <w:sz w:val="24"/>
          <w:szCs w:val="24"/>
        </w:rPr>
        <w:t xml:space="preserve"> de la Parroquia </w:t>
      </w:r>
      <w:r w:rsidR="008E7B92" w:rsidRPr="00C44877">
        <w:rPr>
          <w:rFonts w:ascii="Times New Roman" w:hAnsi="Times New Roman" w:cs="Times New Roman"/>
          <w:sz w:val="24"/>
          <w:szCs w:val="24"/>
        </w:rPr>
        <w:t xml:space="preserve">Tacarigua del  Estado Carabobo, donde una población considerable de sus estudiantes </w:t>
      </w:r>
      <w:r w:rsidR="005E5AD4" w:rsidRPr="00C44877">
        <w:rPr>
          <w:rFonts w:ascii="Times New Roman" w:hAnsi="Times New Roman" w:cs="Times New Roman"/>
          <w:sz w:val="24"/>
          <w:szCs w:val="24"/>
        </w:rPr>
        <w:t>reflejan</w:t>
      </w:r>
      <w:r w:rsidR="00D30F01" w:rsidRPr="00C44877">
        <w:rPr>
          <w:rFonts w:ascii="Times New Roman" w:hAnsi="Times New Roman" w:cs="Times New Roman"/>
          <w:sz w:val="24"/>
          <w:szCs w:val="24"/>
        </w:rPr>
        <w:t xml:space="preserve"> trastorno metabólico de obesidad, que conlleva el bajo rendimiento en las actividades deportivas por las diferentes consecuencias asociadas tales como: cansancio fatigas entre otras y a</w:t>
      </w:r>
      <w:r w:rsidR="000F02B1" w:rsidRPr="00C44877">
        <w:rPr>
          <w:rFonts w:ascii="Times New Roman" w:hAnsi="Times New Roman" w:cs="Times New Roman"/>
          <w:sz w:val="24"/>
          <w:szCs w:val="24"/>
        </w:rPr>
        <w:t>una</w:t>
      </w:r>
      <w:r w:rsidR="00D30F01" w:rsidRPr="00C44877">
        <w:rPr>
          <w:rFonts w:ascii="Times New Roman" w:hAnsi="Times New Roman" w:cs="Times New Roman"/>
          <w:sz w:val="24"/>
          <w:szCs w:val="24"/>
        </w:rPr>
        <w:t xml:space="preserve">do a esto la exclusión por parte de sus compañeros al momento de ejecutar las actividades físicas. </w:t>
      </w:r>
    </w:p>
    <w:p w:rsidR="002E4D1A" w:rsidRPr="00C44877" w:rsidRDefault="0011181F" w:rsidP="00C44877">
      <w:pPr>
        <w:spacing w:after="0" w:line="360" w:lineRule="auto"/>
        <w:ind w:firstLine="567"/>
        <w:jc w:val="both"/>
        <w:rPr>
          <w:rFonts w:ascii="Times New Roman" w:hAnsi="Times New Roman" w:cs="Times New Roman"/>
          <w:sz w:val="24"/>
          <w:szCs w:val="24"/>
        </w:rPr>
      </w:pPr>
      <w:r w:rsidRPr="00C44877">
        <w:rPr>
          <w:rFonts w:ascii="Times New Roman" w:hAnsi="Times New Roman" w:cs="Times New Roman"/>
          <w:sz w:val="24"/>
          <w:szCs w:val="24"/>
        </w:rPr>
        <w:t xml:space="preserve">   Dentro de </w:t>
      </w:r>
      <w:r w:rsidR="005E5AD4" w:rsidRPr="00C44877">
        <w:rPr>
          <w:rFonts w:ascii="Times New Roman" w:hAnsi="Times New Roman" w:cs="Times New Roman"/>
          <w:sz w:val="24"/>
          <w:szCs w:val="24"/>
        </w:rPr>
        <w:t>estas ideas,</w:t>
      </w:r>
      <w:r w:rsidRPr="00C44877">
        <w:rPr>
          <w:rFonts w:ascii="Times New Roman" w:hAnsi="Times New Roman" w:cs="Times New Roman"/>
          <w:sz w:val="24"/>
          <w:szCs w:val="24"/>
        </w:rPr>
        <w:t xml:space="preserve"> la investigación </w:t>
      </w:r>
      <w:r w:rsidR="005E5AD4" w:rsidRPr="00C44877">
        <w:rPr>
          <w:rFonts w:ascii="Times New Roman" w:hAnsi="Times New Roman" w:cs="Times New Roman"/>
          <w:sz w:val="24"/>
          <w:szCs w:val="24"/>
        </w:rPr>
        <w:t>sufraga</w:t>
      </w:r>
      <w:r w:rsidRPr="00C44877">
        <w:rPr>
          <w:rFonts w:ascii="Times New Roman" w:hAnsi="Times New Roman" w:cs="Times New Roman"/>
          <w:sz w:val="24"/>
          <w:szCs w:val="24"/>
        </w:rPr>
        <w:t xml:space="preserve"> a que los </w:t>
      </w:r>
      <w:r w:rsidR="00910D9C" w:rsidRPr="00C44877">
        <w:rPr>
          <w:rFonts w:ascii="Times New Roman" w:hAnsi="Times New Roman" w:cs="Times New Roman"/>
          <w:sz w:val="24"/>
          <w:szCs w:val="24"/>
        </w:rPr>
        <w:t>índices</w:t>
      </w:r>
      <w:r w:rsidRPr="00C44877">
        <w:rPr>
          <w:rFonts w:ascii="Times New Roman" w:hAnsi="Times New Roman" w:cs="Times New Roman"/>
          <w:sz w:val="24"/>
          <w:szCs w:val="24"/>
        </w:rPr>
        <w:t xml:space="preserve"> de obesidad en la unidad escolar pueden estar ocasionados por un régimen alimenticio y a la falta de práctica deportiva </w:t>
      </w:r>
      <w:r w:rsidR="000F02B1" w:rsidRPr="00C44877">
        <w:rPr>
          <w:rFonts w:ascii="Times New Roman" w:hAnsi="Times New Roman" w:cs="Times New Roman"/>
          <w:sz w:val="24"/>
          <w:szCs w:val="24"/>
        </w:rPr>
        <w:t>generando</w:t>
      </w:r>
      <w:r w:rsidR="005E5AD4" w:rsidRPr="00C44877">
        <w:rPr>
          <w:rFonts w:ascii="Times New Roman" w:hAnsi="Times New Roman" w:cs="Times New Roman"/>
          <w:sz w:val="24"/>
          <w:szCs w:val="24"/>
        </w:rPr>
        <w:t xml:space="preserve"> posibles enfermedades </w:t>
      </w:r>
      <w:r w:rsidR="005E5AD4" w:rsidRPr="00C44877">
        <w:rPr>
          <w:rFonts w:ascii="Times New Roman" w:hAnsi="Times New Roman" w:cs="Times New Roman"/>
          <w:sz w:val="24"/>
          <w:szCs w:val="24"/>
        </w:rPr>
        <w:lastRenderedPageBreak/>
        <w:t xml:space="preserve">asociadas a este </w:t>
      </w:r>
      <w:r w:rsidR="005A3320" w:rsidRPr="00C44877">
        <w:rPr>
          <w:rFonts w:ascii="Times New Roman" w:hAnsi="Times New Roman" w:cs="Times New Roman"/>
          <w:sz w:val="24"/>
          <w:szCs w:val="24"/>
        </w:rPr>
        <w:t>padecimiento. Por</w:t>
      </w:r>
      <w:r w:rsidR="005E5AD4" w:rsidRPr="00C44877">
        <w:rPr>
          <w:rFonts w:ascii="Times New Roman" w:hAnsi="Times New Roman" w:cs="Times New Roman"/>
          <w:sz w:val="24"/>
          <w:szCs w:val="24"/>
        </w:rPr>
        <w:t xml:space="preserve"> lo que </w:t>
      </w:r>
      <w:r w:rsidR="005135B9" w:rsidRPr="00C44877">
        <w:rPr>
          <w:rFonts w:ascii="Times New Roman" w:hAnsi="Times New Roman" w:cs="Times New Roman"/>
          <w:sz w:val="24"/>
          <w:szCs w:val="24"/>
        </w:rPr>
        <w:t>a partir de estos planteamientos</w:t>
      </w:r>
      <w:r w:rsidR="002E4D1A" w:rsidRPr="00C44877">
        <w:rPr>
          <w:rFonts w:ascii="Times New Roman" w:hAnsi="Times New Roman" w:cs="Times New Roman"/>
          <w:sz w:val="24"/>
          <w:szCs w:val="24"/>
        </w:rPr>
        <w:t xml:space="preserve"> surge</w:t>
      </w:r>
      <w:r w:rsidR="005135B9" w:rsidRPr="00C44877">
        <w:rPr>
          <w:rFonts w:ascii="Times New Roman" w:hAnsi="Times New Roman" w:cs="Times New Roman"/>
          <w:sz w:val="24"/>
          <w:szCs w:val="24"/>
        </w:rPr>
        <w:t>n las siguientes interrogantes, a las cuales se pretenden dar respuestas:</w:t>
      </w:r>
    </w:p>
    <w:p w:rsidR="002E4D1A" w:rsidRPr="00C44877" w:rsidRDefault="00B10D36" w:rsidP="00C44877">
      <w:pPr>
        <w:spacing w:after="0" w:line="360" w:lineRule="auto"/>
        <w:ind w:firstLine="567"/>
        <w:jc w:val="both"/>
        <w:rPr>
          <w:rFonts w:ascii="Times New Roman" w:hAnsi="Times New Roman" w:cs="Times New Roman"/>
          <w:sz w:val="24"/>
          <w:szCs w:val="24"/>
        </w:rPr>
      </w:pPr>
      <w:r w:rsidRPr="00C44877">
        <w:rPr>
          <w:rFonts w:ascii="Times New Roman" w:hAnsi="Times New Roman" w:cs="Times New Roman"/>
          <w:sz w:val="24"/>
          <w:szCs w:val="24"/>
        </w:rPr>
        <w:t xml:space="preserve">¿Cuáles son los factores de riesgo que determina la aparición de la obesidad </w:t>
      </w:r>
      <w:r w:rsidR="00885C31" w:rsidRPr="00C44877">
        <w:rPr>
          <w:rFonts w:ascii="Times New Roman" w:hAnsi="Times New Roman" w:cs="Times New Roman"/>
          <w:sz w:val="24"/>
          <w:szCs w:val="24"/>
        </w:rPr>
        <w:t xml:space="preserve">en </w:t>
      </w:r>
      <w:r w:rsidR="00BA58B5" w:rsidRPr="00C44877">
        <w:rPr>
          <w:rFonts w:ascii="Times New Roman" w:hAnsi="Times New Roman" w:cs="Times New Roman"/>
          <w:sz w:val="24"/>
          <w:szCs w:val="24"/>
        </w:rPr>
        <w:t xml:space="preserve">los estudiantes de </w:t>
      </w:r>
      <w:r w:rsidR="00885C31" w:rsidRPr="00C44877">
        <w:rPr>
          <w:rFonts w:ascii="Times New Roman" w:hAnsi="Times New Roman" w:cs="Times New Roman"/>
          <w:sz w:val="24"/>
          <w:szCs w:val="24"/>
        </w:rPr>
        <w:t xml:space="preserve">la Unidad </w:t>
      </w:r>
      <w:r w:rsidR="005A3320" w:rsidRPr="00C44877">
        <w:rPr>
          <w:rFonts w:ascii="Times New Roman" w:hAnsi="Times New Roman" w:cs="Times New Roman"/>
          <w:sz w:val="24"/>
          <w:szCs w:val="24"/>
        </w:rPr>
        <w:t>Educativa “Antonio</w:t>
      </w:r>
      <w:r w:rsidR="005E5AD4" w:rsidRPr="00C44877">
        <w:rPr>
          <w:rFonts w:ascii="Times New Roman" w:hAnsi="Times New Roman" w:cs="Times New Roman"/>
          <w:sz w:val="24"/>
          <w:szCs w:val="24"/>
        </w:rPr>
        <w:t xml:space="preserve"> MinguetLetteron</w:t>
      </w:r>
      <w:r w:rsidR="00B92286" w:rsidRPr="00C44877">
        <w:rPr>
          <w:rFonts w:ascii="Times New Roman" w:hAnsi="Times New Roman" w:cs="Times New Roman"/>
          <w:sz w:val="24"/>
          <w:szCs w:val="24"/>
        </w:rPr>
        <w:t>?</w:t>
      </w:r>
    </w:p>
    <w:p w:rsidR="00B10D36" w:rsidRPr="00C44877" w:rsidRDefault="006C6991" w:rsidP="00C44877">
      <w:pPr>
        <w:spacing w:after="0" w:line="360" w:lineRule="auto"/>
        <w:ind w:firstLine="567"/>
        <w:jc w:val="both"/>
        <w:rPr>
          <w:rFonts w:ascii="Times New Roman" w:hAnsi="Times New Roman" w:cs="Times New Roman"/>
          <w:sz w:val="24"/>
          <w:szCs w:val="24"/>
        </w:rPr>
      </w:pPr>
      <w:r w:rsidRPr="00C44877">
        <w:rPr>
          <w:rFonts w:ascii="Times New Roman" w:hAnsi="Times New Roman" w:cs="Times New Roman"/>
          <w:sz w:val="24"/>
          <w:szCs w:val="24"/>
        </w:rPr>
        <w:t xml:space="preserve">¿Con que alternativas se podrían </w:t>
      </w:r>
      <w:r w:rsidR="00241AA5" w:rsidRPr="00C44877">
        <w:rPr>
          <w:rFonts w:ascii="Times New Roman" w:hAnsi="Times New Roman" w:cs="Times New Roman"/>
          <w:sz w:val="24"/>
          <w:szCs w:val="24"/>
        </w:rPr>
        <w:t xml:space="preserve">atacar el </w:t>
      </w:r>
      <w:r w:rsidR="005A3320" w:rsidRPr="00C44877">
        <w:rPr>
          <w:rFonts w:ascii="Times New Roman" w:hAnsi="Times New Roman" w:cs="Times New Roman"/>
          <w:sz w:val="24"/>
          <w:szCs w:val="24"/>
        </w:rPr>
        <w:t xml:space="preserve">problema </w:t>
      </w:r>
      <w:r w:rsidR="00E34F43" w:rsidRPr="00C44877">
        <w:rPr>
          <w:rFonts w:ascii="Times New Roman" w:hAnsi="Times New Roman" w:cs="Times New Roman"/>
          <w:sz w:val="24"/>
          <w:szCs w:val="24"/>
        </w:rPr>
        <w:t>de obesidad</w:t>
      </w:r>
      <w:r w:rsidR="005A3320" w:rsidRPr="00C44877">
        <w:rPr>
          <w:rFonts w:ascii="Times New Roman" w:hAnsi="Times New Roman" w:cs="Times New Roman"/>
          <w:sz w:val="24"/>
          <w:szCs w:val="24"/>
        </w:rPr>
        <w:t xml:space="preserve"> en</w:t>
      </w:r>
      <w:r w:rsidRPr="00C44877">
        <w:rPr>
          <w:rFonts w:ascii="Times New Roman" w:hAnsi="Times New Roman" w:cs="Times New Roman"/>
          <w:sz w:val="24"/>
          <w:szCs w:val="24"/>
        </w:rPr>
        <w:t xml:space="preserve"> los estudiantes de la Unidad </w:t>
      </w:r>
      <w:r w:rsidR="005A3320" w:rsidRPr="00C44877">
        <w:rPr>
          <w:rFonts w:ascii="Times New Roman" w:hAnsi="Times New Roman" w:cs="Times New Roman"/>
          <w:sz w:val="24"/>
          <w:szCs w:val="24"/>
        </w:rPr>
        <w:t>Educativa “Antonio</w:t>
      </w:r>
      <w:r w:rsidR="005E5AD4" w:rsidRPr="00C44877">
        <w:rPr>
          <w:rFonts w:ascii="Times New Roman" w:hAnsi="Times New Roman" w:cs="Times New Roman"/>
          <w:sz w:val="24"/>
          <w:szCs w:val="24"/>
        </w:rPr>
        <w:t xml:space="preserve"> MinguetLetteron”</w:t>
      </w:r>
      <w:r w:rsidR="00B10D36" w:rsidRPr="00C44877">
        <w:rPr>
          <w:rFonts w:ascii="Times New Roman" w:hAnsi="Times New Roman" w:cs="Times New Roman"/>
          <w:sz w:val="24"/>
          <w:szCs w:val="24"/>
        </w:rPr>
        <w:t>?</w:t>
      </w:r>
    </w:p>
    <w:p w:rsidR="005E5AD4" w:rsidRPr="00C44877" w:rsidRDefault="005E5AD4" w:rsidP="00C44877">
      <w:pPr>
        <w:spacing w:after="0" w:line="360" w:lineRule="auto"/>
        <w:ind w:firstLine="567"/>
        <w:jc w:val="center"/>
        <w:rPr>
          <w:rFonts w:ascii="Times New Roman" w:hAnsi="Times New Roman" w:cs="Times New Roman"/>
          <w:b/>
          <w:sz w:val="24"/>
          <w:szCs w:val="24"/>
        </w:rPr>
      </w:pPr>
    </w:p>
    <w:p w:rsidR="002F74A9" w:rsidRPr="00C44877" w:rsidRDefault="002F74A9" w:rsidP="00C44877">
      <w:pPr>
        <w:spacing w:after="0" w:line="360" w:lineRule="auto"/>
        <w:ind w:firstLine="567"/>
        <w:rPr>
          <w:rFonts w:ascii="Times New Roman" w:hAnsi="Times New Roman" w:cs="Times New Roman"/>
          <w:b/>
          <w:sz w:val="24"/>
          <w:szCs w:val="24"/>
        </w:rPr>
      </w:pPr>
    </w:p>
    <w:p w:rsidR="00D60E7C" w:rsidRPr="00C44877" w:rsidRDefault="005E5AD4" w:rsidP="004B5501">
      <w:pPr>
        <w:spacing w:after="0" w:line="36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 xml:space="preserve">Objetivos </w:t>
      </w:r>
      <w:r w:rsidR="00B92B5A" w:rsidRPr="00C44877">
        <w:rPr>
          <w:rFonts w:ascii="Times New Roman" w:hAnsi="Times New Roman" w:cs="Times New Roman"/>
          <w:b/>
          <w:sz w:val="24"/>
          <w:szCs w:val="24"/>
        </w:rPr>
        <w:t>de la Investigación</w:t>
      </w:r>
    </w:p>
    <w:p w:rsidR="00607263" w:rsidRPr="00C44877" w:rsidRDefault="00607263" w:rsidP="004B5501">
      <w:pPr>
        <w:spacing w:after="0" w:line="360" w:lineRule="auto"/>
        <w:ind w:firstLine="567"/>
        <w:jc w:val="center"/>
        <w:rPr>
          <w:rFonts w:ascii="Times New Roman" w:hAnsi="Times New Roman" w:cs="Times New Roman"/>
          <w:b/>
          <w:sz w:val="24"/>
          <w:szCs w:val="24"/>
        </w:rPr>
      </w:pPr>
    </w:p>
    <w:p w:rsidR="00607263" w:rsidRPr="00C44877" w:rsidRDefault="00607263" w:rsidP="004B5501">
      <w:pPr>
        <w:spacing w:after="0" w:line="36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Objetivo General</w:t>
      </w:r>
    </w:p>
    <w:p w:rsidR="00B92B5A" w:rsidRPr="00C44877" w:rsidRDefault="005E5AD4" w:rsidP="00C44877">
      <w:pPr>
        <w:spacing w:after="0" w:line="360" w:lineRule="auto"/>
        <w:ind w:firstLine="567"/>
        <w:jc w:val="both"/>
        <w:rPr>
          <w:rFonts w:ascii="Times New Roman" w:hAnsi="Times New Roman" w:cs="Times New Roman"/>
          <w:sz w:val="24"/>
          <w:szCs w:val="24"/>
        </w:rPr>
      </w:pPr>
      <w:r w:rsidRPr="00C44877">
        <w:rPr>
          <w:rFonts w:ascii="Times New Roman" w:hAnsi="Times New Roman" w:cs="Times New Roman"/>
          <w:sz w:val="24"/>
          <w:szCs w:val="24"/>
        </w:rPr>
        <w:t>Proponer la</w:t>
      </w:r>
      <w:r w:rsidR="00B92B5A" w:rsidRPr="00C44877">
        <w:rPr>
          <w:rFonts w:ascii="Times New Roman" w:hAnsi="Times New Roman" w:cs="Times New Roman"/>
          <w:sz w:val="24"/>
          <w:szCs w:val="24"/>
        </w:rPr>
        <w:t xml:space="preserve"> recreación como estrategia motivadora para estimular y disminuir el sobrepes</w:t>
      </w:r>
      <w:r w:rsidR="00E527DE" w:rsidRPr="00C44877">
        <w:rPr>
          <w:rFonts w:ascii="Times New Roman" w:hAnsi="Times New Roman" w:cs="Times New Roman"/>
          <w:sz w:val="24"/>
          <w:szCs w:val="24"/>
        </w:rPr>
        <w:t>o en los estudiantes de la U.E.“Antonio MinguetLetteron</w:t>
      </w:r>
      <w:r w:rsidR="00A50C5B" w:rsidRPr="00C44877">
        <w:rPr>
          <w:rFonts w:ascii="Times New Roman" w:hAnsi="Times New Roman" w:cs="Times New Roman"/>
          <w:sz w:val="24"/>
          <w:szCs w:val="24"/>
        </w:rPr>
        <w:t>”</w:t>
      </w:r>
      <w:r w:rsidR="00B92B5A" w:rsidRPr="00C44877">
        <w:rPr>
          <w:rFonts w:ascii="Times New Roman" w:hAnsi="Times New Roman" w:cs="Times New Roman"/>
          <w:sz w:val="24"/>
          <w:szCs w:val="24"/>
        </w:rPr>
        <w:t xml:space="preserve">, </w:t>
      </w:r>
      <w:r w:rsidR="00E527DE" w:rsidRPr="00C44877">
        <w:rPr>
          <w:rFonts w:ascii="Times New Roman" w:hAnsi="Times New Roman" w:cs="Times New Roman"/>
          <w:sz w:val="24"/>
          <w:szCs w:val="24"/>
        </w:rPr>
        <w:t xml:space="preserve">en el Municipio Carlos Arvelo del </w:t>
      </w:r>
      <w:r w:rsidR="00B92B5A" w:rsidRPr="00C44877">
        <w:rPr>
          <w:rFonts w:ascii="Times New Roman" w:hAnsi="Times New Roman" w:cs="Times New Roman"/>
          <w:sz w:val="24"/>
          <w:szCs w:val="24"/>
        </w:rPr>
        <w:t xml:space="preserve"> Estado Carabobo</w:t>
      </w:r>
      <w:r w:rsidR="00607263" w:rsidRPr="00C44877">
        <w:rPr>
          <w:rFonts w:ascii="Times New Roman" w:hAnsi="Times New Roman" w:cs="Times New Roman"/>
          <w:sz w:val="24"/>
          <w:szCs w:val="24"/>
        </w:rPr>
        <w:t>.</w:t>
      </w:r>
    </w:p>
    <w:p w:rsidR="00607263" w:rsidRPr="00C44877" w:rsidRDefault="00607263" w:rsidP="00C44877">
      <w:pPr>
        <w:spacing w:after="0" w:line="360" w:lineRule="auto"/>
        <w:ind w:firstLine="567"/>
        <w:jc w:val="both"/>
        <w:rPr>
          <w:rFonts w:ascii="Times New Roman" w:hAnsi="Times New Roman" w:cs="Times New Roman"/>
          <w:sz w:val="24"/>
          <w:szCs w:val="24"/>
        </w:rPr>
      </w:pPr>
    </w:p>
    <w:p w:rsidR="00607263" w:rsidRPr="00C44877" w:rsidRDefault="00607263" w:rsidP="004B5501">
      <w:pPr>
        <w:spacing w:after="0" w:line="36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Objetivo</w:t>
      </w:r>
      <w:r w:rsidR="00F62D0E" w:rsidRPr="00C44877">
        <w:rPr>
          <w:rFonts w:ascii="Times New Roman" w:hAnsi="Times New Roman" w:cs="Times New Roman"/>
          <w:b/>
          <w:sz w:val="24"/>
          <w:szCs w:val="24"/>
        </w:rPr>
        <w:t>s Específicos</w:t>
      </w:r>
    </w:p>
    <w:p w:rsidR="00E527DE" w:rsidRPr="00C44877" w:rsidRDefault="00E527DE" w:rsidP="00C44877">
      <w:pPr>
        <w:spacing w:after="0" w:line="360" w:lineRule="auto"/>
        <w:ind w:firstLine="567"/>
        <w:jc w:val="both"/>
        <w:rPr>
          <w:rFonts w:ascii="Times New Roman" w:hAnsi="Times New Roman" w:cs="Times New Roman"/>
          <w:b/>
          <w:sz w:val="24"/>
          <w:szCs w:val="24"/>
        </w:rPr>
      </w:pPr>
    </w:p>
    <w:p w:rsidR="00E527DE" w:rsidRPr="00C44877" w:rsidRDefault="00607263" w:rsidP="00C44877">
      <w:pPr>
        <w:pStyle w:val="Prrafodelista"/>
        <w:numPr>
          <w:ilvl w:val="0"/>
          <w:numId w:val="1"/>
        </w:numPr>
        <w:spacing w:after="0" w:line="360" w:lineRule="auto"/>
        <w:ind w:firstLine="567"/>
        <w:jc w:val="both"/>
        <w:rPr>
          <w:rFonts w:ascii="Times New Roman" w:hAnsi="Times New Roman" w:cs="Times New Roman"/>
          <w:sz w:val="24"/>
          <w:szCs w:val="24"/>
        </w:rPr>
      </w:pPr>
      <w:r w:rsidRPr="00C44877">
        <w:rPr>
          <w:rFonts w:ascii="Times New Roman" w:hAnsi="Times New Roman" w:cs="Times New Roman"/>
          <w:sz w:val="24"/>
          <w:szCs w:val="24"/>
        </w:rPr>
        <w:t xml:space="preserve">Diagnosticar </w:t>
      </w:r>
      <w:r w:rsidR="00E527DE" w:rsidRPr="00C44877">
        <w:rPr>
          <w:rFonts w:ascii="Times New Roman" w:hAnsi="Times New Roman" w:cs="Times New Roman"/>
          <w:sz w:val="24"/>
          <w:szCs w:val="24"/>
        </w:rPr>
        <w:t xml:space="preserve">los factores de riesgo que genera la obesidad que genera en los </w:t>
      </w:r>
      <w:r w:rsidR="00E34F43" w:rsidRPr="00C44877">
        <w:rPr>
          <w:rFonts w:ascii="Times New Roman" w:hAnsi="Times New Roman" w:cs="Times New Roman"/>
          <w:sz w:val="24"/>
          <w:szCs w:val="24"/>
        </w:rPr>
        <w:t>estudiantes de</w:t>
      </w:r>
      <w:r w:rsidR="00E527DE" w:rsidRPr="00C44877">
        <w:rPr>
          <w:rFonts w:ascii="Times New Roman" w:hAnsi="Times New Roman" w:cs="Times New Roman"/>
          <w:sz w:val="24"/>
          <w:szCs w:val="24"/>
        </w:rPr>
        <w:t xml:space="preserve"> la U.E. “Antonio MinguetLetteron”, en el Municipio Carlos Arvelo del  Estado Carabobo.</w:t>
      </w:r>
    </w:p>
    <w:p w:rsidR="00E527DE" w:rsidRPr="00C44877" w:rsidRDefault="00E527DE" w:rsidP="00C44877">
      <w:pPr>
        <w:pStyle w:val="Prrafodelista"/>
        <w:numPr>
          <w:ilvl w:val="0"/>
          <w:numId w:val="1"/>
        </w:numPr>
        <w:spacing w:after="0" w:line="360" w:lineRule="auto"/>
        <w:ind w:firstLine="567"/>
        <w:jc w:val="both"/>
        <w:rPr>
          <w:rFonts w:ascii="Times New Roman" w:hAnsi="Times New Roman" w:cs="Times New Roman"/>
          <w:sz w:val="24"/>
          <w:szCs w:val="24"/>
        </w:rPr>
      </w:pPr>
      <w:r w:rsidRPr="00C44877">
        <w:rPr>
          <w:rFonts w:ascii="Times New Roman" w:hAnsi="Times New Roman" w:cs="Times New Roman"/>
          <w:sz w:val="24"/>
          <w:szCs w:val="24"/>
        </w:rPr>
        <w:t>Clasificar</w:t>
      </w:r>
      <w:r w:rsidR="00393616" w:rsidRPr="00C44877">
        <w:rPr>
          <w:rFonts w:ascii="Times New Roman" w:hAnsi="Times New Roman" w:cs="Times New Roman"/>
          <w:sz w:val="24"/>
          <w:szCs w:val="24"/>
        </w:rPr>
        <w:t>las estrategias motivadoras para estimular y disminuir a través de los diferentes juegos recreativos el sobrepeso</w:t>
      </w:r>
      <w:r w:rsidR="00151F1D" w:rsidRPr="00C44877">
        <w:rPr>
          <w:rFonts w:ascii="Times New Roman" w:hAnsi="Times New Roman" w:cs="Times New Roman"/>
          <w:sz w:val="24"/>
          <w:szCs w:val="24"/>
        </w:rPr>
        <w:t xml:space="preserve"> en los </w:t>
      </w:r>
      <w:r w:rsidR="00E34F43" w:rsidRPr="00C44877">
        <w:rPr>
          <w:rFonts w:ascii="Times New Roman" w:hAnsi="Times New Roman" w:cs="Times New Roman"/>
          <w:sz w:val="24"/>
          <w:szCs w:val="24"/>
        </w:rPr>
        <w:t>estudiantes de</w:t>
      </w:r>
      <w:r w:rsidRPr="00C44877">
        <w:rPr>
          <w:rFonts w:ascii="Times New Roman" w:hAnsi="Times New Roman" w:cs="Times New Roman"/>
          <w:sz w:val="24"/>
          <w:szCs w:val="24"/>
        </w:rPr>
        <w:t xml:space="preserve"> la U.E. “Antonio MinguetLetteron”, en el Municipio Carlos Arvelo del  Estado Carabobo.</w:t>
      </w:r>
    </w:p>
    <w:p w:rsidR="00E527DE" w:rsidRPr="00C44877" w:rsidRDefault="00E527DE" w:rsidP="00C44877">
      <w:pPr>
        <w:pStyle w:val="Prrafodelista"/>
        <w:numPr>
          <w:ilvl w:val="0"/>
          <w:numId w:val="1"/>
        </w:numPr>
        <w:spacing w:after="0" w:line="360" w:lineRule="auto"/>
        <w:ind w:firstLine="567"/>
        <w:jc w:val="both"/>
        <w:rPr>
          <w:rFonts w:ascii="Times New Roman" w:hAnsi="Times New Roman" w:cs="Times New Roman"/>
          <w:sz w:val="24"/>
          <w:szCs w:val="24"/>
        </w:rPr>
      </w:pPr>
      <w:r w:rsidRPr="00C44877">
        <w:rPr>
          <w:rFonts w:ascii="Times New Roman" w:hAnsi="Times New Roman" w:cs="Times New Roman"/>
          <w:sz w:val="24"/>
          <w:szCs w:val="24"/>
        </w:rPr>
        <w:t xml:space="preserve">Plantear </w:t>
      </w:r>
      <w:r w:rsidR="00151F1D" w:rsidRPr="00C44877">
        <w:rPr>
          <w:rFonts w:ascii="Times New Roman" w:hAnsi="Times New Roman" w:cs="Times New Roman"/>
          <w:sz w:val="24"/>
          <w:szCs w:val="24"/>
        </w:rPr>
        <w:t xml:space="preserve">estrategias motivadoras para estimular y disminuir a través de los diferentes juegos recreativos el sobrepeso en los estudiantes </w:t>
      </w:r>
      <w:r w:rsidRPr="00C44877">
        <w:rPr>
          <w:rFonts w:ascii="Times New Roman" w:hAnsi="Times New Roman" w:cs="Times New Roman"/>
          <w:sz w:val="24"/>
          <w:szCs w:val="24"/>
        </w:rPr>
        <w:t>de la U.E. “Antonio MinguetLetteron”, en el Municipio Carlos Arvelo del  Estado Carabobo.</w:t>
      </w:r>
    </w:p>
    <w:p w:rsidR="00E95EA7" w:rsidRPr="00C44877" w:rsidRDefault="00E95EA7" w:rsidP="00C44877">
      <w:pPr>
        <w:spacing w:after="0" w:line="360" w:lineRule="auto"/>
        <w:ind w:firstLine="567"/>
        <w:jc w:val="both"/>
        <w:rPr>
          <w:rFonts w:ascii="Times New Roman" w:hAnsi="Times New Roman" w:cs="Times New Roman"/>
          <w:sz w:val="24"/>
          <w:szCs w:val="24"/>
        </w:rPr>
      </w:pPr>
    </w:p>
    <w:p w:rsidR="006B4114" w:rsidRPr="00C44877" w:rsidRDefault="006B4114" w:rsidP="00C44877">
      <w:pPr>
        <w:spacing w:after="0"/>
        <w:ind w:firstLine="567"/>
        <w:jc w:val="center"/>
        <w:rPr>
          <w:rFonts w:ascii="Times New Roman" w:hAnsi="Times New Roman" w:cs="Times New Roman"/>
          <w:sz w:val="24"/>
          <w:szCs w:val="24"/>
        </w:rPr>
      </w:pPr>
      <w:r w:rsidRPr="00C44877">
        <w:rPr>
          <w:rFonts w:ascii="Times New Roman" w:hAnsi="Times New Roman" w:cs="Times New Roman"/>
          <w:b/>
          <w:sz w:val="24"/>
          <w:szCs w:val="24"/>
        </w:rPr>
        <w:t>Ju</w:t>
      </w:r>
      <w:r w:rsidR="0022742A" w:rsidRPr="00C44877">
        <w:rPr>
          <w:rFonts w:ascii="Times New Roman" w:hAnsi="Times New Roman" w:cs="Times New Roman"/>
          <w:b/>
          <w:sz w:val="24"/>
          <w:szCs w:val="24"/>
        </w:rPr>
        <w:t>stificación de la Investigación</w:t>
      </w:r>
    </w:p>
    <w:p w:rsidR="0026041F" w:rsidRPr="00C44877" w:rsidRDefault="0022742A" w:rsidP="00C44877">
      <w:pPr>
        <w:spacing w:after="0" w:line="360" w:lineRule="auto"/>
        <w:ind w:firstLine="567"/>
        <w:jc w:val="both"/>
        <w:rPr>
          <w:rFonts w:ascii="Times New Roman" w:eastAsia="Times New Roman" w:hAnsi="Times New Roman" w:cs="Times New Roman"/>
          <w:sz w:val="24"/>
          <w:szCs w:val="24"/>
        </w:rPr>
      </w:pPr>
      <w:r w:rsidRPr="00C44877">
        <w:rPr>
          <w:rFonts w:ascii="Times New Roman" w:eastAsia="Times New Roman" w:hAnsi="Times New Roman" w:cs="Times New Roman"/>
          <w:iCs/>
          <w:sz w:val="24"/>
          <w:szCs w:val="24"/>
        </w:rPr>
        <w:t xml:space="preserve">La realización regular y sistemática de una actividad física ha demostrado ser una práctica sumamente beneficiosa en la prevención, desarrollo y </w:t>
      </w:r>
      <w:r w:rsidRPr="00C44877">
        <w:rPr>
          <w:rFonts w:ascii="Times New Roman" w:eastAsia="Times New Roman" w:hAnsi="Times New Roman" w:cs="Times New Roman"/>
          <w:iCs/>
          <w:sz w:val="24"/>
          <w:szCs w:val="24"/>
        </w:rPr>
        <w:lastRenderedPageBreak/>
        <w:t>rehabilitación de la salud, así como un medio para forjar el carácter, la disciplina, la toma de decisiones y el cumplimiento de las reglas beneficiando así el desenvolvimiento del practicante en todos los ámbitos de la vida cotidiana. Hoy en día esta visión ha sido aceptada por muchos, sin embargo, a lo largo del tiempo, ha tenido sus períodos de auge y regresión.</w:t>
      </w:r>
      <w:r w:rsidRPr="00C44877">
        <w:rPr>
          <w:rFonts w:ascii="Times New Roman" w:eastAsia="Times New Roman" w:hAnsi="Times New Roman" w:cs="Times New Roman"/>
          <w:sz w:val="24"/>
          <w:szCs w:val="24"/>
        </w:rPr>
        <w:t xml:space="preserve"> Ya que con frecuencia la gente piense que hace suficiente ejercicio en el trabajo; colegios; en fin en el sitio donde pasa la mayor parte de sus horas diarias. Muchos piensan que son demasiado jóvenes para empezar, otros que su forma física ya es demasiado mala para intentar recuperarla. </w:t>
      </w:r>
    </w:p>
    <w:p w:rsidR="0022742A" w:rsidRPr="00C44877" w:rsidRDefault="0022742A" w:rsidP="00C44877">
      <w:pPr>
        <w:spacing w:after="0" w:line="360" w:lineRule="auto"/>
        <w:ind w:firstLine="567"/>
        <w:jc w:val="both"/>
        <w:rPr>
          <w:rFonts w:ascii="Times New Roman" w:eastAsia="Times New Roman" w:hAnsi="Times New Roman" w:cs="Times New Roman"/>
          <w:sz w:val="24"/>
          <w:szCs w:val="24"/>
        </w:rPr>
      </w:pPr>
      <w:r w:rsidRPr="00C44877">
        <w:rPr>
          <w:rFonts w:ascii="Times New Roman" w:eastAsia="Times New Roman" w:hAnsi="Times New Roman" w:cs="Times New Roman"/>
          <w:sz w:val="24"/>
          <w:szCs w:val="24"/>
        </w:rPr>
        <w:t>Obesidad, diabetes, o alguna discapacidad física, pueden ser las razones que desanimen al sujeto para comenzar a realizar actividad física. Pero en muchas ocasiones son simplemente la poca atracción a las actividades físicas presenciadas, o las expectativas de fatiga y dolor las que impiden que ni siquiera llegue a intentarse.</w:t>
      </w:r>
    </w:p>
    <w:p w:rsidR="0022742A" w:rsidRPr="00C44877" w:rsidRDefault="0022742A" w:rsidP="00C44877">
      <w:pPr>
        <w:spacing w:after="0" w:line="360" w:lineRule="auto"/>
        <w:ind w:firstLine="567"/>
        <w:jc w:val="both"/>
        <w:rPr>
          <w:rFonts w:ascii="Times New Roman" w:eastAsia="Times New Roman" w:hAnsi="Times New Roman" w:cs="Times New Roman"/>
          <w:sz w:val="24"/>
          <w:szCs w:val="24"/>
        </w:rPr>
      </w:pPr>
      <w:r w:rsidRPr="00C44877">
        <w:rPr>
          <w:rFonts w:ascii="Times New Roman" w:eastAsia="Times New Roman" w:hAnsi="Times New Roman" w:cs="Times New Roman"/>
          <w:sz w:val="24"/>
          <w:szCs w:val="24"/>
        </w:rPr>
        <w:t xml:space="preserve">Ahora bien, se evidencia que quienes llevan una vida físicamente activa pueden obtener una larga lista de beneficios para su salud; tales como: la disminución del riesgo de mortalidad por enfermedades cardiovasculares en general y en especial de mortalidad por cardiopatía isquémica derivada del sobre peso, además previene y/o retrasa el desarrollo de hipertensión arterial, y disminuye los valores de tensión arterial en hipertensos, mejora el perfil de los lípidos en sangre (reduce los triglicéridos y aumenta el colesterol HDL) y la reducción de la glucemia; </w:t>
      </w:r>
      <w:r w:rsidR="00E71E3E" w:rsidRPr="00C44877">
        <w:rPr>
          <w:rFonts w:ascii="Times New Roman" w:eastAsia="Times New Roman" w:hAnsi="Times New Roman" w:cs="Times New Roman"/>
          <w:sz w:val="24"/>
          <w:szCs w:val="24"/>
        </w:rPr>
        <w:t>así</w:t>
      </w:r>
      <w:r w:rsidRPr="00C44877">
        <w:rPr>
          <w:rFonts w:ascii="Times New Roman" w:eastAsia="Times New Roman" w:hAnsi="Times New Roman" w:cs="Times New Roman"/>
          <w:sz w:val="24"/>
          <w:szCs w:val="24"/>
        </w:rPr>
        <w:t xml:space="preserve"> como también disminuye el riesgo de padecer diabetes no insulino </w:t>
      </w:r>
      <w:r w:rsidR="00E34F43" w:rsidRPr="00C44877">
        <w:rPr>
          <w:rFonts w:ascii="Times New Roman" w:eastAsia="Times New Roman" w:hAnsi="Times New Roman" w:cs="Times New Roman"/>
          <w:sz w:val="24"/>
          <w:szCs w:val="24"/>
        </w:rPr>
        <w:t>dependiente. Ayuda</w:t>
      </w:r>
      <w:r w:rsidRPr="00C44877">
        <w:rPr>
          <w:rFonts w:ascii="Times New Roman" w:eastAsia="Times New Roman" w:hAnsi="Times New Roman" w:cs="Times New Roman"/>
          <w:sz w:val="24"/>
          <w:szCs w:val="24"/>
        </w:rPr>
        <w:t xml:space="preserve"> a mantener y mejorar la fuerza y la resistencia muscular, incrementando la capacidad funcional para realizar otras actividades físicas de la vida diaria; entre otros.</w:t>
      </w:r>
    </w:p>
    <w:p w:rsidR="0026041F" w:rsidRPr="00C44877" w:rsidRDefault="0022742A" w:rsidP="00C44877">
      <w:pPr>
        <w:spacing w:after="0" w:line="360" w:lineRule="auto"/>
        <w:ind w:firstLine="567"/>
        <w:jc w:val="both"/>
        <w:rPr>
          <w:rFonts w:ascii="Times New Roman" w:eastAsia="Times New Roman" w:hAnsi="Times New Roman" w:cs="Times New Roman"/>
          <w:iCs/>
          <w:sz w:val="24"/>
          <w:szCs w:val="24"/>
        </w:rPr>
      </w:pPr>
      <w:r w:rsidRPr="00C44877">
        <w:rPr>
          <w:rFonts w:ascii="Times New Roman" w:eastAsia="Times New Roman" w:hAnsi="Times New Roman" w:cs="Times New Roman"/>
          <w:iCs/>
          <w:sz w:val="24"/>
          <w:szCs w:val="24"/>
        </w:rPr>
        <w:t xml:space="preserve">Entre tanto, el organismo humano como consecuencia del entrenamiento físico regular, presenta en sus diferentes aparatos y sistemas modificaciones morfológicas y funcionales que denominamos adaptaciones, las cuales </w:t>
      </w:r>
      <w:r w:rsidR="00E71E3E" w:rsidRPr="00C44877">
        <w:rPr>
          <w:rFonts w:ascii="Times New Roman" w:eastAsia="Times New Roman" w:hAnsi="Times New Roman" w:cs="Times New Roman"/>
          <w:iCs/>
          <w:sz w:val="24"/>
          <w:szCs w:val="24"/>
        </w:rPr>
        <w:t>va</w:t>
      </w:r>
      <w:r w:rsidRPr="00C44877">
        <w:rPr>
          <w:rFonts w:ascii="Times New Roman" w:eastAsia="Times New Roman" w:hAnsi="Times New Roman" w:cs="Times New Roman"/>
          <w:iCs/>
          <w:sz w:val="24"/>
          <w:szCs w:val="24"/>
        </w:rPr>
        <w:t xml:space="preserve"> a permitir, por una parte, prevenir </w:t>
      </w:r>
      <w:r w:rsidR="00E71E3E" w:rsidRPr="00C44877">
        <w:rPr>
          <w:rFonts w:ascii="Times New Roman" w:eastAsia="Times New Roman" w:hAnsi="Times New Roman" w:cs="Times New Roman"/>
          <w:iCs/>
          <w:sz w:val="24"/>
          <w:szCs w:val="24"/>
        </w:rPr>
        <w:t>o</w:t>
      </w:r>
      <w:r w:rsidRPr="00C44877">
        <w:rPr>
          <w:rFonts w:ascii="Times New Roman" w:eastAsia="Times New Roman" w:hAnsi="Times New Roman" w:cs="Times New Roman"/>
          <w:iCs/>
          <w:sz w:val="24"/>
          <w:szCs w:val="24"/>
        </w:rPr>
        <w:t xml:space="preserve"> retrasar la aparición de determinadas enfermedades y por otra parte mejorar la capacidad de realizar un esfuerzo físico. Una persona entrenada físicamente será capaz de correr a la parada del autobús sin cansarse demasiado, jugar con sus hijos</w:t>
      </w:r>
      <w:r w:rsidR="0026041F" w:rsidRPr="00C44877">
        <w:rPr>
          <w:rFonts w:ascii="Times New Roman" w:eastAsia="Times New Roman" w:hAnsi="Times New Roman" w:cs="Times New Roman"/>
          <w:iCs/>
          <w:sz w:val="24"/>
          <w:szCs w:val="24"/>
        </w:rPr>
        <w:t xml:space="preserve"> con mayor vitalidad.</w:t>
      </w:r>
    </w:p>
    <w:p w:rsidR="0022742A" w:rsidRPr="00C44877" w:rsidRDefault="0026041F" w:rsidP="00C44877">
      <w:pPr>
        <w:spacing w:after="0" w:line="360" w:lineRule="auto"/>
        <w:ind w:firstLine="567"/>
        <w:jc w:val="both"/>
        <w:rPr>
          <w:rFonts w:ascii="Times New Roman" w:eastAsia="Times New Roman" w:hAnsi="Times New Roman" w:cs="Times New Roman"/>
          <w:sz w:val="24"/>
          <w:szCs w:val="24"/>
        </w:rPr>
      </w:pPr>
      <w:r w:rsidRPr="00C44877">
        <w:rPr>
          <w:rFonts w:ascii="Times New Roman" w:eastAsia="Times New Roman" w:hAnsi="Times New Roman" w:cs="Times New Roman"/>
          <w:iCs/>
          <w:sz w:val="24"/>
          <w:szCs w:val="24"/>
        </w:rPr>
        <w:lastRenderedPageBreak/>
        <w:t xml:space="preserve"> E</w:t>
      </w:r>
      <w:r w:rsidR="0022742A" w:rsidRPr="00C44877">
        <w:rPr>
          <w:rFonts w:ascii="Times New Roman" w:eastAsia="Times New Roman" w:hAnsi="Times New Roman" w:cs="Times New Roman"/>
          <w:iCs/>
          <w:sz w:val="24"/>
          <w:szCs w:val="24"/>
        </w:rPr>
        <w:t xml:space="preserve">s decir, </w:t>
      </w:r>
      <w:r w:rsidR="0022742A" w:rsidRPr="00C44877">
        <w:rPr>
          <w:rFonts w:ascii="Times New Roman" w:eastAsia="Times New Roman" w:hAnsi="Times New Roman" w:cs="Times New Roman"/>
          <w:sz w:val="24"/>
          <w:szCs w:val="24"/>
        </w:rPr>
        <w:t>i</w:t>
      </w:r>
      <w:r w:rsidR="0022742A" w:rsidRPr="00C44877">
        <w:rPr>
          <w:rFonts w:ascii="Times New Roman" w:eastAsia="Times New Roman" w:hAnsi="Times New Roman" w:cs="Times New Roman"/>
          <w:iCs/>
          <w:sz w:val="24"/>
          <w:szCs w:val="24"/>
        </w:rPr>
        <w:t>ndudablemente el ejercicio físico regular nos permite desde el punto de vista psicológico afrontar la vida con mayor optimismo y mejor disposición, a la vez que socialmente es un medio de integración en distintos grupos humanos</w:t>
      </w:r>
      <w:r w:rsidR="0005467A" w:rsidRPr="00C44877">
        <w:rPr>
          <w:rFonts w:ascii="Times New Roman" w:eastAsia="Times New Roman" w:hAnsi="Times New Roman" w:cs="Times New Roman"/>
          <w:iCs/>
          <w:sz w:val="24"/>
          <w:szCs w:val="24"/>
        </w:rPr>
        <w:t xml:space="preserve"> y más </w:t>
      </w:r>
      <w:r w:rsidR="00E71E3E" w:rsidRPr="00C44877">
        <w:rPr>
          <w:rFonts w:ascii="Times New Roman" w:eastAsia="Times New Roman" w:hAnsi="Times New Roman" w:cs="Times New Roman"/>
          <w:iCs/>
          <w:sz w:val="24"/>
          <w:szCs w:val="24"/>
        </w:rPr>
        <w:t>aún</w:t>
      </w:r>
      <w:r w:rsidR="0005467A" w:rsidRPr="00C44877">
        <w:rPr>
          <w:rFonts w:ascii="Times New Roman" w:eastAsia="Times New Roman" w:hAnsi="Times New Roman" w:cs="Times New Roman"/>
          <w:iCs/>
          <w:sz w:val="24"/>
          <w:szCs w:val="24"/>
        </w:rPr>
        <w:t xml:space="preserve"> cuando se practica a temprana edad</w:t>
      </w:r>
      <w:r w:rsidR="0022742A" w:rsidRPr="00C44877">
        <w:rPr>
          <w:rFonts w:ascii="Times New Roman" w:eastAsia="Times New Roman" w:hAnsi="Times New Roman" w:cs="Times New Roman"/>
          <w:sz w:val="24"/>
          <w:szCs w:val="24"/>
        </w:rPr>
        <w:t>,</w:t>
      </w:r>
      <w:r w:rsidR="0005467A" w:rsidRPr="00C44877">
        <w:rPr>
          <w:rFonts w:ascii="Times New Roman" w:eastAsia="Times New Roman" w:hAnsi="Times New Roman" w:cs="Times New Roman"/>
          <w:sz w:val="24"/>
          <w:szCs w:val="24"/>
        </w:rPr>
        <w:t xml:space="preserve"> y por otro lado, se fortalecerse </w:t>
      </w:r>
      <w:r w:rsidR="0022742A" w:rsidRPr="00C44877">
        <w:rPr>
          <w:rFonts w:ascii="Times New Roman" w:eastAsia="Times New Roman" w:hAnsi="Times New Roman" w:cs="Times New Roman"/>
          <w:sz w:val="24"/>
          <w:szCs w:val="24"/>
        </w:rPr>
        <w:t xml:space="preserve">ante el </w:t>
      </w:r>
      <w:r w:rsidR="0005467A" w:rsidRPr="00C44877">
        <w:rPr>
          <w:rFonts w:ascii="Times New Roman" w:eastAsia="Times New Roman" w:hAnsi="Times New Roman" w:cs="Times New Roman"/>
          <w:sz w:val="24"/>
          <w:szCs w:val="24"/>
        </w:rPr>
        <w:t>aburrimiento, tedio y cansancio por lo que sumamente importante que las actividades físicas sean presentadas desde un ambiente grato lleno de una atractiva dinámica y alegría; ósea preferiblemente juegos que estimulen a participar de ellos.</w:t>
      </w:r>
    </w:p>
    <w:p w:rsidR="00000092" w:rsidRPr="00C44877" w:rsidRDefault="0005467A" w:rsidP="00C44877">
      <w:pPr>
        <w:spacing w:after="0" w:line="360" w:lineRule="auto"/>
        <w:ind w:firstLine="567"/>
        <w:jc w:val="both"/>
        <w:rPr>
          <w:rFonts w:ascii="Times New Roman" w:hAnsi="Times New Roman" w:cs="Times New Roman"/>
          <w:sz w:val="24"/>
          <w:szCs w:val="24"/>
        </w:rPr>
      </w:pPr>
      <w:r w:rsidRPr="00C44877">
        <w:rPr>
          <w:rFonts w:ascii="Times New Roman" w:hAnsi="Times New Roman" w:cs="Times New Roman"/>
          <w:sz w:val="24"/>
          <w:szCs w:val="24"/>
        </w:rPr>
        <w:t>Es por ello que se quiere que</w:t>
      </w:r>
      <w:r w:rsidR="00101294" w:rsidRPr="00C44877">
        <w:rPr>
          <w:rFonts w:ascii="Times New Roman" w:hAnsi="Times New Roman" w:cs="Times New Roman"/>
          <w:sz w:val="24"/>
          <w:szCs w:val="24"/>
        </w:rPr>
        <w:t xml:space="preserve"> la presente investigación ofrezca </w:t>
      </w:r>
      <w:r w:rsidRPr="00C44877">
        <w:rPr>
          <w:rFonts w:ascii="Times New Roman" w:hAnsi="Times New Roman" w:cs="Times New Roman"/>
          <w:sz w:val="24"/>
          <w:szCs w:val="24"/>
        </w:rPr>
        <w:t xml:space="preserve">la recreación como </w:t>
      </w:r>
      <w:r w:rsidR="00101294" w:rsidRPr="00C44877">
        <w:rPr>
          <w:rFonts w:ascii="Times New Roman" w:hAnsi="Times New Roman" w:cs="Times New Roman"/>
          <w:sz w:val="24"/>
          <w:szCs w:val="24"/>
        </w:rPr>
        <w:t xml:space="preserve">estrategia motivadora para estimular y disminuir el sobrepeso en los estudiantes </w:t>
      </w:r>
      <w:r w:rsidRPr="00C44877">
        <w:rPr>
          <w:rFonts w:ascii="Times New Roman" w:hAnsi="Times New Roman" w:cs="Times New Roman"/>
          <w:sz w:val="24"/>
          <w:szCs w:val="24"/>
        </w:rPr>
        <w:t xml:space="preserve">de la Unidad Educativa antes mencionada, </w:t>
      </w:r>
      <w:r w:rsidR="00B70F79" w:rsidRPr="00C44877">
        <w:rPr>
          <w:rFonts w:ascii="Times New Roman" w:eastAsia="Times New Roman" w:hAnsi="Times New Roman" w:cs="Times New Roman"/>
          <w:iCs/>
          <w:sz w:val="24"/>
          <w:szCs w:val="24"/>
        </w:rPr>
        <w:t>La recreación es un factor importante en el desarrollo del ser humano, ya que la recreación en el ser humano reproduce diversos valores asociados con el sentido y bien, una experiencia de recreación, propicia ámbitos de encuentros, de intercambios e interacciones haciendo referencia a la verdadera diversión, el consumo material no solo físico sino humano del cual se disponga en un lugar y momento determinado, combinando los valores sociales que sustenta la equidad, la igualdad, la valoración personal mediante una “actividad deportiva divertida.”</w:t>
      </w:r>
      <w:r w:rsidR="00B70F79" w:rsidRPr="00C44877">
        <w:rPr>
          <w:rFonts w:ascii="Times New Roman" w:hAnsi="Times New Roman" w:cs="Times New Roman"/>
          <w:sz w:val="24"/>
          <w:szCs w:val="24"/>
        </w:rPr>
        <w:t xml:space="preserve">Puesto que este método de enseñar o practicar </w:t>
      </w:r>
      <w:r w:rsidR="00E34F43" w:rsidRPr="00C44877">
        <w:rPr>
          <w:rFonts w:ascii="Times New Roman" w:hAnsi="Times New Roman" w:cs="Times New Roman"/>
          <w:sz w:val="24"/>
          <w:szCs w:val="24"/>
        </w:rPr>
        <w:t>algo exhibe</w:t>
      </w:r>
      <w:r w:rsidR="00B70F79" w:rsidRPr="00C44877">
        <w:rPr>
          <w:rFonts w:ascii="Times New Roman" w:hAnsi="Times New Roman" w:cs="Times New Roman"/>
          <w:sz w:val="24"/>
          <w:szCs w:val="24"/>
        </w:rPr>
        <w:t xml:space="preserve"> un ambiente</w:t>
      </w:r>
      <w:r w:rsidR="00101294" w:rsidRPr="00C44877">
        <w:rPr>
          <w:rFonts w:ascii="Times New Roman" w:hAnsi="Times New Roman" w:cs="Times New Roman"/>
          <w:sz w:val="24"/>
          <w:szCs w:val="24"/>
        </w:rPr>
        <w:t xml:space="preserve"> de importancia significativa en la sociedad actual venezolana hoy en día</w:t>
      </w:r>
      <w:r w:rsidR="00B70F79" w:rsidRPr="00C44877">
        <w:rPr>
          <w:rFonts w:ascii="Times New Roman" w:hAnsi="Times New Roman" w:cs="Times New Roman"/>
          <w:sz w:val="24"/>
          <w:szCs w:val="24"/>
        </w:rPr>
        <w:t xml:space="preserve"> y sobre todo en el ámbito educacional</w:t>
      </w:r>
      <w:r w:rsidR="00101294" w:rsidRPr="00C44877">
        <w:rPr>
          <w:rFonts w:ascii="Times New Roman" w:hAnsi="Times New Roman" w:cs="Times New Roman"/>
          <w:sz w:val="24"/>
          <w:szCs w:val="24"/>
        </w:rPr>
        <w:t>.</w:t>
      </w:r>
    </w:p>
    <w:p w:rsidR="004F19D3" w:rsidRPr="00C44877" w:rsidRDefault="00000092" w:rsidP="00C44877">
      <w:pPr>
        <w:spacing w:after="0" w:line="360" w:lineRule="auto"/>
        <w:ind w:firstLine="567"/>
        <w:jc w:val="both"/>
        <w:rPr>
          <w:rFonts w:ascii="Times New Roman" w:hAnsi="Times New Roman" w:cs="Times New Roman"/>
          <w:sz w:val="24"/>
          <w:szCs w:val="24"/>
        </w:rPr>
      </w:pPr>
      <w:r w:rsidRPr="00C44877">
        <w:rPr>
          <w:rFonts w:ascii="Times New Roman" w:hAnsi="Times New Roman" w:cs="Times New Roman"/>
          <w:sz w:val="24"/>
          <w:szCs w:val="24"/>
        </w:rPr>
        <w:t xml:space="preserve">Desde el punto de vista social la investigación servirá para motivar a los alumnos </w:t>
      </w:r>
      <w:r w:rsidR="00E20527" w:rsidRPr="00C44877">
        <w:rPr>
          <w:rFonts w:ascii="Times New Roman" w:hAnsi="Times New Roman" w:cs="Times New Roman"/>
          <w:sz w:val="24"/>
          <w:szCs w:val="24"/>
        </w:rPr>
        <w:t>a</w:t>
      </w:r>
      <w:r w:rsidRPr="00C44877">
        <w:rPr>
          <w:rFonts w:ascii="Times New Roman" w:hAnsi="Times New Roman" w:cs="Times New Roman"/>
          <w:sz w:val="24"/>
          <w:szCs w:val="24"/>
        </w:rPr>
        <w:t xml:space="preserve"> que realicen actividades físicas de manera divertida y dinámica, rompiendo con los esquemas rutinarios que se han utilizado por años mediantes excesivas actividades físicas a tal grado que las encuentran muy aburridas y dolorosas, </w:t>
      </w:r>
      <w:r w:rsidR="00176811" w:rsidRPr="00C44877">
        <w:rPr>
          <w:rFonts w:ascii="Times New Roman" w:hAnsi="Times New Roman" w:cs="Times New Roman"/>
          <w:sz w:val="24"/>
          <w:szCs w:val="24"/>
        </w:rPr>
        <w:t xml:space="preserve">la finalidad de esta estrategia motivadora es integrar a los </w:t>
      </w:r>
      <w:r w:rsidR="00E34F43" w:rsidRPr="00C44877">
        <w:rPr>
          <w:rFonts w:ascii="Times New Roman" w:hAnsi="Times New Roman" w:cs="Times New Roman"/>
          <w:sz w:val="24"/>
          <w:szCs w:val="24"/>
        </w:rPr>
        <w:t>estudiantes de</w:t>
      </w:r>
      <w:r w:rsidR="00E527DE" w:rsidRPr="00C44877">
        <w:rPr>
          <w:rFonts w:ascii="Times New Roman" w:hAnsi="Times New Roman" w:cs="Times New Roman"/>
          <w:sz w:val="24"/>
          <w:szCs w:val="24"/>
        </w:rPr>
        <w:t xml:space="preserve"> la U.E.“Antonio MinguetLetteron”, en el Municipio Carlos Arvelo del  Estado </w:t>
      </w:r>
      <w:r w:rsidR="00E34F43" w:rsidRPr="00C44877">
        <w:rPr>
          <w:rFonts w:ascii="Times New Roman" w:hAnsi="Times New Roman" w:cs="Times New Roman"/>
          <w:sz w:val="24"/>
          <w:szCs w:val="24"/>
        </w:rPr>
        <w:t>Carabobo con</w:t>
      </w:r>
      <w:r w:rsidR="00176811" w:rsidRPr="00C44877">
        <w:rPr>
          <w:rFonts w:ascii="Times New Roman" w:hAnsi="Times New Roman" w:cs="Times New Roman"/>
          <w:sz w:val="24"/>
          <w:szCs w:val="24"/>
        </w:rPr>
        <w:t xml:space="preserve"> sobrepeso a dicha actividades a fin de crear un ambiente educativo </w:t>
      </w:r>
      <w:r w:rsidR="00A05C4E" w:rsidRPr="00C44877">
        <w:rPr>
          <w:rFonts w:ascii="Times New Roman" w:hAnsi="Times New Roman" w:cs="Times New Roman"/>
          <w:sz w:val="24"/>
          <w:szCs w:val="24"/>
        </w:rPr>
        <w:t xml:space="preserve">donde los estudiantes participen en igualdad sin importar su peso o condición física. </w:t>
      </w:r>
      <w:r w:rsidR="00E20527" w:rsidRPr="00C44877">
        <w:rPr>
          <w:rFonts w:ascii="Times New Roman" w:hAnsi="Times New Roman" w:cs="Times New Roman"/>
          <w:sz w:val="24"/>
          <w:szCs w:val="24"/>
        </w:rPr>
        <w:t xml:space="preserve">Se </w:t>
      </w:r>
      <w:r w:rsidR="00B70F79" w:rsidRPr="00C44877">
        <w:rPr>
          <w:rFonts w:ascii="Times New Roman" w:hAnsi="Times New Roman" w:cs="Times New Roman"/>
          <w:sz w:val="24"/>
          <w:szCs w:val="24"/>
        </w:rPr>
        <w:t>esperanza</w:t>
      </w:r>
      <w:r w:rsidR="00E20527" w:rsidRPr="00C44877">
        <w:rPr>
          <w:rFonts w:ascii="Times New Roman" w:hAnsi="Times New Roman" w:cs="Times New Roman"/>
          <w:sz w:val="24"/>
          <w:szCs w:val="24"/>
        </w:rPr>
        <w:t xml:space="preserve"> que la misma brinde alternativa de solución para atacar el sedentarismo y la falta de motivación</w:t>
      </w:r>
      <w:r w:rsidR="00B70F79" w:rsidRPr="00C44877">
        <w:rPr>
          <w:rFonts w:ascii="Times New Roman" w:hAnsi="Times New Roman" w:cs="Times New Roman"/>
          <w:sz w:val="24"/>
          <w:szCs w:val="24"/>
        </w:rPr>
        <w:t>,</w:t>
      </w:r>
      <w:r w:rsidR="00E20527" w:rsidRPr="00C44877">
        <w:rPr>
          <w:rFonts w:ascii="Times New Roman" w:hAnsi="Times New Roman" w:cs="Times New Roman"/>
          <w:sz w:val="24"/>
          <w:szCs w:val="24"/>
        </w:rPr>
        <w:t xml:space="preserve"> de los alumnos que tienen sobrepeso</w:t>
      </w:r>
      <w:r w:rsidR="00B70F79" w:rsidRPr="00C44877">
        <w:rPr>
          <w:rFonts w:ascii="Times New Roman" w:hAnsi="Times New Roman" w:cs="Times New Roman"/>
          <w:sz w:val="24"/>
          <w:szCs w:val="24"/>
        </w:rPr>
        <w:t>,</w:t>
      </w:r>
      <w:r w:rsidR="00E20527" w:rsidRPr="00C44877">
        <w:rPr>
          <w:rFonts w:ascii="Times New Roman" w:hAnsi="Times New Roman" w:cs="Times New Roman"/>
          <w:sz w:val="24"/>
          <w:szCs w:val="24"/>
        </w:rPr>
        <w:t xml:space="preserve"> para realizar actividades físicas con métodos recreativas.  </w:t>
      </w:r>
    </w:p>
    <w:p w:rsidR="004F19D3" w:rsidRPr="00C44877" w:rsidRDefault="004F19D3" w:rsidP="00C44877">
      <w:pPr>
        <w:spacing w:after="0" w:line="360" w:lineRule="auto"/>
        <w:ind w:firstLine="567"/>
        <w:jc w:val="both"/>
        <w:rPr>
          <w:rFonts w:ascii="Times New Roman" w:hAnsi="Times New Roman" w:cs="Times New Roman"/>
          <w:sz w:val="24"/>
          <w:szCs w:val="24"/>
        </w:rPr>
      </w:pPr>
    </w:p>
    <w:p w:rsidR="00E20527" w:rsidRPr="00C44877" w:rsidRDefault="00E20527" w:rsidP="00C44877">
      <w:pPr>
        <w:spacing w:after="0" w:line="360" w:lineRule="auto"/>
        <w:ind w:firstLine="567"/>
        <w:jc w:val="both"/>
        <w:rPr>
          <w:rFonts w:ascii="Times New Roman" w:hAnsi="Times New Roman" w:cs="Times New Roman"/>
          <w:sz w:val="24"/>
          <w:szCs w:val="24"/>
        </w:rPr>
      </w:pPr>
      <w:r w:rsidRPr="00C44877">
        <w:rPr>
          <w:rFonts w:ascii="Times New Roman" w:hAnsi="Times New Roman" w:cs="Times New Roman"/>
          <w:sz w:val="24"/>
          <w:szCs w:val="24"/>
        </w:rPr>
        <w:t xml:space="preserve">Evidentemente dicha estrategia conlleva beneficios directos, a los estudiantes que tienen sobrepeso bajo un paradigma integral donde el desarrollo motriz de cada persona posea estándares propios a fin de consolidar un </w:t>
      </w:r>
      <w:r w:rsidR="00B70F79" w:rsidRPr="00C44877">
        <w:rPr>
          <w:rFonts w:ascii="Times New Roman" w:hAnsi="Times New Roman" w:cs="Times New Roman"/>
          <w:sz w:val="24"/>
          <w:szCs w:val="24"/>
        </w:rPr>
        <w:t xml:space="preserve">proceso eficaz y constructivo en dicha institución. </w:t>
      </w:r>
    </w:p>
    <w:p w:rsidR="00E85EAB" w:rsidRPr="00C44877" w:rsidRDefault="00E85EAB" w:rsidP="00C44877">
      <w:pPr>
        <w:spacing w:after="0" w:line="360" w:lineRule="auto"/>
        <w:ind w:firstLine="567"/>
        <w:jc w:val="both"/>
        <w:rPr>
          <w:rFonts w:ascii="Times New Roman" w:hAnsi="Times New Roman" w:cs="Times New Roman"/>
          <w:sz w:val="24"/>
          <w:szCs w:val="24"/>
        </w:rPr>
      </w:pPr>
    </w:p>
    <w:p w:rsidR="00CA55FC" w:rsidRPr="00C44877" w:rsidRDefault="00CA55FC" w:rsidP="00C44877">
      <w:pPr>
        <w:spacing w:after="0" w:line="360" w:lineRule="auto"/>
        <w:ind w:firstLine="567"/>
        <w:jc w:val="both"/>
        <w:rPr>
          <w:rFonts w:ascii="Times New Roman" w:hAnsi="Times New Roman" w:cs="Times New Roman"/>
          <w:sz w:val="24"/>
          <w:szCs w:val="24"/>
        </w:rPr>
      </w:pPr>
    </w:p>
    <w:p w:rsidR="00CD6BE2" w:rsidRPr="00C44877" w:rsidRDefault="00CD6BE2" w:rsidP="00C44877">
      <w:pPr>
        <w:spacing w:after="0" w:line="360" w:lineRule="auto"/>
        <w:ind w:firstLine="567"/>
        <w:jc w:val="both"/>
        <w:rPr>
          <w:rFonts w:ascii="Times New Roman" w:hAnsi="Times New Roman" w:cs="Times New Roman"/>
          <w:sz w:val="24"/>
          <w:szCs w:val="24"/>
        </w:rPr>
        <w:sectPr w:rsidR="00CD6BE2" w:rsidRPr="00C44877" w:rsidSect="00317661">
          <w:pgSz w:w="11906" w:h="16838"/>
          <w:pgMar w:top="1701" w:right="1701" w:bottom="1701" w:left="2268" w:header="709" w:footer="709" w:gutter="0"/>
          <w:cols w:space="708"/>
          <w:docGrid w:linePitch="360"/>
        </w:sectPr>
      </w:pPr>
    </w:p>
    <w:p w:rsidR="00312964" w:rsidRDefault="00312964" w:rsidP="00C44877">
      <w:pPr>
        <w:tabs>
          <w:tab w:val="left" w:pos="3150"/>
          <w:tab w:val="center" w:pos="3968"/>
        </w:tabs>
        <w:spacing w:after="0" w:line="360" w:lineRule="auto"/>
        <w:ind w:firstLine="567"/>
        <w:jc w:val="center"/>
        <w:rPr>
          <w:rFonts w:ascii="Times New Roman" w:eastAsia="Calibri" w:hAnsi="Times New Roman" w:cs="Times New Roman"/>
          <w:b/>
          <w:sz w:val="24"/>
          <w:szCs w:val="24"/>
        </w:rPr>
      </w:pPr>
    </w:p>
    <w:p w:rsidR="00705E4A" w:rsidRDefault="00705E4A" w:rsidP="00C44877">
      <w:pPr>
        <w:tabs>
          <w:tab w:val="left" w:pos="3150"/>
          <w:tab w:val="center" w:pos="3968"/>
        </w:tabs>
        <w:spacing w:after="0" w:line="360" w:lineRule="auto"/>
        <w:ind w:firstLine="567"/>
        <w:jc w:val="center"/>
        <w:rPr>
          <w:rFonts w:ascii="Times New Roman" w:eastAsia="Calibri" w:hAnsi="Times New Roman" w:cs="Times New Roman"/>
          <w:b/>
          <w:sz w:val="24"/>
          <w:szCs w:val="24"/>
        </w:rPr>
      </w:pPr>
    </w:p>
    <w:p w:rsidR="00CA55FC" w:rsidRPr="00C44877" w:rsidRDefault="00CD6BE2" w:rsidP="00C44877">
      <w:pPr>
        <w:tabs>
          <w:tab w:val="left" w:pos="3150"/>
          <w:tab w:val="center" w:pos="3968"/>
        </w:tabs>
        <w:spacing w:after="0" w:line="360" w:lineRule="auto"/>
        <w:ind w:firstLine="567"/>
        <w:jc w:val="center"/>
        <w:rPr>
          <w:rFonts w:ascii="Times New Roman" w:eastAsia="Calibri" w:hAnsi="Times New Roman" w:cs="Times New Roman"/>
          <w:b/>
          <w:sz w:val="24"/>
          <w:szCs w:val="24"/>
        </w:rPr>
      </w:pPr>
      <w:r w:rsidRPr="00C44877">
        <w:rPr>
          <w:rFonts w:ascii="Times New Roman" w:eastAsia="Calibri" w:hAnsi="Times New Roman" w:cs="Times New Roman"/>
          <w:b/>
          <w:sz w:val="24"/>
          <w:szCs w:val="24"/>
        </w:rPr>
        <w:t>C</w:t>
      </w:r>
      <w:r w:rsidR="00CA55FC" w:rsidRPr="00C44877">
        <w:rPr>
          <w:rFonts w:ascii="Times New Roman" w:eastAsia="Calibri" w:hAnsi="Times New Roman" w:cs="Times New Roman"/>
          <w:b/>
          <w:sz w:val="24"/>
          <w:szCs w:val="24"/>
        </w:rPr>
        <w:t>APÍTULO II</w:t>
      </w:r>
    </w:p>
    <w:p w:rsidR="00CA55FC" w:rsidRPr="00C44877" w:rsidRDefault="00CA55FC" w:rsidP="00C44877">
      <w:pPr>
        <w:tabs>
          <w:tab w:val="left" w:pos="3150"/>
          <w:tab w:val="center" w:pos="3968"/>
        </w:tabs>
        <w:spacing w:after="0" w:line="360" w:lineRule="auto"/>
        <w:ind w:firstLine="567"/>
        <w:jc w:val="center"/>
        <w:rPr>
          <w:rFonts w:ascii="Times New Roman" w:eastAsia="Calibri" w:hAnsi="Times New Roman" w:cs="Times New Roman"/>
          <w:b/>
          <w:sz w:val="24"/>
          <w:szCs w:val="24"/>
        </w:rPr>
      </w:pPr>
    </w:p>
    <w:p w:rsidR="00CA55FC" w:rsidRPr="00C44877" w:rsidRDefault="00CA55FC" w:rsidP="00C44877">
      <w:pPr>
        <w:spacing w:after="0" w:line="360" w:lineRule="auto"/>
        <w:ind w:firstLine="567"/>
        <w:jc w:val="center"/>
        <w:rPr>
          <w:rFonts w:ascii="Times New Roman" w:eastAsia="Calibri" w:hAnsi="Times New Roman" w:cs="Times New Roman"/>
          <w:b/>
          <w:sz w:val="24"/>
          <w:szCs w:val="24"/>
        </w:rPr>
      </w:pPr>
      <w:r w:rsidRPr="00C44877">
        <w:rPr>
          <w:rFonts w:ascii="Times New Roman" w:eastAsia="Calibri" w:hAnsi="Times New Roman" w:cs="Times New Roman"/>
          <w:b/>
          <w:sz w:val="24"/>
          <w:szCs w:val="24"/>
        </w:rPr>
        <w:t xml:space="preserve">MARCO TEÓRICO </w:t>
      </w:r>
    </w:p>
    <w:p w:rsidR="00CA55FC" w:rsidRPr="00C44877" w:rsidRDefault="00CA55FC" w:rsidP="00C44877">
      <w:pPr>
        <w:tabs>
          <w:tab w:val="left" w:pos="3150"/>
          <w:tab w:val="center" w:pos="3968"/>
        </w:tabs>
        <w:spacing w:after="0" w:line="360" w:lineRule="auto"/>
        <w:ind w:firstLine="567"/>
        <w:jc w:val="center"/>
        <w:rPr>
          <w:rFonts w:ascii="Times New Roman" w:eastAsia="Calibri" w:hAnsi="Times New Roman" w:cs="Times New Roman"/>
          <w:b/>
          <w:sz w:val="24"/>
          <w:szCs w:val="24"/>
        </w:rPr>
      </w:pPr>
    </w:p>
    <w:p w:rsidR="00CA55FC" w:rsidRPr="00C44877" w:rsidRDefault="00CA55FC" w:rsidP="00C44877">
      <w:pPr>
        <w:spacing w:after="0" w:line="360" w:lineRule="auto"/>
        <w:ind w:firstLine="567"/>
        <w:jc w:val="both"/>
        <w:rPr>
          <w:rFonts w:ascii="Times New Roman" w:eastAsia="Calibri" w:hAnsi="Times New Roman" w:cs="Times New Roman"/>
          <w:color w:val="000000"/>
          <w:sz w:val="24"/>
          <w:szCs w:val="24"/>
        </w:rPr>
      </w:pPr>
      <w:r w:rsidRPr="00C44877">
        <w:rPr>
          <w:rFonts w:ascii="Times New Roman" w:eastAsia="Calibri" w:hAnsi="Times New Roman" w:cs="Times New Roman"/>
          <w:color w:val="000000"/>
          <w:sz w:val="24"/>
          <w:szCs w:val="24"/>
        </w:rPr>
        <w:t xml:space="preserve">A través de este capítulo se define con más </w:t>
      </w:r>
      <w:r w:rsidR="000A5CCE" w:rsidRPr="00C44877">
        <w:rPr>
          <w:rFonts w:ascii="Times New Roman" w:eastAsia="Calibri" w:hAnsi="Times New Roman" w:cs="Times New Roman"/>
          <w:color w:val="000000"/>
          <w:sz w:val="24"/>
          <w:szCs w:val="24"/>
        </w:rPr>
        <w:t>claridad los</w:t>
      </w:r>
      <w:r w:rsidRPr="00C44877">
        <w:rPr>
          <w:rFonts w:ascii="Times New Roman" w:eastAsia="Calibri" w:hAnsi="Times New Roman" w:cs="Times New Roman"/>
          <w:color w:val="000000"/>
          <w:sz w:val="24"/>
          <w:szCs w:val="24"/>
        </w:rPr>
        <w:t xml:space="preserve"> conceptos o fundamentos teóricos, que es donde se condensará todo lo pertinente a la literatura que se tiene sobre el tema a investigar. </w:t>
      </w:r>
      <w:r w:rsidRPr="00C44877">
        <w:rPr>
          <w:rFonts w:ascii="Times New Roman" w:eastAsia="Calibri" w:hAnsi="Times New Roman" w:cs="Times New Roman"/>
          <w:sz w:val="24"/>
          <w:szCs w:val="24"/>
        </w:rPr>
        <w:t xml:space="preserve">Al respecto, Rojas, citado por Hernández y </w:t>
      </w:r>
      <w:r w:rsidR="001F0546" w:rsidRPr="00C44877">
        <w:rPr>
          <w:rFonts w:ascii="Times New Roman" w:eastAsia="Calibri" w:hAnsi="Times New Roman" w:cs="Times New Roman"/>
          <w:sz w:val="24"/>
          <w:szCs w:val="24"/>
        </w:rPr>
        <w:t xml:space="preserve">Otros </w:t>
      </w:r>
      <w:r w:rsidRPr="00C44877">
        <w:rPr>
          <w:rFonts w:ascii="Times New Roman" w:eastAsia="Calibri" w:hAnsi="Times New Roman" w:cs="Times New Roman"/>
          <w:sz w:val="24"/>
          <w:szCs w:val="24"/>
        </w:rPr>
        <w:t>(2009), plantea que: “el marco teórico  implica analizar y exponer tanto el contexto, como aquellos enfoques teóricos, investigaciones y antecedentes en general, que se consideran válidos, para el correcto encuadre del estudio”</w:t>
      </w:r>
      <w:r w:rsidR="004F19D3" w:rsidRPr="00C44877">
        <w:rPr>
          <w:rFonts w:ascii="Times New Roman" w:eastAsia="Calibri" w:hAnsi="Times New Roman" w:cs="Times New Roman"/>
          <w:sz w:val="24"/>
          <w:szCs w:val="24"/>
        </w:rPr>
        <w:t xml:space="preserve"> (pág. 23)</w:t>
      </w:r>
    </w:p>
    <w:p w:rsidR="00CA55FC" w:rsidRDefault="00CA55FC" w:rsidP="00C44877">
      <w:pPr>
        <w:tabs>
          <w:tab w:val="left" w:pos="3150"/>
          <w:tab w:val="center" w:pos="3968"/>
        </w:tabs>
        <w:spacing w:after="0" w:line="360" w:lineRule="auto"/>
        <w:ind w:firstLine="567"/>
        <w:jc w:val="both"/>
        <w:rPr>
          <w:rFonts w:ascii="Times New Roman" w:eastAsia="Calibri" w:hAnsi="Times New Roman" w:cs="Times New Roman"/>
          <w:sz w:val="24"/>
          <w:szCs w:val="24"/>
        </w:rPr>
      </w:pPr>
      <w:r w:rsidRPr="00C44877">
        <w:rPr>
          <w:rFonts w:ascii="Times New Roman" w:eastAsia="Calibri" w:hAnsi="Times New Roman" w:cs="Times New Roman"/>
          <w:sz w:val="24"/>
          <w:szCs w:val="24"/>
        </w:rPr>
        <w:t>Por su parte este capítulo se encuentra estructurado de la siguiente manera: Antecedentes de la Investigación, las Bases Teóricas y Legales</w:t>
      </w:r>
      <w:r w:rsidR="004D1631" w:rsidRPr="00C44877">
        <w:rPr>
          <w:rFonts w:ascii="Times New Roman" w:eastAsia="Calibri" w:hAnsi="Times New Roman" w:cs="Times New Roman"/>
          <w:sz w:val="24"/>
          <w:szCs w:val="24"/>
        </w:rPr>
        <w:t>.</w:t>
      </w:r>
    </w:p>
    <w:p w:rsidR="004B5501" w:rsidRPr="00C44877" w:rsidRDefault="004B5501" w:rsidP="00C44877">
      <w:pPr>
        <w:tabs>
          <w:tab w:val="left" w:pos="3150"/>
          <w:tab w:val="center" w:pos="3968"/>
        </w:tabs>
        <w:spacing w:after="0" w:line="360" w:lineRule="auto"/>
        <w:ind w:firstLine="567"/>
        <w:jc w:val="both"/>
        <w:rPr>
          <w:rFonts w:ascii="Times New Roman" w:eastAsia="Calibri" w:hAnsi="Times New Roman" w:cs="Times New Roman"/>
          <w:sz w:val="24"/>
          <w:szCs w:val="24"/>
        </w:rPr>
      </w:pPr>
    </w:p>
    <w:p w:rsidR="00666E74" w:rsidRDefault="004D1631" w:rsidP="00C44877">
      <w:pPr>
        <w:tabs>
          <w:tab w:val="left" w:pos="0"/>
          <w:tab w:val="center" w:pos="7938"/>
        </w:tabs>
        <w:spacing w:after="0" w:line="360" w:lineRule="auto"/>
        <w:ind w:firstLine="567"/>
        <w:jc w:val="center"/>
        <w:rPr>
          <w:rFonts w:ascii="Times New Roman" w:eastAsia="Calibri" w:hAnsi="Times New Roman" w:cs="Times New Roman"/>
          <w:b/>
          <w:sz w:val="24"/>
          <w:szCs w:val="24"/>
        </w:rPr>
      </w:pPr>
      <w:r w:rsidRPr="00C44877">
        <w:rPr>
          <w:rFonts w:ascii="Times New Roman" w:eastAsia="Calibri" w:hAnsi="Times New Roman" w:cs="Times New Roman"/>
          <w:b/>
          <w:sz w:val="24"/>
          <w:szCs w:val="24"/>
        </w:rPr>
        <w:t>ANTECEDENTES DE LA INVESTIGACIÓN:</w:t>
      </w:r>
    </w:p>
    <w:p w:rsidR="004B5501" w:rsidRPr="00C44877" w:rsidRDefault="004B5501" w:rsidP="00C44877">
      <w:pPr>
        <w:tabs>
          <w:tab w:val="left" w:pos="0"/>
          <w:tab w:val="center" w:pos="7938"/>
        </w:tabs>
        <w:spacing w:after="0" w:line="360" w:lineRule="auto"/>
        <w:ind w:firstLine="567"/>
        <w:jc w:val="center"/>
        <w:rPr>
          <w:rFonts w:ascii="Times New Roman" w:eastAsia="Calibri" w:hAnsi="Times New Roman" w:cs="Times New Roman"/>
          <w:b/>
          <w:sz w:val="24"/>
          <w:szCs w:val="24"/>
        </w:rPr>
      </w:pPr>
    </w:p>
    <w:p w:rsidR="000226E8" w:rsidRPr="00C44877" w:rsidRDefault="00666E74" w:rsidP="00C44877">
      <w:pPr>
        <w:tabs>
          <w:tab w:val="left" w:pos="0"/>
          <w:tab w:val="center" w:pos="7938"/>
        </w:tabs>
        <w:spacing w:after="0" w:line="360" w:lineRule="auto"/>
        <w:ind w:firstLine="567"/>
        <w:jc w:val="both"/>
        <w:rPr>
          <w:rFonts w:ascii="Times New Roman" w:eastAsia="Calibri" w:hAnsi="Times New Roman" w:cs="Times New Roman"/>
          <w:b/>
          <w:sz w:val="24"/>
          <w:szCs w:val="24"/>
        </w:rPr>
      </w:pPr>
      <w:r w:rsidRPr="00C44877">
        <w:rPr>
          <w:rFonts w:ascii="Times New Roman" w:eastAsia="Calibri" w:hAnsi="Times New Roman" w:cs="Times New Roman"/>
          <w:sz w:val="24"/>
          <w:szCs w:val="24"/>
        </w:rPr>
        <w:t xml:space="preserve">Para el desarrollo de toda investigación es fundamental apoyarse </w:t>
      </w:r>
      <w:r w:rsidR="000A5CCE" w:rsidRPr="00C44877">
        <w:rPr>
          <w:rFonts w:ascii="Times New Roman" w:eastAsia="Calibri" w:hAnsi="Times New Roman" w:cs="Times New Roman"/>
          <w:sz w:val="24"/>
          <w:szCs w:val="24"/>
        </w:rPr>
        <w:t>en otras</w:t>
      </w:r>
      <w:r w:rsidRPr="00C44877">
        <w:rPr>
          <w:rFonts w:ascii="Times New Roman" w:eastAsia="Calibri" w:hAnsi="Times New Roman" w:cs="Times New Roman"/>
          <w:sz w:val="24"/>
          <w:szCs w:val="24"/>
        </w:rPr>
        <w:t xml:space="preserve"> obras que han sido realizadas por otros autores o investigadores </w:t>
      </w:r>
      <w:r w:rsidR="000A5CCE" w:rsidRPr="00C44877">
        <w:rPr>
          <w:rFonts w:ascii="Times New Roman" w:eastAsia="Calibri" w:hAnsi="Times New Roman" w:cs="Times New Roman"/>
          <w:sz w:val="24"/>
          <w:szCs w:val="24"/>
        </w:rPr>
        <w:t>ya sean</w:t>
      </w:r>
      <w:r w:rsidRPr="00C44877">
        <w:rPr>
          <w:rFonts w:ascii="Times New Roman" w:eastAsia="Calibri" w:hAnsi="Times New Roman" w:cs="Times New Roman"/>
          <w:sz w:val="24"/>
          <w:szCs w:val="24"/>
        </w:rPr>
        <w:t xml:space="preserve"> tanto a nivel nacional como internacional y que estén relacionadas </w:t>
      </w:r>
      <w:r w:rsidR="000A5CCE" w:rsidRPr="00C44877">
        <w:rPr>
          <w:rFonts w:ascii="Times New Roman" w:eastAsia="Calibri" w:hAnsi="Times New Roman" w:cs="Times New Roman"/>
          <w:sz w:val="24"/>
          <w:szCs w:val="24"/>
        </w:rPr>
        <w:t>con el</w:t>
      </w:r>
      <w:r w:rsidRPr="00C44877">
        <w:rPr>
          <w:rFonts w:ascii="Times New Roman" w:eastAsia="Calibri" w:hAnsi="Times New Roman" w:cs="Times New Roman"/>
          <w:sz w:val="24"/>
          <w:szCs w:val="24"/>
        </w:rPr>
        <w:t xml:space="preserve"> tema objeto de estudio con el propósito de recopilar información sobre </w:t>
      </w:r>
      <w:r w:rsidR="000A5CCE" w:rsidRPr="00C44877">
        <w:rPr>
          <w:rFonts w:ascii="Times New Roman" w:eastAsia="Calibri" w:hAnsi="Times New Roman" w:cs="Times New Roman"/>
          <w:sz w:val="24"/>
          <w:szCs w:val="24"/>
        </w:rPr>
        <w:t xml:space="preserve">el </w:t>
      </w:r>
      <w:r w:rsidR="00E34F43" w:rsidRPr="00C44877">
        <w:rPr>
          <w:rFonts w:ascii="Times New Roman" w:eastAsia="Calibri" w:hAnsi="Times New Roman" w:cs="Times New Roman"/>
          <w:sz w:val="24"/>
          <w:szCs w:val="24"/>
        </w:rPr>
        <w:t>fenómeno planteado</w:t>
      </w:r>
      <w:r w:rsidR="000A5CCE" w:rsidRPr="00C44877">
        <w:rPr>
          <w:rFonts w:ascii="Times New Roman" w:eastAsia="Calibri" w:hAnsi="Times New Roman" w:cs="Times New Roman"/>
          <w:sz w:val="24"/>
          <w:szCs w:val="24"/>
        </w:rPr>
        <w:t>. En</w:t>
      </w:r>
      <w:r w:rsidRPr="00C44877">
        <w:rPr>
          <w:rFonts w:ascii="Times New Roman" w:eastAsia="Calibri" w:hAnsi="Times New Roman" w:cs="Times New Roman"/>
          <w:sz w:val="24"/>
          <w:szCs w:val="24"/>
        </w:rPr>
        <w:t xml:space="preserve"> este sentido, se presentan a continuación una serie de investigaciones que han servido de apoyo para el desarrollo de esta investigación </w:t>
      </w:r>
      <w:r w:rsidR="000A5CCE" w:rsidRPr="00C44877">
        <w:rPr>
          <w:rFonts w:ascii="Times New Roman" w:eastAsia="Calibri" w:hAnsi="Times New Roman" w:cs="Times New Roman"/>
          <w:sz w:val="24"/>
          <w:szCs w:val="24"/>
        </w:rPr>
        <w:t>por guardar</w:t>
      </w:r>
      <w:r w:rsidRPr="00C44877">
        <w:rPr>
          <w:rFonts w:ascii="Times New Roman" w:eastAsia="Calibri" w:hAnsi="Times New Roman" w:cs="Times New Roman"/>
          <w:sz w:val="24"/>
          <w:szCs w:val="24"/>
        </w:rPr>
        <w:t xml:space="preserve"> estrecha relación con el objeto de estudio.</w:t>
      </w:r>
    </w:p>
    <w:p w:rsidR="00A36FA1" w:rsidRPr="00C44877" w:rsidRDefault="00666E74" w:rsidP="00C44877">
      <w:pPr>
        <w:tabs>
          <w:tab w:val="left" w:pos="0"/>
          <w:tab w:val="center" w:pos="7938"/>
        </w:tabs>
        <w:spacing w:after="0" w:line="360" w:lineRule="auto"/>
        <w:ind w:firstLine="567"/>
        <w:jc w:val="both"/>
        <w:rPr>
          <w:rFonts w:ascii="Times New Roman" w:eastAsia="Calibri" w:hAnsi="Times New Roman" w:cs="Times New Roman"/>
          <w:sz w:val="24"/>
          <w:szCs w:val="24"/>
        </w:rPr>
      </w:pPr>
      <w:r w:rsidRPr="00C44877">
        <w:rPr>
          <w:rFonts w:ascii="Times New Roman" w:eastAsia="Calibri" w:hAnsi="Times New Roman" w:cs="Times New Roman"/>
          <w:sz w:val="24"/>
          <w:szCs w:val="24"/>
        </w:rPr>
        <w:t xml:space="preserve">El siguiente antecedente que sirvió de apoyo para realizar la </w:t>
      </w:r>
      <w:r w:rsidR="000A5CCE" w:rsidRPr="00C44877">
        <w:rPr>
          <w:rFonts w:ascii="Times New Roman" w:eastAsia="Calibri" w:hAnsi="Times New Roman" w:cs="Times New Roman"/>
          <w:sz w:val="24"/>
          <w:szCs w:val="24"/>
        </w:rPr>
        <w:t>presente investigación</w:t>
      </w:r>
      <w:r w:rsidRPr="00C44877">
        <w:rPr>
          <w:rFonts w:ascii="Times New Roman" w:eastAsia="Calibri" w:hAnsi="Times New Roman" w:cs="Times New Roman"/>
          <w:sz w:val="24"/>
          <w:szCs w:val="24"/>
        </w:rPr>
        <w:t xml:space="preserve"> fue presentado </w:t>
      </w:r>
      <w:r w:rsidR="000A5CCE" w:rsidRPr="00C44877">
        <w:rPr>
          <w:rFonts w:ascii="Times New Roman" w:eastAsia="Calibri" w:hAnsi="Times New Roman" w:cs="Times New Roman"/>
          <w:sz w:val="24"/>
          <w:szCs w:val="24"/>
        </w:rPr>
        <w:t>por González</w:t>
      </w:r>
      <w:r w:rsidR="004B5501">
        <w:rPr>
          <w:rFonts w:ascii="Times New Roman" w:eastAsia="Calibri" w:hAnsi="Times New Roman" w:cs="Times New Roman"/>
          <w:sz w:val="24"/>
          <w:szCs w:val="24"/>
        </w:rPr>
        <w:t xml:space="preserve"> </w:t>
      </w:r>
      <w:r w:rsidRPr="00C44877">
        <w:rPr>
          <w:rFonts w:ascii="Times New Roman" w:eastAsia="Calibri" w:hAnsi="Times New Roman" w:cs="Times New Roman"/>
          <w:sz w:val="24"/>
          <w:szCs w:val="24"/>
        </w:rPr>
        <w:t>(20</w:t>
      </w:r>
      <w:r w:rsidR="00424E66" w:rsidRPr="00C44877">
        <w:rPr>
          <w:rFonts w:ascii="Times New Roman" w:eastAsia="Calibri" w:hAnsi="Times New Roman" w:cs="Times New Roman"/>
          <w:sz w:val="24"/>
          <w:szCs w:val="24"/>
        </w:rPr>
        <w:t>10</w:t>
      </w:r>
      <w:r w:rsidRPr="00C44877">
        <w:rPr>
          <w:rFonts w:ascii="Times New Roman" w:eastAsia="Calibri" w:hAnsi="Times New Roman" w:cs="Times New Roman"/>
          <w:sz w:val="24"/>
          <w:szCs w:val="24"/>
        </w:rPr>
        <w:t>)</w:t>
      </w:r>
      <w:r w:rsidR="00424E66" w:rsidRPr="00C44877">
        <w:rPr>
          <w:rFonts w:ascii="Times New Roman" w:eastAsia="Calibri" w:hAnsi="Times New Roman" w:cs="Times New Roman"/>
          <w:sz w:val="24"/>
          <w:szCs w:val="24"/>
        </w:rPr>
        <w:t xml:space="preserve"> titulado </w:t>
      </w:r>
      <w:r w:rsidR="00264EC0" w:rsidRPr="00C44877">
        <w:rPr>
          <w:rFonts w:ascii="Times New Roman" w:eastAsia="Calibri" w:hAnsi="Times New Roman" w:cs="Times New Roman"/>
          <w:sz w:val="24"/>
          <w:szCs w:val="24"/>
        </w:rPr>
        <w:t>“</w:t>
      </w:r>
      <w:r w:rsidR="00424E66" w:rsidRPr="00C44877">
        <w:rPr>
          <w:rFonts w:ascii="Times New Roman" w:eastAsia="Calibri" w:hAnsi="Times New Roman" w:cs="Times New Roman"/>
          <w:sz w:val="24"/>
          <w:szCs w:val="24"/>
        </w:rPr>
        <w:t>Estrategias Motivacionales para el Fortalecimiento  de la Organización Deportiva</w:t>
      </w:r>
      <w:r w:rsidR="008A3ED3" w:rsidRPr="00C44877">
        <w:rPr>
          <w:rFonts w:ascii="Times New Roman" w:eastAsia="Calibri" w:hAnsi="Times New Roman" w:cs="Times New Roman"/>
          <w:sz w:val="24"/>
          <w:szCs w:val="24"/>
        </w:rPr>
        <w:t>”</w:t>
      </w:r>
      <w:r w:rsidR="00424E66" w:rsidRPr="00C44877">
        <w:rPr>
          <w:rFonts w:ascii="Times New Roman" w:eastAsia="Calibri" w:hAnsi="Times New Roman" w:cs="Times New Roman"/>
          <w:sz w:val="24"/>
          <w:szCs w:val="24"/>
        </w:rPr>
        <w:t xml:space="preserve">; presentado como requisito para obtener la especialización en Administración Deportiva, dicha investigación tiene como propósito diseñar estrategias motivacionales </w:t>
      </w:r>
      <w:r w:rsidR="000A5CCE" w:rsidRPr="00C44877">
        <w:rPr>
          <w:rFonts w:ascii="Times New Roman" w:eastAsia="Calibri" w:hAnsi="Times New Roman" w:cs="Times New Roman"/>
          <w:sz w:val="24"/>
          <w:szCs w:val="24"/>
        </w:rPr>
        <w:t>para el</w:t>
      </w:r>
      <w:r w:rsidR="00424E66" w:rsidRPr="00C44877">
        <w:rPr>
          <w:rFonts w:ascii="Times New Roman" w:eastAsia="Calibri" w:hAnsi="Times New Roman" w:cs="Times New Roman"/>
          <w:sz w:val="24"/>
          <w:szCs w:val="24"/>
        </w:rPr>
        <w:t xml:space="preserve"> fortalecimiento de la organización deportiva en las escuelas de educación básica </w:t>
      </w:r>
      <w:r w:rsidR="000A5CCE" w:rsidRPr="00C44877">
        <w:rPr>
          <w:rFonts w:ascii="Times New Roman" w:eastAsia="Calibri" w:hAnsi="Times New Roman" w:cs="Times New Roman"/>
          <w:sz w:val="24"/>
          <w:szCs w:val="24"/>
        </w:rPr>
        <w:t>del Municipio</w:t>
      </w:r>
      <w:r w:rsidR="00424E66" w:rsidRPr="00C44877">
        <w:rPr>
          <w:rFonts w:ascii="Times New Roman" w:eastAsia="Calibri" w:hAnsi="Times New Roman" w:cs="Times New Roman"/>
          <w:sz w:val="24"/>
          <w:szCs w:val="24"/>
        </w:rPr>
        <w:t xml:space="preserve"> La Cañada de Urdaneta en el Estado </w:t>
      </w:r>
      <w:r w:rsidR="00424E66" w:rsidRPr="00C44877">
        <w:rPr>
          <w:rFonts w:ascii="Times New Roman" w:eastAsia="Calibri" w:hAnsi="Times New Roman" w:cs="Times New Roman"/>
          <w:sz w:val="24"/>
          <w:szCs w:val="24"/>
        </w:rPr>
        <w:lastRenderedPageBreak/>
        <w:t xml:space="preserve">Zulia. La misma, se sustenta en los postulados teóricos deIvancevich, Lorenzi y Skinner (2003), Cardona (2003), Chinchilla (2002) y Alfiz (2003).La investigación es de tipo descriptiva con un diseño no experimental, </w:t>
      </w:r>
      <w:r w:rsidR="000A5CCE" w:rsidRPr="00C44877">
        <w:rPr>
          <w:rFonts w:ascii="Times New Roman" w:eastAsia="Calibri" w:hAnsi="Times New Roman" w:cs="Times New Roman"/>
          <w:sz w:val="24"/>
          <w:szCs w:val="24"/>
        </w:rPr>
        <w:t>transaccional</w:t>
      </w:r>
      <w:r w:rsidR="00424E66" w:rsidRPr="00C44877">
        <w:rPr>
          <w:rFonts w:ascii="Times New Roman" w:eastAsia="Calibri" w:hAnsi="Times New Roman" w:cs="Times New Roman"/>
          <w:sz w:val="24"/>
          <w:szCs w:val="24"/>
        </w:rPr>
        <w:t xml:space="preserve">, decampo. </w:t>
      </w:r>
    </w:p>
    <w:p w:rsidR="00A36FA1" w:rsidRPr="00C44877" w:rsidRDefault="00424E66" w:rsidP="00C44877">
      <w:pPr>
        <w:tabs>
          <w:tab w:val="left" w:pos="0"/>
          <w:tab w:val="center" w:pos="7938"/>
        </w:tabs>
        <w:spacing w:after="0" w:line="360" w:lineRule="auto"/>
        <w:ind w:firstLine="567"/>
        <w:jc w:val="both"/>
        <w:rPr>
          <w:rFonts w:ascii="Times New Roman" w:eastAsia="Calibri" w:hAnsi="Times New Roman" w:cs="Times New Roman"/>
          <w:sz w:val="24"/>
          <w:szCs w:val="24"/>
        </w:rPr>
      </w:pPr>
      <w:r w:rsidRPr="00C44877">
        <w:rPr>
          <w:rFonts w:ascii="Times New Roman" w:eastAsia="Calibri" w:hAnsi="Times New Roman" w:cs="Times New Roman"/>
          <w:sz w:val="24"/>
          <w:szCs w:val="24"/>
        </w:rPr>
        <w:t xml:space="preserve">La población estuvo conformada por 11 docentes de educación física. Los </w:t>
      </w:r>
      <w:r w:rsidR="000A5CCE" w:rsidRPr="00C44877">
        <w:rPr>
          <w:rFonts w:ascii="Times New Roman" w:eastAsia="Calibri" w:hAnsi="Times New Roman" w:cs="Times New Roman"/>
          <w:sz w:val="24"/>
          <w:szCs w:val="24"/>
        </w:rPr>
        <w:t>datos fueron</w:t>
      </w:r>
      <w:r w:rsidRPr="00C44877">
        <w:rPr>
          <w:rFonts w:ascii="Times New Roman" w:eastAsia="Calibri" w:hAnsi="Times New Roman" w:cs="Times New Roman"/>
          <w:sz w:val="24"/>
          <w:szCs w:val="24"/>
        </w:rPr>
        <w:t xml:space="preserve"> recopilados por medio de la encuesta, utilizándose un cuestionario. La validez </w:t>
      </w:r>
      <w:r w:rsidR="000A5CCE" w:rsidRPr="00C44877">
        <w:rPr>
          <w:rFonts w:ascii="Times New Roman" w:eastAsia="Calibri" w:hAnsi="Times New Roman" w:cs="Times New Roman"/>
          <w:sz w:val="24"/>
          <w:szCs w:val="24"/>
        </w:rPr>
        <w:t>de contenido</w:t>
      </w:r>
      <w:r w:rsidRPr="00C44877">
        <w:rPr>
          <w:rFonts w:ascii="Times New Roman" w:eastAsia="Calibri" w:hAnsi="Times New Roman" w:cs="Times New Roman"/>
          <w:sz w:val="24"/>
          <w:szCs w:val="24"/>
        </w:rPr>
        <w:t xml:space="preserve"> se obtuvo consultando la opinión de cinco expertos, mientras que </w:t>
      </w:r>
      <w:r w:rsidR="000A5CCE" w:rsidRPr="00C44877">
        <w:rPr>
          <w:rFonts w:ascii="Times New Roman" w:eastAsia="Calibri" w:hAnsi="Times New Roman" w:cs="Times New Roman"/>
          <w:sz w:val="24"/>
          <w:szCs w:val="24"/>
        </w:rPr>
        <w:t>la confiabilidad</w:t>
      </w:r>
      <w:r w:rsidRPr="00C44877">
        <w:rPr>
          <w:rFonts w:ascii="Times New Roman" w:eastAsia="Calibri" w:hAnsi="Times New Roman" w:cs="Times New Roman"/>
          <w:sz w:val="24"/>
          <w:szCs w:val="24"/>
        </w:rPr>
        <w:t xml:space="preserve"> fue calculada por medio del coeficiente Alfa de Cronbach, arrojando </w:t>
      </w:r>
      <w:r w:rsidR="000A5CCE" w:rsidRPr="00C44877">
        <w:rPr>
          <w:rFonts w:ascii="Times New Roman" w:eastAsia="Calibri" w:hAnsi="Times New Roman" w:cs="Times New Roman"/>
          <w:sz w:val="24"/>
          <w:szCs w:val="24"/>
        </w:rPr>
        <w:t>el siguiente</w:t>
      </w:r>
      <w:r w:rsidRPr="00C44877">
        <w:rPr>
          <w:rFonts w:ascii="Times New Roman" w:eastAsia="Calibri" w:hAnsi="Times New Roman" w:cs="Times New Roman"/>
          <w:sz w:val="24"/>
          <w:szCs w:val="24"/>
        </w:rPr>
        <w:t xml:space="preserve"> valor de rtt ≈ 0,62. El análisis de los resultados se orientó por medio de </w:t>
      </w:r>
      <w:r w:rsidR="000A5CCE" w:rsidRPr="00C44877">
        <w:rPr>
          <w:rFonts w:ascii="Times New Roman" w:eastAsia="Calibri" w:hAnsi="Times New Roman" w:cs="Times New Roman"/>
          <w:sz w:val="24"/>
          <w:szCs w:val="24"/>
        </w:rPr>
        <w:t>la estadística</w:t>
      </w:r>
      <w:r w:rsidRPr="00C44877">
        <w:rPr>
          <w:rFonts w:ascii="Times New Roman" w:eastAsia="Calibri" w:hAnsi="Times New Roman" w:cs="Times New Roman"/>
          <w:sz w:val="24"/>
          <w:szCs w:val="24"/>
        </w:rPr>
        <w:t xml:space="preserve"> descriptiva. Se concluyó que las variables presentan </w:t>
      </w:r>
      <w:r w:rsidR="000A5CCE" w:rsidRPr="00C44877">
        <w:rPr>
          <w:rFonts w:ascii="Times New Roman" w:eastAsia="Calibri" w:hAnsi="Times New Roman" w:cs="Times New Roman"/>
          <w:sz w:val="24"/>
          <w:szCs w:val="24"/>
        </w:rPr>
        <w:t>debilidades encontrándose</w:t>
      </w:r>
      <w:r w:rsidRPr="00C44877">
        <w:rPr>
          <w:rFonts w:ascii="Times New Roman" w:eastAsia="Calibri" w:hAnsi="Times New Roman" w:cs="Times New Roman"/>
          <w:sz w:val="24"/>
          <w:szCs w:val="24"/>
        </w:rPr>
        <w:t xml:space="preserve"> ineficiente el empleo de estrategias motivacionales en la </w:t>
      </w:r>
      <w:r w:rsidR="000A5CCE" w:rsidRPr="00C44877">
        <w:rPr>
          <w:rFonts w:ascii="Times New Roman" w:eastAsia="Calibri" w:hAnsi="Times New Roman" w:cs="Times New Roman"/>
          <w:sz w:val="24"/>
          <w:szCs w:val="24"/>
        </w:rPr>
        <w:t>organización deportiva</w:t>
      </w:r>
      <w:r w:rsidRPr="00C44877">
        <w:rPr>
          <w:rFonts w:ascii="Times New Roman" w:eastAsia="Calibri" w:hAnsi="Times New Roman" w:cs="Times New Roman"/>
          <w:sz w:val="24"/>
          <w:szCs w:val="24"/>
        </w:rPr>
        <w:t xml:space="preserve">. Se recomienda, la puesta en práctica de la propuesta que consistió en </w:t>
      </w:r>
      <w:r w:rsidR="000A5CCE" w:rsidRPr="00C44877">
        <w:rPr>
          <w:rFonts w:ascii="Times New Roman" w:eastAsia="Calibri" w:hAnsi="Times New Roman" w:cs="Times New Roman"/>
          <w:sz w:val="24"/>
          <w:szCs w:val="24"/>
        </w:rPr>
        <w:t>el diseño</w:t>
      </w:r>
      <w:r w:rsidRPr="00C44877">
        <w:rPr>
          <w:rFonts w:ascii="Times New Roman" w:eastAsia="Calibri" w:hAnsi="Times New Roman" w:cs="Times New Roman"/>
          <w:sz w:val="24"/>
          <w:szCs w:val="24"/>
        </w:rPr>
        <w:t xml:space="preserve"> de estrategias motivacionales que permitirán fortalecer la organización </w:t>
      </w:r>
      <w:r w:rsidR="000A5CCE" w:rsidRPr="00C44877">
        <w:rPr>
          <w:rFonts w:ascii="Times New Roman" w:eastAsia="Calibri" w:hAnsi="Times New Roman" w:cs="Times New Roman"/>
          <w:sz w:val="24"/>
          <w:szCs w:val="24"/>
        </w:rPr>
        <w:t>deportiva en</w:t>
      </w:r>
      <w:r w:rsidRPr="00C44877">
        <w:rPr>
          <w:rFonts w:ascii="Times New Roman" w:eastAsia="Calibri" w:hAnsi="Times New Roman" w:cs="Times New Roman"/>
          <w:sz w:val="24"/>
          <w:szCs w:val="24"/>
        </w:rPr>
        <w:t xml:space="preserve"> la educación básica.</w:t>
      </w:r>
    </w:p>
    <w:p w:rsidR="00424E66" w:rsidRPr="00C44877" w:rsidRDefault="00424E66" w:rsidP="00C44877">
      <w:pPr>
        <w:tabs>
          <w:tab w:val="left" w:pos="0"/>
          <w:tab w:val="center" w:pos="7938"/>
        </w:tabs>
        <w:spacing w:after="0" w:line="360" w:lineRule="auto"/>
        <w:ind w:firstLine="567"/>
        <w:jc w:val="both"/>
        <w:rPr>
          <w:rFonts w:ascii="Times New Roman" w:eastAsia="Calibri" w:hAnsi="Times New Roman" w:cs="Times New Roman"/>
          <w:sz w:val="24"/>
          <w:szCs w:val="24"/>
        </w:rPr>
      </w:pPr>
      <w:r w:rsidRPr="00C44877">
        <w:rPr>
          <w:rFonts w:ascii="Times New Roman" w:eastAsia="Calibri" w:hAnsi="Times New Roman" w:cs="Times New Roman"/>
          <w:sz w:val="24"/>
          <w:szCs w:val="24"/>
        </w:rPr>
        <w:t xml:space="preserve">Dicho antecedente le aporta a esta investigación una variedad de bases teóricas sobre las cuales se sustentaron la misma dando por sentado la importancia de motivar al escolar a participar en las actividades deportivas escolares </w:t>
      </w:r>
    </w:p>
    <w:p w:rsidR="00A36FA1" w:rsidRPr="00C44877" w:rsidRDefault="00E34F43" w:rsidP="00C44877">
      <w:pPr>
        <w:tabs>
          <w:tab w:val="left" w:pos="0"/>
          <w:tab w:val="center" w:pos="7938"/>
        </w:tabs>
        <w:spacing w:after="0" w:line="360" w:lineRule="auto"/>
        <w:ind w:firstLine="567"/>
        <w:jc w:val="both"/>
        <w:rPr>
          <w:rFonts w:ascii="Times New Roman" w:eastAsia="Calibri" w:hAnsi="Times New Roman" w:cs="Times New Roman"/>
          <w:sz w:val="24"/>
          <w:szCs w:val="24"/>
        </w:rPr>
      </w:pPr>
      <w:r w:rsidRPr="00C44877">
        <w:rPr>
          <w:rFonts w:ascii="Times New Roman" w:eastAsia="Calibri" w:hAnsi="Times New Roman" w:cs="Times New Roman"/>
          <w:sz w:val="24"/>
          <w:szCs w:val="24"/>
        </w:rPr>
        <w:t>Por su parte Méndez (2010) en su Trabajo de Grado para optar al Título De Especialista en Actividad Física y Salud; denominado “Estrategias de Motivación que Promueven la Participación de Estudiantes en Actividades Físicas Escolares”; presentado en El Municipio Bejuma, identifico las estrategias usadas por los Docentes de la Asignatura de Deporte a través de la recopilación de la información mediante un cuestionario y el análisis de los datos a través de la comparación con la fundamentación literaria de Mosston y Ashtworth (1990) evidenciando que la incorporación de estrategias motivacionales versátiles permiten atender la diversidad y diferencia existentes entre un grupo determinado de estudiantes, logrando su total participación en las actividades deportivas planteadas: finalmente recomendando al capacitación de los Docentes de Educación Física en Actividades Recreativas como estrategias motivacionales a través del Modelo de Esprect</w:t>
      </w:r>
      <w:r>
        <w:rPr>
          <w:rFonts w:ascii="Times New Roman" w:eastAsia="Calibri" w:hAnsi="Times New Roman" w:cs="Times New Roman"/>
          <w:sz w:val="24"/>
          <w:szCs w:val="24"/>
        </w:rPr>
        <w:t>r</w:t>
      </w:r>
      <w:r w:rsidRPr="00C44877">
        <w:rPr>
          <w:rFonts w:ascii="Times New Roman" w:eastAsia="Calibri" w:hAnsi="Times New Roman" w:cs="Times New Roman"/>
          <w:sz w:val="24"/>
          <w:szCs w:val="24"/>
        </w:rPr>
        <w:t xml:space="preserve">o de Mosston. </w:t>
      </w:r>
    </w:p>
    <w:p w:rsidR="006F3F8D" w:rsidRPr="00C44877" w:rsidRDefault="00264EC0" w:rsidP="00C44877">
      <w:pPr>
        <w:tabs>
          <w:tab w:val="left" w:pos="0"/>
          <w:tab w:val="center" w:pos="7938"/>
        </w:tabs>
        <w:spacing w:after="0" w:line="360" w:lineRule="auto"/>
        <w:ind w:firstLine="567"/>
        <w:jc w:val="both"/>
        <w:rPr>
          <w:rFonts w:ascii="Times New Roman" w:eastAsia="Calibri" w:hAnsi="Times New Roman" w:cs="Times New Roman"/>
          <w:sz w:val="24"/>
          <w:szCs w:val="24"/>
        </w:rPr>
      </w:pPr>
      <w:r w:rsidRPr="00C44877">
        <w:rPr>
          <w:rFonts w:ascii="Times New Roman" w:eastAsia="Calibri" w:hAnsi="Times New Roman" w:cs="Times New Roman"/>
          <w:sz w:val="24"/>
          <w:szCs w:val="24"/>
        </w:rPr>
        <w:lastRenderedPageBreak/>
        <w:t xml:space="preserve">De este planteamiento se puede evidenciar la pertinencia en la similitud con esta investigación en los instrumentos usados para la recolección de la información y análisis de los datos. </w:t>
      </w:r>
    </w:p>
    <w:p w:rsidR="00A36FA1" w:rsidRPr="00C44877" w:rsidRDefault="001E4A7B" w:rsidP="00C44877">
      <w:pPr>
        <w:tabs>
          <w:tab w:val="left" w:pos="0"/>
          <w:tab w:val="center" w:pos="7938"/>
        </w:tabs>
        <w:spacing w:after="0" w:line="360" w:lineRule="auto"/>
        <w:ind w:firstLine="567"/>
        <w:jc w:val="both"/>
        <w:rPr>
          <w:rFonts w:ascii="Times New Roman" w:hAnsi="Times New Roman" w:cs="Times New Roman"/>
          <w:sz w:val="24"/>
          <w:szCs w:val="24"/>
          <w:shd w:val="clear" w:color="auto" w:fill="FFFFFF" w:themeFill="background1"/>
        </w:rPr>
      </w:pPr>
      <w:r w:rsidRPr="00C44877">
        <w:rPr>
          <w:rFonts w:ascii="Times New Roman" w:eastAsia="Calibri" w:hAnsi="Times New Roman" w:cs="Times New Roman"/>
          <w:sz w:val="24"/>
          <w:szCs w:val="24"/>
        </w:rPr>
        <w:t xml:space="preserve">De igual Forma Morillo y Otros (2010) presentaron el Trabajo </w:t>
      </w:r>
      <w:r w:rsidR="000226E8" w:rsidRPr="00C44877">
        <w:rPr>
          <w:rFonts w:ascii="Times New Roman" w:eastAsia="Calibri" w:hAnsi="Times New Roman" w:cs="Times New Roman"/>
          <w:sz w:val="24"/>
          <w:szCs w:val="24"/>
        </w:rPr>
        <w:t xml:space="preserve">Académico para optar por el </w:t>
      </w:r>
      <w:r w:rsidR="000226E8" w:rsidRPr="00C44877">
        <w:rPr>
          <w:rFonts w:ascii="Times New Roman" w:hAnsi="Times New Roman" w:cs="Times New Roman"/>
          <w:sz w:val="24"/>
          <w:szCs w:val="24"/>
          <w:shd w:val="clear" w:color="auto" w:fill="FFFFFF" w:themeFill="background1"/>
        </w:rPr>
        <w:t xml:space="preserve">título de Máster en Ciencias en Actividad Física Comunitaria, en el Municipio Carlos Arvelo  mediante una ardua jornada investigativa, motivada por la búsqueda de elementos sobre la masividad de las actividades recreativas en el sector Las Tinajas, de dicho Municipio, a través del accionar de un promotor de la recreación física y la práctica laboral investigativa, tuvo como propósito accionar, programar y desarrollar un conjunto de actividades físicas deportivas recreativas con diferentes grupos poblacionales. Se utilizaron técnicas de recolección de información como la observación, la entrevista y las encuestas, métodos de programación recreativa como el diagnóstico, elaboración del programa y control del mismo; con el objetivo de determinar las principales preferencias recreativas de los pobladores y el criterio de los directivos. </w:t>
      </w:r>
    </w:p>
    <w:p w:rsidR="000226E8" w:rsidRDefault="000226E8" w:rsidP="00C44877">
      <w:pPr>
        <w:tabs>
          <w:tab w:val="left" w:pos="0"/>
          <w:tab w:val="center" w:pos="7938"/>
        </w:tabs>
        <w:spacing w:after="0" w:line="360" w:lineRule="auto"/>
        <w:ind w:firstLine="567"/>
        <w:jc w:val="both"/>
        <w:rPr>
          <w:rFonts w:ascii="Times New Roman" w:hAnsi="Times New Roman" w:cs="Times New Roman"/>
          <w:sz w:val="24"/>
          <w:szCs w:val="24"/>
        </w:rPr>
      </w:pPr>
      <w:r w:rsidRPr="00C44877">
        <w:rPr>
          <w:rFonts w:ascii="Times New Roman" w:hAnsi="Times New Roman" w:cs="Times New Roman"/>
          <w:sz w:val="24"/>
          <w:szCs w:val="24"/>
          <w:shd w:val="clear" w:color="auto" w:fill="FFFFFF" w:themeFill="background1"/>
        </w:rPr>
        <w:t>En la misma se abordan además los logros fundamentales obtenidos. Con la realización de este trabajo de maestría, se facilitara un cúmulo importante de información para cultivar el conocimiento de nuestros estudiantes, profesionales de la Cultura Física y el pueblo en general fomentando así una cultura general integral.</w:t>
      </w:r>
      <w:r w:rsidRPr="00C44877">
        <w:rPr>
          <w:rStyle w:val="apple-converted-space"/>
          <w:rFonts w:ascii="Times New Roman" w:hAnsi="Times New Roman" w:cs="Times New Roman"/>
          <w:b/>
          <w:bCs/>
          <w:sz w:val="24"/>
          <w:szCs w:val="24"/>
          <w:shd w:val="clear" w:color="auto" w:fill="FFFFFF" w:themeFill="background1"/>
        </w:rPr>
        <w:t> </w:t>
      </w:r>
      <w:r w:rsidRPr="00C44877">
        <w:rPr>
          <w:rFonts w:ascii="Times New Roman" w:hAnsi="Times New Roman" w:cs="Times New Roman"/>
          <w:sz w:val="24"/>
          <w:szCs w:val="24"/>
          <w:shd w:val="clear" w:color="auto" w:fill="FFFFFF" w:themeFill="background1"/>
        </w:rPr>
        <w:t>La recreación física día a día conserva tu figura, mejora tu mente, contribuye a tu tranquilidad y en definitiva favorece a lograr una mayor calidad de vida y con ella se hace más bella</w:t>
      </w:r>
      <w:r w:rsidRPr="00C44877">
        <w:rPr>
          <w:rFonts w:ascii="Times New Roman" w:hAnsi="Times New Roman" w:cs="Times New Roman"/>
          <w:color w:val="666666"/>
          <w:sz w:val="24"/>
          <w:szCs w:val="24"/>
          <w:shd w:val="clear" w:color="auto" w:fill="F6F6F6"/>
        </w:rPr>
        <w:t xml:space="preserve">. </w:t>
      </w:r>
      <w:r w:rsidRPr="00C44877">
        <w:rPr>
          <w:rFonts w:ascii="Times New Roman" w:hAnsi="Times New Roman" w:cs="Times New Roman"/>
          <w:sz w:val="24"/>
          <w:szCs w:val="24"/>
        </w:rPr>
        <w:t xml:space="preserve">De igual forma la investigación antes desglasada guarda relación con esta ya que se seleccionaron una serie de actividades recreativas de acuerdo a las necesidades intrínsecas e extrínsecas de una determinada población a través de la observación directa. </w:t>
      </w:r>
    </w:p>
    <w:p w:rsidR="004B5501" w:rsidRPr="00C44877" w:rsidRDefault="004B5501" w:rsidP="00C44877">
      <w:pPr>
        <w:tabs>
          <w:tab w:val="left" w:pos="0"/>
          <w:tab w:val="center" w:pos="7938"/>
        </w:tabs>
        <w:spacing w:after="0" w:line="360" w:lineRule="auto"/>
        <w:ind w:firstLine="567"/>
        <w:jc w:val="both"/>
        <w:rPr>
          <w:rFonts w:ascii="Times New Roman" w:hAnsi="Times New Roman" w:cs="Times New Roman"/>
          <w:sz w:val="24"/>
          <w:szCs w:val="24"/>
          <w:shd w:val="clear" w:color="auto" w:fill="FFFFFF" w:themeFill="background1"/>
        </w:rPr>
      </w:pPr>
    </w:p>
    <w:p w:rsidR="00666E74" w:rsidRPr="00C44877" w:rsidRDefault="006255CE" w:rsidP="00C44877">
      <w:pPr>
        <w:spacing w:after="0" w:line="360" w:lineRule="auto"/>
        <w:ind w:firstLine="567"/>
        <w:jc w:val="center"/>
        <w:rPr>
          <w:rStyle w:val="Textoennegrita"/>
          <w:rFonts w:ascii="Times New Roman" w:hAnsi="Times New Roman" w:cs="Times New Roman"/>
          <w:sz w:val="24"/>
          <w:szCs w:val="24"/>
        </w:rPr>
      </w:pPr>
      <w:r w:rsidRPr="00C44877">
        <w:rPr>
          <w:rStyle w:val="Textoennegrita"/>
          <w:rFonts w:ascii="Times New Roman" w:hAnsi="Times New Roman" w:cs="Times New Roman"/>
          <w:sz w:val="24"/>
          <w:szCs w:val="24"/>
        </w:rPr>
        <w:t>BASES TEÓRICAS:</w:t>
      </w:r>
    </w:p>
    <w:p w:rsidR="00AB79F0" w:rsidRPr="00C44877" w:rsidRDefault="00AB79F0" w:rsidP="00C44877">
      <w:pPr>
        <w:spacing w:after="0" w:line="360" w:lineRule="auto"/>
        <w:ind w:firstLine="567"/>
        <w:jc w:val="center"/>
        <w:rPr>
          <w:rStyle w:val="Textoennegrita"/>
          <w:rFonts w:ascii="Times New Roman" w:hAnsi="Times New Roman" w:cs="Times New Roman"/>
          <w:sz w:val="24"/>
          <w:szCs w:val="24"/>
        </w:rPr>
      </w:pPr>
    </w:p>
    <w:p w:rsidR="00CA55FC" w:rsidRPr="00C44877" w:rsidRDefault="00867897" w:rsidP="00C44877">
      <w:pPr>
        <w:spacing w:after="0" w:line="360" w:lineRule="auto"/>
        <w:ind w:firstLine="567"/>
        <w:jc w:val="center"/>
        <w:rPr>
          <w:rFonts w:ascii="Times New Roman" w:hAnsi="Times New Roman" w:cs="Times New Roman"/>
          <w:sz w:val="24"/>
          <w:szCs w:val="24"/>
        </w:rPr>
      </w:pPr>
      <w:r w:rsidRPr="00C44877">
        <w:rPr>
          <w:rStyle w:val="Textoennegrita"/>
          <w:rFonts w:ascii="Times New Roman" w:hAnsi="Times New Roman" w:cs="Times New Roman"/>
          <w:sz w:val="24"/>
          <w:szCs w:val="24"/>
        </w:rPr>
        <w:t>LA RECREACIÓN</w:t>
      </w:r>
      <w:r w:rsidRPr="00C44877">
        <w:rPr>
          <w:rFonts w:ascii="Times New Roman" w:hAnsi="Times New Roman" w:cs="Times New Roman"/>
          <w:sz w:val="24"/>
          <w:szCs w:val="24"/>
        </w:rPr>
        <w:t>:</w:t>
      </w:r>
    </w:p>
    <w:p w:rsidR="00CA55FC" w:rsidRPr="00C44877" w:rsidRDefault="00CA55FC" w:rsidP="00C44877">
      <w:pPr>
        <w:shd w:val="clear" w:color="auto" w:fill="FFFFFF"/>
        <w:spacing w:after="0" w:line="360" w:lineRule="auto"/>
        <w:ind w:firstLine="567"/>
        <w:jc w:val="both"/>
        <w:rPr>
          <w:rStyle w:val="Textoennegrita"/>
          <w:rFonts w:ascii="Times New Roman" w:hAnsi="Times New Roman" w:cs="Times New Roman"/>
          <w:b w:val="0"/>
          <w:sz w:val="24"/>
          <w:szCs w:val="24"/>
        </w:rPr>
      </w:pPr>
      <w:r w:rsidRPr="00C44877">
        <w:rPr>
          <w:rFonts w:ascii="Times New Roman" w:hAnsi="Times New Roman" w:cs="Times New Roman"/>
          <w:sz w:val="24"/>
          <w:szCs w:val="24"/>
        </w:rPr>
        <w:t xml:space="preserve">Es un continuo proceso de aprendizaje, en cual participamos todas las personas; es una actividad realizada de manera libre y espontánea, y que nos genera bienestar físico, espiritual, social, etc. Bautista (2011) la define </w:t>
      </w:r>
      <w:r w:rsidR="000A5CCE" w:rsidRPr="00C44877">
        <w:rPr>
          <w:rFonts w:ascii="Times New Roman" w:hAnsi="Times New Roman" w:cs="Times New Roman"/>
          <w:sz w:val="24"/>
          <w:szCs w:val="24"/>
        </w:rPr>
        <w:t>como:“una</w:t>
      </w:r>
      <w:r w:rsidR="004B5501">
        <w:rPr>
          <w:rFonts w:ascii="Times New Roman" w:hAnsi="Times New Roman" w:cs="Times New Roman"/>
          <w:sz w:val="24"/>
          <w:szCs w:val="24"/>
        </w:rPr>
        <w:t xml:space="preserve"> </w:t>
      </w:r>
      <w:r w:rsidRPr="00C44877">
        <w:rPr>
          <w:rFonts w:ascii="Times New Roman" w:hAnsi="Times New Roman" w:cs="Times New Roman"/>
          <w:sz w:val="24"/>
          <w:szCs w:val="24"/>
        </w:rPr>
        <w:lastRenderedPageBreak/>
        <w:t xml:space="preserve">manera de sacar al individuo de su vida cotidiana lo divierte, entretiene y distrae, que se realiza en tiempo determinado con el fin de satisfacer sus </w:t>
      </w:r>
      <w:r w:rsidR="000A5CCE" w:rsidRPr="00C44877">
        <w:rPr>
          <w:rFonts w:ascii="Times New Roman" w:hAnsi="Times New Roman" w:cs="Times New Roman"/>
          <w:sz w:val="24"/>
          <w:szCs w:val="24"/>
        </w:rPr>
        <w:t>necesidades; “es</w:t>
      </w:r>
      <w:r w:rsidRPr="00C44877">
        <w:rPr>
          <w:rFonts w:ascii="Times New Roman" w:hAnsi="Times New Roman" w:cs="Times New Roman"/>
          <w:sz w:val="24"/>
          <w:szCs w:val="24"/>
        </w:rPr>
        <w:t xml:space="preserve"> decir, </w:t>
      </w:r>
      <w:r w:rsidRPr="00C44877">
        <w:rPr>
          <w:rStyle w:val="Textoennegrita"/>
          <w:rFonts w:ascii="Times New Roman" w:hAnsi="Times New Roman" w:cs="Times New Roman"/>
          <w:b w:val="0"/>
          <w:sz w:val="24"/>
          <w:szCs w:val="24"/>
        </w:rPr>
        <w:t xml:space="preserve">se entiende por recreación a todas aquellas actividades y situaciones en las cuales esté puesta en marcha la diversión, como así también, a través de ella la relajación, el entretenimiento, el interés o motivación a aprender o ejecutar una actividad </w:t>
      </w:r>
      <w:r w:rsidR="00157EA0" w:rsidRPr="00C44877">
        <w:rPr>
          <w:rStyle w:val="Textoennegrita"/>
          <w:rFonts w:ascii="Times New Roman" w:hAnsi="Times New Roman" w:cs="Times New Roman"/>
          <w:b w:val="0"/>
          <w:sz w:val="24"/>
          <w:szCs w:val="24"/>
        </w:rPr>
        <w:t>específica</w:t>
      </w:r>
      <w:r w:rsidRPr="00C44877">
        <w:rPr>
          <w:rStyle w:val="Textoennegrita"/>
          <w:rFonts w:ascii="Times New Roman" w:hAnsi="Times New Roman" w:cs="Times New Roman"/>
          <w:b w:val="0"/>
          <w:sz w:val="24"/>
          <w:szCs w:val="24"/>
        </w:rPr>
        <w:t xml:space="preserve">. </w:t>
      </w:r>
    </w:p>
    <w:p w:rsidR="00CA55FC" w:rsidRPr="00C44877" w:rsidRDefault="00CA55FC" w:rsidP="00C44877">
      <w:pPr>
        <w:shd w:val="clear" w:color="auto" w:fill="FFFFFF"/>
        <w:spacing w:after="0" w:line="360" w:lineRule="auto"/>
        <w:ind w:firstLine="567"/>
        <w:jc w:val="both"/>
        <w:rPr>
          <w:rStyle w:val="Textoennegrita"/>
          <w:rFonts w:ascii="Times New Roman" w:hAnsi="Times New Roman" w:cs="Times New Roman"/>
          <w:b w:val="0"/>
          <w:sz w:val="24"/>
          <w:szCs w:val="24"/>
        </w:rPr>
      </w:pPr>
      <w:r w:rsidRPr="00C44877">
        <w:rPr>
          <w:rStyle w:val="Textoennegrita"/>
          <w:rFonts w:ascii="Times New Roman" w:hAnsi="Times New Roman" w:cs="Times New Roman"/>
          <w:b w:val="0"/>
          <w:sz w:val="24"/>
          <w:szCs w:val="24"/>
        </w:rPr>
        <w:t>Por su parte en la declaración universal de los derechos humanos</w:t>
      </w:r>
      <w:r w:rsidR="008F151A" w:rsidRPr="00C44877">
        <w:rPr>
          <w:rStyle w:val="Textoennegrita"/>
          <w:rFonts w:ascii="Times New Roman" w:hAnsi="Times New Roman" w:cs="Times New Roman"/>
          <w:b w:val="0"/>
          <w:sz w:val="24"/>
          <w:szCs w:val="24"/>
        </w:rPr>
        <w:t xml:space="preserve"> en sus Artículos 24 y 27</w:t>
      </w:r>
      <w:r w:rsidRPr="00C44877">
        <w:rPr>
          <w:rStyle w:val="Textoennegrita"/>
          <w:rFonts w:ascii="Times New Roman" w:hAnsi="Times New Roman" w:cs="Times New Roman"/>
          <w:b w:val="0"/>
          <w:sz w:val="24"/>
          <w:szCs w:val="24"/>
        </w:rPr>
        <w:t xml:space="preserve">, citado por Moreno (2006), </w:t>
      </w:r>
      <w:r w:rsidR="008F151A" w:rsidRPr="00C44877">
        <w:rPr>
          <w:rStyle w:val="Textoennegrita"/>
          <w:rFonts w:ascii="Times New Roman" w:hAnsi="Times New Roman" w:cs="Times New Roman"/>
          <w:b w:val="0"/>
          <w:sz w:val="24"/>
          <w:szCs w:val="24"/>
        </w:rPr>
        <w:t>señala</w:t>
      </w:r>
      <w:r w:rsidRPr="00C44877">
        <w:rPr>
          <w:rStyle w:val="Textoennegrita"/>
          <w:rFonts w:ascii="Times New Roman" w:hAnsi="Times New Roman" w:cs="Times New Roman"/>
          <w:b w:val="0"/>
          <w:sz w:val="24"/>
          <w:szCs w:val="24"/>
        </w:rPr>
        <w:t xml:space="preserve"> que “</w:t>
      </w:r>
      <w:r w:rsidR="008F151A" w:rsidRPr="00C44877">
        <w:rPr>
          <w:rStyle w:val="Textoennegrita"/>
          <w:rFonts w:ascii="Times New Roman" w:hAnsi="Times New Roman" w:cs="Times New Roman"/>
          <w:b w:val="0"/>
          <w:sz w:val="24"/>
          <w:szCs w:val="24"/>
        </w:rPr>
        <w:t xml:space="preserve">todas las personas tenemos derecho al descanso, al ocio, a participar libremente en actividades que le permitan una satisfacción personal y una conciencia de mejorar su calidad de vida.” Ósea la </w:t>
      </w:r>
      <w:r w:rsidR="00504E51" w:rsidRPr="00C44877">
        <w:rPr>
          <w:rStyle w:val="Textoennegrita"/>
          <w:rFonts w:ascii="Times New Roman" w:hAnsi="Times New Roman" w:cs="Times New Roman"/>
          <w:b w:val="0"/>
          <w:sz w:val="24"/>
          <w:szCs w:val="24"/>
        </w:rPr>
        <w:t>práctica</w:t>
      </w:r>
      <w:r w:rsidR="008F151A" w:rsidRPr="00C44877">
        <w:rPr>
          <w:rStyle w:val="Textoennegrita"/>
          <w:rFonts w:ascii="Times New Roman" w:hAnsi="Times New Roman" w:cs="Times New Roman"/>
          <w:b w:val="0"/>
          <w:sz w:val="24"/>
          <w:szCs w:val="24"/>
        </w:rPr>
        <w:t xml:space="preserve"> reflexiva y constructiva de todos los ámbitos que comprende a un ser humano de una actividad específica que lo haga sentir en armonía con lo que hace.   </w:t>
      </w:r>
    </w:p>
    <w:p w:rsidR="008F151A" w:rsidRDefault="008F151A" w:rsidP="00C44877">
      <w:pPr>
        <w:shd w:val="clear" w:color="auto" w:fill="FFFFFF"/>
        <w:spacing w:after="0" w:line="360" w:lineRule="auto"/>
        <w:ind w:firstLine="567"/>
        <w:jc w:val="both"/>
        <w:rPr>
          <w:rStyle w:val="Textoennegrita"/>
          <w:rFonts w:ascii="Times New Roman" w:hAnsi="Times New Roman" w:cs="Times New Roman"/>
          <w:b w:val="0"/>
          <w:sz w:val="24"/>
          <w:szCs w:val="24"/>
        </w:rPr>
      </w:pPr>
      <w:r w:rsidRPr="00C44877">
        <w:rPr>
          <w:rFonts w:ascii="Times New Roman" w:hAnsi="Times New Roman" w:cs="Times New Roman"/>
          <w:sz w:val="24"/>
          <w:szCs w:val="24"/>
        </w:rPr>
        <w:t>Por otro lado la recreación se asocia también con el factor intelectual y educativo, quedando demostrado a través de múltiples investigaciones que las personas aprenden  mucho más en ambientes relajados, sin presión. Es por ello que la recreación es fundamental para el desarrollo intelectual de las personas. A la vez, el recrearse proporciona en sí, una forma de aprendizaje, mediante experiencias propias y de la relación de la persona con el exterior.</w:t>
      </w:r>
      <w:r w:rsidRPr="00C44877">
        <w:rPr>
          <w:rFonts w:ascii="Times New Roman" w:hAnsi="Times New Roman" w:cs="Times New Roman"/>
          <w:sz w:val="24"/>
          <w:szCs w:val="24"/>
        </w:rPr>
        <w:br/>
        <w:t xml:space="preserve">Por eso también se dice que las actividades recreativas son tan numerosas como los intereses de los seres humanos. “Algunas de las áreas de la recreación son: el arte, la cultura, la música, el baile, la lectura, el servicio a la comunidad, los deportes, los juegos y la vida al aire libre, entre otras.” </w:t>
      </w:r>
      <w:r w:rsidRPr="00C44877">
        <w:rPr>
          <w:rStyle w:val="Textoennegrita"/>
          <w:rFonts w:ascii="Times New Roman" w:hAnsi="Times New Roman" w:cs="Times New Roman"/>
          <w:b w:val="0"/>
          <w:sz w:val="24"/>
          <w:szCs w:val="24"/>
        </w:rPr>
        <w:t>Moreno (2006)</w:t>
      </w:r>
    </w:p>
    <w:p w:rsidR="004D0DBF" w:rsidRPr="00C44877" w:rsidRDefault="004D0DBF" w:rsidP="00C44877">
      <w:pPr>
        <w:shd w:val="clear" w:color="auto" w:fill="FFFFFF"/>
        <w:spacing w:after="0" w:line="360" w:lineRule="auto"/>
        <w:ind w:firstLine="567"/>
        <w:jc w:val="both"/>
        <w:rPr>
          <w:rStyle w:val="Textoennegrita"/>
          <w:rFonts w:ascii="Times New Roman" w:hAnsi="Times New Roman" w:cs="Times New Roman"/>
          <w:b w:val="0"/>
          <w:sz w:val="24"/>
          <w:szCs w:val="24"/>
        </w:rPr>
      </w:pPr>
    </w:p>
    <w:p w:rsidR="008F151A" w:rsidRPr="00C44877" w:rsidRDefault="008F151A" w:rsidP="00C44877">
      <w:pPr>
        <w:spacing w:after="0" w:line="240" w:lineRule="auto"/>
        <w:ind w:firstLine="567"/>
        <w:jc w:val="center"/>
        <w:rPr>
          <w:rFonts w:ascii="Times New Roman" w:eastAsia="Times New Roman" w:hAnsi="Times New Roman" w:cs="Times New Roman"/>
          <w:b/>
          <w:bCs/>
          <w:sz w:val="24"/>
          <w:szCs w:val="24"/>
        </w:rPr>
      </w:pPr>
      <w:r w:rsidRPr="00C44877">
        <w:rPr>
          <w:rFonts w:ascii="Times New Roman" w:eastAsia="Times New Roman" w:hAnsi="Times New Roman" w:cs="Times New Roman"/>
          <w:b/>
          <w:bCs/>
          <w:sz w:val="24"/>
          <w:szCs w:val="24"/>
        </w:rPr>
        <w:t>Principios De La Recreación:</w:t>
      </w:r>
    </w:p>
    <w:p w:rsidR="0027211B" w:rsidRPr="00C44877" w:rsidRDefault="0027211B" w:rsidP="00C44877">
      <w:pPr>
        <w:spacing w:after="0" w:line="240" w:lineRule="auto"/>
        <w:ind w:firstLine="567"/>
        <w:jc w:val="center"/>
        <w:rPr>
          <w:rFonts w:ascii="Times New Roman" w:eastAsia="Times New Roman" w:hAnsi="Times New Roman" w:cs="Times New Roman"/>
          <w:sz w:val="24"/>
          <w:szCs w:val="24"/>
        </w:rPr>
      </w:pPr>
    </w:p>
    <w:p w:rsidR="008F151A" w:rsidRPr="00C44877" w:rsidRDefault="008F151A" w:rsidP="00705E4A">
      <w:pPr>
        <w:pStyle w:val="Prrafodelista"/>
        <w:numPr>
          <w:ilvl w:val="0"/>
          <w:numId w:val="2"/>
        </w:numPr>
        <w:spacing w:after="0" w:line="360" w:lineRule="auto"/>
        <w:ind w:left="0" w:firstLine="567"/>
        <w:jc w:val="both"/>
        <w:rPr>
          <w:rFonts w:ascii="Times New Roman" w:eastAsia="Times New Roman" w:hAnsi="Times New Roman" w:cs="Times New Roman"/>
          <w:sz w:val="24"/>
          <w:szCs w:val="24"/>
        </w:rPr>
      </w:pPr>
      <w:r w:rsidRPr="00C44877">
        <w:rPr>
          <w:rFonts w:ascii="Times New Roman" w:eastAsia="Times New Roman" w:hAnsi="Times New Roman" w:cs="Times New Roman"/>
          <w:sz w:val="24"/>
          <w:szCs w:val="24"/>
        </w:rPr>
        <w:t>Proporcionar a todos los involucrados la oportunidad de realizar actividades que favorezcan su desarrollo físico, intelectual, moral, espiritual y social.</w:t>
      </w:r>
    </w:p>
    <w:p w:rsidR="008F151A" w:rsidRPr="00C44877" w:rsidRDefault="008F151A" w:rsidP="00705E4A">
      <w:pPr>
        <w:pStyle w:val="Prrafodelista"/>
        <w:numPr>
          <w:ilvl w:val="0"/>
          <w:numId w:val="2"/>
        </w:numPr>
        <w:spacing w:after="0" w:line="360" w:lineRule="auto"/>
        <w:ind w:left="0" w:firstLine="567"/>
        <w:jc w:val="both"/>
        <w:rPr>
          <w:rFonts w:ascii="Times New Roman" w:eastAsia="Times New Roman" w:hAnsi="Times New Roman" w:cs="Times New Roman"/>
          <w:sz w:val="24"/>
          <w:szCs w:val="24"/>
        </w:rPr>
      </w:pPr>
      <w:r w:rsidRPr="00C44877">
        <w:rPr>
          <w:rFonts w:ascii="Times New Roman" w:eastAsia="Times New Roman" w:hAnsi="Times New Roman" w:cs="Times New Roman"/>
          <w:sz w:val="24"/>
          <w:szCs w:val="24"/>
        </w:rPr>
        <w:t>Toda persona  necesita descubrir qué actividades le brindan satisfacciones personales y debe ser ayudado para adquirir destrezas de esas actividades.</w:t>
      </w:r>
    </w:p>
    <w:p w:rsidR="008F151A" w:rsidRPr="00C44877" w:rsidRDefault="008F151A" w:rsidP="00705E4A">
      <w:pPr>
        <w:pStyle w:val="Prrafodelista"/>
        <w:numPr>
          <w:ilvl w:val="0"/>
          <w:numId w:val="2"/>
        </w:numPr>
        <w:spacing w:after="0" w:line="360" w:lineRule="auto"/>
        <w:ind w:left="0" w:firstLine="567"/>
        <w:jc w:val="both"/>
        <w:rPr>
          <w:rFonts w:ascii="Times New Roman" w:eastAsia="Times New Roman" w:hAnsi="Times New Roman" w:cs="Times New Roman"/>
          <w:sz w:val="24"/>
          <w:szCs w:val="24"/>
        </w:rPr>
      </w:pPr>
      <w:r w:rsidRPr="00C44877">
        <w:rPr>
          <w:rFonts w:ascii="Times New Roman" w:eastAsia="Times New Roman" w:hAnsi="Times New Roman" w:cs="Times New Roman"/>
          <w:sz w:val="24"/>
          <w:szCs w:val="24"/>
        </w:rPr>
        <w:lastRenderedPageBreak/>
        <w:t xml:space="preserve">Una forma de satisfacción recreativa es la de cooperar como ciudadano en la construcción de una mejor forma de vida para compartirla con toda la comunidad donde se desenvuelve. </w:t>
      </w:r>
    </w:p>
    <w:p w:rsidR="008F151A" w:rsidRPr="00C44877" w:rsidRDefault="008F151A" w:rsidP="00705E4A">
      <w:pPr>
        <w:pStyle w:val="Prrafodelista"/>
        <w:numPr>
          <w:ilvl w:val="0"/>
          <w:numId w:val="2"/>
        </w:numPr>
        <w:spacing w:after="0" w:line="360" w:lineRule="auto"/>
        <w:ind w:left="0" w:firstLine="567"/>
        <w:jc w:val="both"/>
        <w:rPr>
          <w:rFonts w:ascii="Times New Roman" w:eastAsia="Times New Roman" w:hAnsi="Times New Roman" w:cs="Times New Roman"/>
          <w:sz w:val="24"/>
          <w:szCs w:val="24"/>
        </w:rPr>
      </w:pPr>
      <w:r w:rsidRPr="00C44877">
        <w:rPr>
          <w:rFonts w:ascii="Times New Roman" w:eastAsia="Times New Roman" w:hAnsi="Times New Roman" w:cs="Times New Roman"/>
          <w:sz w:val="24"/>
          <w:szCs w:val="24"/>
        </w:rPr>
        <w:t>El hombre cumple adecuadamente su recreación cuando la actividad que elige crea en él espíritu de juego y encuentra constantemente placer en todos los acontecimientos de su vida.</w:t>
      </w:r>
    </w:p>
    <w:p w:rsidR="008F151A" w:rsidRPr="00C44877" w:rsidRDefault="008F151A" w:rsidP="00705E4A">
      <w:pPr>
        <w:pStyle w:val="Prrafodelista"/>
        <w:numPr>
          <w:ilvl w:val="0"/>
          <w:numId w:val="2"/>
        </w:numPr>
        <w:spacing w:after="0" w:line="360" w:lineRule="auto"/>
        <w:ind w:left="0" w:firstLine="567"/>
        <w:jc w:val="both"/>
        <w:rPr>
          <w:rFonts w:ascii="Times New Roman" w:eastAsia="Times New Roman" w:hAnsi="Times New Roman" w:cs="Times New Roman"/>
          <w:sz w:val="24"/>
          <w:szCs w:val="24"/>
        </w:rPr>
      </w:pPr>
      <w:r w:rsidRPr="00C44877">
        <w:rPr>
          <w:rFonts w:ascii="Times New Roman" w:eastAsia="Times New Roman" w:hAnsi="Times New Roman" w:cs="Times New Roman"/>
          <w:sz w:val="24"/>
          <w:szCs w:val="24"/>
        </w:rPr>
        <w:t>Es necesaria la acción colectiva para dar oportunidad a todos los involucrados de vivir ese aspecto de la vida.</w:t>
      </w:r>
    </w:p>
    <w:p w:rsidR="008F151A" w:rsidRPr="00C44877" w:rsidRDefault="008F151A" w:rsidP="00705E4A">
      <w:pPr>
        <w:pStyle w:val="Prrafodelista"/>
        <w:numPr>
          <w:ilvl w:val="0"/>
          <w:numId w:val="2"/>
        </w:numPr>
        <w:spacing w:after="0" w:line="360" w:lineRule="auto"/>
        <w:ind w:left="0" w:firstLine="567"/>
        <w:jc w:val="both"/>
        <w:rPr>
          <w:rFonts w:ascii="Times New Roman" w:eastAsia="Times New Roman" w:hAnsi="Times New Roman" w:cs="Times New Roman"/>
          <w:sz w:val="24"/>
          <w:szCs w:val="24"/>
        </w:rPr>
      </w:pPr>
      <w:r w:rsidRPr="00C44877">
        <w:rPr>
          <w:rFonts w:ascii="Times New Roman" w:eastAsia="Times New Roman" w:hAnsi="Times New Roman" w:cs="Times New Roman"/>
          <w:sz w:val="24"/>
          <w:szCs w:val="24"/>
        </w:rPr>
        <w:t xml:space="preserve">Estimular a los personas a la participación en determinada actividad. </w:t>
      </w:r>
    </w:p>
    <w:p w:rsidR="008F151A" w:rsidRPr="00C44877" w:rsidRDefault="008F151A" w:rsidP="00705E4A">
      <w:pPr>
        <w:spacing w:after="0" w:line="240" w:lineRule="auto"/>
        <w:ind w:firstLine="567"/>
        <w:jc w:val="center"/>
        <w:rPr>
          <w:rFonts w:ascii="Times New Roman" w:eastAsia="Times New Roman" w:hAnsi="Times New Roman" w:cs="Times New Roman"/>
          <w:sz w:val="24"/>
          <w:szCs w:val="24"/>
        </w:rPr>
      </w:pPr>
      <w:r w:rsidRPr="00C44877">
        <w:rPr>
          <w:rFonts w:ascii="Times New Roman" w:eastAsia="Times New Roman" w:hAnsi="Times New Roman" w:cs="Times New Roman"/>
          <w:b/>
          <w:bCs/>
          <w:sz w:val="24"/>
          <w:szCs w:val="24"/>
        </w:rPr>
        <w:t>Valores Educativos de la Recreación:</w:t>
      </w:r>
    </w:p>
    <w:p w:rsidR="008F151A" w:rsidRPr="00C44877" w:rsidRDefault="008F151A" w:rsidP="00705E4A">
      <w:pPr>
        <w:pStyle w:val="Prrafodelista"/>
        <w:numPr>
          <w:ilvl w:val="0"/>
          <w:numId w:val="3"/>
        </w:numPr>
        <w:spacing w:after="0" w:line="360" w:lineRule="auto"/>
        <w:ind w:left="0" w:firstLine="567"/>
        <w:rPr>
          <w:rFonts w:ascii="Times New Roman" w:eastAsia="Times New Roman" w:hAnsi="Times New Roman" w:cs="Times New Roman"/>
          <w:sz w:val="24"/>
          <w:szCs w:val="24"/>
        </w:rPr>
      </w:pPr>
      <w:r w:rsidRPr="00C44877">
        <w:rPr>
          <w:rFonts w:ascii="Times New Roman" w:eastAsia="Times New Roman" w:hAnsi="Times New Roman" w:cs="Times New Roman"/>
          <w:sz w:val="24"/>
          <w:szCs w:val="24"/>
        </w:rPr>
        <w:t>Establecer conjunto de valores que contribuye a la formación del individuo.</w:t>
      </w:r>
    </w:p>
    <w:p w:rsidR="008F151A" w:rsidRPr="00C44877" w:rsidRDefault="008F151A" w:rsidP="00705E4A">
      <w:pPr>
        <w:pStyle w:val="Prrafodelista"/>
        <w:numPr>
          <w:ilvl w:val="0"/>
          <w:numId w:val="3"/>
        </w:numPr>
        <w:spacing w:after="0" w:line="360" w:lineRule="auto"/>
        <w:ind w:left="0" w:firstLine="567"/>
        <w:rPr>
          <w:rFonts w:ascii="Times New Roman" w:eastAsia="Times New Roman" w:hAnsi="Times New Roman" w:cs="Times New Roman"/>
          <w:sz w:val="24"/>
          <w:szCs w:val="24"/>
        </w:rPr>
      </w:pPr>
      <w:r w:rsidRPr="00C44877">
        <w:rPr>
          <w:rFonts w:ascii="Times New Roman" w:eastAsia="Times New Roman" w:hAnsi="Times New Roman" w:cs="Times New Roman"/>
          <w:sz w:val="24"/>
          <w:szCs w:val="24"/>
        </w:rPr>
        <w:t>Poner sus recursos en favor del educando, para la correlación de las áreas intelectuales.</w:t>
      </w:r>
    </w:p>
    <w:p w:rsidR="008F151A" w:rsidRPr="00C44877" w:rsidRDefault="008F151A" w:rsidP="00705E4A">
      <w:pPr>
        <w:pStyle w:val="Prrafodelista"/>
        <w:numPr>
          <w:ilvl w:val="0"/>
          <w:numId w:val="3"/>
        </w:numPr>
        <w:spacing w:after="0" w:line="360" w:lineRule="auto"/>
        <w:ind w:left="0" w:firstLine="567"/>
        <w:rPr>
          <w:rFonts w:ascii="Times New Roman" w:eastAsia="Times New Roman" w:hAnsi="Times New Roman" w:cs="Times New Roman"/>
          <w:sz w:val="24"/>
          <w:szCs w:val="24"/>
        </w:rPr>
      </w:pPr>
      <w:r w:rsidRPr="00C44877">
        <w:rPr>
          <w:rFonts w:ascii="Times New Roman" w:eastAsia="Times New Roman" w:hAnsi="Times New Roman" w:cs="Times New Roman"/>
          <w:sz w:val="24"/>
          <w:szCs w:val="24"/>
        </w:rPr>
        <w:t>Permitir el desarrollo integral de la persona.</w:t>
      </w:r>
    </w:p>
    <w:p w:rsidR="008F151A" w:rsidRPr="00C44877" w:rsidRDefault="008F151A" w:rsidP="00705E4A">
      <w:pPr>
        <w:pStyle w:val="Prrafodelista"/>
        <w:numPr>
          <w:ilvl w:val="0"/>
          <w:numId w:val="3"/>
        </w:numPr>
        <w:spacing w:after="0" w:line="360" w:lineRule="auto"/>
        <w:ind w:left="0" w:firstLine="567"/>
        <w:rPr>
          <w:rFonts w:ascii="Times New Roman" w:eastAsia="Times New Roman" w:hAnsi="Times New Roman" w:cs="Times New Roman"/>
          <w:sz w:val="24"/>
          <w:szCs w:val="24"/>
        </w:rPr>
      </w:pPr>
      <w:r w:rsidRPr="00C44877">
        <w:rPr>
          <w:rFonts w:ascii="Times New Roman" w:eastAsia="Times New Roman" w:hAnsi="Times New Roman" w:cs="Times New Roman"/>
          <w:sz w:val="24"/>
          <w:szCs w:val="24"/>
        </w:rPr>
        <w:t>Integrar la persona a la comunidad.</w:t>
      </w:r>
    </w:p>
    <w:p w:rsidR="008F151A" w:rsidRPr="00C44877" w:rsidRDefault="008F151A" w:rsidP="00705E4A">
      <w:pPr>
        <w:pStyle w:val="Prrafodelista"/>
        <w:numPr>
          <w:ilvl w:val="0"/>
          <w:numId w:val="3"/>
        </w:numPr>
        <w:spacing w:after="0" w:line="360" w:lineRule="auto"/>
        <w:ind w:left="0" w:firstLine="567"/>
        <w:rPr>
          <w:rFonts w:ascii="Times New Roman" w:eastAsia="Times New Roman" w:hAnsi="Times New Roman" w:cs="Times New Roman"/>
          <w:sz w:val="24"/>
          <w:szCs w:val="24"/>
        </w:rPr>
      </w:pPr>
      <w:r w:rsidRPr="00C44877">
        <w:rPr>
          <w:rFonts w:ascii="Times New Roman" w:eastAsia="Times New Roman" w:hAnsi="Times New Roman" w:cs="Times New Roman"/>
          <w:sz w:val="24"/>
          <w:szCs w:val="24"/>
        </w:rPr>
        <w:t>Permitir la transmisión de la herencia cultural.</w:t>
      </w:r>
    </w:p>
    <w:p w:rsidR="008F151A" w:rsidRPr="00C44877" w:rsidRDefault="008F151A" w:rsidP="00705E4A">
      <w:pPr>
        <w:pStyle w:val="Prrafodelista"/>
        <w:numPr>
          <w:ilvl w:val="0"/>
          <w:numId w:val="3"/>
        </w:numPr>
        <w:spacing w:after="0" w:line="360" w:lineRule="auto"/>
        <w:ind w:left="0" w:firstLine="567"/>
        <w:rPr>
          <w:rFonts w:ascii="Times New Roman" w:eastAsia="Times New Roman" w:hAnsi="Times New Roman" w:cs="Times New Roman"/>
          <w:sz w:val="24"/>
          <w:szCs w:val="24"/>
        </w:rPr>
      </w:pPr>
      <w:r w:rsidRPr="00C44877">
        <w:rPr>
          <w:rFonts w:ascii="Times New Roman" w:eastAsia="Times New Roman" w:hAnsi="Times New Roman" w:cs="Times New Roman"/>
          <w:sz w:val="24"/>
          <w:szCs w:val="24"/>
        </w:rPr>
        <w:t>Lograr a través de aficiones y el afianzamiento de valores intelectuales,</w:t>
      </w:r>
    </w:p>
    <w:p w:rsidR="008F151A" w:rsidRPr="00C44877" w:rsidRDefault="008F151A" w:rsidP="00705E4A">
      <w:pPr>
        <w:pStyle w:val="Prrafodelista"/>
        <w:numPr>
          <w:ilvl w:val="0"/>
          <w:numId w:val="3"/>
        </w:numPr>
        <w:spacing w:after="0" w:line="360" w:lineRule="auto"/>
        <w:ind w:left="0" w:firstLine="567"/>
        <w:rPr>
          <w:rFonts w:ascii="Times New Roman" w:eastAsia="Times New Roman" w:hAnsi="Times New Roman" w:cs="Times New Roman"/>
          <w:sz w:val="24"/>
          <w:szCs w:val="24"/>
        </w:rPr>
      </w:pPr>
      <w:r w:rsidRPr="00C44877">
        <w:rPr>
          <w:rFonts w:ascii="Times New Roman" w:eastAsia="Times New Roman" w:hAnsi="Times New Roman" w:cs="Times New Roman"/>
          <w:sz w:val="24"/>
          <w:szCs w:val="24"/>
        </w:rPr>
        <w:t>estéticos, éticos y morales.</w:t>
      </w:r>
    </w:p>
    <w:p w:rsidR="008F151A" w:rsidRPr="00C44877" w:rsidRDefault="008F151A" w:rsidP="00705E4A">
      <w:pPr>
        <w:pStyle w:val="Prrafodelista"/>
        <w:numPr>
          <w:ilvl w:val="0"/>
          <w:numId w:val="3"/>
        </w:numPr>
        <w:spacing w:after="0" w:line="360" w:lineRule="auto"/>
        <w:ind w:left="0" w:firstLine="567"/>
        <w:rPr>
          <w:rFonts w:ascii="Times New Roman" w:eastAsia="Times New Roman" w:hAnsi="Times New Roman" w:cs="Times New Roman"/>
          <w:sz w:val="24"/>
          <w:szCs w:val="24"/>
        </w:rPr>
      </w:pPr>
      <w:r w:rsidRPr="00C44877">
        <w:rPr>
          <w:rFonts w:ascii="Times New Roman" w:eastAsia="Times New Roman" w:hAnsi="Times New Roman" w:cs="Times New Roman"/>
          <w:sz w:val="24"/>
          <w:szCs w:val="24"/>
        </w:rPr>
        <w:t>Fomentar el uso constructivo del tiempo libre.</w:t>
      </w:r>
    </w:p>
    <w:p w:rsidR="008F151A" w:rsidRPr="00C44877" w:rsidRDefault="008F151A" w:rsidP="00705E4A">
      <w:pPr>
        <w:pStyle w:val="Prrafodelista"/>
        <w:numPr>
          <w:ilvl w:val="0"/>
          <w:numId w:val="3"/>
        </w:numPr>
        <w:spacing w:after="0" w:line="360" w:lineRule="auto"/>
        <w:ind w:left="0" w:firstLine="567"/>
        <w:rPr>
          <w:rFonts w:ascii="Times New Roman" w:eastAsia="Times New Roman" w:hAnsi="Times New Roman" w:cs="Times New Roman"/>
          <w:sz w:val="24"/>
          <w:szCs w:val="24"/>
        </w:rPr>
      </w:pPr>
      <w:r w:rsidRPr="00C44877">
        <w:rPr>
          <w:rFonts w:ascii="Times New Roman" w:eastAsia="Times New Roman" w:hAnsi="Times New Roman" w:cs="Times New Roman"/>
          <w:sz w:val="24"/>
          <w:szCs w:val="24"/>
        </w:rPr>
        <w:t>Adaptar socialmente al educando.</w:t>
      </w:r>
    </w:p>
    <w:p w:rsidR="008F151A" w:rsidRPr="00C44877" w:rsidRDefault="008F151A" w:rsidP="00705E4A">
      <w:pPr>
        <w:pStyle w:val="Prrafodelista"/>
        <w:numPr>
          <w:ilvl w:val="0"/>
          <w:numId w:val="3"/>
        </w:numPr>
        <w:spacing w:after="0" w:line="360" w:lineRule="auto"/>
        <w:ind w:left="0" w:firstLine="567"/>
        <w:rPr>
          <w:rFonts w:ascii="Times New Roman" w:eastAsia="Times New Roman" w:hAnsi="Times New Roman" w:cs="Times New Roman"/>
          <w:sz w:val="24"/>
          <w:szCs w:val="24"/>
        </w:rPr>
      </w:pPr>
      <w:r w:rsidRPr="00C44877">
        <w:rPr>
          <w:rFonts w:ascii="Times New Roman" w:eastAsia="Times New Roman" w:hAnsi="Times New Roman" w:cs="Times New Roman"/>
          <w:sz w:val="24"/>
          <w:szCs w:val="24"/>
        </w:rPr>
        <w:t>Auto disciplinar al educando.</w:t>
      </w:r>
    </w:p>
    <w:p w:rsidR="008F151A" w:rsidRPr="00C44877" w:rsidRDefault="008F151A" w:rsidP="00705E4A">
      <w:pPr>
        <w:pStyle w:val="Prrafodelista"/>
        <w:numPr>
          <w:ilvl w:val="0"/>
          <w:numId w:val="3"/>
        </w:numPr>
        <w:spacing w:after="0" w:line="360" w:lineRule="auto"/>
        <w:ind w:left="0" w:firstLine="567"/>
        <w:rPr>
          <w:rFonts w:ascii="Times New Roman" w:eastAsia="Times New Roman" w:hAnsi="Times New Roman" w:cs="Times New Roman"/>
          <w:sz w:val="24"/>
          <w:szCs w:val="24"/>
        </w:rPr>
      </w:pPr>
      <w:r w:rsidRPr="00C44877">
        <w:rPr>
          <w:rFonts w:ascii="Times New Roman" w:eastAsia="Times New Roman" w:hAnsi="Times New Roman" w:cs="Times New Roman"/>
          <w:sz w:val="24"/>
          <w:szCs w:val="24"/>
        </w:rPr>
        <w:t>Dar oportunidad para practicar situaciones de mando.</w:t>
      </w:r>
    </w:p>
    <w:p w:rsidR="008F151A" w:rsidRPr="00C44877" w:rsidRDefault="008F151A" w:rsidP="00C44877">
      <w:pPr>
        <w:spacing w:after="0" w:line="360" w:lineRule="auto"/>
        <w:ind w:firstLine="567"/>
        <w:jc w:val="both"/>
        <w:rPr>
          <w:rFonts w:ascii="Times New Roman" w:eastAsia="Times New Roman" w:hAnsi="Times New Roman" w:cs="Times New Roman"/>
          <w:sz w:val="24"/>
          <w:szCs w:val="24"/>
        </w:rPr>
      </w:pPr>
      <w:r w:rsidRPr="00C44877">
        <w:rPr>
          <w:rFonts w:ascii="Times New Roman" w:eastAsia="Times New Roman" w:hAnsi="Times New Roman" w:cs="Times New Roman"/>
          <w:sz w:val="24"/>
          <w:szCs w:val="24"/>
        </w:rPr>
        <w:t xml:space="preserve">Estos valores se encuentran concebidos de la siguiente manera: “la recreación toma en cuenta todo el concepto de integralidad del hombre como un ente biológico, psicológico, social en toda su extensión y aspectos donde se desenvuelve la persona en edad </w:t>
      </w:r>
      <w:r w:rsidR="000A5CCE" w:rsidRPr="00C44877">
        <w:rPr>
          <w:rFonts w:ascii="Times New Roman" w:eastAsia="Times New Roman" w:hAnsi="Times New Roman" w:cs="Times New Roman"/>
          <w:sz w:val="24"/>
          <w:szCs w:val="24"/>
        </w:rPr>
        <w:t>escolar”,</w:t>
      </w:r>
      <w:r w:rsidR="000A5CCE" w:rsidRPr="00C44877">
        <w:rPr>
          <w:rFonts w:ascii="Times New Roman" w:hAnsi="Times New Roman" w:cs="Times New Roman"/>
          <w:sz w:val="24"/>
          <w:szCs w:val="24"/>
        </w:rPr>
        <w:t xml:space="preserve"> Bautista</w:t>
      </w:r>
      <w:r w:rsidRPr="00C44877">
        <w:rPr>
          <w:rFonts w:ascii="Times New Roman" w:hAnsi="Times New Roman" w:cs="Times New Roman"/>
          <w:sz w:val="24"/>
          <w:szCs w:val="24"/>
        </w:rPr>
        <w:t xml:space="preserve"> (2011); dicho de otra manera; la recreación </w:t>
      </w:r>
      <w:r w:rsidRPr="00C44877">
        <w:rPr>
          <w:rFonts w:ascii="Times New Roman" w:eastAsia="Times New Roman" w:hAnsi="Times New Roman" w:cs="Times New Roman"/>
          <w:sz w:val="24"/>
          <w:szCs w:val="24"/>
        </w:rPr>
        <w:t>es una necesidad del ser humano, se considera fundamental en el mejoramiento de la calidad de vida del hombre</w:t>
      </w:r>
    </w:p>
    <w:p w:rsidR="00A36FA1" w:rsidRPr="00C44877" w:rsidRDefault="00470C77" w:rsidP="00C44877">
      <w:pPr>
        <w:shd w:val="clear" w:color="auto" w:fill="FFFFFF"/>
        <w:spacing w:after="0" w:line="360" w:lineRule="auto"/>
        <w:ind w:firstLine="567"/>
        <w:jc w:val="both"/>
        <w:rPr>
          <w:rStyle w:val="Textoennegrita"/>
          <w:rFonts w:ascii="Times New Roman" w:hAnsi="Times New Roman" w:cs="Times New Roman"/>
          <w:b w:val="0"/>
          <w:sz w:val="24"/>
          <w:szCs w:val="24"/>
        </w:rPr>
      </w:pPr>
      <w:r w:rsidRPr="00C44877">
        <w:rPr>
          <w:rStyle w:val="Textoennegrita"/>
          <w:rFonts w:ascii="Times New Roman" w:hAnsi="Times New Roman" w:cs="Times New Roman"/>
          <w:b w:val="0"/>
          <w:sz w:val="24"/>
          <w:szCs w:val="24"/>
        </w:rPr>
        <w:t xml:space="preserve">En otro orden de ideas, se tiene que </w:t>
      </w:r>
      <w:r w:rsidRPr="00C44877">
        <w:rPr>
          <w:rFonts w:ascii="Times New Roman" w:hAnsi="Times New Roman" w:cs="Times New Roman"/>
          <w:color w:val="222222"/>
          <w:sz w:val="24"/>
          <w:szCs w:val="24"/>
        </w:rPr>
        <w:t xml:space="preserve">la asignatura Educación Física y Recreación, tiene como propósito ofrecer al educando los conocimientos, habilidades, destrezas y aptitudes que le permitan, mediante la realización de las </w:t>
      </w:r>
      <w:r w:rsidRPr="00C44877">
        <w:rPr>
          <w:rFonts w:ascii="Times New Roman" w:hAnsi="Times New Roman" w:cs="Times New Roman"/>
          <w:color w:val="222222"/>
          <w:sz w:val="24"/>
          <w:szCs w:val="24"/>
        </w:rPr>
        <w:lastRenderedPageBreak/>
        <w:t xml:space="preserve">actividades físicas planificadas, promover cambios persistentes de conductas propias, tanto en el ámbito afectivo como cognoscitivos y, primordialmente psicomotor, para el logro de un individuo físicamente apto, plenamente desarrollado y totalmente integrado a la sociedad donde se desenvuelve; la Educación Física y la Recreación es el área del conocimiento que “constituye uno de los aspectos indispensables comprendidos en el término de Educación Integral, ya que mediante un proceso sistemático se educa a la persona, mediante el movimientos y sus peculiaridades, poniendo en práctica una serie de actividades y estrategias metodológicas dirigidas por la inteligencia, la voluntad y la creatividad, que tienden a la conservación, perfeccionamiento y dominio del </w:t>
      </w:r>
      <w:r w:rsidR="00425A4B" w:rsidRPr="00C44877">
        <w:rPr>
          <w:rFonts w:ascii="Times New Roman" w:hAnsi="Times New Roman" w:cs="Times New Roman"/>
          <w:color w:val="222222"/>
          <w:sz w:val="24"/>
          <w:szCs w:val="24"/>
        </w:rPr>
        <w:t xml:space="preserve">espíritu. </w:t>
      </w:r>
      <w:r w:rsidR="00425A4B" w:rsidRPr="00C44877">
        <w:rPr>
          <w:rStyle w:val="Textoennegrita"/>
          <w:rFonts w:ascii="Times New Roman" w:hAnsi="Times New Roman" w:cs="Times New Roman"/>
          <w:b w:val="0"/>
          <w:sz w:val="24"/>
          <w:szCs w:val="24"/>
        </w:rPr>
        <w:t>“Moreno</w:t>
      </w:r>
      <w:r w:rsidR="00A36FA1" w:rsidRPr="00C44877">
        <w:rPr>
          <w:rStyle w:val="Textoennegrita"/>
          <w:rFonts w:ascii="Times New Roman" w:hAnsi="Times New Roman" w:cs="Times New Roman"/>
          <w:b w:val="0"/>
          <w:sz w:val="24"/>
          <w:szCs w:val="24"/>
        </w:rPr>
        <w:t xml:space="preserve"> (2006) (pág. 113)</w:t>
      </w:r>
    </w:p>
    <w:p w:rsidR="00312964" w:rsidRDefault="00470C77" w:rsidP="00C44877">
      <w:pPr>
        <w:shd w:val="clear" w:color="auto" w:fill="FFFFFF"/>
        <w:spacing w:after="0" w:line="360" w:lineRule="auto"/>
        <w:ind w:firstLine="567"/>
        <w:jc w:val="both"/>
        <w:rPr>
          <w:rFonts w:ascii="Times New Roman" w:hAnsi="Times New Roman" w:cs="Times New Roman"/>
          <w:color w:val="222222"/>
          <w:sz w:val="24"/>
          <w:szCs w:val="24"/>
        </w:rPr>
      </w:pPr>
      <w:r w:rsidRPr="00C44877">
        <w:rPr>
          <w:rFonts w:ascii="Times New Roman" w:hAnsi="Times New Roman" w:cs="Times New Roman"/>
          <w:color w:val="222222"/>
          <w:sz w:val="24"/>
          <w:szCs w:val="24"/>
        </w:rPr>
        <w:t>Se caracteriza por ser espontánea, organizada, sistemática y formativa, a través de normas y reglas para la formación de hábitos de disciplina, respeto y amor por el país, utilizando el tiempo libre y el mejoramiento de la salud integral del educando. Permite la utilización de recursos materiales de fácil obtención y altamente creativos, desarrolla las valencias físicas, utiliza el juego como herramienta de aprendizaje y despierta el espíritu de competencia.</w:t>
      </w:r>
    </w:p>
    <w:p w:rsidR="00EB3997" w:rsidRDefault="00470C77" w:rsidP="00C44877">
      <w:pPr>
        <w:shd w:val="clear" w:color="auto" w:fill="FFFFFF"/>
        <w:spacing w:after="0" w:line="360" w:lineRule="auto"/>
        <w:ind w:firstLine="567"/>
        <w:jc w:val="both"/>
        <w:rPr>
          <w:rFonts w:ascii="Times New Roman" w:hAnsi="Times New Roman" w:cs="Times New Roman"/>
          <w:color w:val="222222"/>
          <w:sz w:val="24"/>
          <w:szCs w:val="24"/>
        </w:rPr>
      </w:pPr>
      <w:r w:rsidRPr="00C44877">
        <w:rPr>
          <w:rFonts w:ascii="Times New Roman" w:hAnsi="Times New Roman" w:cs="Times New Roman"/>
          <w:color w:val="222222"/>
          <w:sz w:val="24"/>
          <w:szCs w:val="24"/>
        </w:rPr>
        <w:t xml:space="preserve">De acuerdo con </w:t>
      </w:r>
      <w:r w:rsidR="00425A4B" w:rsidRPr="00C44877">
        <w:rPr>
          <w:rFonts w:ascii="Times New Roman" w:hAnsi="Times New Roman" w:cs="Times New Roman"/>
          <w:color w:val="222222"/>
          <w:sz w:val="24"/>
          <w:szCs w:val="24"/>
        </w:rPr>
        <w:t xml:space="preserve">el preámbulo del </w:t>
      </w:r>
      <w:r w:rsidRPr="00C44877">
        <w:rPr>
          <w:rFonts w:ascii="Times New Roman" w:hAnsi="Times New Roman" w:cs="Times New Roman"/>
          <w:color w:val="222222"/>
          <w:sz w:val="24"/>
          <w:szCs w:val="24"/>
        </w:rPr>
        <w:t>Currículo de Educación Bolivariana (2009)</w:t>
      </w:r>
      <w:r w:rsidR="00EB3997" w:rsidRPr="00C44877">
        <w:rPr>
          <w:rFonts w:ascii="Times New Roman" w:hAnsi="Times New Roman" w:cs="Times New Roman"/>
          <w:color w:val="222222"/>
          <w:sz w:val="24"/>
          <w:szCs w:val="24"/>
        </w:rPr>
        <w:t>:</w:t>
      </w:r>
    </w:p>
    <w:p w:rsidR="00EA3E91" w:rsidRPr="00C44877" w:rsidRDefault="00EA3E91" w:rsidP="00C44877">
      <w:pPr>
        <w:shd w:val="clear" w:color="auto" w:fill="FFFFFF"/>
        <w:spacing w:after="0" w:line="360" w:lineRule="auto"/>
        <w:ind w:firstLine="567"/>
        <w:jc w:val="both"/>
        <w:rPr>
          <w:rFonts w:ascii="Times New Roman" w:hAnsi="Times New Roman" w:cs="Times New Roman"/>
          <w:color w:val="222222"/>
          <w:sz w:val="24"/>
          <w:szCs w:val="24"/>
        </w:rPr>
      </w:pPr>
    </w:p>
    <w:p w:rsidR="008F151A" w:rsidRDefault="00425A4B" w:rsidP="00EA3E91">
      <w:pPr>
        <w:shd w:val="clear" w:color="auto" w:fill="FFFFFF"/>
        <w:spacing w:after="0" w:line="240" w:lineRule="auto"/>
        <w:ind w:left="567" w:right="567" w:firstLine="567"/>
        <w:jc w:val="both"/>
        <w:rPr>
          <w:rStyle w:val="Textoennegrita"/>
          <w:rFonts w:ascii="Times New Roman" w:hAnsi="Times New Roman" w:cs="Times New Roman"/>
          <w:sz w:val="24"/>
          <w:szCs w:val="24"/>
        </w:rPr>
      </w:pPr>
      <w:r w:rsidRPr="00EA3E91">
        <w:rPr>
          <w:rFonts w:ascii="Times New Roman" w:hAnsi="Times New Roman" w:cs="Times New Roman"/>
          <w:color w:val="222222"/>
          <w:sz w:val="24"/>
          <w:szCs w:val="24"/>
        </w:rPr>
        <w:t>Se concibe</w:t>
      </w:r>
      <w:r w:rsidR="00470C77" w:rsidRPr="00EA3E91">
        <w:rPr>
          <w:rFonts w:ascii="Times New Roman" w:hAnsi="Times New Roman" w:cs="Times New Roman"/>
          <w:color w:val="222222"/>
          <w:sz w:val="24"/>
          <w:szCs w:val="24"/>
        </w:rPr>
        <w:t xml:space="preserve"> la Educación Física y la Recreación como un proceso de enseñanza y aprendizaje por medio del cual se aprende haciendo (en forma vivencial), en contacto directo con el medio ambiente circundante, en un clima de alegría, entusiasmo y felicidad. De esta manera, la Educación Física y la Recreación, así entendida, es un socializador y comunicador entre las relaciones: docente-alumno, alumno–alumno, alumno–comunidad, docente-comunidad, al convertirse en el enlace o puente de trabajo entre la escuela y la comunidad. Su alcance va </w:t>
      </w:r>
      <w:r w:rsidR="000142D2" w:rsidRPr="00EA3E91">
        <w:rPr>
          <w:rFonts w:ascii="Times New Roman" w:hAnsi="Times New Roman" w:cs="Times New Roman"/>
          <w:color w:val="222222"/>
          <w:sz w:val="24"/>
          <w:szCs w:val="24"/>
        </w:rPr>
        <w:t>más</w:t>
      </w:r>
      <w:r w:rsidR="00470C77" w:rsidRPr="00EA3E91">
        <w:rPr>
          <w:rFonts w:ascii="Times New Roman" w:hAnsi="Times New Roman" w:cs="Times New Roman"/>
          <w:color w:val="222222"/>
          <w:sz w:val="24"/>
          <w:szCs w:val="24"/>
        </w:rPr>
        <w:t xml:space="preserve"> allá de las paredes del plantel y crea conciencia en los padres en cuanto a la necesidad de estar unidos tras un objetivo común, </w:t>
      </w:r>
      <w:r w:rsidRPr="00EA3E91">
        <w:rPr>
          <w:rFonts w:ascii="Times New Roman" w:hAnsi="Times New Roman" w:cs="Times New Roman"/>
          <w:color w:val="222222"/>
          <w:sz w:val="24"/>
          <w:szCs w:val="24"/>
        </w:rPr>
        <w:t>dado</w:t>
      </w:r>
      <w:r w:rsidR="00470C77" w:rsidRPr="00EA3E91">
        <w:rPr>
          <w:rFonts w:ascii="Times New Roman" w:hAnsi="Times New Roman" w:cs="Times New Roman"/>
          <w:color w:val="222222"/>
          <w:sz w:val="24"/>
          <w:szCs w:val="24"/>
        </w:rPr>
        <w:t xml:space="preserve"> la importancia creciente que se le asigna en el desarrollo integral del niño, al conocimiento y a la conducción del tiempo </w:t>
      </w:r>
      <w:r w:rsidRPr="00EA3E91">
        <w:rPr>
          <w:rFonts w:ascii="Times New Roman" w:hAnsi="Times New Roman" w:cs="Times New Roman"/>
          <w:color w:val="222222"/>
          <w:sz w:val="24"/>
          <w:szCs w:val="24"/>
        </w:rPr>
        <w:t>libre</w:t>
      </w:r>
      <w:r w:rsidRPr="00EA3E91">
        <w:rPr>
          <w:rStyle w:val="Textoennegrita"/>
          <w:rFonts w:ascii="Times New Roman" w:hAnsi="Times New Roman" w:cs="Times New Roman"/>
          <w:sz w:val="24"/>
          <w:szCs w:val="24"/>
        </w:rPr>
        <w:t xml:space="preserve"> (</w:t>
      </w:r>
      <w:r w:rsidR="00EA3E91">
        <w:rPr>
          <w:rStyle w:val="Textoennegrita"/>
          <w:rFonts w:ascii="Times New Roman" w:hAnsi="Times New Roman" w:cs="Times New Roman"/>
          <w:b w:val="0"/>
          <w:sz w:val="24"/>
          <w:szCs w:val="24"/>
        </w:rPr>
        <w:t>p.</w:t>
      </w:r>
      <w:r w:rsidR="00A36FA1" w:rsidRPr="00EA3E91">
        <w:rPr>
          <w:rStyle w:val="Textoennegrita"/>
          <w:rFonts w:ascii="Times New Roman" w:hAnsi="Times New Roman" w:cs="Times New Roman"/>
          <w:b w:val="0"/>
          <w:sz w:val="24"/>
          <w:szCs w:val="24"/>
        </w:rPr>
        <w:t xml:space="preserve"> 11)</w:t>
      </w:r>
    </w:p>
    <w:p w:rsidR="00EA3E91" w:rsidRPr="00EA3E91" w:rsidRDefault="00EA3E91" w:rsidP="00EA3E91">
      <w:pPr>
        <w:shd w:val="clear" w:color="auto" w:fill="FFFFFF"/>
        <w:spacing w:after="0" w:line="240" w:lineRule="auto"/>
        <w:ind w:left="567" w:right="567" w:firstLine="567"/>
        <w:jc w:val="both"/>
        <w:rPr>
          <w:rStyle w:val="Textoennegrita"/>
          <w:rFonts w:ascii="Times New Roman" w:hAnsi="Times New Roman" w:cs="Times New Roman"/>
          <w:sz w:val="24"/>
          <w:szCs w:val="24"/>
        </w:rPr>
      </w:pPr>
    </w:p>
    <w:p w:rsidR="00EB3997" w:rsidRDefault="00EB3997" w:rsidP="00C44877">
      <w:pPr>
        <w:shd w:val="clear" w:color="auto" w:fill="FFFFFF"/>
        <w:spacing w:after="0" w:line="360" w:lineRule="auto"/>
        <w:ind w:right="849" w:firstLine="567"/>
        <w:jc w:val="both"/>
        <w:rPr>
          <w:rStyle w:val="Textoennegrita"/>
          <w:rFonts w:ascii="Times New Roman" w:hAnsi="Times New Roman" w:cs="Times New Roman"/>
          <w:b w:val="0"/>
          <w:sz w:val="24"/>
          <w:szCs w:val="24"/>
        </w:rPr>
      </w:pPr>
      <w:r w:rsidRPr="00C44877">
        <w:rPr>
          <w:rStyle w:val="Textoennegrita"/>
          <w:rFonts w:ascii="Times New Roman" w:hAnsi="Times New Roman" w:cs="Times New Roman"/>
          <w:b w:val="0"/>
          <w:sz w:val="24"/>
          <w:szCs w:val="24"/>
        </w:rPr>
        <w:t xml:space="preserve">De aquí parte la gran importancia que tiene para los involucrados en el Proceso Educativo poner en práctica los innumerables beneficios que oferta la dualidad deporte y recreación, para motivar a que todos </w:t>
      </w:r>
      <w:r w:rsidR="008B7199" w:rsidRPr="00C44877">
        <w:rPr>
          <w:rStyle w:val="Textoennegrita"/>
          <w:rFonts w:ascii="Times New Roman" w:hAnsi="Times New Roman" w:cs="Times New Roman"/>
          <w:b w:val="0"/>
          <w:sz w:val="24"/>
          <w:szCs w:val="24"/>
        </w:rPr>
        <w:lastRenderedPageBreak/>
        <w:t>éstos</w:t>
      </w:r>
      <w:r w:rsidRPr="00C44877">
        <w:rPr>
          <w:rStyle w:val="Textoennegrita"/>
          <w:rFonts w:ascii="Times New Roman" w:hAnsi="Times New Roman" w:cs="Times New Roman"/>
          <w:b w:val="0"/>
          <w:sz w:val="24"/>
          <w:szCs w:val="24"/>
        </w:rPr>
        <w:t xml:space="preserve"> participen en las actividades planteadas por el docente y lograr los objetivos propuestos por el mismo. </w:t>
      </w:r>
    </w:p>
    <w:p w:rsidR="003A4204" w:rsidRPr="00C44877" w:rsidRDefault="003A4204" w:rsidP="00C44877">
      <w:pPr>
        <w:shd w:val="clear" w:color="auto" w:fill="FFFFFF"/>
        <w:spacing w:after="0" w:line="360" w:lineRule="auto"/>
        <w:ind w:right="849" w:firstLine="567"/>
        <w:jc w:val="both"/>
        <w:rPr>
          <w:rStyle w:val="Textoennegrita"/>
          <w:rFonts w:ascii="Times New Roman" w:hAnsi="Times New Roman" w:cs="Times New Roman"/>
          <w:b w:val="0"/>
          <w:sz w:val="24"/>
          <w:szCs w:val="24"/>
        </w:rPr>
      </w:pPr>
    </w:p>
    <w:p w:rsidR="00AB79F0" w:rsidRDefault="00867897" w:rsidP="003A4204">
      <w:pPr>
        <w:shd w:val="clear" w:color="auto" w:fill="FFFFFF"/>
        <w:spacing w:after="0" w:line="360" w:lineRule="auto"/>
        <w:ind w:firstLine="567"/>
        <w:jc w:val="center"/>
        <w:rPr>
          <w:rStyle w:val="Textoennegrita"/>
          <w:rFonts w:ascii="Times New Roman" w:hAnsi="Times New Roman" w:cs="Times New Roman"/>
          <w:sz w:val="24"/>
          <w:szCs w:val="24"/>
        </w:rPr>
      </w:pPr>
      <w:r w:rsidRPr="00C44877">
        <w:rPr>
          <w:rStyle w:val="Textoennegrita"/>
          <w:rFonts w:ascii="Times New Roman" w:hAnsi="Times New Roman" w:cs="Times New Roman"/>
          <w:sz w:val="24"/>
          <w:szCs w:val="24"/>
        </w:rPr>
        <w:t>ESTRATEGIAS:</w:t>
      </w:r>
    </w:p>
    <w:p w:rsidR="003A4204" w:rsidRPr="00C44877" w:rsidRDefault="003A4204" w:rsidP="00C44877">
      <w:pPr>
        <w:shd w:val="clear" w:color="auto" w:fill="FFFFFF"/>
        <w:spacing w:after="0" w:line="360" w:lineRule="auto"/>
        <w:ind w:firstLine="567"/>
        <w:jc w:val="both"/>
        <w:rPr>
          <w:rStyle w:val="Textoennegrita"/>
          <w:rFonts w:ascii="Times New Roman" w:hAnsi="Times New Roman" w:cs="Times New Roman"/>
          <w:sz w:val="24"/>
          <w:szCs w:val="24"/>
        </w:rPr>
      </w:pPr>
    </w:p>
    <w:p w:rsidR="00AB79F0" w:rsidRPr="00C44877" w:rsidRDefault="00AB79F0" w:rsidP="00C44877">
      <w:pPr>
        <w:shd w:val="clear" w:color="auto" w:fill="FFFFFF"/>
        <w:spacing w:after="0" w:line="360" w:lineRule="auto"/>
        <w:ind w:firstLine="567"/>
        <w:jc w:val="both"/>
        <w:rPr>
          <w:rFonts w:ascii="Times New Roman" w:hAnsi="Times New Roman" w:cs="Times New Roman"/>
          <w:sz w:val="24"/>
          <w:szCs w:val="24"/>
        </w:rPr>
      </w:pPr>
      <w:r w:rsidRPr="00C44877">
        <w:rPr>
          <w:rFonts w:ascii="Times New Roman" w:hAnsi="Times New Roman" w:cs="Times New Roman"/>
          <w:sz w:val="24"/>
          <w:szCs w:val="24"/>
        </w:rPr>
        <w:t>Son todas aquellas ayudas planteadas por el docente que se proporcionan al estudiante para facilitar un procesamiento más profundo de la información; ósea, son todos los procedimientos o</w:t>
      </w:r>
      <w:r w:rsidRPr="00C44877">
        <w:rPr>
          <w:rStyle w:val="apple-converted-space"/>
          <w:rFonts w:ascii="Times New Roman" w:hAnsi="Times New Roman" w:cs="Times New Roman"/>
          <w:sz w:val="24"/>
          <w:szCs w:val="24"/>
        </w:rPr>
        <w:t> </w:t>
      </w:r>
      <w:r w:rsidRPr="00C44877">
        <w:rPr>
          <w:rFonts w:ascii="Times New Roman" w:hAnsi="Times New Roman" w:cs="Times New Roman"/>
          <w:sz w:val="24"/>
          <w:szCs w:val="24"/>
        </w:rPr>
        <w:t>recursos</w:t>
      </w:r>
      <w:r w:rsidRPr="00C44877">
        <w:rPr>
          <w:rStyle w:val="apple-converted-space"/>
          <w:rFonts w:ascii="Times New Roman" w:hAnsi="Times New Roman" w:cs="Times New Roman"/>
          <w:sz w:val="24"/>
          <w:szCs w:val="24"/>
        </w:rPr>
        <w:t> </w:t>
      </w:r>
      <w:r w:rsidRPr="00C44877">
        <w:rPr>
          <w:rFonts w:ascii="Times New Roman" w:hAnsi="Times New Roman" w:cs="Times New Roman"/>
          <w:sz w:val="24"/>
          <w:szCs w:val="24"/>
        </w:rPr>
        <w:t xml:space="preserve">utilizados por quien enseña para generar aprendizajes </w:t>
      </w:r>
      <w:r w:rsidR="00425A4B" w:rsidRPr="00C44877">
        <w:rPr>
          <w:rFonts w:ascii="Times New Roman" w:hAnsi="Times New Roman" w:cs="Times New Roman"/>
          <w:sz w:val="24"/>
          <w:szCs w:val="24"/>
        </w:rPr>
        <w:t>significativos. Las</w:t>
      </w:r>
      <w:r w:rsidR="00B63845" w:rsidRPr="00C44877">
        <w:rPr>
          <w:rFonts w:ascii="Times New Roman" w:hAnsi="Times New Roman" w:cs="Times New Roman"/>
          <w:sz w:val="24"/>
          <w:szCs w:val="24"/>
        </w:rPr>
        <w:t xml:space="preserve"> estrategias de enseñanza deben ser diseñadas de tal manera que estimulen a los estudiantes a observar, analizar, opinar, formular</w:t>
      </w:r>
      <w:r w:rsidR="00B63845" w:rsidRPr="00C44877">
        <w:rPr>
          <w:rStyle w:val="apple-converted-space"/>
          <w:rFonts w:ascii="Times New Roman" w:hAnsi="Times New Roman" w:cs="Times New Roman"/>
          <w:sz w:val="24"/>
          <w:szCs w:val="24"/>
        </w:rPr>
        <w:t> </w:t>
      </w:r>
      <w:hyperlink r:id="rId11" w:history="1">
        <w:r w:rsidR="00B63845" w:rsidRPr="00C44877">
          <w:rPr>
            <w:rStyle w:val="Hipervnculo"/>
            <w:rFonts w:ascii="Times New Roman" w:hAnsi="Times New Roman" w:cs="Times New Roman"/>
            <w:color w:val="auto"/>
            <w:sz w:val="24"/>
            <w:szCs w:val="24"/>
            <w:u w:val="none"/>
          </w:rPr>
          <w:t>hipótesis</w:t>
        </w:r>
      </w:hyperlink>
      <w:r w:rsidR="00B63845" w:rsidRPr="00C44877">
        <w:rPr>
          <w:rFonts w:ascii="Times New Roman" w:hAnsi="Times New Roman" w:cs="Times New Roman"/>
          <w:sz w:val="24"/>
          <w:szCs w:val="24"/>
        </w:rPr>
        <w:t>, buscar soluciones y descubrir el conocimiento por sí mismos.</w:t>
      </w:r>
    </w:p>
    <w:p w:rsidR="00BB7BA3" w:rsidRPr="00C44877" w:rsidRDefault="00B63845" w:rsidP="00C44877">
      <w:pPr>
        <w:pStyle w:val="NormalWeb"/>
        <w:spacing w:before="0" w:beforeAutospacing="0" w:after="0" w:afterAutospacing="0" w:line="360" w:lineRule="auto"/>
        <w:ind w:firstLine="567"/>
        <w:jc w:val="both"/>
        <w:rPr>
          <w:color w:val="auto"/>
        </w:rPr>
      </w:pPr>
      <w:r w:rsidRPr="00C44877">
        <w:rPr>
          <w:color w:val="auto"/>
        </w:rPr>
        <w:t xml:space="preserve">Díaz </w:t>
      </w:r>
      <w:r w:rsidR="00425A4B" w:rsidRPr="00C44877">
        <w:rPr>
          <w:color w:val="auto"/>
        </w:rPr>
        <w:t>y Otros</w:t>
      </w:r>
      <w:r w:rsidRPr="00C44877">
        <w:rPr>
          <w:color w:val="auto"/>
        </w:rPr>
        <w:t xml:space="preserve"> (2010), menciona </w:t>
      </w:r>
      <w:r w:rsidR="00425A4B" w:rsidRPr="00C44877">
        <w:rPr>
          <w:color w:val="auto"/>
        </w:rPr>
        <w:t>que</w:t>
      </w:r>
      <w:r w:rsidR="00425A4B" w:rsidRPr="00C44877">
        <w:t xml:space="preserve">: </w:t>
      </w:r>
      <w:r w:rsidR="00425A4B" w:rsidRPr="00C44877">
        <w:rPr>
          <w:color w:val="auto"/>
        </w:rPr>
        <w:t>“las</w:t>
      </w:r>
      <w:r w:rsidRPr="00C44877">
        <w:rPr>
          <w:color w:val="auto"/>
        </w:rPr>
        <w:t xml:space="preserve"> estrategias de enseñanza </w:t>
      </w:r>
      <w:r w:rsidRPr="00C44877">
        <w:t xml:space="preserve">son aquellos recursos, tanto audiovisuales, como psicomotrices y que </w:t>
      </w:r>
      <w:r w:rsidRPr="00C44877">
        <w:rPr>
          <w:color w:val="auto"/>
        </w:rPr>
        <w:t>pueden aplicarse antes, durante o después del tema tratado</w:t>
      </w:r>
      <w:r w:rsidRPr="00C44877">
        <w:t xml:space="preserve">” </w:t>
      </w:r>
      <w:r w:rsidR="00BA188E" w:rsidRPr="00C44877">
        <w:t>(</w:t>
      </w:r>
      <w:r w:rsidR="0092395B" w:rsidRPr="00C44877">
        <w:t>pág.</w:t>
      </w:r>
      <w:r w:rsidR="00BA188E" w:rsidRPr="00C44877">
        <w:t xml:space="preserve"> 156) </w:t>
      </w:r>
      <w:r w:rsidRPr="00C44877">
        <w:t xml:space="preserve">Es decir, </w:t>
      </w:r>
      <w:r w:rsidRPr="00C44877">
        <w:rPr>
          <w:color w:val="auto"/>
        </w:rPr>
        <w:t>organizar las clases como ambientes para que los estudiantes aprendan a aprender, lograr que los alumnos sean autónomos, que se hagan responsable de su propio aprendizaje, que no se limiten sólo a escuchar lo que el docente dice y después lo repita, además que una clase tipo conferencia, además de no generar más que el aprendizaje memorístico, genera apatía y no se diga de la somnolencia, y este estado difícilmente logra captar la</w:t>
      </w:r>
      <w:r w:rsidRPr="00C44877">
        <w:rPr>
          <w:rStyle w:val="apple-converted-space"/>
          <w:color w:val="auto"/>
        </w:rPr>
        <w:t> </w:t>
      </w:r>
      <w:r w:rsidRPr="00C44877">
        <w:rPr>
          <w:color w:val="auto"/>
        </w:rPr>
        <w:t>atención</w:t>
      </w:r>
      <w:r w:rsidRPr="00C44877">
        <w:rPr>
          <w:rStyle w:val="apple-converted-space"/>
          <w:color w:val="auto"/>
        </w:rPr>
        <w:t> </w:t>
      </w:r>
      <w:r w:rsidRPr="00C44877">
        <w:rPr>
          <w:color w:val="auto"/>
        </w:rPr>
        <w:t>del alumno, por eso la importancia de utilizar estrategias diversas, siempre encaminadas a logran un aprendizaje significativo, que motiven a los estudiantes a integrarse y participar en las</w:t>
      </w:r>
      <w:r w:rsidR="00BB7BA3" w:rsidRPr="00C44877">
        <w:rPr>
          <w:color w:val="auto"/>
        </w:rPr>
        <w:t xml:space="preserve"> mismas; tomando en </w:t>
      </w:r>
      <w:r w:rsidR="00425A4B" w:rsidRPr="00C44877">
        <w:rPr>
          <w:color w:val="auto"/>
        </w:rPr>
        <w:t>cuenta tanto</w:t>
      </w:r>
      <w:r w:rsidR="00BB7BA3" w:rsidRPr="00C44877">
        <w:rPr>
          <w:color w:val="auto"/>
        </w:rPr>
        <w:t xml:space="preserve"> las características del grupo como el contenido de la materia</w:t>
      </w:r>
      <w:r w:rsidR="00196687" w:rsidRPr="00C44877">
        <w:rPr>
          <w:color w:val="auto"/>
        </w:rPr>
        <w:t>; sabiendo que</w:t>
      </w:r>
      <w:r w:rsidR="00BB7BA3" w:rsidRPr="00C44877">
        <w:rPr>
          <w:color w:val="auto"/>
        </w:rPr>
        <w:t xml:space="preserve"> están íntimamente relacionados con la forma de aprender de los mismos, también es importante contem</w:t>
      </w:r>
      <w:r w:rsidR="00196687" w:rsidRPr="00C44877">
        <w:rPr>
          <w:color w:val="auto"/>
        </w:rPr>
        <w:t xml:space="preserve">plar los aspectos individuales: </w:t>
      </w:r>
      <w:r w:rsidR="00BB7BA3" w:rsidRPr="00C44877">
        <w:rPr>
          <w:color w:val="auto"/>
        </w:rPr>
        <w:t xml:space="preserve">algunos alumnos son visuales, otros auditivos y unos </w:t>
      </w:r>
      <w:r w:rsidR="00C44139" w:rsidRPr="00C44877">
        <w:rPr>
          <w:color w:val="auto"/>
        </w:rPr>
        <w:t>más</w:t>
      </w:r>
      <w:r w:rsidR="00BB7BA3" w:rsidRPr="00C44877">
        <w:rPr>
          <w:color w:val="auto"/>
        </w:rPr>
        <w:t xml:space="preserve"> kinestésicos, por lo tanto, lo más recomendable es utilizar</w:t>
      </w:r>
      <w:r w:rsidR="00196687" w:rsidRPr="00C44877">
        <w:rPr>
          <w:color w:val="auto"/>
        </w:rPr>
        <w:t xml:space="preserve"> y combinar</w:t>
      </w:r>
      <w:r w:rsidR="00BB7BA3" w:rsidRPr="00C44877">
        <w:rPr>
          <w:color w:val="auto"/>
        </w:rPr>
        <w:t xml:space="preserve"> diferentes estrategias donde se involucren todos los elementos para que cada uno tenga la fuente de inf</w:t>
      </w:r>
      <w:r w:rsidR="00196687" w:rsidRPr="00C44877">
        <w:rPr>
          <w:color w:val="auto"/>
        </w:rPr>
        <w:t xml:space="preserve">ormación acorde a su necesidad. </w:t>
      </w:r>
    </w:p>
    <w:p w:rsidR="00867897" w:rsidRPr="00C44877" w:rsidRDefault="00867897" w:rsidP="00C44877">
      <w:pPr>
        <w:pStyle w:val="NormalWeb"/>
        <w:spacing w:before="0" w:beforeAutospacing="0" w:after="0" w:afterAutospacing="0" w:line="360" w:lineRule="auto"/>
        <w:ind w:firstLine="567"/>
        <w:jc w:val="both"/>
        <w:rPr>
          <w:color w:val="auto"/>
        </w:rPr>
      </w:pPr>
      <w:r w:rsidRPr="00C44877">
        <w:rPr>
          <w:color w:val="auto"/>
        </w:rPr>
        <w:t xml:space="preserve">A lo que </w:t>
      </w:r>
      <w:r w:rsidRPr="00C44877">
        <w:rPr>
          <w:color w:val="auto"/>
          <w:shd w:val="clear" w:color="auto" w:fill="FFFFFF"/>
        </w:rPr>
        <w:t>Michel (2008)</w:t>
      </w:r>
      <w:r w:rsidRPr="00C44877">
        <w:rPr>
          <w:color w:val="auto"/>
        </w:rPr>
        <w:t xml:space="preserve">argumenta que: “las estrategias deben ser didácticas, incluidas las de enseñanza y las de aprendizaje, puesto que son imprescindibles en </w:t>
      </w:r>
      <w:r w:rsidRPr="00C44877">
        <w:rPr>
          <w:color w:val="auto"/>
        </w:rPr>
        <w:lastRenderedPageBreak/>
        <w:t>el proceso educativo, ya que con ellas es más viable hacer del mismo que sea significativo para el alumno”</w:t>
      </w:r>
      <w:r w:rsidR="00482A63" w:rsidRPr="00C44877">
        <w:rPr>
          <w:color w:val="auto"/>
        </w:rPr>
        <w:t xml:space="preserve">(pág. 43) </w:t>
      </w:r>
    </w:p>
    <w:p w:rsidR="00425A4B" w:rsidRPr="00C44877" w:rsidRDefault="00425A4B" w:rsidP="00C44877">
      <w:pPr>
        <w:pStyle w:val="NormalWeb"/>
        <w:spacing w:before="0" w:beforeAutospacing="0" w:after="0" w:afterAutospacing="0" w:line="360" w:lineRule="auto"/>
        <w:ind w:firstLine="567"/>
        <w:jc w:val="both"/>
        <w:rPr>
          <w:color w:val="auto"/>
        </w:rPr>
      </w:pPr>
    </w:p>
    <w:p w:rsidR="00867897" w:rsidRPr="00C44877" w:rsidRDefault="00867897" w:rsidP="00C44877">
      <w:pPr>
        <w:pStyle w:val="NormalWeb"/>
        <w:spacing w:before="0" w:beforeAutospacing="0" w:after="0" w:afterAutospacing="0" w:line="360" w:lineRule="auto"/>
        <w:ind w:firstLine="567"/>
        <w:jc w:val="both"/>
        <w:rPr>
          <w:color w:val="auto"/>
        </w:rPr>
      </w:pPr>
      <w:r w:rsidRPr="00C44877">
        <w:rPr>
          <w:color w:val="auto"/>
        </w:rPr>
        <w:t xml:space="preserve">Las estrategias de enseñanza además de guiar al alumno en el camino del saber, también guía al maestro, ya que tanto el uno como el otro saben hacia dónde dirigir sus pasos; ya que va fortaleciendo sus debilidades y reforzando sus fortalezas, logrando hacer de ellos individuos competentes, independientes, autónomos y </w:t>
      </w:r>
      <w:r w:rsidR="00425A4B" w:rsidRPr="00C44877">
        <w:rPr>
          <w:color w:val="auto"/>
        </w:rPr>
        <w:t>autor reflexivos</w:t>
      </w:r>
      <w:r w:rsidRPr="00C44877">
        <w:rPr>
          <w:color w:val="auto"/>
        </w:rPr>
        <w:t>.</w:t>
      </w:r>
    </w:p>
    <w:p w:rsidR="00867897" w:rsidRPr="00C44877" w:rsidRDefault="00867897" w:rsidP="00C44877">
      <w:pPr>
        <w:pStyle w:val="NormalWeb"/>
        <w:spacing w:before="0" w:beforeAutospacing="0" w:after="0" w:afterAutospacing="0" w:line="360" w:lineRule="auto"/>
        <w:ind w:firstLine="567"/>
        <w:jc w:val="both"/>
        <w:rPr>
          <w:color w:val="auto"/>
        </w:rPr>
      </w:pPr>
    </w:p>
    <w:p w:rsidR="00B63845" w:rsidRPr="00C44877" w:rsidRDefault="00867897" w:rsidP="00C44877">
      <w:pPr>
        <w:pStyle w:val="NormalWeb"/>
        <w:spacing w:before="0" w:beforeAutospacing="0" w:after="0" w:afterAutospacing="0" w:line="360" w:lineRule="auto"/>
        <w:ind w:firstLine="567"/>
        <w:jc w:val="center"/>
        <w:rPr>
          <w:b/>
          <w:color w:val="auto"/>
        </w:rPr>
      </w:pPr>
      <w:r w:rsidRPr="00C44877">
        <w:rPr>
          <w:b/>
          <w:color w:val="auto"/>
        </w:rPr>
        <w:t>MOTIVACIÓN:</w:t>
      </w:r>
    </w:p>
    <w:p w:rsidR="0027211B" w:rsidRPr="00C44877" w:rsidRDefault="0027211B" w:rsidP="00C44877">
      <w:pPr>
        <w:pStyle w:val="NormalWeb"/>
        <w:spacing w:before="0" w:beforeAutospacing="0" w:after="0" w:afterAutospacing="0" w:line="360" w:lineRule="auto"/>
        <w:ind w:firstLine="567"/>
        <w:jc w:val="center"/>
        <w:rPr>
          <w:b/>
          <w:color w:val="auto"/>
        </w:rPr>
      </w:pPr>
    </w:p>
    <w:p w:rsidR="00EC07B0" w:rsidRPr="00C44877" w:rsidRDefault="00EC07B0" w:rsidP="00C44877">
      <w:pPr>
        <w:shd w:val="clear" w:color="auto" w:fill="FFFFFF"/>
        <w:spacing w:after="0" w:line="360" w:lineRule="auto"/>
        <w:ind w:firstLine="567"/>
        <w:jc w:val="both"/>
        <w:rPr>
          <w:rFonts w:ascii="Times New Roman" w:hAnsi="Times New Roman" w:cs="Times New Roman"/>
          <w:sz w:val="24"/>
          <w:szCs w:val="24"/>
          <w:shd w:val="clear" w:color="auto" w:fill="FFFFFF"/>
        </w:rPr>
      </w:pPr>
      <w:r w:rsidRPr="00C44877">
        <w:rPr>
          <w:rFonts w:ascii="Times New Roman" w:hAnsi="Times New Roman" w:cs="Times New Roman"/>
          <w:color w:val="000000"/>
          <w:sz w:val="24"/>
          <w:szCs w:val="24"/>
          <w:shd w:val="clear" w:color="auto" w:fill="FFFFFF"/>
        </w:rPr>
        <w:t>Es definida como lo que hace que un</w:t>
      </w:r>
      <w:r w:rsidRPr="00C44877">
        <w:rPr>
          <w:rStyle w:val="apple-converted-space"/>
          <w:rFonts w:ascii="Times New Roman" w:hAnsi="Times New Roman" w:cs="Times New Roman"/>
          <w:color w:val="000000"/>
          <w:sz w:val="24"/>
          <w:szCs w:val="24"/>
          <w:shd w:val="clear" w:color="auto" w:fill="FFFFFF"/>
        </w:rPr>
        <w:t> </w:t>
      </w:r>
      <w:r w:rsidRPr="00C44877">
        <w:rPr>
          <w:rFonts w:ascii="Times New Roman" w:hAnsi="Times New Roman" w:cs="Times New Roman"/>
          <w:sz w:val="24"/>
          <w:szCs w:val="24"/>
        </w:rPr>
        <w:t>individuo</w:t>
      </w:r>
      <w:r w:rsidRPr="00C44877">
        <w:rPr>
          <w:rStyle w:val="apple-converted-space"/>
          <w:rFonts w:ascii="Times New Roman" w:hAnsi="Times New Roman" w:cs="Times New Roman"/>
          <w:color w:val="000000"/>
          <w:sz w:val="24"/>
          <w:szCs w:val="24"/>
          <w:shd w:val="clear" w:color="auto" w:fill="FFFFFF"/>
        </w:rPr>
        <w:t> </w:t>
      </w:r>
      <w:r w:rsidRPr="00C44877">
        <w:rPr>
          <w:rFonts w:ascii="Times New Roman" w:hAnsi="Times New Roman" w:cs="Times New Roman"/>
          <w:color w:val="000000"/>
          <w:sz w:val="24"/>
          <w:szCs w:val="24"/>
          <w:shd w:val="clear" w:color="auto" w:fill="FFFFFF"/>
        </w:rPr>
        <w:t>actúe y se comporte de una determinada manera. Es una combinación de</w:t>
      </w:r>
      <w:r w:rsidRPr="00C44877">
        <w:rPr>
          <w:rStyle w:val="apple-converted-space"/>
          <w:rFonts w:ascii="Times New Roman" w:hAnsi="Times New Roman" w:cs="Times New Roman"/>
          <w:color w:val="000000"/>
          <w:sz w:val="24"/>
          <w:szCs w:val="24"/>
          <w:shd w:val="clear" w:color="auto" w:fill="FFFFFF"/>
        </w:rPr>
        <w:t> </w:t>
      </w:r>
      <w:r w:rsidRPr="00C44877">
        <w:rPr>
          <w:rFonts w:ascii="Times New Roman" w:hAnsi="Times New Roman" w:cs="Times New Roman"/>
          <w:sz w:val="24"/>
          <w:szCs w:val="24"/>
        </w:rPr>
        <w:t>procesos</w:t>
      </w:r>
      <w:r w:rsidRPr="00C44877">
        <w:rPr>
          <w:rStyle w:val="apple-converted-space"/>
          <w:rFonts w:ascii="Times New Roman" w:hAnsi="Times New Roman" w:cs="Times New Roman"/>
          <w:color w:val="000000"/>
          <w:sz w:val="24"/>
          <w:szCs w:val="24"/>
          <w:shd w:val="clear" w:color="auto" w:fill="FFFFFF"/>
        </w:rPr>
        <w:t> </w:t>
      </w:r>
      <w:r w:rsidRPr="00C44877">
        <w:rPr>
          <w:rFonts w:ascii="Times New Roman" w:hAnsi="Times New Roman" w:cs="Times New Roman"/>
          <w:sz w:val="24"/>
          <w:szCs w:val="24"/>
        </w:rPr>
        <w:t>intelectuales</w:t>
      </w:r>
      <w:r w:rsidRPr="00C44877">
        <w:rPr>
          <w:rFonts w:ascii="Times New Roman" w:hAnsi="Times New Roman" w:cs="Times New Roman"/>
          <w:color w:val="000000"/>
          <w:sz w:val="24"/>
          <w:szCs w:val="24"/>
          <w:shd w:val="clear" w:color="auto" w:fill="FFFFFF"/>
        </w:rPr>
        <w:t>, fisiológicos y psicológicos que decide, en una situación dada, con qué vigor se actúa y en qué dirección se encauza la energía para lograr algo.  Del postulado anterior</w:t>
      </w:r>
      <w:r w:rsidR="00D50284" w:rsidRPr="00C44877">
        <w:rPr>
          <w:rFonts w:ascii="Times New Roman" w:hAnsi="Times New Roman" w:cs="Times New Roman"/>
          <w:sz w:val="24"/>
          <w:szCs w:val="24"/>
          <w:shd w:val="clear" w:color="auto" w:fill="FFFFFF"/>
        </w:rPr>
        <w:t>Michel (2008) argumenta:</w:t>
      </w:r>
      <w:r w:rsidR="001F0546" w:rsidRPr="00C44877">
        <w:rPr>
          <w:rFonts w:ascii="Times New Roman" w:hAnsi="Times New Roman" w:cs="Times New Roman"/>
          <w:sz w:val="24"/>
          <w:szCs w:val="24"/>
          <w:shd w:val="clear" w:color="auto" w:fill="FFFFFF"/>
        </w:rPr>
        <w:t xml:space="preserve"> que </w:t>
      </w:r>
      <w:r w:rsidR="00997770" w:rsidRPr="00C44877">
        <w:rPr>
          <w:rFonts w:ascii="Times New Roman" w:hAnsi="Times New Roman" w:cs="Times New Roman"/>
          <w:sz w:val="24"/>
          <w:szCs w:val="24"/>
          <w:shd w:val="clear" w:color="auto" w:fill="FFFFFF"/>
        </w:rPr>
        <w:t xml:space="preserve">la motivación </w:t>
      </w:r>
      <w:r w:rsidR="001F0546" w:rsidRPr="00C44877">
        <w:rPr>
          <w:rFonts w:ascii="Times New Roman" w:hAnsi="Times New Roman" w:cs="Times New Roman"/>
          <w:sz w:val="24"/>
          <w:szCs w:val="24"/>
          <w:shd w:val="clear" w:color="auto" w:fill="FFFFFF"/>
        </w:rPr>
        <w:t xml:space="preserve">para el </w:t>
      </w:r>
      <w:r w:rsidR="001F0546" w:rsidRPr="00C44877">
        <w:rPr>
          <w:rFonts w:ascii="Times New Roman" w:hAnsi="Times New Roman" w:cs="Times New Roman"/>
          <w:color w:val="000000"/>
          <w:sz w:val="24"/>
          <w:szCs w:val="24"/>
          <w:shd w:val="clear" w:color="auto" w:fill="FFFFFF"/>
        </w:rPr>
        <w:t xml:space="preserve">psicólogo </w:t>
      </w:r>
      <w:r w:rsidR="001F0546" w:rsidRPr="00C44877">
        <w:rPr>
          <w:rFonts w:ascii="Times New Roman" w:eastAsia="Times New Roman" w:hAnsi="Times New Roman" w:cs="Times New Roman"/>
          <w:color w:val="333333"/>
          <w:sz w:val="24"/>
          <w:szCs w:val="24"/>
          <w:lang w:eastAsia="es-ES"/>
        </w:rPr>
        <w:t>McClelland</w:t>
      </w:r>
      <w:r w:rsidR="00997770" w:rsidRPr="00C44877">
        <w:rPr>
          <w:rFonts w:ascii="Times New Roman" w:hAnsi="Times New Roman" w:cs="Times New Roman"/>
          <w:sz w:val="24"/>
          <w:szCs w:val="24"/>
          <w:shd w:val="clear" w:color="auto" w:fill="FFFFFF"/>
        </w:rPr>
        <w:t>está centrada en la necesidad al logro de un determinado objetivo</w:t>
      </w:r>
      <w:r w:rsidR="005943BB" w:rsidRPr="00C44877">
        <w:rPr>
          <w:rFonts w:ascii="Times New Roman" w:hAnsi="Times New Roman" w:cs="Times New Roman"/>
          <w:sz w:val="24"/>
          <w:szCs w:val="24"/>
          <w:shd w:val="clear" w:color="auto" w:fill="FFFFFF"/>
        </w:rPr>
        <w:t>, partiendo de la interacción o convivencia en sociedad”</w:t>
      </w:r>
    </w:p>
    <w:p w:rsidR="005943BB" w:rsidRPr="00C44877" w:rsidRDefault="005943BB" w:rsidP="00C44877">
      <w:pPr>
        <w:shd w:val="clear" w:color="auto" w:fill="FFFFFF"/>
        <w:spacing w:after="0" w:line="360" w:lineRule="auto"/>
        <w:ind w:firstLine="567"/>
        <w:jc w:val="both"/>
        <w:rPr>
          <w:rFonts w:ascii="Times New Roman" w:hAnsi="Times New Roman" w:cs="Times New Roman"/>
          <w:color w:val="000000"/>
          <w:sz w:val="24"/>
          <w:szCs w:val="24"/>
          <w:shd w:val="clear" w:color="auto" w:fill="FFFFFF"/>
        </w:rPr>
      </w:pPr>
      <w:r w:rsidRPr="00C44877">
        <w:rPr>
          <w:rFonts w:ascii="Times New Roman" w:hAnsi="Times New Roman" w:cs="Times New Roman"/>
          <w:sz w:val="24"/>
          <w:szCs w:val="24"/>
          <w:shd w:val="clear" w:color="auto" w:fill="FFFFFF"/>
        </w:rPr>
        <w:t xml:space="preserve">De aquí se expone su hipótesis denominada la Teoría de las Tres Necesidades que todos los individuos poseen: </w:t>
      </w:r>
    </w:p>
    <w:p w:rsidR="005943BB" w:rsidRPr="00C44877" w:rsidRDefault="005943BB" w:rsidP="00705E4A">
      <w:pPr>
        <w:pStyle w:val="Prrafodelista"/>
        <w:numPr>
          <w:ilvl w:val="0"/>
          <w:numId w:val="4"/>
        </w:numPr>
        <w:shd w:val="clear" w:color="auto" w:fill="FFFFFF"/>
        <w:spacing w:after="0" w:line="360" w:lineRule="auto"/>
        <w:ind w:left="0" w:firstLine="567"/>
        <w:jc w:val="both"/>
        <w:rPr>
          <w:rFonts w:ascii="Times New Roman" w:hAnsi="Times New Roman" w:cs="Times New Roman"/>
          <w:color w:val="000000"/>
          <w:sz w:val="24"/>
          <w:szCs w:val="24"/>
          <w:shd w:val="clear" w:color="auto" w:fill="FFFFFF"/>
        </w:rPr>
      </w:pPr>
      <w:r w:rsidRPr="00C44877">
        <w:rPr>
          <w:rFonts w:ascii="Times New Roman" w:eastAsia="Times New Roman" w:hAnsi="Times New Roman" w:cs="Times New Roman"/>
          <w:b/>
          <w:color w:val="333333"/>
          <w:sz w:val="24"/>
          <w:szCs w:val="24"/>
          <w:lang w:eastAsia="es-ES"/>
        </w:rPr>
        <w:t>Necesidad de L</w:t>
      </w:r>
      <w:r w:rsidR="00EC07B0" w:rsidRPr="00C44877">
        <w:rPr>
          <w:rFonts w:ascii="Times New Roman" w:eastAsia="Times New Roman" w:hAnsi="Times New Roman" w:cs="Times New Roman"/>
          <w:b/>
          <w:color w:val="333333"/>
          <w:sz w:val="24"/>
          <w:szCs w:val="24"/>
          <w:lang w:eastAsia="es-ES"/>
        </w:rPr>
        <w:t>ogro:</w:t>
      </w:r>
      <w:r w:rsidR="00EC07B0" w:rsidRPr="00C44877">
        <w:rPr>
          <w:rFonts w:ascii="Times New Roman" w:eastAsia="Times New Roman" w:hAnsi="Times New Roman" w:cs="Times New Roman"/>
          <w:color w:val="333333"/>
          <w:sz w:val="24"/>
          <w:szCs w:val="24"/>
          <w:lang w:eastAsia="es-ES"/>
        </w:rPr>
        <w:t xml:space="preserve"> Se refiere al esfuerzo por sobresalir, el logro en relación con un grupo de estándares, la lucha por el éxito.</w:t>
      </w:r>
    </w:p>
    <w:p w:rsidR="005943BB" w:rsidRPr="00C44877" w:rsidRDefault="005943BB" w:rsidP="00705E4A">
      <w:pPr>
        <w:pStyle w:val="Prrafodelista"/>
        <w:numPr>
          <w:ilvl w:val="0"/>
          <w:numId w:val="4"/>
        </w:numPr>
        <w:shd w:val="clear" w:color="auto" w:fill="FFFFFF"/>
        <w:spacing w:after="0" w:line="360" w:lineRule="auto"/>
        <w:ind w:left="0" w:firstLine="567"/>
        <w:jc w:val="both"/>
        <w:rPr>
          <w:rFonts w:ascii="Times New Roman" w:hAnsi="Times New Roman" w:cs="Times New Roman"/>
          <w:color w:val="000000"/>
          <w:sz w:val="24"/>
          <w:szCs w:val="24"/>
          <w:shd w:val="clear" w:color="auto" w:fill="FFFFFF"/>
        </w:rPr>
      </w:pPr>
      <w:r w:rsidRPr="00C44877">
        <w:rPr>
          <w:rFonts w:ascii="Times New Roman" w:eastAsia="Times New Roman" w:hAnsi="Times New Roman" w:cs="Times New Roman"/>
          <w:b/>
          <w:color w:val="333333"/>
          <w:sz w:val="24"/>
          <w:szCs w:val="24"/>
          <w:lang w:eastAsia="es-ES"/>
        </w:rPr>
        <w:t>Necesidad de P</w:t>
      </w:r>
      <w:r w:rsidR="00EC07B0" w:rsidRPr="00C44877">
        <w:rPr>
          <w:rFonts w:ascii="Times New Roman" w:eastAsia="Times New Roman" w:hAnsi="Times New Roman" w:cs="Times New Roman"/>
          <w:b/>
          <w:color w:val="333333"/>
          <w:sz w:val="24"/>
          <w:szCs w:val="24"/>
          <w:lang w:eastAsia="es-ES"/>
        </w:rPr>
        <w:t>oder:</w:t>
      </w:r>
      <w:r w:rsidR="00EC07B0" w:rsidRPr="00C44877">
        <w:rPr>
          <w:rFonts w:ascii="Times New Roman" w:eastAsia="Times New Roman" w:hAnsi="Times New Roman" w:cs="Times New Roman"/>
          <w:color w:val="333333"/>
          <w:sz w:val="24"/>
          <w:szCs w:val="24"/>
          <w:lang w:eastAsia="es-ES"/>
        </w:rPr>
        <w:t xml:space="preserve"> Se refiere a la necesidad de conseguir que las demás personas se comporten en una manera que no lo harían, es decir se refiere al deseo de tener impacto, de influir y controlar a los demás.</w:t>
      </w:r>
    </w:p>
    <w:p w:rsidR="00EC07B0" w:rsidRPr="00C44877" w:rsidRDefault="005943BB" w:rsidP="00705E4A">
      <w:pPr>
        <w:pStyle w:val="Prrafodelista"/>
        <w:numPr>
          <w:ilvl w:val="0"/>
          <w:numId w:val="4"/>
        </w:numPr>
        <w:shd w:val="clear" w:color="auto" w:fill="FFFFFF"/>
        <w:spacing w:after="0" w:line="360" w:lineRule="auto"/>
        <w:ind w:left="0" w:firstLine="567"/>
        <w:jc w:val="both"/>
        <w:rPr>
          <w:rFonts w:ascii="Times New Roman" w:hAnsi="Times New Roman" w:cs="Times New Roman"/>
          <w:color w:val="000000"/>
          <w:sz w:val="24"/>
          <w:szCs w:val="24"/>
          <w:shd w:val="clear" w:color="auto" w:fill="FFFFFF"/>
        </w:rPr>
      </w:pPr>
      <w:r w:rsidRPr="00C44877">
        <w:rPr>
          <w:rFonts w:ascii="Times New Roman" w:eastAsia="Times New Roman" w:hAnsi="Times New Roman" w:cs="Times New Roman"/>
          <w:b/>
          <w:color w:val="333333"/>
          <w:sz w:val="24"/>
          <w:szCs w:val="24"/>
          <w:lang w:eastAsia="es-ES"/>
        </w:rPr>
        <w:t>Necesidad de A</w:t>
      </w:r>
      <w:r w:rsidR="00EC07B0" w:rsidRPr="00C44877">
        <w:rPr>
          <w:rFonts w:ascii="Times New Roman" w:eastAsia="Times New Roman" w:hAnsi="Times New Roman" w:cs="Times New Roman"/>
          <w:b/>
          <w:color w:val="333333"/>
          <w:sz w:val="24"/>
          <w:szCs w:val="24"/>
          <w:lang w:eastAsia="es-ES"/>
        </w:rPr>
        <w:t>filiación:</w:t>
      </w:r>
      <w:r w:rsidR="00EC07B0" w:rsidRPr="00C44877">
        <w:rPr>
          <w:rFonts w:ascii="Times New Roman" w:eastAsia="Times New Roman" w:hAnsi="Times New Roman" w:cs="Times New Roman"/>
          <w:color w:val="333333"/>
          <w:sz w:val="24"/>
          <w:szCs w:val="24"/>
          <w:lang w:eastAsia="es-ES"/>
        </w:rPr>
        <w:t xml:space="preserve"> Se refiere al deseo de relacionarse con las demás personas, es decir de entablar relaciones interpersonales amistosas y cercanas con los demás integrantes de la organización.</w:t>
      </w:r>
    </w:p>
    <w:p w:rsidR="00D60747" w:rsidRPr="00C44877" w:rsidRDefault="00EC07B0" w:rsidP="00C44877">
      <w:pPr>
        <w:shd w:val="clear" w:color="auto" w:fill="FFFFFF"/>
        <w:spacing w:after="0" w:line="360" w:lineRule="auto"/>
        <w:ind w:firstLine="567"/>
        <w:jc w:val="both"/>
        <w:rPr>
          <w:rFonts w:ascii="Times New Roman" w:eastAsia="Times New Roman" w:hAnsi="Times New Roman" w:cs="Times New Roman"/>
          <w:color w:val="333333"/>
          <w:sz w:val="24"/>
          <w:szCs w:val="24"/>
          <w:lang w:eastAsia="es-ES"/>
        </w:rPr>
      </w:pPr>
      <w:r w:rsidRPr="00C44877">
        <w:rPr>
          <w:rFonts w:ascii="Times New Roman" w:eastAsia="Times New Roman" w:hAnsi="Times New Roman" w:cs="Times New Roman"/>
          <w:color w:val="333333"/>
          <w:sz w:val="24"/>
          <w:szCs w:val="24"/>
          <w:lang w:eastAsia="es-ES"/>
        </w:rPr>
        <w:t xml:space="preserve">Los individuos se encuentran motivados, de acuerdo con la intensidad de su deseo de desempeñarse, en términos de una norma de excelencia o de tener éxito en situaciones </w:t>
      </w:r>
      <w:r w:rsidR="00425A4B" w:rsidRPr="00C44877">
        <w:rPr>
          <w:rFonts w:ascii="Times New Roman" w:eastAsia="Times New Roman" w:hAnsi="Times New Roman" w:cs="Times New Roman"/>
          <w:color w:val="333333"/>
          <w:sz w:val="24"/>
          <w:szCs w:val="24"/>
          <w:lang w:eastAsia="es-ES"/>
        </w:rPr>
        <w:t>competitivas. En</w:t>
      </w:r>
      <w:r w:rsidRPr="00C44877">
        <w:rPr>
          <w:rFonts w:ascii="Times New Roman" w:eastAsia="Times New Roman" w:hAnsi="Times New Roman" w:cs="Times New Roman"/>
          <w:color w:val="333333"/>
          <w:sz w:val="24"/>
          <w:szCs w:val="24"/>
          <w:lang w:eastAsia="es-ES"/>
        </w:rPr>
        <w:t xml:space="preserve"> la investigación acerca de la necesidad de logro, </w:t>
      </w:r>
      <w:r w:rsidR="006F5441" w:rsidRPr="00C44877">
        <w:rPr>
          <w:rFonts w:ascii="Times New Roman" w:hAnsi="Times New Roman" w:cs="Times New Roman"/>
          <w:sz w:val="24"/>
          <w:szCs w:val="24"/>
          <w:shd w:val="clear" w:color="auto" w:fill="FFFFFF"/>
        </w:rPr>
        <w:t xml:space="preserve">Michel (2008), </w:t>
      </w:r>
      <w:r w:rsidRPr="00C44877">
        <w:rPr>
          <w:rFonts w:ascii="Times New Roman" w:eastAsia="Times New Roman" w:hAnsi="Times New Roman" w:cs="Times New Roman"/>
          <w:color w:val="333333"/>
          <w:sz w:val="24"/>
          <w:szCs w:val="24"/>
          <w:lang w:eastAsia="es-ES"/>
        </w:rPr>
        <w:t xml:space="preserve">encontró </w:t>
      </w:r>
      <w:r w:rsidR="00425A4B" w:rsidRPr="00C44877">
        <w:rPr>
          <w:rFonts w:ascii="Times New Roman" w:eastAsia="Times New Roman" w:hAnsi="Times New Roman" w:cs="Times New Roman"/>
          <w:color w:val="333333"/>
          <w:sz w:val="24"/>
          <w:szCs w:val="24"/>
          <w:lang w:eastAsia="es-ES"/>
        </w:rPr>
        <w:t>que</w:t>
      </w:r>
      <w:r w:rsidR="001F0546" w:rsidRPr="00C44877">
        <w:rPr>
          <w:rFonts w:ascii="Times New Roman" w:eastAsia="Times New Roman" w:hAnsi="Times New Roman" w:cs="Times New Roman"/>
          <w:color w:val="333333"/>
          <w:sz w:val="24"/>
          <w:szCs w:val="24"/>
          <w:lang w:eastAsia="es-ES"/>
        </w:rPr>
        <w:t xml:space="preserve"> para el psicólogoMcClelland,</w:t>
      </w:r>
      <w:r w:rsidR="00425A4B" w:rsidRPr="00C44877">
        <w:rPr>
          <w:rFonts w:ascii="Times New Roman" w:eastAsia="Times New Roman" w:hAnsi="Times New Roman" w:cs="Times New Roman"/>
          <w:color w:val="333333"/>
          <w:sz w:val="24"/>
          <w:szCs w:val="24"/>
          <w:lang w:eastAsia="es-ES"/>
        </w:rPr>
        <w:t>: “los</w:t>
      </w:r>
      <w:r w:rsidRPr="00C44877">
        <w:rPr>
          <w:rFonts w:ascii="Times New Roman" w:eastAsia="Times New Roman" w:hAnsi="Times New Roman" w:cs="Times New Roman"/>
          <w:color w:val="333333"/>
          <w:sz w:val="24"/>
          <w:szCs w:val="24"/>
          <w:lang w:eastAsia="es-ES"/>
        </w:rPr>
        <w:t xml:space="preserve"> grandes </w:t>
      </w:r>
      <w:r w:rsidRPr="00C44877">
        <w:rPr>
          <w:rFonts w:ascii="Times New Roman" w:eastAsia="Times New Roman" w:hAnsi="Times New Roman" w:cs="Times New Roman"/>
          <w:color w:val="333333"/>
          <w:sz w:val="24"/>
          <w:szCs w:val="24"/>
          <w:lang w:eastAsia="es-ES"/>
        </w:rPr>
        <w:lastRenderedPageBreak/>
        <w:t>realizadores se diferencian de otros por su deseo de realizar mejor las cosas</w:t>
      </w:r>
      <w:r w:rsidR="006E1B9F" w:rsidRPr="00C44877">
        <w:rPr>
          <w:rFonts w:ascii="Times New Roman" w:eastAsia="Times New Roman" w:hAnsi="Times New Roman" w:cs="Times New Roman"/>
          <w:color w:val="333333"/>
          <w:sz w:val="24"/>
          <w:szCs w:val="24"/>
          <w:lang w:eastAsia="es-ES"/>
        </w:rPr>
        <w:t>” (pág. 18)</w:t>
      </w:r>
      <w:r w:rsidRPr="00C44877">
        <w:rPr>
          <w:rFonts w:ascii="Times New Roman" w:eastAsia="Times New Roman" w:hAnsi="Times New Roman" w:cs="Times New Roman"/>
          <w:color w:val="333333"/>
          <w:sz w:val="24"/>
          <w:szCs w:val="24"/>
          <w:lang w:eastAsia="es-ES"/>
        </w:rPr>
        <w:t xml:space="preserve"> Buscan situaciones, en las que tengan la responsabilidad personal de brindar soluciones a los problemas, situaciones en las que pueden recibir una retroalimentación rápida acerca de su desempeño, a fin de saber si están mejorando o no y por último, situaciones en las que puedan entablar metas desafiantes; no obstante les mol</w:t>
      </w:r>
      <w:r w:rsidR="00D60747" w:rsidRPr="00C44877">
        <w:rPr>
          <w:rFonts w:ascii="Times New Roman" w:eastAsia="Times New Roman" w:hAnsi="Times New Roman" w:cs="Times New Roman"/>
          <w:color w:val="333333"/>
          <w:sz w:val="24"/>
          <w:szCs w:val="24"/>
          <w:lang w:eastAsia="es-ES"/>
        </w:rPr>
        <w:t>esta tener éxito por la suerte.</w:t>
      </w:r>
    </w:p>
    <w:p w:rsidR="00EC07B0" w:rsidRPr="00C44877" w:rsidRDefault="003A4204" w:rsidP="00C44877">
      <w:pPr>
        <w:shd w:val="clear" w:color="auto" w:fill="FFFFFF"/>
        <w:spacing w:after="0" w:line="360" w:lineRule="auto"/>
        <w:ind w:firstLine="567"/>
        <w:jc w:val="both"/>
        <w:rPr>
          <w:rFonts w:ascii="Times New Roman" w:eastAsia="Times New Roman" w:hAnsi="Times New Roman" w:cs="Times New Roman"/>
          <w:color w:val="333333"/>
          <w:sz w:val="24"/>
          <w:szCs w:val="24"/>
          <w:lang w:eastAsia="es-ES"/>
        </w:rPr>
      </w:pPr>
      <w:r>
        <w:rPr>
          <w:rFonts w:ascii="Times New Roman" w:eastAsia="Times New Roman" w:hAnsi="Times New Roman" w:cs="Times New Roman"/>
          <w:color w:val="333333"/>
          <w:sz w:val="24"/>
          <w:szCs w:val="24"/>
          <w:lang w:eastAsia="es-ES"/>
        </w:rPr>
        <w:t xml:space="preserve"> </w:t>
      </w:r>
      <w:r w:rsidR="00D60747" w:rsidRPr="00C44877">
        <w:rPr>
          <w:rFonts w:ascii="Times New Roman" w:eastAsia="Times New Roman" w:hAnsi="Times New Roman" w:cs="Times New Roman"/>
          <w:color w:val="333333"/>
          <w:sz w:val="24"/>
          <w:szCs w:val="24"/>
          <w:lang w:eastAsia="es-ES"/>
        </w:rPr>
        <w:t>E</w:t>
      </w:r>
      <w:r w:rsidR="00EC07B0" w:rsidRPr="00C44877">
        <w:rPr>
          <w:rFonts w:ascii="Times New Roman" w:eastAsia="Times New Roman" w:hAnsi="Times New Roman" w:cs="Times New Roman"/>
          <w:color w:val="333333"/>
          <w:sz w:val="24"/>
          <w:szCs w:val="24"/>
          <w:lang w:eastAsia="es-ES"/>
        </w:rPr>
        <w:t>s decir</w:t>
      </w:r>
      <w:r w:rsidR="00D60747" w:rsidRPr="00C44877">
        <w:rPr>
          <w:rFonts w:ascii="Times New Roman" w:eastAsia="Times New Roman" w:hAnsi="Times New Roman" w:cs="Times New Roman"/>
          <w:color w:val="333333"/>
          <w:sz w:val="24"/>
          <w:szCs w:val="24"/>
          <w:lang w:eastAsia="es-ES"/>
        </w:rPr>
        <w:t>;</w:t>
      </w:r>
      <w:r w:rsidR="00EC07B0" w:rsidRPr="00C44877">
        <w:rPr>
          <w:rFonts w:ascii="Times New Roman" w:eastAsia="Times New Roman" w:hAnsi="Times New Roman" w:cs="Times New Roman"/>
          <w:color w:val="333333"/>
          <w:sz w:val="24"/>
          <w:szCs w:val="24"/>
          <w:lang w:eastAsia="es-ES"/>
        </w:rPr>
        <w:t xml:space="preserve"> prefieren el desafío de trabajar en un problema y cargar con la responsabilidad personal del éxito o fracaso. Además evitan las tareas no muy fáciles o muy difíciles. Al superar obstáculos, desean sentir que el resultado, es decir su éxito o fracaso, depende de sus propias acciones. Los grandes realizadores se desempeñan mejor cuando perciben que tienen una oportunidad de éxito del 50% y una de fracaso de 50%, pues así poseen una buena posibilidad de experimentar sentimientos de logro y satisfacción de sus esfuerzos.</w:t>
      </w:r>
    </w:p>
    <w:p w:rsidR="00EC07B0" w:rsidRPr="00C44877" w:rsidRDefault="00EC07B0" w:rsidP="00C44877">
      <w:pPr>
        <w:shd w:val="clear" w:color="auto" w:fill="FFFFFF"/>
        <w:spacing w:after="0" w:line="360" w:lineRule="auto"/>
        <w:ind w:firstLine="567"/>
        <w:jc w:val="both"/>
        <w:rPr>
          <w:rFonts w:ascii="Times New Roman" w:eastAsia="Times New Roman" w:hAnsi="Times New Roman" w:cs="Times New Roman"/>
          <w:color w:val="333333"/>
          <w:sz w:val="24"/>
          <w:szCs w:val="24"/>
          <w:lang w:eastAsia="es-ES"/>
        </w:rPr>
      </w:pPr>
      <w:r w:rsidRPr="00C44877">
        <w:rPr>
          <w:rFonts w:ascii="Times New Roman" w:eastAsia="Times New Roman" w:hAnsi="Times New Roman" w:cs="Times New Roman"/>
          <w:color w:val="333333"/>
          <w:sz w:val="24"/>
          <w:szCs w:val="24"/>
          <w:lang w:eastAsia="es-ES"/>
        </w:rPr>
        <w:t>Por otra parte los individuos que poseen una alta necesidad de poder, disfrutan el encontrarse a cargo de los demás, se esfuerzan por influenciarlos, además ansían ser colocados en situaciones competitivas y dirigidas al estatus, y tienden a interesarse más por el prestigio y la consecución de influencia sobre los demás, que en el desempeño eficaz.</w:t>
      </w:r>
    </w:p>
    <w:p w:rsidR="00EC07B0" w:rsidRPr="00C44877" w:rsidRDefault="00EC07B0" w:rsidP="00C44877">
      <w:pPr>
        <w:shd w:val="clear" w:color="auto" w:fill="FFFFFF"/>
        <w:spacing w:after="0" w:line="360" w:lineRule="auto"/>
        <w:ind w:firstLine="567"/>
        <w:jc w:val="both"/>
        <w:rPr>
          <w:rFonts w:ascii="Times New Roman" w:eastAsia="Times New Roman" w:hAnsi="Times New Roman" w:cs="Times New Roman"/>
          <w:color w:val="333333"/>
          <w:sz w:val="24"/>
          <w:szCs w:val="24"/>
          <w:lang w:eastAsia="es-ES"/>
        </w:rPr>
      </w:pPr>
      <w:r w:rsidRPr="00C44877">
        <w:rPr>
          <w:rFonts w:ascii="Times New Roman" w:eastAsia="Times New Roman" w:hAnsi="Times New Roman" w:cs="Times New Roman"/>
          <w:color w:val="333333"/>
          <w:sz w:val="24"/>
          <w:szCs w:val="24"/>
          <w:lang w:eastAsia="es-ES"/>
        </w:rPr>
        <w:t>La tercera necesidad es la de afiliación, que no ha recibido mucha atención por parte de los investigadores. Pero que a la larga crea un ambiente grato de trabajo, que influye y están claramente relacionadas con las otras necesidades. Por ejemplo, el hecho de mantener buenas relaciones con los demás miembros de la organización, podrá producir que un gerente, más que poder coercitivo sobre sus subordinados, se gane el poder bajo la forma de autoridad; que a la larga le ayudará a conseguir eficientemente las metas trazadas por la organización y las personales en consecuencia. En esta situación se observa claramente una relación entre las necesidades de afiliación, logro y poder.</w:t>
      </w:r>
    </w:p>
    <w:p w:rsidR="005552A2" w:rsidRDefault="00E34F43" w:rsidP="00C44877">
      <w:pPr>
        <w:shd w:val="clear" w:color="auto" w:fill="FFFFFF"/>
        <w:spacing w:after="0" w:line="360" w:lineRule="auto"/>
        <w:ind w:firstLine="567"/>
        <w:jc w:val="both"/>
        <w:rPr>
          <w:rFonts w:ascii="Times New Roman" w:eastAsia="Times New Roman" w:hAnsi="Times New Roman" w:cs="Times New Roman"/>
          <w:color w:val="333333"/>
          <w:sz w:val="24"/>
          <w:szCs w:val="24"/>
          <w:lang w:eastAsia="es-ES"/>
        </w:rPr>
      </w:pPr>
      <w:r w:rsidRPr="00C44877">
        <w:rPr>
          <w:rFonts w:ascii="Times New Roman" w:eastAsia="Times New Roman" w:hAnsi="Times New Roman" w:cs="Times New Roman"/>
          <w:color w:val="333333"/>
          <w:sz w:val="24"/>
          <w:szCs w:val="24"/>
          <w:lang w:eastAsia="es-ES"/>
        </w:rPr>
        <w:t>De aquí se afirma la gran influencia de esta teoría con la actividad deportiva</w:t>
      </w:r>
      <w:r>
        <w:rPr>
          <w:rFonts w:ascii="Times New Roman" w:eastAsia="Times New Roman" w:hAnsi="Times New Roman" w:cs="Times New Roman"/>
          <w:color w:val="333333"/>
          <w:sz w:val="24"/>
          <w:szCs w:val="24"/>
          <w:lang w:eastAsia="es-ES"/>
        </w:rPr>
        <w:t xml:space="preserve"> </w:t>
      </w:r>
      <w:r w:rsidRPr="00C44877">
        <w:rPr>
          <w:rFonts w:ascii="Times New Roman" w:eastAsia="Times New Roman" w:hAnsi="Times New Roman" w:cs="Times New Roman"/>
          <w:color w:val="333333"/>
          <w:sz w:val="24"/>
          <w:szCs w:val="24"/>
          <w:lang w:eastAsia="es-ES"/>
        </w:rPr>
        <w:t xml:space="preserve">escolar, puesto que el alumno se ve motivado a realizar las actividades planteadas y más aún cuando son presentadas en forma de juego, didácticas, recreativas para lograr un determinada meta; en este caso disminuir el sobre peso. </w:t>
      </w:r>
    </w:p>
    <w:p w:rsidR="003A4204" w:rsidRPr="00C44877" w:rsidRDefault="003A4204" w:rsidP="00C44877">
      <w:pPr>
        <w:shd w:val="clear" w:color="auto" w:fill="FFFFFF"/>
        <w:spacing w:after="0" w:line="360" w:lineRule="auto"/>
        <w:ind w:firstLine="567"/>
        <w:jc w:val="both"/>
        <w:rPr>
          <w:rFonts w:ascii="Times New Roman" w:eastAsia="Times New Roman" w:hAnsi="Times New Roman" w:cs="Times New Roman"/>
          <w:color w:val="333333"/>
          <w:sz w:val="24"/>
          <w:szCs w:val="24"/>
          <w:lang w:eastAsia="es-ES"/>
        </w:rPr>
      </w:pPr>
    </w:p>
    <w:p w:rsidR="00080F32" w:rsidRPr="00C44877" w:rsidRDefault="00080F32" w:rsidP="00C44877">
      <w:pPr>
        <w:shd w:val="clear" w:color="auto" w:fill="FFFFFF"/>
        <w:spacing w:after="0" w:line="360" w:lineRule="auto"/>
        <w:ind w:firstLine="567"/>
        <w:jc w:val="center"/>
        <w:rPr>
          <w:rFonts w:ascii="Times New Roman" w:eastAsia="Times New Roman" w:hAnsi="Times New Roman" w:cs="Times New Roman"/>
          <w:b/>
          <w:color w:val="333333"/>
          <w:sz w:val="24"/>
          <w:szCs w:val="24"/>
          <w:lang w:eastAsia="es-ES"/>
        </w:rPr>
      </w:pPr>
      <w:r w:rsidRPr="00C44877">
        <w:rPr>
          <w:rFonts w:ascii="Times New Roman" w:eastAsia="Times New Roman" w:hAnsi="Times New Roman" w:cs="Times New Roman"/>
          <w:b/>
          <w:color w:val="333333"/>
          <w:sz w:val="24"/>
          <w:szCs w:val="24"/>
          <w:lang w:eastAsia="es-ES"/>
        </w:rPr>
        <w:lastRenderedPageBreak/>
        <w:t>SOBRE PESO:</w:t>
      </w:r>
    </w:p>
    <w:p w:rsidR="00600D23" w:rsidRDefault="009D233E" w:rsidP="00C44877">
      <w:pPr>
        <w:shd w:val="clear" w:color="auto" w:fill="FFFFFF"/>
        <w:spacing w:after="0" w:line="360" w:lineRule="auto"/>
        <w:ind w:firstLine="567"/>
        <w:jc w:val="both"/>
        <w:rPr>
          <w:rFonts w:ascii="Times New Roman" w:hAnsi="Times New Roman" w:cs="Times New Roman"/>
          <w:color w:val="252525"/>
          <w:sz w:val="24"/>
          <w:szCs w:val="24"/>
          <w:shd w:val="clear" w:color="auto" w:fill="FFFFFF"/>
        </w:rPr>
      </w:pPr>
      <w:r w:rsidRPr="00C44877">
        <w:rPr>
          <w:rFonts w:ascii="Times New Roman" w:hAnsi="Times New Roman" w:cs="Times New Roman"/>
          <w:color w:val="252525"/>
          <w:sz w:val="24"/>
          <w:szCs w:val="24"/>
          <w:shd w:val="clear" w:color="auto" w:fill="FFFFFF"/>
        </w:rPr>
        <w:t xml:space="preserve">Es </w:t>
      </w:r>
      <w:r w:rsidR="00080F32" w:rsidRPr="00C44877">
        <w:rPr>
          <w:rFonts w:ascii="Times New Roman" w:hAnsi="Times New Roman" w:cs="Times New Roman"/>
          <w:color w:val="252525"/>
          <w:sz w:val="24"/>
          <w:szCs w:val="24"/>
          <w:shd w:val="clear" w:color="auto" w:fill="FFFFFF"/>
        </w:rPr>
        <w:t xml:space="preserve">estrictamente el aumento del peso corporal por encima de un patrón dado en relación con la talla. </w:t>
      </w:r>
      <w:r w:rsidRPr="00C44877">
        <w:rPr>
          <w:rFonts w:ascii="Times New Roman" w:hAnsi="Times New Roman" w:cs="Times New Roman"/>
          <w:color w:val="252525"/>
          <w:sz w:val="24"/>
          <w:szCs w:val="24"/>
          <w:shd w:val="clear" w:color="auto" w:fill="FFFFFF"/>
        </w:rPr>
        <w:t>Dicho de otra manera, es acumulación excesiva de grasa corporal.</w:t>
      </w:r>
      <w:r w:rsidRPr="00C44877">
        <w:rPr>
          <w:rStyle w:val="apple-converted-space"/>
          <w:rFonts w:ascii="Times New Roman" w:hAnsi="Times New Roman" w:cs="Times New Roman"/>
          <w:color w:val="252525"/>
          <w:sz w:val="24"/>
          <w:szCs w:val="24"/>
          <w:shd w:val="clear" w:color="auto" w:fill="FFFFFF"/>
        </w:rPr>
        <w:t> </w:t>
      </w:r>
      <w:r w:rsidRPr="00C44877">
        <w:rPr>
          <w:rFonts w:ascii="Times New Roman" w:hAnsi="Times New Roman" w:cs="Times New Roman"/>
          <w:color w:val="252525"/>
          <w:sz w:val="24"/>
          <w:szCs w:val="24"/>
          <w:shd w:val="clear" w:color="auto" w:fill="FFFFFF"/>
        </w:rPr>
        <w:t xml:space="preserve"> Amaya </w:t>
      </w:r>
      <w:r w:rsidR="0039411E" w:rsidRPr="00C44877">
        <w:rPr>
          <w:rFonts w:ascii="Times New Roman" w:hAnsi="Times New Roman" w:cs="Times New Roman"/>
          <w:color w:val="252525"/>
          <w:sz w:val="24"/>
          <w:szCs w:val="24"/>
          <w:shd w:val="clear" w:color="auto" w:fill="FFFFFF"/>
        </w:rPr>
        <w:t>(</w:t>
      </w:r>
      <w:r w:rsidRPr="00C44877">
        <w:rPr>
          <w:rFonts w:ascii="Times New Roman" w:hAnsi="Times New Roman" w:cs="Times New Roman"/>
          <w:color w:val="252525"/>
          <w:sz w:val="24"/>
          <w:szCs w:val="24"/>
          <w:shd w:val="clear" w:color="auto" w:fill="FFFFFF"/>
        </w:rPr>
        <w:t>2013</w:t>
      </w:r>
      <w:r w:rsidR="0039411E" w:rsidRPr="00C44877">
        <w:rPr>
          <w:rFonts w:ascii="Times New Roman" w:hAnsi="Times New Roman" w:cs="Times New Roman"/>
          <w:color w:val="252525"/>
          <w:sz w:val="24"/>
          <w:szCs w:val="24"/>
          <w:shd w:val="clear" w:color="auto" w:fill="FFFFFF"/>
        </w:rPr>
        <w:t>)</w:t>
      </w:r>
      <w:r w:rsidRPr="00C44877">
        <w:rPr>
          <w:rFonts w:ascii="Times New Roman" w:hAnsi="Times New Roman" w:cs="Times New Roman"/>
          <w:color w:val="252525"/>
          <w:sz w:val="24"/>
          <w:szCs w:val="24"/>
          <w:shd w:val="clear" w:color="auto" w:fill="FFFFFF"/>
        </w:rPr>
        <w:t xml:space="preserve"> la define como: </w:t>
      </w:r>
    </w:p>
    <w:p w:rsidR="00082180" w:rsidRPr="00C44877" w:rsidRDefault="00082180" w:rsidP="00C44877">
      <w:pPr>
        <w:shd w:val="clear" w:color="auto" w:fill="FFFFFF"/>
        <w:spacing w:after="0" w:line="360" w:lineRule="auto"/>
        <w:ind w:firstLine="567"/>
        <w:jc w:val="both"/>
        <w:rPr>
          <w:rFonts w:ascii="Times New Roman" w:hAnsi="Times New Roman" w:cs="Times New Roman"/>
          <w:color w:val="252525"/>
          <w:sz w:val="24"/>
          <w:szCs w:val="24"/>
          <w:shd w:val="clear" w:color="auto" w:fill="FFFFFF"/>
        </w:rPr>
      </w:pPr>
    </w:p>
    <w:p w:rsidR="008F151A" w:rsidRDefault="0039411E" w:rsidP="00082180">
      <w:pPr>
        <w:shd w:val="clear" w:color="auto" w:fill="FFFFFF"/>
        <w:spacing w:after="0" w:line="240" w:lineRule="auto"/>
        <w:ind w:left="567" w:right="567" w:firstLine="567"/>
        <w:jc w:val="both"/>
        <w:rPr>
          <w:rFonts w:ascii="Times New Roman" w:hAnsi="Times New Roman" w:cs="Times New Roman"/>
          <w:color w:val="252525"/>
          <w:sz w:val="24"/>
          <w:szCs w:val="24"/>
          <w:shd w:val="clear" w:color="auto" w:fill="FFFFFF"/>
        </w:rPr>
      </w:pPr>
      <w:r w:rsidRPr="00C44877">
        <w:rPr>
          <w:rFonts w:ascii="Times New Roman" w:hAnsi="Times New Roman" w:cs="Times New Roman"/>
          <w:color w:val="252525"/>
          <w:sz w:val="24"/>
          <w:szCs w:val="24"/>
          <w:shd w:val="clear" w:color="auto" w:fill="FFFFFF"/>
        </w:rPr>
        <w:t>U</w:t>
      </w:r>
      <w:r w:rsidR="009D233E" w:rsidRPr="00C44877">
        <w:rPr>
          <w:rFonts w:ascii="Times New Roman" w:hAnsi="Times New Roman" w:cs="Times New Roman"/>
          <w:color w:val="252525"/>
          <w:sz w:val="24"/>
          <w:szCs w:val="24"/>
          <w:shd w:val="clear" w:color="auto" w:fill="FFFFFF"/>
        </w:rPr>
        <w:t>na</w:t>
      </w:r>
      <w:r w:rsidR="009D233E" w:rsidRPr="00C44877">
        <w:rPr>
          <w:rStyle w:val="apple-converted-space"/>
          <w:rFonts w:ascii="Times New Roman" w:hAnsi="Times New Roman" w:cs="Times New Roman"/>
          <w:color w:val="252525"/>
          <w:sz w:val="24"/>
          <w:szCs w:val="24"/>
          <w:shd w:val="clear" w:color="auto" w:fill="FFFFFF"/>
        </w:rPr>
        <w:t> </w:t>
      </w:r>
      <w:r w:rsidR="009D233E" w:rsidRPr="00C44877">
        <w:rPr>
          <w:rFonts w:ascii="Times New Roman" w:hAnsi="Times New Roman" w:cs="Times New Roman"/>
          <w:sz w:val="24"/>
          <w:szCs w:val="24"/>
          <w:shd w:val="clear" w:color="auto" w:fill="FFFFFF"/>
        </w:rPr>
        <w:t>enfermedad crónica</w:t>
      </w:r>
      <w:r w:rsidR="009D233E" w:rsidRPr="00C44877">
        <w:rPr>
          <w:rStyle w:val="apple-converted-space"/>
          <w:rFonts w:ascii="Times New Roman" w:hAnsi="Times New Roman" w:cs="Times New Roman"/>
          <w:color w:val="252525"/>
          <w:sz w:val="24"/>
          <w:szCs w:val="24"/>
          <w:shd w:val="clear" w:color="auto" w:fill="FFFFFF"/>
        </w:rPr>
        <w:t> </w:t>
      </w:r>
      <w:r w:rsidR="009D233E" w:rsidRPr="00C44877">
        <w:rPr>
          <w:rFonts w:ascii="Times New Roman" w:hAnsi="Times New Roman" w:cs="Times New Roman"/>
          <w:color w:val="252525"/>
          <w:sz w:val="24"/>
          <w:szCs w:val="24"/>
          <w:shd w:val="clear" w:color="auto" w:fill="FFFFFF"/>
        </w:rPr>
        <w:t xml:space="preserve">de origen multifactorial prevenible, que se caracteriza por acumulación excesiva de grasa </w:t>
      </w:r>
      <w:r w:rsidR="00340D02" w:rsidRPr="00C44877">
        <w:rPr>
          <w:rFonts w:ascii="Times New Roman" w:hAnsi="Times New Roman" w:cs="Times New Roman"/>
          <w:color w:val="252525"/>
          <w:sz w:val="24"/>
          <w:szCs w:val="24"/>
          <w:shd w:val="clear" w:color="auto" w:fill="FFFFFF"/>
        </w:rPr>
        <w:t>o</w:t>
      </w:r>
      <w:r w:rsidR="00340D02" w:rsidRPr="00C44877">
        <w:rPr>
          <w:rFonts w:ascii="Times New Roman" w:hAnsi="Times New Roman" w:cs="Times New Roman"/>
          <w:sz w:val="24"/>
          <w:szCs w:val="24"/>
          <w:shd w:val="clear" w:color="auto" w:fill="FFFFFF"/>
        </w:rPr>
        <w:t xml:space="preserve"> hipertrofia</w:t>
      </w:r>
      <w:r w:rsidR="009D233E" w:rsidRPr="00C44877">
        <w:rPr>
          <w:rStyle w:val="apple-converted-space"/>
          <w:rFonts w:ascii="Times New Roman" w:hAnsi="Times New Roman" w:cs="Times New Roman"/>
          <w:color w:val="252525"/>
          <w:sz w:val="24"/>
          <w:szCs w:val="24"/>
          <w:shd w:val="clear" w:color="auto" w:fill="FFFFFF"/>
        </w:rPr>
        <w:t> </w:t>
      </w:r>
      <w:r w:rsidR="009D233E" w:rsidRPr="00C44877">
        <w:rPr>
          <w:rFonts w:ascii="Times New Roman" w:hAnsi="Times New Roman" w:cs="Times New Roman"/>
          <w:color w:val="252525"/>
          <w:sz w:val="24"/>
          <w:szCs w:val="24"/>
          <w:shd w:val="clear" w:color="auto" w:fill="FFFFFF"/>
        </w:rPr>
        <w:t>general del</w:t>
      </w:r>
      <w:r w:rsidR="009D233E" w:rsidRPr="00C44877">
        <w:rPr>
          <w:rStyle w:val="apple-converted-space"/>
          <w:rFonts w:ascii="Times New Roman" w:hAnsi="Times New Roman" w:cs="Times New Roman"/>
          <w:color w:val="252525"/>
          <w:sz w:val="24"/>
          <w:szCs w:val="24"/>
          <w:shd w:val="clear" w:color="auto" w:fill="FFFFFF"/>
        </w:rPr>
        <w:t> </w:t>
      </w:r>
      <w:r w:rsidR="009D233E" w:rsidRPr="00C44877">
        <w:rPr>
          <w:rFonts w:ascii="Times New Roman" w:hAnsi="Times New Roman" w:cs="Times New Roman"/>
          <w:sz w:val="24"/>
          <w:szCs w:val="24"/>
          <w:shd w:val="clear" w:color="auto" w:fill="FFFFFF"/>
        </w:rPr>
        <w:t>tejido adiposo</w:t>
      </w:r>
      <w:r w:rsidR="009D233E" w:rsidRPr="00C44877">
        <w:rPr>
          <w:rStyle w:val="apple-converted-space"/>
          <w:rFonts w:ascii="Times New Roman" w:hAnsi="Times New Roman" w:cs="Times New Roman"/>
          <w:color w:val="252525"/>
          <w:sz w:val="24"/>
          <w:szCs w:val="24"/>
          <w:shd w:val="clear" w:color="auto" w:fill="FFFFFF"/>
        </w:rPr>
        <w:t> </w:t>
      </w:r>
      <w:r w:rsidR="009D233E" w:rsidRPr="00C44877">
        <w:rPr>
          <w:rFonts w:ascii="Times New Roman" w:hAnsi="Times New Roman" w:cs="Times New Roman"/>
          <w:color w:val="252525"/>
          <w:sz w:val="24"/>
          <w:szCs w:val="24"/>
          <w:shd w:val="clear" w:color="auto" w:fill="FFFFFF"/>
        </w:rPr>
        <w:t>en el cuerpo; es decir, cuando la reserva natural de energía de</w:t>
      </w:r>
      <w:r w:rsidR="00AE304E" w:rsidRPr="00C44877">
        <w:rPr>
          <w:rFonts w:ascii="Times New Roman" w:hAnsi="Times New Roman" w:cs="Times New Roman"/>
          <w:color w:val="252525"/>
          <w:sz w:val="24"/>
          <w:szCs w:val="24"/>
          <w:shd w:val="clear" w:color="auto" w:fill="FFFFFF"/>
        </w:rPr>
        <w:t xml:space="preserve"> los humanos es </w:t>
      </w:r>
      <w:r w:rsidR="009D233E" w:rsidRPr="00C44877">
        <w:rPr>
          <w:rFonts w:ascii="Times New Roman" w:hAnsi="Times New Roman" w:cs="Times New Roman"/>
          <w:color w:val="252525"/>
          <w:sz w:val="24"/>
          <w:szCs w:val="24"/>
          <w:shd w:val="clear" w:color="auto" w:fill="FFFFFF"/>
        </w:rPr>
        <w:t>almacenada en forma d</w:t>
      </w:r>
      <w:r w:rsidR="00AE304E" w:rsidRPr="00C44877">
        <w:rPr>
          <w:rFonts w:ascii="Times New Roman" w:hAnsi="Times New Roman" w:cs="Times New Roman"/>
          <w:color w:val="252525"/>
          <w:sz w:val="24"/>
          <w:szCs w:val="24"/>
          <w:shd w:val="clear" w:color="auto" w:fill="FFFFFF"/>
        </w:rPr>
        <w:t xml:space="preserve">e grasa corporal </w:t>
      </w:r>
      <w:r w:rsidR="009D233E" w:rsidRPr="00C44877">
        <w:rPr>
          <w:rFonts w:ascii="Times New Roman" w:hAnsi="Times New Roman" w:cs="Times New Roman"/>
          <w:color w:val="252525"/>
          <w:sz w:val="24"/>
          <w:szCs w:val="24"/>
          <w:shd w:val="clear" w:color="auto" w:fill="FFFFFF"/>
        </w:rPr>
        <w:t>se incrementa hasta un punto en que pone en riesgo la salud o la vida</w:t>
      </w:r>
      <w:r w:rsidR="00600D23" w:rsidRPr="00C44877">
        <w:rPr>
          <w:rFonts w:ascii="Times New Roman" w:hAnsi="Times New Roman" w:cs="Times New Roman"/>
          <w:color w:val="252525"/>
          <w:sz w:val="24"/>
          <w:szCs w:val="24"/>
          <w:shd w:val="clear" w:color="auto" w:fill="FFFFFF"/>
        </w:rPr>
        <w:t>; es decir, cuando el</w:t>
      </w:r>
      <w:r w:rsidR="00600D23" w:rsidRPr="00C44877">
        <w:rPr>
          <w:rStyle w:val="apple-converted-space"/>
          <w:rFonts w:ascii="Times New Roman" w:hAnsi="Times New Roman" w:cs="Times New Roman"/>
          <w:color w:val="252525"/>
          <w:sz w:val="24"/>
          <w:szCs w:val="24"/>
          <w:shd w:val="clear" w:color="auto" w:fill="FFFFFF"/>
        </w:rPr>
        <w:t> </w:t>
      </w:r>
      <w:r w:rsidR="00600D23" w:rsidRPr="00C44877">
        <w:rPr>
          <w:rFonts w:ascii="Times New Roman" w:hAnsi="Times New Roman" w:cs="Times New Roman"/>
          <w:sz w:val="24"/>
          <w:szCs w:val="24"/>
          <w:shd w:val="clear" w:color="auto" w:fill="FFFFFF"/>
        </w:rPr>
        <w:t>IMC</w:t>
      </w:r>
      <w:r w:rsidR="00600D23" w:rsidRPr="00C44877">
        <w:rPr>
          <w:rStyle w:val="apple-converted-space"/>
          <w:rFonts w:ascii="Times New Roman" w:hAnsi="Times New Roman" w:cs="Times New Roman"/>
          <w:color w:val="252525"/>
          <w:sz w:val="24"/>
          <w:szCs w:val="24"/>
          <w:shd w:val="clear" w:color="auto" w:fill="FFFFFF"/>
        </w:rPr>
        <w:t> </w:t>
      </w:r>
      <w:r w:rsidR="00600D23" w:rsidRPr="00C44877">
        <w:rPr>
          <w:rFonts w:ascii="Times New Roman" w:hAnsi="Times New Roman" w:cs="Times New Roman"/>
          <w:color w:val="252525"/>
          <w:sz w:val="24"/>
          <w:szCs w:val="24"/>
          <w:shd w:val="clear" w:color="auto" w:fill="FFFFFF"/>
        </w:rPr>
        <w:t>(índice de masa corporal, cociente entre la estatura y el peso de un individuo al cuadrado) es igual o superior a 30 kg/m².También se considera signo de obesidad un perímetro abdominal en hombres mayor o igual a 102 cm y en mujeres mayor o igual a 88 cm</w:t>
      </w:r>
      <w:r w:rsidR="00B85F2B" w:rsidRPr="00C44877">
        <w:rPr>
          <w:rFonts w:ascii="Times New Roman" w:hAnsi="Times New Roman" w:cs="Times New Roman"/>
          <w:color w:val="252525"/>
          <w:sz w:val="24"/>
          <w:szCs w:val="24"/>
          <w:shd w:val="clear" w:color="auto" w:fill="FFFFFF"/>
        </w:rPr>
        <w:t xml:space="preserve"> (pág. 116)</w:t>
      </w:r>
    </w:p>
    <w:p w:rsidR="00082180" w:rsidRPr="00C44877" w:rsidRDefault="00082180" w:rsidP="00082180">
      <w:pPr>
        <w:shd w:val="clear" w:color="auto" w:fill="FFFFFF"/>
        <w:spacing w:after="0" w:line="240" w:lineRule="auto"/>
        <w:ind w:left="567" w:right="567" w:firstLine="567"/>
        <w:jc w:val="both"/>
        <w:rPr>
          <w:rFonts w:ascii="Times New Roman" w:hAnsi="Times New Roman" w:cs="Times New Roman"/>
          <w:color w:val="252525"/>
          <w:sz w:val="24"/>
          <w:szCs w:val="24"/>
          <w:shd w:val="clear" w:color="auto" w:fill="FFFFFF"/>
        </w:rPr>
      </w:pPr>
    </w:p>
    <w:p w:rsidR="0025708C" w:rsidRPr="00C44877" w:rsidRDefault="0039411E" w:rsidP="00C44877">
      <w:pPr>
        <w:pStyle w:val="NormalWeb"/>
        <w:shd w:val="clear" w:color="auto" w:fill="FFFFFF"/>
        <w:spacing w:before="0" w:beforeAutospacing="0" w:after="0" w:afterAutospacing="0" w:line="360" w:lineRule="auto"/>
        <w:ind w:firstLine="567"/>
        <w:jc w:val="both"/>
        <w:rPr>
          <w:color w:val="252525"/>
        </w:rPr>
      </w:pPr>
      <w:r w:rsidRPr="00C44877">
        <w:rPr>
          <w:rStyle w:val="Textoennegrita"/>
          <w:b w:val="0"/>
        </w:rPr>
        <w:t>De aquí que el</w:t>
      </w:r>
      <w:r w:rsidRPr="00C44877">
        <w:rPr>
          <w:color w:val="252525"/>
          <w:shd w:val="clear" w:color="auto" w:fill="FFFFFF"/>
        </w:rPr>
        <w:t xml:space="preserve"> Índice de Masa Corporal es un método simple y ampliamente usado para estimar la proporción de grasa corporal. El IMC fue desarrollado por el</w:t>
      </w:r>
      <w:r w:rsidRPr="00C44877">
        <w:rPr>
          <w:rStyle w:val="apple-converted-space"/>
          <w:color w:val="252525"/>
          <w:shd w:val="clear" w:color="auto" w:fill="FFFFFF"/>
        </w:rPr>
        <w:t> </w:t>
      </w:r>
      <w:r w:rsidRPr="00C44877">
        <w:rPr>
          <w:shd w:val="clear" w:color="auto" w:fill="FFFFFF"/>
        </w:rPr>
        <w:t>estadístico</w:t>
      </w:r>
      <w:r w:rsidRPr="00C44877">
        <w:rPr>
          <w:rStyle w:val="apple-converted-space"/>
          <w:color w:val="252525"/>
          <w:shd w:val="clear" w:color="auto" w:fill="FFFFFF"/>
        </w:rPr>
        <w:t> </w:t>
      </w:r>
      <w:r w:rsidRPr="00C44877">
        <w:rPr>
          <w:color w:val="252525"/>
          <w:shd w:val="clear" w:color="auto" w:fill="FFFFFF"/>
        </w:rPr>
        <w:t>y</w:t>
      </w:r>
      <w:r w:rsidRPr="00C44877">
        <w:rPr>
          <w:rStyle w:val="apple-converted-space"/>
          <w:color w:val="252525"/>
          <w:shd w:val="clear" w:color="auto" w:fill="FFFFFF"/>
        </w:rPr>
        <w:t> </w:t>
      </w:r>
      <w:r w:rsidR="0025708C" w:rsidRPr="00C44877">
        <w:t>antropometrista</w:t>
      </w:r>
      <w:r w:rsidRPr="00C44877">
        <w:rPr>
          <w:rStyle w:val="apple-converted-space"/>
          <w:color w:val="252525"/>
          <w:shd w:val="clear" w:color="auto" w:fill="FFFFFF"/>
        </w:rPr>
        <w:t> </w:t>
      </w:r>
      <w:r w:rsidRPr="00C44877">
        <w:rPr>
          <w:shd w:val="clear" w:color="auto" w:fill="FFFFFF"/>
        </w:rPr>
        <w:t>belga</w:t>
      </w:r>
      <w:r w:rsidRPr="00C44877">
        <w:rPr>
          <w:rStyle w:val="apple-converted-space"/>
          <w:color w:val="252525"/>
          <w:shd w:val="clear" w:color="auto" w:fill="FFFFFF"/>
        </w:rPr>
        <w:t> Adolphe</w:t>
      </w:r>
      <w:r w:rsidR="00312964">
        <w:rPr>
          <w:rStyle w:val="apple-converted-space"/>
          <w:color w:val="252525"/>
          <w:shd w:val="clear" w:color="auto" w:fill="FFFFFF"/>
        </w:rPr>
        <w:t xml:space="preserve"> </w:t>
      </w:r>
      <w:r w:rsidR="00340D02" w:rsidRPr="00C44877">
        <w:rPr>
          <w:rStyle w:val="apple-converted-space"/>
          <w:color w:val="252525"/>
          <w:shd w:val="clear" w:color="auto" w:fill="FFFFFF"/>
        </w:rPr>
        <w:t>Quetelet;</w:t>
      </w:r>
      <w:r w:rsidRPr="00C44877">
        <w:rPr>
          <w:color w:val="252525"/>
          <w:shd w:val="clear" w:color="auto" w:fill="FFFFFF"/>
        </w:rPr>
        <w:t>el cual se obtiene</w:t>
      </w:r>
      <w:r w:rsidR="00312964">
        <w:rPr>
          <w:color w:val="252525"/>
          <w:shd w:val="clear" w:color="auto" w:fill="FFFFFF"/>
        </w:rPr>
        <w:t xml:space="preserve"> </w:t>
      </w:r>
      <w:r w:rsidRPr="00C44877">
        <w:rPr>
          <w:color w:val="252525"/>
          <w:shd w:val="clear" w:color="auto" w:fill="FFFFFF"/>
        </w:rPr>
        <w:t>dividiendo el peso del sujeto (en kilogramos) por el cuadrado de su altura (en metros), por lo tanto es expresado en</w:t>
      </w:r>
      <w:r w:rsidRPr="00C44877">
        <w:rPr>
          <w:rStyle w:val="apple-converted-space"/>
          <w:color w:val="252525"/>
          <w:shd w:val="clear" w:color="auto" w:fill="FFFFFF"/>
        </w:rPr>
        <w:t> </w:t>
      </w:r>
      <w:r w:rsidRPr="00C44877">
        <w:rPr>
          <w:shd w:val="clear" w:color="auto" w:fill="FFFFFF"/>
        </w:rPr>
        <w:t>kg</w:t>
      </w:r>
      <w:r w:rsidRPr="00C44877">
        <w:rPr>
          <w:rStyle w:val="apple-converted-space"/>
          <w:color w:val="252525"/>
          <w:shd w:val="clear" w:color="auto" w:fill="FFFFFF"/>
        </w:rPr>
        <w:t> </w:t>
      </w:r>
      <w:r w:rsidRPr="00C44877">
        <w:rPr>
          <w:color w:val="252525"/>
          <w:shd w:val="clear" w:color="auto" w:fill="FFFFFF"/>
        </w:rPr>
        <w:t>/</w:t>
      </w:r>
      <w:r w:rsidRPr="00C44877">
        <w:rPr>
          <w:rStyle w:val="apple-converted-space"/>
          <w:color w:val="252525"/>
          <w:shd w:val="clear" w:color="auto" w:fill="FFFFFF"/>
        </w:rPr>
        <w:t> </w:t>
      </w:r>
      <w:r w:rsidRPr="00C44877">
        <w:rPr>
          <w:shd w:val="clear" w:color="auto" w:fill="FFFFFF"/>
        </w:rPr>
        <w:t>m²</w:t>
      </w:r>
      <w:r w:rsidRPr="00C44877">
        <w:rPr>
          <w:color w:val="252525"/>
          <w:shd w:val="clear" w:color="auto" w:fill="FFFFFF"/>
        </w:rPr>
        <w:t>.</w:t>
      </w:r>
      <w:r w:rsidR="0025708C" w:rsidRPr="00C44877">
        <w:rPr>
          <w:color w:val="252525"/>
        </w:rPr>
        <w:t xml:space="preserve">La Organización Mundial de la Salud en el año establece una definición comúnmente en uso con los siguientes valores, acordados en 1997, publicados en 2000 y ajustados en el 2013 </w:t>
      </w:r>
      <w:r w:rsidR="002D7698" w:rsidRPr="00C44877">
        <w:rPr>
          <w:color w:val="252525"/>
        </w:rPr>
        <w:t xml:space="preserve">establece en su tabla porcentual: </w:t>
      </w:r>
    </w:p>
    <w:p w:rsidR="002D7698" w:rsidRPr="00C44877" w:rsidRDefault="0025708C" w:rsidP="00705E4A">
      <w:pPr>
        <w:pStyle w:val="Prrafodelista"/>
        <w:numPr>
          <w:ilvl w:val="0"/>
          <w:numId w:val="6"/>
        </w:numPr>
        <w:shd w:val="clear" w:color="auto" w:fill="FFFFFF"/>
        <w:spacing w:after="0" w:line="360" w:lineRule="auto"/>
        <w:ind w:left="0" w:firstLine="567"/>
        <w:jc w:val="both"/>
        <w:rPr>
          <w:rFonts w:ascii="Times New Roman" w:hAnsi="Times New Roman" w:cs="Times New Roman"/>
          <w:color w:val="252525"/>
          <w:sz w:val="24"/>
          <w:szCs w:val="24"/>
        </w:rPr>
      </w:pPr>
      <w:r w:rsidRPr="00C44877">
        <w:rPr>
          <w:rFonts w:ascii="Times New Roman" w:hAnsi="Times New Roman" w:cs="Times New Roman"/>
          <w:color w:val="252525"/>
          <w:sz w:val="24"/>
          <w:szCs w:val="24"/>
        </w:rPr>
        <w:t>IMC menos de 18,5 es por debajo del peso normal.</w:t>
      </w:r>
    </w:p>
    <w:p w:rsidR="002D7698" w:rsidRPr="00C44877" w:rsidRDefault="0025708C" w:rsidP="00705E4A">
      <w:pPr>
        <w:pStyle w:val="Prrafodelista"/>
        <w:numPr>
          <w:ilvl w:val="0"/>
          <w:numId w:val="6"/>
        </w:numPr>
        <w:shd w:val="clear" w:color="auto" w:fill="FFFFFF"/>
        <w:spacing w:after="0" w:line="360" w:lineRule="auto"/>
        <w:ind w:left="0" w:firstLine="567"/>
        <w:jc w:val="both"/>
        <w:rPr>
          <w:rFonts w:ascii="Times New Roman" w:hAnsi="Times New Roman" w:cs="Times New Roman"/>
          <w:color w:val="252525"/>
          <w:sz w:val="24"/>
          <w:szCs w:val="24"/>
        </w:rPr>
      </w:pPr>
      <w:r w:rsidRPr="00C44877">
        <w:rPr>
          <w:rFonts w:ascii="Times New Roman" w:hAnsi="Times New Roman" w:cs="Times New Roman"/>
          <w:color w:val="252525"/>
          <w:sz w:val="24"/>
          <w:szCs w:val="24"/>
        </w:rPr>
        <w:t>IMC de 18,5-24,9 es peso normal</w:t>
      </w:r>
    </w:p>
    <w:p w:rsidR="002D7698" w:rsidRPr="00C44877" w:rsidRDefault="0025708C" w:rsidP="00705E4A">
      <w:pPr>
        <w:pStyle w:val="Prrafodelista"/>
        <w:numPr>
          <w:ilvl w:val="0"/>
          <w:numId w:val="6"/>
        </w:numPr>
        <w:shd w:val="clear" w:color="auto" w:fill="FFFFFF"/>
        <w:spacing w:after="0" w:line="360" w:lineRule="auto"/>
        <w:ind w:left="0" w:firstLine="567"/>
        <w:jc w:val="both"/>
        <w:rPr>
          <w:rFonts w:ascii="Times New Roman" w:hAnsi="Times New Roman" w:cs="Times New Roman"/>
          <w:color w:val="252525"/>
          <w:sz w:val="24"/>
          <w:szCs w:val="24"/>
        </w:rPr>
      </w:pPr>
      <w:r w:rsidRPr="00C44877">
        <w:rPr>
          <w:rFonts w:ascii="Times New Roman" w:hAnsi="Times New Roman" w:cs="Times New Roman"/>
          <w:color w:val="252525"/>
          <w:sz w:val="24"/>
          <w:szCs w:val="24"/>
        </w:rPr>
        <w:t>IMC de 25,0-29,9 es sobrepeso.</w:t>
      </w:r>
    </w:p>
    <w:p w:rsidR="0025708C" w:rsidRPr="00C44877" w:rsidRDefault="0025708C" w:rsidP="00705E4A">
      <w:pPr>
        <w:pStyle w:val="Prrafodelista"/>
        <w:numPr>
          <w:ilvl w:val="0"/>
          <w:numId w:val="6"/>
        </w:numPr>
        <w:shd w:val="clear" w:color="auto" w:fill="FFFFFF"/>
        <w:spacing w:after="0" w:line="360" w:lineRule="auto"/>
        <w:ind w:left="0" w:firstLine="567"/>
        <w:jc w:val="both"/>
        <w:rPr>
          <w:rFonts w:ascii="Times New Roman" w:hAnsi="Times New Roman" w:cs="Times New Roman"/>
          <w:color w:val="252525"/>
          <w:sz w:val="24"/>
          <w:szCs w:val="24"/>
        </w:rPr>
      </w:pPr>
      <w:r w:rsidRPr="00C44877">
        <w:rPr>
          <w:rFonts w:ascii="Times New Roman" w:hAnsi="Times New Roman" w:cs="Times New Roman"/>
          <w:color w:val="252525"/>
          <w:sz w:val="24"/>
          <w:szCs w:val="24"/>
        </w:rPr>
        <w:t>IMC de 30,0-34,9 es obesidad clase I.</w:t>
      </w:r>
    </w:p>
    <w:p w:rsidR="0025708C" w:rsidRPr="00C44877" w:rsidRDefault="0025708C" w:rsidP="00705E4A">
      <w:pPr>
        <w:numPr>
          <w:ilvl w:val="0"/>
          <w:numId w:val="5"/>
        </w:numPr>
        <w:shd w:val="clear" w:color="auto" w:fill="FFFFFF"/>
        <w:spacing w:after="0" w:line="360" w:lineRule="auto"/>
        <w:ind w:left="0" w:firstLine="567"/>
        <w:jc w:val="both"/>
        <w:rPr>
          <w:rFonts w:ascii="Times New Roman" w:hAnsi="Times New Roman" w:cs="Times New Roman"/>
          <w:color w:val="252525"/>
          <w:sz w:val="24"/>
          <w:szCs w:val="24"/>
        </w:rPr>
      </w:pPr>
      <w:r w:rsidRPr="00C44877">
        <w:rPr>
          <w:rFonts w:ascii="Times New Roman" w:hAnsi="Times New Roman" w:cs="Times New Roman"/>
          <w:color w:val="252525"/>
          <w:sz w:val="24"/>
          <w:szCs w:val="24"/>
        </w:rPr>
        <w:t>IMC de 35,0-39,9 es obesidad clase II.</w:t>
      </w:r>
    </w:p>
    <w:p w:rsidR="0025708C" w:rsidRPr="00C44877" w:rsidRDefault="0025708C" w:rsidP="00705E4A">
      <w:pPr>
        <w:numPr>
          <w:ilvl w:val="0"/>
          <w:numId w:val="5"/>
        </w:numPr>
        <w:shd w:val="clear" w:color="auto" w:fill="FFFFFF"/>
        <w:spacing w:after="0" w:line="360" w:lineRule="auto"/>
        <w:ind w:left="0" w:firstLine="567"/>
        <w:jc w:val="both"/>
        <w:rPr>
          <w:rFonts w:ascii="Times New Roman" w:hAnsi="Times New Roman" w:cs="Times New Roman"/>
          <w:color w:val="252525"/>
          <w:sz w:val="24"/>
          <w:szCs w:val="24"/>
        </w:rPr>
      </w:pPr>
      <w:r w:rsidRPr="00C44877">
        <w:rPr>
          <w:rFonts w:ascii="Times New Roman" w:hAnsi="Times New Roman" w:cs="Times New Roman"/>
          <w:color w:val="252525"/>
          <w:sz w:val="24"/>
          <w:szCs w:val="24"/>
        </w:rPr>
        <w:t>IMC de 40,0 o mayor es obesidad clase III, grave (o mórbida).</w:t>
      </w:r>
    </w:p>
    <w:p w:rsidR="0025708C" w:rsidRDefault="0025708C" w:rsidP="00705E4A">
      <w:pPr>
        <w:numPr>
          <w:ilvl w:val="0"/>
          <w:numId w:val="5"/>
        </w:numPr>
        <w:shd w:val="clear" w:color="auto" w:fill="FFFFFF"/>
        <w:spacing w:after="0" w:line="360" w:lineRule="auto"/>
        <w:ind w:left="0" w:firstLine="567"/>
        <w:jc w:val="both"/>
        <w:rPr>
          <w:rFonts w:ascii="Times New Roman" w:hAnsi="Times New Roman" w:cs="Times New Roman"/>
          <w:color w:val="252525"/>
          <w:sz w:val="24"/>
          <w:szCs w:val="24"/>
        </w:rPr>
      </w:pPr>
      <w:r w:rsidRPr="00C44877">
        <w:rPr>
          <w:rFonts w:ascii="Times New Roman" w:hAnsi="Times New Roman" w:cs="Times New Roman"/>
          <w:color w:val="252525"/>
          <w:sz w:val="24"/>
          <w:szCs w:val="24"/>
        </w:rPr>
        <w:t>IMC de 35,0 o mayor en la presencia de al menos una u otra morbilidad significativa es también clasificada por algunas personas como</w:t>
      </w:r>
      <w:r w:rsidR="00312964">
        <w:rPr>
          <w:rFonts w:ascii="Times New Roman" w:hAnsi="Times New Roman" w:cs="Times New Roman"/>
          <w:color w:val="252525"/>
          <w:sz w:val="24"/>
          <w:szCs w:val="24"/>
        </w:rPr>
        <w:t xml:space="preserve"> </w:t>
      </w:r>
      <w:r w:rsidRPr="00C44877">
        <w:rPr>
          <w:rFonts w:ascii="Times New Roman" w:hAnsi="Times New Roman" w:cs="Times New Roman"/>
          <w:bCs/>
          <w:color w:val="252525"/>
          <w:sz w:val="24"/>
          <w:szCs w:val="24"/>
        </w:rPr>
        <w:t>obesidad mórbida</w:t>
      </w:r>
      <w:r w:rsidRPr="00C44877">
        <w:rPr>
          <w:rFonts w:ascii="Times New Roman" w:hAnsi="Times New Roman" w:cs="Times New Roman"/>
          <w:color w:val="252525"/>
          <w:sz w:val="24"/>
          <w:szCs w:val="24"/>
        </w:rPr>
        <w:t>.</w:t>
      </w:r>
    </w:p>
    <w:p w:rsidR="00ED292E" w:rsidRDefault="00ED292E" w:rsidP="00ED292E">
      <w:pPr>
        <w:shd w:val="clear" w:color="auto" w:fill="FFFFFF"/>
        <w:spacing w:after="0" w:line="360" w:lineRule="auto"/>
        <w:jc w:val="both"/>
        <w:rPr>
          <w:rFonts w:ascii="Times New Roman" w:hAnsi="Times New Roman" w:cs="Times New Roman"/>
          <w:color w:val="252525"/>
          <w:sz w:val="24"/>
          <w:szCs w:val="24"/>
        </w:rPr>
      </w:pPr>
    </w:p>
    <w:p w:rsidR="00312964" w:rsidRDefault="00312964" w:rsidP="00ED292E">
      <w:pPr>
        <w:shd w:val="clear" w:color="auto" w:fill="FFFFFF"/>
        <w:spacing w:after="0" w:line="360" w:lineRule="auto"/>
        <w:jc w:val="both"/>
        <w:rPr>
          <w:rFonts w:ascii="Times New Roman" w:hAnsi="Times New Roman" w:cs="Times New Roman"/>
          <w:color w:val="252525"/>
          <w:sz w:val="24"/>
          <w:szCs w:val="24"/>
        </w:rPr>
      </w:pPr>
    </w:p>
    <w:p w:rsidR="00312964" w:rsidRDefault="00312964" w:rsidP="00ED292E">
      <w:pPr>
        <w:shd w:val="clear" w:color="auto" w:fill="FFFFFF"/>
        <w:spacing w:after="0" w:line="360" w:lineRule="auto"/>
        <w:jc w:val="both"/>
        <w:rPr>
          <w:rFonts w:ascii="Times New Roman" w:hAnsi="Times New Roman" w:cs="Times New Roman"/>
          <w:color w:val="252525"/>
          <w:sz w:val="24"/>
          <w:szCs w:val="24"/>
        </w:rPr>
      </w:pPr>
    </w:p>
    <w:p w:rsidR="00705E4A" w:rsidRDefault="00705E4A" w:rsidP="00ED292E">
      <w:pPr>
        <w:shd w:val="clear" w:color="auto" w:fill="FFFFFF"/>
        <w:spacing w:after="0" w:line="360" w:lineRule="auto"/>
        <w:jc w:val="both"/>
        <w:rPr>
          <w:rFonts w:ascii="Times New Roman" w:hAnsi="Times New Roman" w:cs="Times New Roman"/>
          <w:color w:val="252525"/>
          <w:sz w:val="24"/>
          <w:szCs w:val="24"/>
        </w:rPr>
      </w:pPr>
    </w:p>
    <w:p w:rsidR="00ED292E" w:rsidRDefault="002D7698" w:rsidP="00ED292E">
      <w:pPr>
        <w:pStyle w:val="NormalWeb"/>
        <w:shd w:val="clear" w:color="auto" w:fill="FFFFFF"/>
        <w:spacing w:before="0" w:beforeAutospacing="0" w:after="0" w:afterAutospacing="0" w:line="336" w:lineRule="atLeast"/>
        <w:rPr>
          <w:color w:val="252525"/>
        </w:rPr>
      </w:pPr>
      <w:r w:rsidRPr="00C44877">
        <w:rPr>
          <w:noProof/>
          <w:color w:val="252525"/>
          <w:lang w:eastAsia="es-VE"/>
        </w:rPr>
        <w:lastRenderedPageBreak/>
        <w:drawing>
          <wp:anchor distT="0" distB="0" distL="114300" distR="114300" simplePos="0" relativeHeight="251639808" behindDoc="0" locked="0" layoutInCell="1" allowOverlap="1">
            <wp:simplePos x="0" y="0"/>
            <wp:positionH relativeFrom="column">
              <wp:posOffset>626745</wp:posOffset>
            </wp:positionH>
            <wp:positionV relativeFrom="paragraph">
              <wp:posOffset>36195</wp:posOffset>
            </wp:positionV>
            <wp:extent cx="3629025" cy="3028950"/>
            <wp:effectExtent l="0" t="0" r="0" b="0"/>
            <wp:wrapNone/>
            <wp:docPr id="1" name="Imagen 1" descr="Gráfico con el índice de masa corpo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áfico con el índice de masa corporal">
                      <a:hlinkClick r:id="rId12" tooltip="&quot;Gráfico con el índice de masa corporal&quot;"/>
                    </pic:cNvPr>
                    <pic:cNvPicPr>
                      <a:picLocks noChangeAspect="1" noChangeArrowheads="1"/>
                    </pic:cNvPicPr>
                  </pic:nvPicPr>
                  <pic:blipFill>
                    <a:blip r:embed="rId13" cstate="print"/>
                    <a:srcRect/>
                    <a:stretch>
                      <a:fillRect/>
                    </a:stretch>
                  </pic:blipFill>
                  <pic:spPr bwMode="auto">
                    <a:xfrm>
                      <a:off x="0" y="0"/>
                      <a:ext cx="3629025" cy="3028950"/>
                    </a:xfrm>
                    <a:prstGeom prst="rect">
                      <a:avLst/>
                    </a:prstGeom>
                    <a:noFill/>
                    <a:ln w="9525">
                      <a:noFill/>
                      <a:miter lim="800000"/>
                      <a:headEnd/>
                      <a:tailEnd/>
                    </a:ln>
                  </pic:spPr>
                </pic:pic>
              </a:graphicData>
            </a:graphic>
          </wp:anchor>
        </w:drawing>
      </w:r>
    </w:p>
    <w:p w:rsidR="00ED292E" w:rsidRDefault="00ED292E" w:rsidP="00C44877">
      <w:pPr>
        <w:pStyle w:val="NormalWeb"/>
        <w:shd w:val="clear" w:color="auto" w:fill="FFFFFF"/>
        <w:spacing w:before="0" w:beforeAutospacing="0" w:after="0" w:afterAutospacing="0" w:line="336" w:lineRule="atLeast"/>
        <w:ind w:firstLine="567"/>
        <w:rPr>
          <w:color w:val="252525"/>
        </w:rPr>
      </w:pPr>
    </w:p>
    <w:p w:rsidR="00ED292E" w:rsidRPr="00C44877" w:rsidRDefault="00ED292E" w:rsidP="00C44877">
      <w:pPr>
        <w:pStyle w:val="NormalWeb"/>
        <w:shd w:val="clear" w:color="auto" w:fill="FFFFFF"/>
        <w:spacing w:before="0" w:beforeAutospacing="0" w:after="0" w:afterAutospacing="0" w:line="336" w:lineRule="atLeast"/>
        <w:ind w:firstLine="567"/>
        <w:rPr>
          <w:color w:val="252525"/>
        </w:rPr>
      </w:pPr>
    </w:p>
    <w:p w:rsidR="002D7698" w:rsidRPr="00C44877" w:rsidRDefault="002D7698" w:rsidP="00C44877">
      <w:pPr>
        <w:pStyle w:val="NormalWeb"/>
        <w:shd w:val="clear" w:color="auto" w:fill="FFFFFF"/>
        <w:spacing w:before="0" w:beforeAutospacing="0" w:after="0" w:afterAutospacing="0" w:line="336" w:lineRule="atLeast"/>
        <w:ind w:firstLine="567"/>
        <w:rPr>
          <w:color w:val="252525"/>
        </w:rPr>
      </w:pPr>
    </w:p>
    <w:p w:rsidR="002D7698" w:rsidRPr="00C44877" w:rsidRDefault="002D7698" w:rsidP="00C44877">
      <w:pPr>
        <w:pStyle w:val="NormalWeb"/>
        <w:shd w:val="clear" w:color="auto" w:fill="FFFFFF"/>
        <w:spacing w:before="0" w:beforeAutospacing="0" w:after="0" w:afterAutospacing="0" w:line="336" w:lineRule="atLeast"/>
        <w:ind w:firstLine="567"/>
        <w:rPr>
          <w:color w:val="252525"/>
        </w:rPr>
      </w:pPr>
    </w:p>
    <w:p w:rsidR="002D7698" w:rsidRPr="00C44877" w:rsidRDefault="002D7698" w:rsidP="00C44877">
      <w:pPr>
        <w:pStyle w:val="NormalWeb"/>
        <w:shd w:val="clear" w:color="auto" w:fill="FFFFFF"/>
        <w:spacing w:before="0" w:beforeAutospacing="0" w:after="0" w:afterAutospacing="0" w:line="336" w:lineRule="atLeast"/>
        <w:ind w:firstLine="567"/>
        <w:rPr>
          <w:color w:val="252525"/>
        </w:rPr>
      </w:pPr>
    </w:p>
    <w:p w:rsidR="002D7698" w:rsidRPr="00C44877" w:rsidRDefault="002D7698" w:rsidP="00C44877">
      <w:pPr>
        <w:pStyle w:val="NormalWeb"/>
        <w:shd w:val="clear" w:color="auto" w:fill="FFFFFF"/>
        <w:spacing w:before="0" w:beforeAutospacing="0" w:after="0" w:afterAutospacing="0" w:line="336" w:lineRule="atLeast"/>
        <w:ind w:firstLine="567"/>
        <w:rPr>
          <w:color w:val="252525"/>
        </w:rPr>
      </w:pPr>
    </w:p>
    <w:p w:rsidR="002D7698" w:rsidRPr="00C44877" w:rsidRDefault="002D7698" w:rsidP="00C44877">
      <w:pPr>
        <w:pStyle w:val="NormalWeb"/>
        <w:shd w:val="clear" w:color="auto" w:fill="FFFFFF"/>
        <w:spacing w:before="0" w:beforeAutospacing="0" w:after="0" w:afterAutospacing="0" w:line="336" w:lineRule="atLeast"/>
        <w:ind w:firstLine="567"/>
        <w:rPr>
          <w:color w:val="252525"/>
        </w:rPr>
      </w:pPr>
    </w:p>
    <w:p w:rsidR="002D7698" w:rsidRPr="00C44877" w:rsidRDefault="002D7698" w:rsidP="00C44877">
      <w:pPr>
        <w:pStyle w:val="NormalWeb"/>
        <w:shd w:val="clear" w:color="auto" w:fill="FFFFFF"/>
        <w:spacing w:before="0" w:beforeAutospacing="0" w:after="0" w:afterAutospacing="0" w:line="336" w:lineRule="atLeast"/>
        <w:ind w:firstLine="567"/>
        <w:rPr>
          <w:color w:val="252525"/>
        </w:rPr>
      </w:pPr>
    </w:p>
    <w:p w:rsidR="002D7698" w:rsidRPr="00C44877" w:rsidRDefault="002D7698" w:rsidP="00C44877">
      <w:pPr>
        <w:pStyle w:val="NormalWeb"/>
        <w:shd w:val="clear" w:color="auto" w:fill="FFFFFF"/>
        <w:spacing w:before="0" w:beforeAutospacing="0" w:after="0" w:afterAutospacing="0" w:line="336" w:lineRule="atLeast"/>
        <w:ind w:firstLine="567"/>
        <w:rPr>
          <w:color w:val="252525"/>
        </w:rPr>
      </w:pPr>
    </w:p>
    <w:p w:rsidR="002D7698" w:rsidRPr="00C44877" w:rsidRDefault="002D7698" w:rsidP="00C44877">
      <w:pPr>
        <w:pStyle w:val="NormalWeb"/>
        <w:shd w:val="clear" w:color="auto" w:fill="FFFFFF"/>
        <w:spacing w:before="0" w:beforeAutospacing="0" w:after="0" w:afterAutospacing="0" w:line="336" w:lineRule="atLeast"/>
        <w:ind w:firstLine="567"/>
        <w:rPr>
          <w:color w:val="252525"/>
        </w:rPr>
      </w:pPr>
    </w:p>
    <w:p w:rsidR="002D7698" w:rsidRPr="00C44877" w:rsidRDefault="002D7698" w:rsidP="00C44877">
      <w:pPr>
        <w:pStyle w:val="NormalWeb"/>
        <w:shd w:val="clear" w:color="auto" w:fill="FFFFFF"/>
        <w:spacing w:before="0" w:beforeAutospacing="0" w:after="0" w:afterAutospacing="0" w:line="336" w:lineRule="atLeast"/>
        <w:ind w:firstLine="567"/>
        <w:rPr>
          <w:color w:val="252525"/>
        </w:rPr>
      </w:pPr>
    </w:p>
    <w:p w:rsidR="002D7698" w:rsidRPr="00C44877" w:rsidRDefault="002D7698" w:rsidP="00C44877">
      <w:pPr>
        <w:pStyle w:val="NormalWeb"/>
        <w:shd w:val="clear" w:color="auto" w:fill="FFFFFF"/>
        <w:spacing w:before="0" w:beforeAutospacing="0" w:after="0" w:afterAutospacing="0" w:line="336" w:lineRule="atLeast"/>
        <w:ind w:firstLine="567"/>
        <w:rPr>
          <w:color w:val="252525"/>
        </w:rPr>
      </w:pPr>
    </w:p>
    <w:p w:rsidR="002D7698" w:rsidRDefault="002D7698" w:rsidP="00C44877">
      <w:pPr>
        <w:pStyle w:val="NormalWeb"/>
        <w:shd w:val="clear" w:color="auto" w:fill="FFFFFF"/>
        <w:spacing w:before="0" w:beforeAutospacing="0" w:after="0" w:afterAutospacing="0" w:line="336" w:lineRule="atLeast"/>
        <w:ind w:firstLine="567"/>
        <w:rPr>
          <w:color w:val="252525"/>
        </w:rPr>
      </w:pPr>
    </w:p>
    <w:p w:rsidR="00ED292E" w:rsidRPr="00C44877" w:rsidRDefault="00ED292E" w:rsidP="00C44877">
      <w:pPr>
        <w:pStyle w:val="NormalWeb"/>
        <w:shd w:val="clear" w:color="auto" w:fill="FFFFFF"/>
        <w:spacing w:before="0" w:beforeAutospacing="0" w:after="0" w:afterAutospacing="0" w:line="336" w:lineRule="atLeast"/>
        <w:ind w:firstLine="567"/>
        <w:rPr>
          <w:color w:val="252525"/>
        </w:rPr>
      </w:pPr>
    </w:p>
    <w:p w:rsidR="00C844C3" w:rsidRPr="00C44877" w:rsidRDefault="0025708C" w:rsidP="00C44877">
      <w:pPr>
        <w:pStyle w:val="NormalWeb"/>
        <w:shd w:val="clear" w:color="auto" w:fill="FFFFFF"/>
        <w:spacing w:before="0" w:beforeAutospacing="0" w:after="0" w:afterAutospacing="0" w:line="360" w:lineRule="auto"/>
        <w:ind w:firstLine="567"/>
        <w:jc w:val="both"/>
        <w:rPr>
          <w:color w:val="252525"/>
        </w:rPr>
      </w:pPr>
      <w:r w:rsidRPr="00C44877">
        <w:rPr>
          <w:color w:val="252525"/>
        </w:rPr>
        <w:t xml:space="preserve">En un marco clínico, los médicos toman en cuenta la raza, la etnia, la masa muscular, edad, sexo y otros factores que pueden afectar a la interpretación del índice de masa corporal. El IMC sobreestima la grasa corporal en personas muy musculosas, y por otra parte la grasa corporal puede ser subestimada en personas que han perdido masa corporal (muchos ancianos).La obesidad leve como es definida según el IMC, no es un factor de riesgo cardiovascular y por lo tanto el IMC no puede ser usado como un único predictor clínico y epidemiológico de la salud </w:t>
      </w:r>
      <w:r w:rsidR="00425A4B" w:rsidRPr="00C44877">
        <w:rPr>
          <w:color w:val="252525"/>
        </w:rPr>
        <w:t>cardiovascular. Ósea</w:t>
      </w:r>
      <w:r w:rsidR="00C93EDC" w:rsidRPr="00C44877">
        <w:rPr>
          <w:color w:val="252525"/>
        </w:rPr>
        <w:t xml:space="preserve"> que los individuos que posean valores fuera de los establecidos como normales en la </w:t>
      </w:r>
      <w:r w:rsidR="00E71E3E" w:rsidRPr="00C44877">
        <w:rPr>
          <w:color w:val="252525"/>
        </w:rPr>
        <w:t>gráfica</w:t>
      </w:r>
      <w:r w:rsidR="00C93EDC" w:rsidRPr="00C44877">
        <w:rPr>
          <w:color w:val="252525"/>
        </w:rPr>
        <w:t xml:space="preserve"> anterior padece sobre peso.</w:t>
      </w:r>
    </w:p>
    <w:p w:rsidR="00615B48" w:rsidRPr="00C44877" w:rsidRDefault="00615B48" w:rsidP="00C44877">
      <w:pPr>
        <w:pStyle w:val="NormalWeb"/>
        <w:shd w:val="clear" w:color="auto" w:fill="FFFFFF"/>
        <w:spacing w:before="0" w:beforeAutospacing="0" w:after="0" w:afterAutospacing="0" w:line="360" w:lineRule="auto"/>
        <w:ind w:firstLine="567"/>
        <w:jc w:val="both"/>
        <w:rPr>
          <w:color w:val="252525"/>
        </w:rPr>
      </w:pPr>
      <w:r w:rsidRPr="00C44877">
        <w:rPr>
          <w:color w:val="252525"/>
        </w:rPr>
        <w:t>Además del síndrome metabólico, el sobre peso, es también</w:t>
      </w:r>
      <w:r w:rsidRPr="00C44877">
        <w:rPr>
          <w:rStyle w:val="apple-converted-space"/>
          <w:color w:val="252525"/>
        </w:rPr>
        <w:t> </w:t>
      </w:r>
      <w:r w:rsidRPr="00C44877">
        <w:rPr>
          <w:color w:val="252525"/>
        </w:rPr>
        <w:t>correlacionado</w:t>
      </w:r>
      <w:r w:rsidRPr="00C44877">
        <w:rPr>
          <w:rStyle w:val="apple-converted-space"/>
          <w:color w:val="252525"/>
        </w:rPr>
        <w:t> </w:t>
      </w:r>
      <w:r w:rsidRPr="00C44877">
        <w:rPr>
          <w:color w:val="252525"/>
        </w:rPr>
        <w:t xml:space="preserve">con una variedad de otras complicaciones. Pero algunas de estas dolencias no ha sido establecido claramente hasta qué punto son causadas directamente por la obesidad como tal o si tienen otra causa (tal como sedentarismo) que también causa obesidad; tales como: </w:t>
      </w:r>
    </w:p>
    <w:p w:rsidR="00615B48" w:rsidRPr="00C44877" w:rsidRDefault="00615B48" w:rsidP="00705E4A">
      <w:pPr>
        <w:numPr>
          <w:ilvl w:val="0"/>
          <w:numId w:val="7"/>
        </w:numPr>
        <w:shd w:val="clear" w:color="auto" w:fill="FFFFFF"/>
        <w:spacing w:after="0" w:line="360" w:lineRule="atLeast"/>
        <w:ind w:left="0" w:firstLine="567"/>
        <w:jc w:val="both"/>
        <w:rPr>
          <w:rFonts w:ascii="Times New Roman" w:hAnsi="Times New Roman" w:cs="Times New Roman"/>
          <w:color w:val="252525"/>
          <w:sz w:val="24"/>
          <w:szCs w:val="24"/>
        </w:rPr>
      </w:pPr>
      <w:r w:rsidRPr="00C44877">
        <w:rPr>
          <w:rFonts w:ascii="Times New Roman" w:hAnsi="Times New Roman" w:cs="Times New Roman"/>
          <w:b/>
          <w:color w:val="252525"/>
          <w:sz w:val="24"/>
          <w:szCs w:val="24"/>
        </w:rPr>
        <w:t>Cardiovascular</w:t>
      </w:r>
      <w:r w:rsidR="00476A9E" w:rsidRPr="00C44877">
        <w:rPr>
          <w:rFonts w:ascii="Times New Roman" w:hAnsi="Times New Roman" w:cs="Times New Roman"/>
          <w:b/>
          <w:color w:val="252525"/>
          <w:sz w:val="24"/>
          <w:szCs w:val="24"/>
        </w:rPr>
        <w:t>es</w:t>
      </w:r>
      <w:r w:rsidRPr="00C44877">
        <w:rPr>
          <w:rFonts w:ascii="Times New Roman" w:hAnsi="Times New Roman" w:cs="Times New Roman"/>
          <w:b/>
          <w:color w:val="252525"/>
          <w:sz w:val="24"/>
          <w:szCs w:val="24"/>
        </w:rPr>
        <w:t>:</w:t>
      </w:r>
      <w:r w:rsidRPr="00C44877">
        <w:rPr>
          <w:rStyle w:val="apple-converted-space"/>
          <w:rFonts w:ascii="Times New Roman" w:hAnsi="Times New Roman" w:cs="Times New Roman"/>
          <w:color w:val="252525"/>
          <w:sz w:val="24"/>
          <w:szCs w:val="24"/>
        </w:rPr>
        <w:t> </w:t>
      </w:r>
      <w:r w:rsidRPr="00C44877">
        <w:rPr>
          <w:rFonts w:ascii="Times New Roman" w:hAnsi="Times New Roman" w:cs="Times New Roman"/>
          <w:color w:val="252525"/>
          <w:sz w:val="24"/>
          <w:szCs w:val="24"/>
        </w:rPr>
        <w:t>Insuficiencia cardíaca congestiva,</w:t>
      </w:r>
      <w:r w:rsidRPr="00C44877">
        <w:rPr>
          <w:rStyle w:val="apple-converted-space"/>
          <w:rFonts w:ascii="Times New Roman" w:hAnsi="Times New Roman" w:cs="Times New Roman"/>
          <w:color w:val="252525"/>
          <w:sz w:val="24"/>
          <w:szCs w:val="24"/>
        </w:rPr>
        <w:t> </w:t>
      </w:r>
      <w:r w:rsidRPr="00C44877">
        <w:rPr>
          <w:rFonts w:ascii="Times New Roman" w:hAnsi="Times New Roman" w:cs="Times New Roman"/>
          <w:color w:val="252525"/>
          <w:sz w:val="24"/>
          <w:szCs w:val="24"/>
        </w:rPr>
        <w:t>corazón aumentado de tamaño</w:t>
      </w:r>
      <w:r w:rsidRPr="00C44877">
        <w:rPr>
          <w:rStyle w:val="apple-converted-space"/>
          <w:rFonts w:ascii="Times New Roman" w:hAnsi="Times New Roman" w:cs="Times New Roman"/>
          <w:color w:val="252525"/>
          <w:sz w:val="24"/>
          <w:szCs w:val="24"/>
        </w:rPr>
        <w:t> </w:t>
      </w:r>
      <w:r w:rsidRPr="00C44877">
        <w:rPr>
          <w:rFonts w:ascii="Times New Roman" w:hAnsi="Times New Roman" w:cs="Times New Roman"/>
          <w:color w:val="252525"/>
          <w:sz w:val="24"/>
          <w:szCs w:val="24"/>
        </w:rPr>
        <w:t>y las</w:t>
      </w:r>
      <w:r w:rsidRPr="00C44877">
        <w:rPr>
          <w:rStyle w:val="apple-converted-space"/>
          <w:rFonts w:ascii="Times New Roman" w:hAnsi="Times New Roman" w:cs="Times New Roman"/>
          <w:color w:val="252525"/>
          <w:sz w:val="24"/>
          <w:szCs w:val="24"/>
        </w:rPr>
        <w:t> </w:t>
      </w:r>
      <w:r w:rsidRPr="00C44877">
        <w:rPr>
          <w:rFonts w:ascii="Times New Roman" w:hAnsi="Times New Roman" w:cs="Times New Roman"/>
          <w:color w:val="252525"/>
          <w:sz w:val="24"/>
          <w:szCs w:val="24"/>
        </w:rPr>
        <w:t>arritmias</w:t>
      </w:r>
      <w:r w:rsidRPr="00C44877">
        <w:rPr>
          <w:rStyle w:val="apple-converted-space"/>
          <w:rFonts w:ascii="Times New Roman" w:hAnsi="Times New Roman" w:cs="Times New Roman"/>
          <w:color w:val="252525"/>
          <w:sz w:val="24"/>
          <w:szCs w:val="24"/>
        </w:rPr>
        <w:t> </w:t>
      </w:r>
      <w:r w:rsidRPr="00C44877">
        <w:rPr>
          <w:rFonts w:ascii="Times New Roman" w:hAnsi="Times New Roman" w:cs="Times New Roman"/>
          <w:color w:val="252525"/>
          <w:sz w:val="24"/>
          <w:szCs w:val="24"/>
        </w:rPr>
        <w:t xml:space="preserve">y mareos asociados con </w:t>
      </w:r>
      <w:r w:rsidRPr="00C44877">
        <w:rPr>
          <w:rStyle w:val="apple-converted-space"/>
          <w:rFonts w:ascii="Times New Roman" w:hAnsi="Times New Roman" w:cs="Times New Roman"/>
          <w:color w:val="252525"/>
          <w:sz w:val="24"/>
          <w:szCs w:val="24"/>
        </w:rPr>
        <w:t> </w:t>
      </w:r>
      <w:r w:rsidRPr="00C44877">
        <w:rPr>
          <w:rFonts w:ascii="Times New Roman" w:hAnsi="Times New Roman" w:cs="Times New Roman"/>
          <w:color w:val="252525"/>
          <w:sz w:val="24"/>
          <w:szCs w:val="24"/>
        </w:rPr>
        <w:t>várices</w:t>
      </w:r>
      <w:r w:rsidRPr="00C44877">
        <w:rPr>
          <w:rStyle w:val="apple-converted-space"/>
          <w:rFonts w:ascii="Times New Roman" w:hAnsi="Times New Roman" w:cs="Times New Roman"/>
          <w:color w:val="252525"/>
          <w:sz w:val="24"/>
          <w:szCs w:val="24"/>
        </w:rPr>
        <w:t> </w:t>
      </w:r>
      <w:r w:rsidRPr="00C44877">
        <w:rPr>
          <w:rFonts w:ascii="Times New Roman" w:hAnsi="Times New Roman" w:cs="Times New Roman"/>
          <w:color w:val="252525"/>
          <w:sz w:val="24"/>
          <w:szCs w:val="24"/>
        </w:rPr>
        <w:t>y</w:t>
      </w:r>
      <w:r w:rsidRPr="00C44877">
        <w:rPr>
          <w:rStyle w:val="apple-converted-space"/>
          <w:rFonts w:ascii="Times New Roman" w:hAnsi="Times New Roman" w:cs="Times New Roman"/>
          <w:color w:val="252525"/>
          <w:sz w:val="24"/>
          <w:szCs w:val="24"/>
        </w:rPr>
        <w:t> </w:t>
      </w:r>
      <w:r w:rsidRPr="00C44877">
        <w:rPr>
          <w:rFonts w:ascii="Times New Roman" w:hAnsi="Times New Roman" w:cs="Times New Roman"/>
          <w:color w:val="252525"/>
          <w:sz w:val="24"/>
          <w:szCs w:val="24"/>
        </w:rPr>
        <w:t>embolismo pulmonar.</w:t>
      </w:r>
    </w:p>
    <w:p w:rsidR="00615B48" w:rsidRPr="00C44877" w:rsidRDefault="00476A9E" w:rsidP="00705E4A">
      <w:pPr>
        <w:numPr>
          <w:ilvl w:val="0"/>
          <w:numId w:val="7"/>
        </w:numPr>
        <w:shd w:val="clear" w:color="auto" w:fill="FFFFFF"/>
        <w:spacing w:after="0" w:line="360" w:lineRule="atLeast"/>
        <w:ind w:left="0" w:firstLine="567"/>
        <w:jc w:val="both"/>
        <w:rPr>
          <w:rFonts w:ascii="Times New Roman" w:hAnsi="Times New Roman" w:cs="Times New Roman"/>
          <w:color w:val="252525"/>
          <w:sz w:val="24"/>
          <w:szCs w:val="24"/>
        </w:rPr>
      </w:pPr>
      <w:r w:rsidRPr="00C44877">
        <w:rPr>
          <w:rFonts w:ascii="Times New Roman" w:hAnsi="Times New Roman" w:cs="Times New Roman"/>
          <w:b/>
          <w:color w:val="252525"/>
          <w:sz w:val="24"/>
          <w:szCs w:val="24"/>
        </w:rPr>
        <w:t>Endocrinas</w:t>
      </w:r>
      <w:r w:rsidR="00615B48" w:rsidRPr="00C44877">
        <w:rPr>
          <w:rFonts w:ascii="Times New Roman" w:hAnsi="Times New Roman" w:cs="Times New Roman"/>
          <w:b/>
          <w:color w:val="252525"/>
          <w:sz w:val="24"/>
          <w:szCs w:val="24"/>
        </w:rPr>
        <w:t>:</w:t>
      </w:r>
      <w:r w:rsidR="00615B48" w:rsidRPr="00C44877">
        <w:rPr>
          <w:rStyle w:val="apple-converted-space"/>
          <w:rFonts w:ascii="Times New Roman" w:hAnsi="Times New Roman" w:cs="Times New Roman"/>
          <w:color w:val="252525"/>
          <w:sz w:val="24"/>
          <w:szCs w:val="24"/>
        </w:rPr>
        <w:t> </w:t>
      </w:r>
      <w:r w:rsidRPr="00C44877">
        <w:rPr>
          <w:rFonts w:ascii="Times New Roman" w:hAnsi="Times New Roman" w:cs="Times New Roman"/>
          <w:color w:val="252525"/>
          <w:sz w:val="24"/>
          <w:szCs w:val="24"/>
        </w:rPr>
        <w:t xml:space="preserve">síndrome </w:t>
      </w:r>
      <w:r w:rsidR="00615B48" w:rsidRPr="00C44877">
        <w:rPr>
          <w:rFonts w:ascii="Times New Roman" w:hAnsi="Times New Roman" w:cs="Times New Roman"/>
          <w:color w:val="252525"/>
          <w:sz w:val="24"/>
          <w:szCs w:val="24"/>
        </w:rPr>
        <w:t>de ovario poliquístico,</w:t>
      </w:r>
      <w:r w:rsidR="00615B48" w:rsidRPr="00C44877">
        <w:rPr>
          <w:rStyle w:val="apple-converted-space"/>
          <w:rFonts w:ascii="Times New Roman" w:hAnsi="Times New Roman" w:cs="Times New Roman"/>
          <w:color w:val="252525"/>
          <w:sz w:val="24"/>
          <w:szCs w:val="24"/>
        </w:rPr>
        <w:t> </w:t>
      </w:r>
      <w:r w:rsidR="00615B48" w:rsidRPr="00C44877">
        <w:rPr>
          <w:rFonts w:ascii="Times New Roman" w:hAnsi="Times New Roman" w:cs="Times New Roman"/>
          <w:color w:val="252525"/>
          <w:sz w:val="24"/>
          <w:szCs w:val="24"/>
        </w:rPr>
        <w:t>desórdenes menstruales</w:t>
      </w:r>
      <w:r w:rsidR="00615B48" w:rsidRPr="00C44877">
        <w:rPr>
          <w:rStyle w:val="apple-converted-space"/>
          <w:rFonts w:ascii="Times New Roman" w:hAnsi="Times New Roman" w:cs="Times New Roman"/>
          <w:color w:val="252525"/>
          <w:sz w:val="24"/>
          <w:szCs w:val="24"/>
        </w:rPr>
        <w:t> </w:t>
      </w:r>
      <w:r w:rsidR="00615B48" w:rsidRPr="00C44877">
        <w:rPr>
          <w:rFonts w:ascii="Times New Roman" w:hAnsi="Times New Roman" w:cs="Times New Roman"/>
          <w:color w:val="252525"/>
          <w:sz w:val="24"/>
          <w:szCs w:val="24"/>
        </w:rPr>
        <w:t>e</w:t>
      </w:r>
      <w:r w:rsidR="00615B48" w:rsidRPr="00C44877">
        <w:rPr>
          <w:rStyle w:val="apple-converted-space"/>
          <w:rFonts w:ascii="Times New Roman" w:hAnsi="Times New Roman" w:cs="Times New Roman"/>
          <w:color w:val="252525"/>
          <w:sz w:val="24"/>
          <w:szCs w:val="24"/>
        </w:rPr>
        <w:t> </w:t>
      </w:r>
      <w:r w:rsidR="00615B48" w:rsidRPr="00C44877">
        <w:rPr>
          <w:rFonts w:ascii="Times New Roman" w:hAnsi="Times New Roman" w:cs="Times New Roman"/>
          <w:color w:val="252525"/>
          <w:sz w:val="24"/>
          <w:szCs w:val="24"/>
        </w:rPr>
        <w:t xml:space="preserve">infertilidad. </w:t>
      </w:r>
    </w:p>
    <w:p w:rsidR="00615B48" w:rsidRPr="00C44877" w:rsidRDefault="00615B48" w:rsidP="00705E4A">
      <w:pPr>
        <w:numPr>
          <w:ilvl w:val="0"/>
          <w:numId w:val="7"/>
        </w:numPr>
        <w:shd w:val="clear" w:color="auto" w:fill="FFFFFF"/>
        <w:spacing w:after="0" w:line="360" w:lineRule="atLeast"/>
        <w:ind w:left="0" w:firstLine="567"/>
        <w:jc w:val="both"/>
        <w:rPr>
          <w:rFonts w:ascii="Times New Roman" w:hAnsi="Times New Roman" w:cs="Times New Roman"/>
          <w:color w:val="252525"/>
          <w:sz w:val="24"/>
          <w:szCs w:val="24"/>
        </w:rPr>
      </w:pPr>
      <w:r w:rsidRPr="00C44877">
        <w:rPr>
          <w:rFonts w:ascii="Times New Roman" w:hAnsi="Times New Roman" w:cs="Times New Roman"/>
          <w:b/>
          <w:color w:val="252525"/>
          <w:sz w:val="24"/>
          <w:szCs w:val="24"/>
        </w:rPr>
        <w:t>Gastrointestinal:</w:t>
      </w:r>
      <w:r w:rsidRPr="00C44877">
        <w:rPr>
          <w:rFonts w:ascii="Times New Roman" w:hAnsi="Times New Roman" w:cs="Times New Roman"/>
          <w:color w:val="252525"/>
          <w:sz w:val="24"/>
          <w:szCs w:val="24"/>
        </w:rPr>
        <w:t xml:space="preserve"> enfermedad de</w:t>
      </w:r>
      <w:r w:rsidRPr="00C44877">
        <w:rPr>
          <w:rStyle w:val="apple-converted-space"/>
          <w:rFonts w:ascii="Times New Roman" w:hAnsi="Times New Roman" w:cs="Times New Roman"/>
          <w:color w:val="252525"/>
          <w:sz w:val="24"/>
          <w:szCs w:val="24"/>
        </w:rPr>
        <w:t> </w:t>
      </w:r>
      <w:r w:rsidRPr="00C44877">
        <w:rPr>
          <w:rFonts w:ascii="Times New Roman" w:hAnsi="Times New Roman" w:cs="Times New Roman"/>
          <w:color w:val="252525"/>
          <w:sz w:val="24"/>
          <w:szCs w:val="24"/>
        </w:rPr>
        <w:t>reflujo gastro-esofágico,</w:t>
      </w:r>
      <w:r w:rsidRPr="00C44877">
        <w:rPr>
          <w:rStyle w:val="apple-converted-space"/>
          <w:rFonts w:ascii="Times New Roman" w:hAnsi="Times New Roman" w:cs="Times New Roman"/>
          <w:color w:val="252525"/>
          <w:sz w:val="24"/>
          <w:szCs w:val="24"/>
        </w:rPr>
        <w:t> </w:t>
      </w:r>
      <w:r w:rsidRPr="00C44877">
        <w:rPr>
          <w:rFonts w:ascii="Times New Roman" w:hAnsi="Times New Roman" w:cs="Times New Roman"/>
          <w:color w:val="252525"/>
          <w:sz w:val="24"/>
          <w:szCs w:val="24"/>
        </w:rPr>
        <w:t>hígado graso,</w:t>
      </w:r>
      <w:r w:rsidRPr="00C44877">
        <w:rPr>
          <w:rStyle w:val="apple-converted-space"/>
          <w:rFonts w:ascii="Times New Roman" w:hAnsi="Times New Roman" w:cs="Times New Roman"/>
          <w:color w:val="252525"/>
          <w:sz w:val="24"/>
          <w:szCs w:val="24"/>
        </w:rPr>
        <w:t> </w:t>
      </w:r>
      <w:r w:rsidRPr="00C44877">
        <w:rPr>
          <w:rFonts w:ascii="Times New Roman" w:hAnsi="Times New Roman" w:cs="Times New Roman"/>
          <w:color w:val="252525"/>
          <w:sz w:val="24"/>
          <w:szCs w:val="24"/>
        </w:rPr>
        <w:t>colelitiasis,</w:t>
      </w:r>
      <w:r w:rsidRPr="00C44877">
        <w:rPr>
          <w:rStyle w:val="apple-converted-space"/>
          <w:rFonts w:ascii="Times New Roman" w:hAnsi="Times New Roman" w:cs="Times New Roman"/>
          <w:color w:val="252525"/>
          <w:sz w:val="24"/>
          <w:szCs w:val="24"/>
        </w:rPr>
        <w:t> </w:t>
      </w:r>
      <w:r w:rsidRPr="00C44877">
        <w:rPr>
          <w:rFonts w:ascii="Times New Roman" w:hAnsi="Times New Roman" w:cs="Times New Roman"/>
          <w:color w:val="252525"/>
          <w:sz w:val="24"/>
          <w:szCs w:val="24"/>
        </w:rPr>
        <w:t>hernia</w:t>
      </w:r>
      <w:r w:rsidRPr="00C44877">
        <w:rPr>
          <w:rStyle w:val="apple-converted-space"/>
          <w:rFonts w:ascii="Times New Roman" w:hAnsi="Times New Roman" w:cs="Times New Roman"/>
          <w:color w:val="252525"/>
          <w:sz w:val="24"/>
          <w:szCs w:val="24"/>
        </w:rPr>
        <w:t> </w:t>
      </w:r>
      <w:r w:rsidRPr="00C44877">
        <w:rPr>
          <w:rFonts w:ascii="Times New Roman" w:hAnsi="Times New Roman" w:cs="Times New Roman"/>
          <w:color w:val="252525"/>
          <w:sz w:val="24"/>
          <w:szCs w:val="24"/>
        </w:rPr>
        <w:t>y</w:t>
      </w:r>
      <w:r w:rsidRPr="00C44877">
        <w:rPr>
          <w:rStyle w:val="apple-converted-space"/>
          <w:rFonts w:ascii="Times New Roman" w:hAnsi="Times New Roman" w:cs="Times New Roman"/>
          <w:color w:val="252525"/>
          <w:sz w:val="24"/>
          <w:szCs w:val="24"/>
        </w:rPr>
        <w:t> </w:t>
      </w:r>
      <w:r w:rsidRPr="00C44877">
        <w:rPr>
          <w:rFonts w:ascii="Times New Roman" w:hAnsi="Times New Roman" w:cs="Times New Roman"/>
          <w:color w:val="252525"/>
          <w:sz w:val="24"/>
          <w:szCs w:val="24"/>
        </w:rPr>
        <w:t>cáncercolorectal.</w:t>
      </w:r>
    </w:p>
    <w:p w:rsidR="00615B48" w:rsidRPr="00C44877" w:rsidRDefault="005E02DE" w:rsidP="00705E4A">
      <w:pPr>
        <w:numPr>
          <w:ilvl w:val="0"/>
          <w:numId w:val="7"/>
        </w:numPr>
        <w:shd w:val="clear" w:color="auto" w:fill="FFFFFF"/>
        <w:spacing w:after="0" w:line="360" w:lineRule="atLeast"/>
        <w:ind w:left="0" w:firstLine="567"/>
        <w:jc w:val="both"/>
        <w:rPr>
          <w:rFonts w:ascii="Times New Roman" w:hAnsi="Times New Roman" w:cs="Times New Roman"/>
          <w:color w:val="252525"/>
          <w:sz w:val="24"/>
          <w:szCs w:val="24"/>
        </w:rPr>
      </w:pPr>
      <w:r w:rsidRPr="00C44877">
        <w:rPr>
          <w:rFonts w:ascii="Times New Roman" w:hAnsi="Times New Roman" w:cs="Times New Roman"/>
          <w:b/>
          <w:color w:val="252525"/>
          <w:sz w:val="24"/>
          <w:szCs w:val="24"/>
        </w:rPr>
        <w:lastRenderedPageBreak/>
        <w:t xml:space="preserve">Renales y Genético-Urinarias: </w:t>
      </w:r>
      <w:r w:rsidR="00615B48" w:rsidRPr="00C44877">
        <w:rPr>
          <w:rFonts w:ascii="Times New Roman" w:hAnsi="Times New Roman" w:cs="Times New Roman"/>
          <w:color w:val="252525"/>
          <w:sz w:val="24"/>
          <w:szCs w:val="24"/>
        </w:rPr>
        <w:t>disfunción eréctil, incontinencia urinaria,</w:t>
      </w:r>
      <w:r w:rsidR="00615B48" w:rsidRPr="00C44877">
        <w:rPr>
          <w:rStyle w:val="apple-converted-space"/>
          <w:rFonts w:ascii="Times New Roman" w:hAnsi="Times New Roman" w:cs="Times New Roman"/>
          <w:color w:val="252525"/>
          <w:sz w:val="24"/>
          <w:szCs w:val="24"/>
        </w:rPr>
        <w:t> </w:t>
      </w:r>
      <w:r w:rsidR="00615B48" w:rsidRPr="00C44877">
        <w:rPr>
          <w:rFonts w:ascii="Times New Roman" w:hAnsi="Times New Roman" w:cs="Times New Roman"/>
          <w:color w:val="252525"/>
          <w:sz w:val="24"/>
          <w:szCs w:val="24"/>
        </w:rPr>
        <w:t>insuficiencia renal crónica,</w:t>
      </w:r>
      <w:r w:rsidR="00615B48" w:rsidRPr="00C44877">
        <w:rPr>
          <w:rStyle w:val="apple-converted-space"/>
          <w:rFonts w:ascii="Times New Roman" w:hAnsi="Times New Roman" w:cs="Times New Roman"/>
          <w:color w:val="252525"/>
          <w:sz w:val="24"/>
          <w:szCs w:val="24"/>
        </w:rPr>
        <w:t> </w:t>
      </w:r>
      <w:r w:rsidR="00615B48" w:rsidRPr="00C44877">
        <w:rPr>
          <w:rFonts w:ascii="Times New Roman" w:hAnsi="Times New Roman" w:cs="Times New Roman"/>
          <w:color w:val="252525"/>
          <w:sz w:val="24"/>
          <w:szCs w:val="24"/>
        </w:rPr>
        <w:t>hipogonadismo(hombres),</w:t>
      </w:r>
      <w:r w:rsidR="00615B48" w:rsidRPr="00C44877">
        <w:rPr>
          <w:rStyle w:val="apple-converted-space"/>
          <w:rFonts w:ascii="Times New Roman" w:hAnsi="Times New Roman" w:cs="Times New Roman"/>
          <w:color w:val="252525"/>
          <w:sz w:val="24"/>
          <w:szCs w:val="24"/>
        </w:rPr>
        <w:t> </w:t>
      </w:r>
      <w:r w:rsidR="00615B48" w:rsidRPr="00C44877">
        <w:rPr>
          <w:rFonts w:ascii="Times New Roman" w:hAnsi="Times New Roman" w:cs="Times New Roman"/>
          <w:color w:val="252525"/>
          <w:sz w:val="24"/>
          <w:szCs w:val="24"/>
        </w:rPr>
        <w:t>cáncer mamario</w:t>
      </w:r>
      <w:r w:rsidR="00615B48" w:rsidRPr="00C44877">
        <w:rPr>
          <w:rStyle w:val="apple-converted-space"/>
          <w:rFonts w:ascii="Times New Roman" w:hAnsi="Times New Roman" w:cs="Times New Roman"/>
          <w:color w:val="252525"/>
          <w:sz w:val="24"/>
          <w:szCs w:val="24"/>
        </w:rPr>
        <w:t> </w:t>
      </w:r>
      <w:r w:rsidR="00615B48" w:rsidRPr="00C44877">
        <w:rPr>
          <w:rFonts w:ascii="Times New Roman" w:hAnsi="Times New Roman" w:cs="Times New Roman"/>
          <w:color w:val="252525"/>
          <w:sz w:val="24"/>
          <w:szCs w:val="24"/>
        </w:rPr>
        <w:t>(mujeres),</w:t>
      </w:r>
      <w:r w:rsidR="00615B48" w:rsidRPr="00C44877">
        <w:rPr>
          <w:rStyle w:val="apple-converted-space"/>
          <w:rFonts w:ascii="Times New Roman" w:hAnsi="Times New Roman" w:cs="Times New Roman"/>
          <w:color w:val="252525"/>
          <w:sz w:val="24"/>
          <w:szCs w:val="24"/>
        </w:rPr>
        <w:t> </w:t>
      </w:r>
      <w:r w:rsidR="00615B48" w:rsidRPr="00C44877">
        <w:rPr>
          <w:rFonts w:ascii="Times New Roman" w:hAnsi="Times New Roman" w:cs="Times New Roman"/>
          <w:color w:val="252525"/>
          <w:sz w:val="24"/>
          <w:szCs w:val="24"/>
        </w:rPr>
        <w:t>cáncer uterino</w:t>
      </w:r>
      <w:r w:rsidR="00615B48" w:rsidRPr="00C44877">
        <w:rPr>
          <w:rStyle w:val="apple-converted-space"/>
          <w:rFonts w:ascii="Times New Roman" w:hAnsi="Times New Roman" w:cs="Times New Roman"/>
          <w:color w:val="252525"/>
          <w:sz w:val="24"/>
          <w:szCs w:val="24"/>
        </w:rPr>
        <w:t> </w:t>
      </w:r>
      <w:r w:rsidR="00615B48" w:rsidRPr="00C44877">
        <w:rPr>
          <w:rFonts w:ascii="Times New Roman" w:hAnsi="Times New Roman" w:cs="Times New Roman"/>
          <w:color w:val="252525"/>
          <w:sz w:val="24"/>
          <w:szCs w:val="24"/>
        </w:rPr>
        <w:t>(mujeres),</w:t>
      </w:r>
    </w:p>
    <w:p w:rsidR="00615B48" w:rsidRPr="00C44877" w:rsidRDefault="00615B48" w:rsidP="00705E4A">
      <w:pPr>
        <w:numPr>
          <w:ilvl w:val="0"/>
          <w:numId w:val="7"/>
        </w:numPr>
        <w:shd w:val="clear" w:color="auto" w:fill="FFFFFF"/>
        <w:spacing w:after="0" w:line="360" w:lineRule="atLeast"/>
        <w:ind w:left="0" w:firstLine="567"/>
        <w:jc w:val="both"/>
        <w:rPr>
          <w:rFonts w:ascii="Times New Roman" w:hAnsi="Times New Roman" w:cs="Times New Roman"/>
          <w:color w:val="252525"/>
          <w:sz w:val="24"/>
          <w:szCs w:val="24"/>
        </w:rPr>
      </w:pPr>
      <w:r w:rsidRPr="00C44877">
        <w:rPr>
          <w:rFonts w:ascii="Times New Roman" w:hAnsi="Times New Roman" w:cs="Times New Roman"/>
          <w:b/>
          <w:color w:val="252525"/>
          <w:sz w:val="24"/>
          <w:szCs w:val="24"/>
        </w:rPr>
        <w:t>Obstétrico</w:t>
      </w:r>
      <w:r w:rsidR="00476A9E" w:rsidRPr="00C44877">
        <w:rPr>
          <w:rFonts w:ascii="Times New Roman" w:hAnsi="Times New Roman" w:cs="Times New Roman"/>
          <w:b/>
          <w:color w:val="252525"/>
          <w:sz w:val="24"/>
          <w:szCs w:val="24"/>
        </w:rPr>
        <w:t>s</w:t>
      </w:r>
      <w:r w:rsidRPr="00C44877">
        <w:rPr>
          <w:rFonts w:ascii="Times New Roman" w:hAnsi="Times New Roman" w:cs="Times New Roman"/>
          <w:b/>
          <w:color w:val="252525"/>
          <w:sz w:val="24"/>
          <w:szCs w:val="24"/>
        </w:rPr>
        <w:t>:</w:t>
      </w:r>
      <w:r w:rsidRPr="00C44877">
        <w:rPr>
          <w:rStyle w:val="apple-converted-space"/>
          <w:rFonts w:ascii="Times New Roman" w:hAnsi="Times New Roman" w:cs="Times New Roman"/>
          <w:color w:val="252525"/>
          <w:sz w:val="24"/>
          <w:szCs w:val="24"/>
        </w:rPr>
        <w:t> </w:t>
      </w:r>
      <w:r w:rsidRPr="00C44877">
        <w:rPr>
          <w:rFonts w:ascii="Times New Roman" w:hAnsi="Times New Roman" w:cs="Times New Roman"/>
          <w:color w:val="252525"/>
          <w:sz w:val="24"/>
          <w:szCs w:val="24"/>
        </w:rPr>
        <w:t>Sufrimiento fetal agudo</w:t>
      </w:r>
      <w:r w:rsidRPr="00C44877">
        <w:rPr>
          <w:rStyle w:val="apple-converted-space"/>
          <w:rFonts w:ascii="Times New Roman" w:hAnsi="Times New Roman" w:cs="Times New Roman"/>
          <w:color w:val="252525"/>
          <w:sz w:val="24"/>
          <w:szCs w:val="24"/>
        </w:rPr>
        <w:t> </w:t>
      </w:r>
      <w:r w:rsidRPr="00C44877">
        <w:rPr>
          <w:rFonts w:ascii="Times New Roman" w:hAnsi="Times New Roman" w:cs="Times New Roman"/>
          <w:color w:val="252525"/>
          <w:sz w:val="24"/>
          <w:szCs w:val="24"/>
        </w:rPr>
        <w:t>con muerte fetal intrauterina.</w:t>
      </w:r>
    </w:p>
    <w:p w:rsidR="00615B48" w:rsidRPr="00C44877" w:rsidRDefault="00476A9E" w:rsidP="00705E4A">
      <w:pPr>
        <w:numPr>
          <w:ilvl w:val="0"/>
          <w:numId w:val="7"/>
        </w:numPr>
        <w:shd w:val="clear" w:color="auto" w:fill="FFFFFF"/>
        <w:spacing w:after="0" w:line="360" w:lineRule="atLeast"/>
        <w:ind w:left="0" w:firstLine="567"/>
        <w:jc w:val="both"/>
        <w:rPr>
          <w:rFonts w:ascii="Times New Roman" w:hAnsi="Times New Roman" w:cs="Times New Roman"/>
          <w:color w:val="252525"/>
          <w:sz w:val="24"/>
          <w:szCs w:val="24"/>
        </w:rPr>
      </w:pPr>
      <w:r w:rsidRPr="00C44877">
        <w:rPr>
          <w:rFonts w:ascii="Times New Roman" w:hAnsi="Times New Roman" w:cs="Times New Roman"/>
          <w:b/>
          <w:color w:val="252525"/>
          <w:sz w:val="24"/>
          <w:szCs w:val="24"/>
        </w:rPr>
        <w:t>Músculo E</w:t>
      </w:r>
      <w:r w:rsidR="00615B48" w:rsidRPr="00C44877">
        <w:rPr>
          <w:rFonts w:ascii="Times New Roman" w:hAnsi="Times New Roman" w:cs="Times New Roman"/>
          <w:b/>
          <w:color w:val="252525"/>
          <w:sz w:val="24"/>
          <w:szCs w:val="24"/>
        </w:rPr>
        <w:t>squelético:</w:t>
      </w:r>
      <w:r w:rsidR="00615B48" w:rsidRPr="00C44877">
        <w:rPr>
          <w:rStyle w:val="apple-converted-space"/>
          <w:rFonts w:ascii="Times New Roman" w:hAnsi="Times New Roman" w:cs="Times New Roman"/>
          <w:color w:val="252525"/>
          <w:sz w:val="24"/>
          <w:szCs w:val="24"/>
        </w:rPr>
        <w:t> </w:t>
      </w:r>
      <w:r w:rsidR="00615B48" w:rsidRPr="00C44877">
        <w:rPr>
          <w:rFonts w:ascii="Times New Roman" w:hAnsi="Times New Roman" w:cs="Times New Roman"/>
          <w:color w:val="252525"/>
          <w:sz w:val="24"/>
          <w:szCs w:val="24"/>
        </w:rPr>
        <w:t>hiperuricemia</w:t>
      </w:r>
      <w:r w:rsidR="00615B48" w:rsidRPr="00C44877">
        <w:rPr>
          <w:rStyle w:val="apple-converted-space"/>
          <w:rFonts w:ascii="Times New Roman" w:hAnsi="Times New Roman" w:cs="Times New Roman"/>
          <w:color w:val="252525"/>
          <w:sz w:val="24"/>
          <w:szCs w:val="24"/>
        </w:rPr>
        <w:t> </w:t>
      </w:r>
      <w:r w:rsidR="00615B48" w:rsidRPr="00C44877">
        <w:rPr>
          <w:rFonts w:ascii="Times New Roman" w:hAnsi="Times New Roman" w:cs="Times New Roman"/>
          <w:color w:val="252525"/>
          <w:sz w:val="24"/>
          <w:szCs w:val="24"/>
        </w:rPr>
        <w:t>(que predispone a la</w:t>
      </w:r>
      <w:r w:rsidR="00615B48" w:rsidRPr="00C44877">
        <w:rPr>
          <w:rStyle w:val="apple-converted-space"/>
          <w:rFonts w:ascii="Times New Roman" w:hAnsi="Times New Roman" w:cs="Times New Roman"/>
          <w:color w:val="252525"/>
          <w:sz w:val="24"/>
          <w:szCs w:val="24"/>
        </w:rPr>
        <w:t> </w:t>
      </w:r>
      <w:r w:rsidR="00615B48" w:rsidRPr="00C44877">
        <w:rPr>
          <w:rFonts w:ascii="Times New Roman" w:hAnsi="Times New Roman" w:cs="Times New Roman"/>
          <w:color w:val="252525"/>
          <w:sz w:val="24"/>
          <w:szCs w:val="24"/>
        </w:rPr>
        <w:t>gota), pérdida de la movilidad,</w:t>
      </w:r>
      <w:r w:rsidR="00615B48" w:rsidRPr="00C44877">
        <w:rPr>
          <w:rStyle w:val="apple-converted-space"/>
          <w:rFonts w:ascii="Times New Roman" w:hAnsi="Times New Roman" w:cs="Times New Roman"/>
          <w:color w:val="252525"/>
          <w:sz w:val="24"/>
          <w:szCs w:val="24"/>
        </w:rPr>
        <w:t> </w:t>
      </w:r>
      <w:r w:rsidR="00615B48" w:rsidRPr="00C44877">
        <w:rPr>
          <w:rFonts w:ascii="Times New Roman" w:hAnsi="Times New Roman" w:cs="Times New Roman"/>
          <w:color w:val="252525"/>
          <w:sz w:val="24"/>
          <w:szCs w:val="24"/>
        </w:rPr>
        <w:t>osteoartritis,</w:t>
      </w:r>
      <w:r w:rsidR="00615B48" w:rsidRPr="00C44877">
        <w:rPr>
          <w:rStyle w:val="apple-converted-space"/>
          <w:rFonts w:ascii="Times New Roman" w:hAnsi="Times New Roman" w:cs="Times New Roman"/>
          <w:color w:val="252525"/>
          <w:sz w:val="24"/>
          <w:szCs w:val="24"/>
        </w:rPr>
        <w:t> </w:t>
      </w:r>
      <w:r w:rsidR="00615B48" w:rsidRPr="00C44877">
        <w:rPr>
          <w:rFonts w:ascii="Times New Roman" w:hAnsi="Times New Roman" w:cs="Times New Roman"/>
          <w:color w:val="252525"/>
          <w:sz w:val="24"/>
          <w:szCs w:val="24"/>
        </w:rPr>
        <w:t>dolor de espalda.</w:t>
      </w:r>
    </w:p>
    <w:p w:rsidR="00615B48" w:rsidRPr="00C44877" w:rsidRDefault="00476A9E" w:rsidP="00705E4A">
      <w:pPr>
        <w:numPr>
          <w:ilvl w:val="0"/>
          <w:numId w:val="7"/>
        </w:numPr>
        <w:shd w:val="clear" w:color="auto" w:fill="FFFFFF"/>
        <w:spacing w:after="0" w:line="360" w:lineRule="atLeast"/>
        <w:ind w:left="0" w:firstLine="567"/>
        <w:jc w:val="both"/>
        <w:rPr>
          <w:rFonts w:ascii="Times New Roman" w:hAnsi="Times New Roman" w:cs="Times New Roman"/>
          <w:color w:val="252525"/>
          <w:sz w:val="24"/>
          <w:szCs w:val="24"/>
        </w:rPr>
      </w:pPr>
      <w:r w:rsidRPr="00C44877">
        <w:rPr>
          <w:rFonts w:ascii="Times New Roman" w:hAnsi="Times New Roman" w:cs="Times New Roman"/>
          <w:b/>
          <w:color w:val="252525"/>
          <w:sz w:val="24"/>
          <w:szCs w:val="24"/>
        </w:rPr>
        <w:t>Neurológicas</w:t>
      </w:r>
      <w:r w:rsidR="00615B48" w:rsidRPr="00C44877">
        <w:rPr>
          <w:rFonts w:ascii="Times New Roman" w:hAnsi="Times New Roman" w:cs="Times New Roman"/>
          <w:b/>
          <w:color w:val="252525"/>
          <w:sz w:val="24"/>
          <w:szCs w:val="24"/>
        </w:rPr>
        <w:t>:</w:t>
      </w:r>
      <w:r w:rsidR="00615B48" w:rsidRPr="00C44877">
        <w:rPr>
          <w:rStyle w:val="apple-converted-space"/>
          <w:rFonts w:ascii="Times New Roman" w:hAnsi="Times New Roman" w:cs="Times New Roman"/>
          <w:b/>
          <w:color w:val="252525"/>
          <w:sz w:val="24"/>
          <w:szCs w:val="24"/>
        </w:rPr>
        <w:t> </w:t>
      </w:r>
      <w:r w:rsidR="00615B48" w:rsidRPr="00C44877">
        <w:rPr>
          <w:rFonts w:ascii="Times New Roman" w:hAnsi="Times New Roman" w:cs="Times New Roman"/>
          <w:color w:val="252525"/>
          <w:sz w:val="24"/>
          <w:szCs w:val="24"/>
        </w:rPr>
        <w:t xml:space="preserve">accidente </w:t>
      </w:r>
      <w:r w:rsidR="00E34F43" w:rsidRPr="00C44877">
        <w:rPr>
          <w:rFonts w:ascii="Times New Roman" w:hAnsi="Times New Roman" w:cs="Times New Roman"/>
          <w:color w:val="252525"/>
          <w:sz w:val="24"/>
          <w:szCs w:val="24"/>
        </w:rPr>
        <w:t>cerebro vascular</w:t>
      </w:r>
      <w:r w:rsidR="00615B48" w:rsidRPr="00C44877">
        <w:rPr>
          <w:rFonts w:ascii="Times New Roman" w:hAnsi="Times New Roman" w:cs="Times New Roman"/>
          <w:color w:val="252525"/>
          <w:sz w:val="24"/>
          <w:szCs w:val="24"/>
        </w:rPr>
        <w:t>,</w:t>
      </w:r>
      <w:r w:rsidR="00615B48" w:rsidRPr="00C44877">
        <w:rPr>
          <w:rStyle w:val="apple-converted-space"/>
          <w:rFonts w:ascii="Times New Roman" w:hAnsi="Times New Roman" w:cs="Times New Roman"/>
          <w:color w:val="252525"/>
          <w:sz w:val="24"/>
          <w:szCs w:val="24"/>
        </w:rPr>
        <w:t> </w:t>
      </w:r>
      <w:r w:rsidR="00615B48" w:rsidRPr="00C44877">
        <w:rPr>
          <w:rFonts w:ascii="Times New Roman" w:hAnsi="Times New Roman" w:cs="Times New Roman"/>
          <w:color w:val="252525"/>
          <w:sz w:val="24"/>
          <w:szCs w:val="24"/>
        </w:rPr>
        <w:t>dolores de cabeza,</w:t>
      </w:r>
      <w:r w:rsidR="00615B48" w:rsidRPr="00C44877">
        <w:rPr>
          <w:rStyle w:val="apple-converted-space"/>
          <w:rFonts w:ascii="Times New Roman" w:hAnsi="Times New Roman" w:cs="Times New Roman"/>
          <w:color w:val="252525"/>
          <w:sz w:val="24"/>
          <w:szCs w:val="24"/>
        </w:rPr>
        <w:t> </w:t>
      </w:r>
      <w:r w:rsidR="00615B48" w:rsidRPr="00C44877">
        <w:rPr>
          <w:rFonts w:ascii="Times New Roman" w:hAnsi="Times New Roman" w:cs="Times New Roman"/>
          <w:color w:val="252525"/>
          <w:sz w:val="24"/>
          <w:szCs w:val="24"/>
        </w:rPr>
        <w:t>síndrome del túnel del carpo; deterioro cognitivo, demencia</w:t>
      </w:r>
      <w:r w:rsidR="007C79BC">
        <w:rPr>
          <w:rFonts w:ascii="Times New Roman" w:hAnsi="Times New Roman" w:cs="Times New Roman"/>
          <w:color w:val="252525"/>
          <w:sz w:val="24"/>
          <w:szCs w:val="24"/>
        </w:rPr>
        <w:t xml:space="preserve"> </w:t>
      </w:r>
      <w:r w:rsidR="00615B48" w:rsidRPr="00C44877">
        <w:rPr>
          <w:rFonts w:ascii="Times New Roman" w:hAnsi="Times New Roman" w:cs="Times New Roman"/>
          <w:color w:val="252525"/>
          <w:sz w:val="24"/>
          <w:szCs w:val="24"/>
        </w:rPr>
        <w:t>y</w:t>
      </w:r>
      <w:r w:rsidR="00615B48" w:rsidRPr="00C44877">
        <w:rPr>
          <w:rStyle w:val="apple-converted-space"/>
          <w:rFonts w:ascii="Times New Roman" w:hAnsi="Times New Roman" w:cs="Times New Roman"/>
          <w:color w:val="252525"/>
          <w:sz w:val="24"/>
          <w:szCs w:val="24"/>
        </w:rPr>
        <w:t> </w:t>
      </w:r>
      <w:r w:rsidR="00615B48" w:rsidRPr="00C44877">
        <w:rPr>
          <w:rFonts w:ascii="Times New Roman" w:hAnsi="Times New Roman" w:cs="Times New Roman"/>
          <w:color w:val="252525"/>
          <w:sz w:val="24"/>
          <w:szCs w:val="24"/>
        </w:rPr>
        <w:t>depresión;</w:t>
      </w:r>
      <w:r w:rsidR="007C79BC">
        <w:rPr>
          <w:rFonts w:ascii="Times New Roman" w:hAnsi="Times New Roman" w:cs="Times New Roman"/>
          <w:color w:val="252525"/>
          <w:sz w:val="24"/>
          <w:szCs w:val="24"/>
        </w:rPr>
        <w:t xml:space="preserve"> </w:t>
      </w:r>
      <w:r w:rsidR="00615B48" w:rsidRPr="00C44877">
        <w:rPr>
          <w:rFonts w:ascii="Times New Roman" w:hAnsi="Times New Roman" w:cs="Times New Roman"/>
          <w:color w:val="252525"/>
          <w:sz w:val="24"/>
          <w:szCs w:val="24"/>
        </w:rPr>
        <w:t>hipertensión intracraneal idiopática.</w:t>
      </w:r>
    </w:p>
    <w:p w:rsidR="00615B48" w:rsidRPr="00C44877" w:rsidRDefault="00476A9E" w:rsidP="00705E4A">
      <w:pPr>
        <w:numPr>
          <w:ilvl w:val="0"/>
          <w:numId w:val="7"/>
        </w:numPr>
        <w:shd w:val="clear" w:color="auto" w:fill="FFFFFF"/>
        <w:spacing w:after="0" w:line="360" w:lineRule="atLeast"/>
        <w:ind w:left="0" w:firstLine="567"/>
        <w:jc w:val="both"/>
        <w:rPr>
          <w:rFonts w:ascii="Times New Roman" w:hAnsi="Times New Roman" w:cs="Times New Roman"/>
          <w:color w:val="252525"/>
          <w:sz w:val="24"/>
          <w:szCs w:val="24"/>
        </w:rPr>
      </w:pPr>
      <w:r w:rsidRPr="00C44877">
        <w:rPr>
          <w:rFonts w:ascii="Times New Roman" w:hAnsi="Times New Roman" w:cs="Times New Roman"/>
          <w:b/>
          <w:color w:val="252525"/>
          <w:sz w:val="24"/>
          <w:szCs w:val="24"/>
        </w:rPr>
        <w:t>Respiratorias</w:t>
      </w:r>
      <w:r w:rsidR="00615B48" w:rsidRPr="00C44877">
        <w:rPr>
          <w:rFonts w:ascii="Times New Roman" w:hAnsi="Times New Roman" w:cs="Times New Roman"/>
          <w:b/>
          <w:color w:val="252525"/>
          <w:sz w:val="24"/>
          <w:szCs w:val="24"/>
        </w:rPr>
        <w:t>:</w:t>
      </w:r>
      <w:r w:rsidR="00615B48" w:rsidRPr="00C44877">
        <w:rPr>
          <w:rStyle w:val="apple-converted-space"/>
          <w:rFonts w:ascii="Times New Roman" w:hAnsi="Times New Roman" w:cs="Times New Roman"/>
          <w:b/>
          <w:color w:val="252525"/>
          <w:sz w:val="24"/>
          <w:szCs w:val="24"/>
        </w:rPr>
        <w:t> </w:t>
      </w:r>
      <w:r w:rsidR="00615B48" w:rsidRPr="00C44877">
        <w:rPr>
          <w:rFonts w:ascii="Times New Roman" w:hAnsi="Times New Roman" w:cs="Times New Roman"/>
          <w:color w:val="252525"/>
          <w:sz w:val="24"/>
          <w:szCs w:val="24"/>
        </w:rPr>
        <w:t>disnea,</w:t>
      </w:r>
      <w:r w:rsidR="00615B48" w:rsidRPr="00C44877">
        <w:rPr>
          <w:rStyle w:val="apple-converted-space"/>
          <w:rFonts w:ascii="Times New Roman" w:hAnsi="Times New Roman" w:cs="Times New Roman"/>
          <w:color w:val="252525"/>
          <w:sz w:val="24"/>
          <w:szCs w:val="24"/>
        </w:rPr>
        <w:t> </w:t>
      </w:r>
      <w:r w:rsidR="00615B48" w:rsidRPr="00C44877">
        <w:rPr>
          <w:rFonts w:ascii="Times New Roman" w:hAnsi="Times New Roman" w:cs="Times New Roman"/>
          <w:color w:val="252525"/>
          <w:sz w:val="24"/>
          <w:szCs w:val="24"/>
        </w:rPr>
        <w:t>apnea obstructiva del sueño</w:t>
      </w:r>
      <w:r w:rsidR="00615B48" w:rsidRPr="00C44877">
        <w:rPr>
          <w:rStyle w:val="apple-converted-space"/>
          <w:rFonts w:ascii="Times New Roman" w:hAnsi="Times New Roman" w:cs="Times New Roman"/>
          <w:color w:val="252525"/>
          <w:sz w:val="24"/>
          <w:szCs w:val="24"/>
        </w:rPr>
        <w:t> </w:t>
      </w:r>
      <w:r w:rsidR="00615B48" w:rsidRPr="00C44877">
        <w:rPr>
          <w:rFonts w:ascii="Times New Roman" w:hAnsi="Times New Roman" w:cs="Times New Roman"/>
          <w:color w:val="252525"/>
          <w:sz w:val="24"/>
          <w:szCs w:val="24"/>
        </w:rPr>
        <w:t>o síndrome de Pickwick, y</w:t>
      </w:r>
      <w:r w:rsidR="00615B48" w:rsidRPr="00C44877">
        <w:rPr>
          <w:rStyle w:val="apple-converted-space"/>
          <w:rFonts w:ascii="Times New Roman" w:hAnsi="Times New Roman" w:cs="Times New Roman"/>
          <w:color w:val="252525"/>
          <w:sz w:val="24"/>
          <w:szCs w:val="24"/>
        </w:rPr>
        <w:t> </w:t>
      </w:r>
      <w:r w:rsidR="00615B48" w:rsidRPr="00C44877">
        <w:rPr>
          <w:rFonts w:ascii="Times New Roman" w:hAnsi="Times New Roman" w:cs="Times New Roman"/>
          <w:color w:val="252525"/>
          <w:sz w:val="24"/>
          <w:szCs w:val="24"/>
        </w:rPr>
        <w:t>asma.</w:t>
      </w:r>
    </w:p>
    <w:p w:rsidR="00615B48" w:rsidRPr="00C44877" w:rsidRDefault="00476A9E" w:rsidP="00705E4A">
      <w:pPr>
        <w:numPr>
          <w:ilvl w:val="0"/>
          <w:numId w:val="7"/>
        </w:numPr>
        <w:shd w:val="clear" w:color="auto" w:fill="FFFFFF"/>
        <w:spacing w:after="0" w:line="360" w:lineRule="atLeast"/>
        <w:ind w:left="0" w:firstLine="567"/>
        <w:jc w:val="both"/>
        <w:rPr>
          <w:rFonts w:ascii="Times New Roman" w:hAnsi="Times New Roman" w:cs="Times New Roman"/>
          <w:color w:val="252525"/>
          <w:sz w:val="24"/>
          <w:szCs w:val="24"/>
        </w:rPr>
      </w:pPr>
      <w:r w:rsidRPr="00C44877">
        <w:rPr>
          <w:rFonts w:ascii="Times New Roman" w:hAnsi="Times New Roman" w:cs="Times New Roman"/>
          <w:b/>
          <w:color w:val="252525"/>
          <w:sz w:val="24"/>
          <w:szCs w:val="24"/>
        </w:rPr>
        <w:t>Psicológicas</w:t>
      </w:r>
      <w:r w:rsidR="00615B48" w:rsidRPr="00C44877">
        <w:rPr>
          <w:rFonts w:ascii="Times New Roman" w:hAnsi="Times New Roman" w:cs="Times New Roman"/>
          <w:b/>
          <w:color w:val="252525"/>
          <w:sz w:val="24"/>
          <w:szCs w:val="24"/>
        </w:rPr>
        <w:t>:</w:t>
      </w:r>
      <w:r w:rsidR="00615B48" w:rsidRPr="00C44877">
        <w:rPr>
          <w:rStyle w:val="apple-converted-space"/>
          <w:rFonts w:ascii="Times New Roman" w:hAnsi="Times New Roman" w:cs="Times New Roman"/>
          <w:b/>
          <w:color w:val="252525"/>
          <w:sz w:val="24"/>
          <w:szCs w:val="24"/>
        </w:rPr>
        <w:t> </w:t>
      </w:r>
      <w:r w:rsidR="00615B48" w:rsidRPr="00C44877">
        <w:rPr>
          <w:rFonts w:ascii="Times New Roman" w:hAnsi="Times New Roman" w:cs="Times New Roman"/>
          <w:color w:val="252525"/>
          <w:sz w:val="24"/>
          <w:szCs w:val="24"/>
        </w:rPr>
        <w:t>depresión,</w:t>
      </w:r>
      <w:r w:rsidR="00615B48" w:rsidRPr="00C44877">
        <w:rPr>
          <w:rStyle w:val="apple-converted-space"/>
          <w:rFonts w:ascii="Times New Roman" w:hAnsi="Times New Roman" w:cs="Times New Roman"/>
          <w:color w:val="252525"/>
          <w:sz w:val="24"/>
          <w:szCs w:val="24"/>
        </w:rPr>
        <w:t> </w:t>
      </w:r>
      <w:r w:rsidR="00615B48" w:rsidRPr="00C44877">
        <w:rPr>
          <w:rFonts w:ascii="Times New Roman" w:hAnsi="Times New Roman" w:cs="Times New Roman"/>
          <w:color w:val="252525"/>
          <w:sz w:val="24"/>
          <w:szCs w:val="24"/>
        </w:rPr>
        <w:t>baja autoestima,</w:t>
      </w:r>
      <w:r w:rsidR="00615B48" w:rsidRPr="00C44877">
        <w:rPr>
          <w:rStyle w:val="apple-converted-space"/>
          <w:rFonts w:ascii="Times New Roman" w:hAnsi="Times New Roman" w:cs="Times New Roman"/>
          <w:color w:val="252525"/>
          <w:sz w:val="24"/>
          <w:szCs w:val="24"/>
        </w:rPr>
        <w:t> </w:t>
      </w:r>
      <w:r w:rsidR="00615B48" w:rsidRPr="00C44877">
        <w:rPr>
          <w:rFonts w:ascii="Times New Roman" w:hAnsi="Times New Roman" w:cs="Times New Roman"/>
          <w:color w:val="252525"/>
          <w:sz w:val="24"/>
          <w:szCs w:val="24"/>
        </w:rPr>
        <w:t>desorden de cuerpo dismórfico, estigmatización social.</w:t>
      </w:r>
    </w:p>
    <w:p w:rsidR="005E02DE" w:rsidRPr="00C44877" w:rsidRDefault="005E02DE" w:rsidP="00C44877">
      <w:pPr>
        <w:pStyle w:val="NormalWeb"/>
        <w:shd w:val="clear" w:color="auto" w:fill="FFFFFF"/>
        <w:spacing w:before="0" w:beforeAutospacing="0" w:after="0" w:afterAutospacing="0" w:line="360" w:lineRule="auto"/>
        <w:ind w:firstLine="567"/>
        <w:jc w:val="both"/>
        <w:rPr>
          <w:color w:val="252525"/>
        </w:rPr>
      </w:pPr>
      <w:r w:rsidRPr="00C44877">
        <w:rPr>
          <w:color w:val="252525"/>
        </w:rPr>
        <w:t xml:space="preserve">Cabe resaltar que las </w:t>
      </w:r>
      <w:r w:rsidR="00383470" w:rsidRPr="00C44877">
        <w:rPr>
          <w:color w:val="252525"/>
        </w:rPr>
        <w:t xml:space="preserve"> causas de la obesidad son múltiples, e incluyen factores tales como la herencia genética; el comportamiento del sistema nervioso, endocrino y metabólico; y el tipo o estilo de vida que se lleve. Para</w:t>
      </w:r>
      <w:r w:rsidR="00383470" w:rsidRPr="00C44877">
        <w:rPr>
          <w:rStyle w:val="apple-converted-space"/>
          <w:color w:val="252525"/>
        </w:rPr>
        <w:t> </w:t>
      </w:r>
      <w:r w:rsidR="00383470" w:rsidRPr="00C44877">
        <w:t>Mazza (2001</w:t>
      </w:r>
      <w:r w:rsidRPr="00C44877">
        <w:rPr>
          <w:color w:val="252525"/>
        </w:rPr>
        <w:t xml:space="preserve">), </w:t>
      </w:r>
      <w:r w:rsidRPr="00C44877">
        <w:rPr>
          <w:color w:val="252525"/>
          <w:shd w:val="clear" w:color="auto" w:fill="FFFFFF"/>
        </w:rPr>
        <w:t xml:space="preserve">citado por Amaya (2013); </w:t>
      </w:r>
      <w:r w:rsidR="00383470" w:rsidRPr="00C44877">
        <w:rPr>
          <w:color w:val="252525"/>
        </w:rPr>
        <w:t>entre los factores que pueden causar obesidad puede ser atribuido un 30 % a los factores genéticos, 40 % a los factores no heredables y 30 % a los factores meramente sociales, es decir, la relación entre factores genéticos y ambientales son del 30 % y 70 % respectivamente. Los mecanismos para que estos factores causen exceso de grasa corporal son:</w:t>
      </w:r>
    </w:p>
    <w:p w:rsidR="00D331BC" w:rsidRPr="00C44877" w:rsidRDefault="00383470" w:rsidP="00C44877">
      <w:pPr>
        <w:pStyle w:val="NormalWeb"/>
        <w:numPr>
          <w:ilvl w:val="0"/>
          <w:numId w:val="8"/>
        </w:numPr>
        <w:shd w:val="clear" w:color="auto" w:fill="FFFFFF"/>
        <w:spacing w:before="0" w:beforeAutospacing="0" w:after="0" w:afterAutospacing="0" w:line="360" w:lineRule="auto"/>
        <w:ind w:firstLine="567"/>
        <w:jc w:val="both"/>
        <w:rPr>
          <w:color w:val="252525"/>
          <w:shd w:val="clear" w:color="auto" w:fill="FFFFFF"/>
        </w:rPr>
      </w:pPr>
      <w:r w:rsidRPr="00C44877">
        <w:rPr>
          <w:color w:val="252525"/>
        </w:rPr>
        <w:t>Mayor ingesta de calorías de las que el cuerpo necesita.</w:t>
      </w:r>
    </w:p>
    <w:p w:rsidR="00383470" w:rsidRPr="00C44877" w:rsidRDefault="00383470" w:rsidP="00C44877">
      <w:pPr>
        <w:pStyle w:val="NormalWeb"/>
        <w:numPr>
          <w:ilvl w:val="0"/>
          <w:numId w:val="8"/>
        </w:numPr>
        <w:shd w:val="clear" w:color="auto" w:fill="FFFFFF"/>
        <w:spacing w:before="0" w:beforeAutospacing="0" w:after="0" w:afterAutospacing="0" w:line="360" w:lineRule="auto"/>
        <w:ind w:firstLine="567"/>
        <w:jc w:val="both"/>
        <w:rPr>
          <w:color w:val="252525"/>
          <w:shd w:val="clear" w:color="auto" w:fill="FFFFFF"/>
        </w:rPr>
      </w:pPr>
      <w:r w:rsidRPr="00C44877">
        <w:rPr>
          <w:color w:val="252525"/>
        </w:rPr>
        <w:t>Menor actividad física de la que el cuerpo precisa.</w:t>
      </w:r>
    </w:p>
    <w:p w:rsidR="00383470" w:rsidRPr="00C44877" w:rsidRDefault="00383470" w:rsidP="00C44877">
      <w:pPr>
        <w:pStyle w:val="NormalWeb"/>
        <w:shd w:val="clear" w:color="auto" w:fill="FFFFFF"/>
        <w:spacing w:before="0" w:beforeAutospacing="0" w:after="0" w:afterAutospacing="0" w:line="360" w:lineRule="auto"/>
        <w:ind w:firstLine="567"/>
        <w:jc w:val="both"/>
        <w:rPr>
          <w:color w:val="252525"/>
        </w:rPr>
      </w:pPr>
      <w:r w:rsidRPr="00C44877">
        <w:rPr>
          <w:color w:val="252525"/>
        </w:rPr>
        <w:t>Si se ingiere mayor cantidad de energía de la necesaria esta se acumula en forma de grasa. Si se consume más energía de la disponible se utiliza la grasa como energía. Por lo que la obesidad se produce por exceso de energía, como resultado de las alteraciones en el equilibrio de entrada/salida de energía. Como consecuencia se pueden producir diversas complicaciones, como son la</w:t>
      </w:r>
      <w:r w:rsidR="00705E4A">
        <w:rPr>
          <w:color w:val="252525"/>
        </w:rPr>
        <w:t xml:space="preserve"> </w:t>
      </w:r>
      <w:r w:rsidRPr="00C44877">
        <w:t>hipertensión arterial</w:t>
      </w:r>
      <w:r w:rsidRPr="00C44877">
        <w:rPr>
          <w:color w:val="252525"/>
        </w:rPr>
        <w:t>, la</w:t>
      </w:r>
      <w:r w:rsidRPr="00C44877">
        <w:rPr>
          <w:rStyle w:val="apple-converted-space"/>
          <w:color w:val="252525"/>
        </w:rPr>
        <w:t> </w:t>
      </w:r>
      <w:r w:rsidRPr="00C44877">
        <w:t>diabetes</w:t>
      </w:r>
      <w:r w:rsidRPr="00C44877">
        <w:rPr>
          <w:rStyle w:val="apple-converted-space"/>
          <w:color w:val="252525"/>
        </w:rPr>
        <w:t> </w:t>
      </w:r>
      <w:r w:rsidRPr="00C44877">
        <w:rPr>
          <w:color w:val="252525"/>
        </w:rPr>
        <w:t>mellitus y las enfermedades coronarias.</w:t>
      </w:r>
    </w:p>
    <w:p w:rsidR="00A13537" w:rsidRPr="00C44877" w:rsidRDefault="00383470" w:rsidP="00C44877">
      <w:pPr>
        <w:pStyle w:val="NormalWeb"/>
        <w:shd w:val="clear" w:color="auto" w:fill="FFFFFF"/>
        <w:spacing w:before="0" w:beforeAutospacing="0" w:after="0" w:afterAutospacing="0" w:line="360" w:lineRule="auto"/>
        <w:ind w:firstLine="567"/>
        <w:jc w:val="both"/>
        <w:rPr>
          <w:color w:val="252525"/>
        </w:rPr>
      </w:pPr>
      <w:r w:rsidRPr="00C44877">
        <w:rPr>
          <w:color w:val="252525"/>
        </w:rPr>
        <w:t xml:space="preserve">La herencia tiene un papel importante, tanto que de padres obesos el riesgo de sufrir obesidad para un niño es 10 veces superior a lo normal. En parte es debido a tendencias metabólicas de acumulación de grasa, pero en parte se debe a que los hábitos culturales alimentarios y sedentarios contribuyen a repetir los patrones de obesidad de padres a hijos.Otra parte de los obesos lo son por </w:t>
      </w:r>
      <w:r w:rsidRPr="00C44877">
        <w:rPr>
          <w:color w:val="252525"/>
        </w:rPr>
        <w:lastRenderedPageBreak/>
        <w:t>enfermedades hormonales o endocrinas, y pueden ser solucionados mediante un correcto diagnóst</w:t>
      </w:r>
      <w:r w:rsidR="005E02DE" w:rsidRPr="00C44877">
        <w:rPr>
          <w:color w:val="252525"/>
        </w:rPr>
        <w:t xml:space="preserve">ico y tratamiento especializado pero es de notoria importancia destacar que los adolescente de estos días; y tomando en cuenta que se vive en una época consumista poseen malos hábitos alimenticios, ingiriendo alimentos en la calle o los denominados comida chatarra; además de llevar una vida divorciada de las actividades físicas. </w:t>
      </w:r>
    </w:p>
    <w:p w:rsidR="00A13537" w:rsidRPr="00C44877" w:rsidRDefault="00EB3D7A" w:rsidP="00C44877">
      <w:pPr>
        <w:pStyle w:val="NormalWeb"/>
        <w:shd w:val="clear" w:color="auto" w:fill="FFFFFF"/>
        <w:spacing w:before="0" w:beforeAutospacing="0" w:after="0" w:afterAutospacing="0" w:line="360" w:lineRule="auto"/>
        <w:ind w:firstLine="567"/>
        <w:jc w:val="both"/>
        <w:rPr>
          <w:color w:val="auto"/>
          <w:shd w:val="clear" w:color="auto" w:fill="FFFFFF"/>
        </w:rPr>
      </w:pPr>
      <w:r w:rsidRPr="00C44877">
        <w:rPr>
          <w:color w:val="252525"/>
        </w:rPr>
        <w:t xml:space="preserve">De aquí que </w:t>
      </w:r>
      <w:r w:rsidR="007F6407" w:rsidRPr="00C44877">
        <w:rPr>
          <w:color w:val="252525"/>
          <w:shd w:val="clear" w:color="auto" w:fill="FFFFFF"/>
        </w:rPr>
        <w:t>Amaya (2013) sostiene: “</w:t>
      </w:r>
      <w:r w:rsidRPr="00C44877">
        <w:rPr>
          <w:color w:val="252525"/>
        </w:rPr>
        <w:t xml:space="preserve">se define el sedentarismo como </w:t>
      </w:r>
      <w:r w:rsidRPr="00C44877">
        <w:rPr>
          <w:color w:val="auto"/>
          <w:shd w:val="clear" w:color="auto" w:fill="FFFFFF"/>
        </w:rPr>
        <w:t>la falta de actividad física regular, por lo menos de 30 minutos diarios de ejercicio regular y menos de 3 días a la semana</w:t>
      </w:r>
      <w:r w:rsidR="007F6407" w:rsidRPr="00C44877">
        <w:rPr>
          <w:color w:val="auto"/>
          <w:shd w:val="clear" w:color="auto" w:fill="FFFFFF"/>
        </w:rPr>
        <w:t>”</w:t>
      </w:r>
      <w:r w:rsidR="00A13537" w:rsidRPr="00C44877">
        <w:rPr>
          <w:color w:val="auto"/>
          <w:shd w:val="clear" w:color="auto" w:fill="FFFFFF"/>
        </w:rPr>
        <w:t xml:space="preserve"> (pág. 122) </w:t>
      </w:r>
      <w:r w:rsidRPr="00C44877">
        <w:rPr>
          <w:color w:val="auto"/>
          <w:shd w:val="clear" w:color="auto" w:fill="FFFFFF"/>
        </w:rPr>
        <w:t>La conducta sedentaria es propia de la manera de vivir, consumir y trabajar en las sociedades avanzadas. Sin embargo, la inactividad física no es simplemente el resultado del modo de vida elegido por una persona: la falta de acceso a espacios abiertos seguros, a instalaciones deportivas y a terrenos de juegos escolares; así como los escasos conocimientos sobre los beneficios de la actividad física y la insuficiencia de presupuestos para promover la actividad física y educar al ciudadano puede hacer difícil, si no imposible, empezar a moverse.</w:t>
      </w:r>
    </w:p>
    <w:p w:rsidR="00383470" w:rsidRPr="00C44877" w:rsidRDefault="00340D02" w:rsidP="00C44877">
      <w:pPr>
        <w:pStyle w:val="NormalWeb"/>
        <w:shd w:val="clear" w:color="auto" w:fill="FFFFFF"/>
        <w:spacing w:before="0" w:beforeAutospacing="0" w:after="0" w:afterAutospacing="0" w:line="360" w:lineRule="auto"/>
        <w:ind w:firstLine="567"/>
        <w:jc w:val="both"/>
        <w:rPr>
          <w:color w:val="auto"/>
        </w:rPr>
      </w:pPr>
      <w:r w:rsidRPr="00C44877">
        <w:rPr>
          <w:color w:val="auto"/>
          <w:shd w:val="clear" w:color="auto" w:fill="FFFFFF"/>
        </w:rPr>
        <w:t xml:space="preserve">Por eso </w:t>
      </w:r>
      <w:r w:rsidR="00311CDF" w:rsidRPr="00C44877">
        <w:rPr>
          <w:color w:val="auto"/>
          <w:shd w:val="clear" w:color="auto" w:fill="FFFFFF"/>
        </w:rPr>
        <w:t xml:space="preserve">es </w:t>
      </w:r>
      <w:r w:rsidRPr="00C44877">
        <w:rPr>
          <w:color w:val="auto"/>
          <w:shd w:val="clear" w:color="auto" w:fill="FFFFFF"/>
        </w:rPr>
        <w:t xml:space="preserve">que </w:t>
      </w:r>
      <w:r w:rsidR="00311CDF" w:rsidRPr="00C44877">
        <w:rPr>
          <w:color w:val="auto"/>
          <w:shd w:val="clear" w:color="auto" w:fill="FFFFFF"/>
        </w:rPr>
        <w:t>la carencia de</w:t>
      </w:r>
      <w:r w:rsidR="00311CDF" w:rsidRPr="00C44877">
        <w:rPr>
          <w:rStyle w:val="apple-converted-space"/>
          <w:color w:val="auto"/>
          <w:shd w:val="clear" w:color="auto" w:fill="FFFFFF"/>
        </w:rPr>
        <w:t> </w:t>
      </w:r>
      <w:r w:rsidR="00311CDF" w:rsidRPr="00C44877">
        <w:rPr>
          <w:color w:val="auto"/>
          <w:shd w:val="clear" w:color="auto" w:fill="FFFFFF"/>
        </w:rPr>
        <w:t>ejercicio físico</w:t>
      </w:r>
      <w:r w:rsidR="00311CDF" w:rsidRPr="00C44877">
        <w:rPr>
          <w:rStyle w:val="apple-converted-space"/>
          <w:color w:val="auto"/>
          <w:shd w:val="clear" w:color="auto" w:fill="FFFFFF"/>
        </w:rPr>
        <w:t> </w:t>
      </w:r>
      <w:r w:rsidR="00311CDF" w:rsidRPr="00C44877">
        <w:rPr>
          <w:color w:val="auto"/>
          <w:shd w:val="clear" w:color="auto" w:fill="FFFFFF"/>
        </w:rPr>
        <w:t>en la vida cotidiana de una persona, lo que por lo general pone al organismo humano en una situación vulnerable ante enfermedades, especialmente cardíacas</w:t>
      </w:r>
    </w:p>
    <w:p w:rsidR="00EB3D7A" w:rsidRPr="00C44877" w:rsidRDefault="00EB3D7A" w:rsidP="00C44877">
      <w:pPr>
        <w:shd w:val="clear" w:color="auto" w:fill="FFFFFF"/>
        <w:spacing w:after="0" w:line="360" w:lineRule="auto"/>
        <w:ind w:right="-1" w:firstLine="567"/>
        <w:jc w:val="both"/>
        <w:rPr>
          <w:rFonts w:ascii="Times New Roman" w:eastAsia="Times New Roman" w:hAnsi="Times New Roman" w:cs="Times New Roman"/>
          <w:sz w:val="24"/>
          <w:szCs w:val="24"/>
          <w:lang w:eastAsia="es-ES"/>
        </w:rPr>
      </w:pPr>
      <w:r w:rsidRPr="00C44877">
        <w:rPr>
          <w:rFonts w:ascii="Times New Roman" w:eastAsia="Times New Roman" w:hAnsi="Times New Roman" w:cs="Times New Roman"/>
          <w:sz w:val="24"/>
          <w:szCs w:val="24"/>
          <w:lang w:eastAsia="es-ES"/>
        </w:rPr>
        <w:t>Se considera que una persona es sedentaria cuando su gasto semanal en actividad física no supera las 2000 calorías. También lo es aquella que sólo efectúa una actividad semanal de forma no repetitiva por lo cual las estructuras y funciones de nuestro organismo no se ejercitan y estimulan al menos cada dos días, como requieren. Se entiende por actividad física cualquier movimiento corporal producido por los músculos esqueléticos. El ejercicio físico es una actividad planificada, estructurada y repetitiva que tiene como objetivo mejorar o mantener los componentes de la forma física. Hablamos de deporte cuando el ejercicio es reglado y competitivo. La falta de ejercicio o sedentarismo disminuye la capacidad de adaptación a cualquier actividad física, iniciando un círculo vicioso.</w:t>
      </w:r>
    </w:p>
    <w:p w:rsidR="00EB3D7A" w:rsidRPr="00C44877" w:rsidRDefault="00EB3D7A" w:rsidP="00C44877">
      <w:pPr>
        <w:shd w:val="clear" w:color="auto" w:fill="FFFFFF"/>
        <w:spacing w:after="0" w:line="360" w:lineRule="auto"/>
        <w:ind w:right="-1" w:firstLine="567"/>
        <w:jc w:val="both"/>
        <w:rPr>
          <w:rFonts w:ascii="Times New Roman" w:eastAsia="Times New Roman" w:hAnsi="Times New Roman" w:cs="Times New Roman"/>
          <w:sz w:val="24"/>
          <w:szCs w:val="24"/>
          <w:lang w:eastAsia="es-ES"/>
        </w:rPr>
      </w:pPr>
      <w:r w:rsidRPr="00C44877">
        <w:rPr>
          <w:rFonts w:ascii="Times New Roman" w:eastAsia="Times New Roman" w:hAnsi="Times New Roman" w:cs="Times New Roman"/>
          <w:sz w:val="24"/>
          <w:szCs w:val="24"/>
          <w:lang w:eastAsia="es-ES"/>
        </w:rPr>
        <w:t xml:space="preserve">Está comprobado que los estilos de vida sedentarios constituyen una de las 10 causas fundamentales de mortalidad, morbilidad y discapacidad; constituyendo </w:t>
      </w:r>
      <w:r w:rsidRPr="00C44877">
        <w:rPr>
          <w:rFonts w:ascii="Times New Roman" w:eastAsia="Times New Roman" w:hAnsi="Times New Roman" w:cs="Times New Roman"/>
          <w:sz w:val="24"/>
          <w:szCs w:val="24"/>
          <w:lang w:eastAsia="es-ES"/>
        </w:rPr>
        <w:lastRenderedPageBreak/>
        <w:t>el segundo factor de riesgo más importante de una mala salud, después del tabaquismo. El sedentarismo duplica el riesgo de enfermedad cardiovascular, de diabetes tipo II y de obesidad; asimismo, aumenta la posibilidad de sufrir hipertensión arterial, osteoporosis, cáncer de mama y colon, entre otros.</w:t>
      </w:r>
    </w:p>
    <w:p w:rsidR="00EB3D7A" w:rsidRPr="00C44877" w:rsidRDefault="00EB3D7A" w:rsidP="00C44877">
      <w:pPr>
        <w:shd w:val="clear" w:color="auto" w:fill="FFFFFF"/>
        <w:spacing w:after="0" w:line="360" w:lineRule="auto"/>
        <w:ind w:right="-1" w:firstLine="567"/>
        <w:jc w:val="both"/>
        <w:rPr>
          <w:rFonts w:ascii="Times New Roman" w:eastAsia="Times New Roman" w:hAnsi="Times New Roman" w:cs="Times New Roman"/>
          <w:sz w:val="24"/>
          <w:szCs w:val="24"/>
          <w:lang w:eastAsia="es-ES"/>
        </w:rPr>
      </w:pPr>
      <w:r w:rsidRPr="00C44877">
        <w:rPr>
          <w:rFonts w:ascii="Times New Roman" w:eastAsia="Times New Roman" w:hAnsi="Times New Roman" w:cs="Times New Roman"/>
          <w:sz w:val="24"/>
          <w:szCs w:val="24"/>
          <w:lang w:eastAsia="es-ES"/>
        </w:rPr>
        <w:t xml:space="preserve">Según la O.M.S. (2012)  </w:t>
      </w:r>
      <w:r w:rsidR="00311CDF" w:rsidRPr="00C44877">
        <w:rPr>
          <w:rFonts w:ascii="Times New Roman" w:eastAsia="Times New Roman" w:hAnsi="Times New Roman" w:cs="Times New Roman"/>
          <w:sz w:val="24"/>
          <w:szCs w:val="24"/>
          <w:lang w:eastAsia="es-ES"/>
        </w:rPr>
        <w:t xml:space="preserve">sostiene que </w:t>
      </w:r>
      <w:r w:rsidRPr="00C44877">
        <w:rPr>
          <w:rFonts w:ascii="Times New Roman" w:eastAsia="Times New Roman" w:hAnsi="Times New Roman" w:cs="Times New Roman"/>
          <w:sz w:val="24"/>
          <w:szCs w:val="24"/>
          <w:lang w:eastAsia="es-ES"/>
        </w:rPr>
        <w:t>la actividad física regular:</w:t>
      </w:r>
    </w:p>
    <w:p w:rsidR="00EB3D7A" w:rsidRPr="00C44877" w:rsidRDefault="00EB3D7A" w:rsidP="00705E4A">
      <w:pPr>
        <w:pStyle w:val="Prrafodelista"/>
        <w:numPr>
          <w:ilvl w:val="0"/>
          <w:numId w:val="8"/>
        </w:numPr>
        <w:shd w:val="clear" w:color="auto" w:fill="FFFFFF"/>
        <w:spacing w:after="0" w:line="360" w:lineRule="auto"/>
        <w:ind w:left="0" w:right="-1" w:firstLine="567"/>
        <w:jc w:val="both"/>
        <w:rPr>
          <w:rFonts w:ascii="Times New Roman" w:eastAsia="Times New Roman" w:hAnsi="Times New Roman" w:cs="Times New Roman"/>
          <w:sz w:val="24"/>
          <w:szCs w:val="24"/>
          <w:lang w:eastAsia="es-ES"/>
        </w:rPr>
      </w:pPr>
      <w:r w:rsidRPr="00C44877">
        <w:rPr>
          <w:rFonts w:ascii="Times New Roman" w:eastAsia="Times New Roman" w:hAnsi="Times New Roman" w:cs="Times New Roman"/>
          <w:sz w:val="24"/>
          <w:szCs w:val="24"/>
          <w:lang w:eastAsia="es-ES"/>
        </w:rPr>
        <w:t>Reduce el riesgo de muerte prematura.</w:t>
      </w:r>
    </w:p>
    <w:p w:rsidR="00EB3D7A" w:rsidRPr="00C44877" w:rsidRDefault="00EB3D7A" w:rsidP="00705E4A">
      <w:pPr>
        <w:pStyle w:val="Prrafodelista"/>
        <w:numPr>
          <w:ilvl w:val="0"/>
          <w:numId w:val="8"/>
        </w:numPr>
        <w:shd w:val="clear" w:color="auto" w:fill="FFFFFF"/>
        <w:spacing w:after="0" w:line="360" w:lineRule="auto"/>
        <w:ind w:left="0" w:right="-1" w:firstLine="567"/>
        <w:jc w:val="both"/>
        <w:rPr>
          <w:rFonts w:ascii="Times New Roman" w:eastAsia="Times New Roman" w:hAnsi="Times New Roman" w:cs="Times New Roman"/>
          <w:sz w:val="24"/>
          <w:szCs w:val="24"/>
          <w:lang w:eastAsia="es-ES"/>
        </w:rPr>
      </w:pPr>
      <w:r w:rsidRPr="00C44877">
        <w:rPr>
          <w:rFonts w:ascii="Times New Roman" w:eastAsia="Times New Roman" w:hAnsi="Times New Roman" w:cs="Times New Roman"/>
          <w:sz w:val="24"/>
          <w:szCs w:val="24"/>
          <w:lang w:eastAsia="es-ES"/>
        </w:rPr>
        <w:t>Reduce el riesgo de muerte por enfermedad cardiaca o accidente cerebrovascular, que representan un tercio de la mortalidad</w:t>
      </w:r>
    </w:p>
    <w:p w:rsidR="00EB3D7A" w:rsidRPr="00C44877" w:rsidRDefault="00EB3D7A" w:rsidP="00705E4A">
      <w:pPr>
        <w:pStyle w:val="Prrafodelista"/>
        <w:numPr>
          <w:ilvl w:val="0"/>
          <w:numId w:val="8"/>
        </w:numPr>
        <w:shd w:val="clear" w:color="auto" w:fill="FFFFFF"/>
        <w:spacing w:after="0" w:line="360" w:lineRule="auto"/>
        <w:ind w:left="0" w:right="-1" w:firstLine="567"/>
        <w:jc w:val="both"/>
        <w:rPr>
          <w:rFonts w:ascii="Times New Roman" w:eastAsia="Times New Roman" w:hAnsi="Times New Roman" w:cs="Times New Roman"/>
          <w:sz w:val="24"/>
          <w:szCs w:val="24"/>
          <w:lang w:eastAsia="es-ES"/>
        </w:rPr>
      </w:pPr>
      <w:r w:rsidRPr="00C44877">
        <w:rPr>
          <w:rFonts w:ascii="Times New Roman" w:eastAsia="Times New Roman" w:hAnsi="Times New Roman" w:cs="Times New Roman"/>
          <w:sz w:val="24"/>
          <w:szCs w:val="24"/>
          <w:lang w:eastAsia="es-ES"/>
        </w:rPr>
        <w:t>Reduce hasta en un 50% el riesgo de padecer enfermedades cardiovasculares, diabetes tipo II o cáncer de colon</w:t>
      </w:r>
    </w:p>
    <w:p w:rsidR="00EB3D7A" w:rsidRPr="00C44877" w:rsidRDefault="00EB3D7A" w:rsidP="00705E4A">
      <w:pPr>
        <w:pStyle w:val="Prrafodelista"/>
        <w:numPr>
          <w:ilvl w:val="0"/>
          <w:numId w:val="8"/>
        </w:numPr>
        <w:shd w:val="clear" w:color="auto" w:fill="FFFFFF"/>
        <w:spacing w:after="0" w:line="360" w:lineRule="auto"/>
        <w:ind w:left="0" w:right="-1" w:firstLine="567"/>
        <w:jc w:val="both"/>
        <w:rPr>
          <w:rFonts w:ascii="Times New Roman" w:eastAsia="Times New Roman" w:hAnsi="Times New Roman" w:cs="Times New Roman"/>
          <w:sz w:val="24"/>
          <w:szCs w:val="24"/>
          <w:lang w:eastAsia="es-ES"/>
        </w:rPr>
      </w:pPr>
      <w:r w:rsidRPr="00C44877">
        <w:rPr>
          <w:rFonts w:ascii="Times New Roman" w:eastAsia="Times New Roman" w:hAnsi="Times New Roman" w:cs="Times New Roman"/>
          <w:sz w:val="24"/>
          <w:szCs w:val="24"/>
          <w:lang w:eastAsia="es-ES"/>
        </w:rPr>
        <w:t>Contribuye a prevenir la hipertensión arterial, que afecta a un quinto de la población adulta del mundo</w:t>
      </w:r>
    </w:p>
    <w:p w:rsidR="00EB3D7A" w:rsidRPr="00C44877" w:rsidRDefault="00EB3D7A" w:rsidP="00705E4A">
      <w:pPr>
        <w:pStyle w:val="Prrafodelista"/>
        <w:numPr>
          <w:ilvl w:val="0"/>
          <w:numId w:val="8"/>
        </w:numPr>
        <w:shd w:val="clear" w:color="auto" w:fill="FFFFFF"/>
        <w:spacing w:after="0" w:line="360" w:lineRule="auto"/>
        <w:ind w:left="0" w:right="-1" w:firstLine="567"/>
        <w:jc w:val="both"/>
        <w:rPr>
          <w:rFonts w:ascii="Times New Roman" w:eastAsia="Times New Roman" w:hAnsi="Times New Roman" w:cs="Times New Roman"/>
          <w:sz w:val="24"/>
          <w:szCs w:val="24"/>
          <w:lang w:eastAsia="es-ES"/>
        </w:rPr>
      </w:pPr>
      <w:r w:rsidRPr="00C44877">
        <w:rPr>
          <w:rFonts w:ascii="Times New Roman" w:eastAsia="Times New Roman" w:hAnsi="Times New Roman" w:cs="Times New Roman"/>
          <w:sz w:val="24"/>
          <w:szCs w:val="24"/>
          <w:lang w:eastAsia="es-ES"/>
        </w:rPr>
        <w:t>Contribuye a prevenir la aparición de la osteoporosis, disminuyendo hasta en un 50% el riesgo de sufrir una fractura de cadera.</w:t>
      </w:r>
    </w:p>
    <w:p w:rsidR="00EB3D7A" w:rsidRPr="00C44877" w:rsidRDefault="00EB3D7A" w:rsidP="00705E4A">
      <w:pPr>
        <w:pStyle w:val="Prrafodelista"/>
        <w:numPr>
          <w:ilvl w:val="0"/>
          <w:numId w:val="8"/>
        </w:numPr>
        <w:shd w:val="clear" w:color="auto" w:fill="FFFFFF"/>
        <w:spacing w:after="0" w:line="360" w:lineRule="auto"/>
        <w:ind w:left="0" w:right="-1" w:firstLine="567"/>
        <w:jc w:val="both"/>
        <w:rPr>
          <w:rFonts w:ascii="Times New Roman" w:eastAsia="Times New Roman" w:hAnsi="Times New Roman" w:cs="Times New Roman"/>
          <w:sz w:val="24"/>
          <w:szCs w:val="24"/>
          <w:lang w:eastAsia="es-ES"/>
        </w:rPr>
      </w:pPr>
      <w:r w:rsidRPr="00C44877">
        <w:rPr>
          <w:rFonts w:ascii="Times New Roman" w:eastAsia="Times New Roman" w:hAnsi="Times New Roman" w:cs="Times New Roman"/>
          <w:sz w:val="24"/>
          <w:szCs w:val="24"/>
          <w:lang w:eastAsia="es-ES"/>
        </w:rPr>
        <w:t>Disminuye el riesgo de padecer dolores lumbares y de espalda</w:t>
      </w:r>
    </w:p>
    <w:p w:rsidR="00EB3D7A" w:rsidRPr="00C44877" w:rsidRDefault="00EB3D7A" w:rsidP="00705E4A">
      <w:pPr>
        <w:pStyle w:val="Prrafodelista"/>
        <w:numPr>
          <w:ilvl w:val="0"/>
          <w:numId w:val="8"/>
        </w:numPr>
        <w:shd w:val="clear" w:color="auto" w:fill="FFFFFF"/>
        <w:spacing w:after="0" w:line="360" w:lineRule="auto"/>
        <w:ind w:left="0" w:right="-1" w:firstLine="567"/>
        <w:jc w:val="both"/>
        <w:rPr>
          <w:rFonts w:ascii="Times New Roman" w:eastAsia="Times New Roman" w:hAnsi="Times New Roman" w:cs="Times New Roman"/>
          <w:sz w:val="24"/>
          <w:szCs w:val="24"/>
          <w:lang w:eastAsia="es-ES"/>
        </w:rPr>
      </w:pPr>
      <w:r w:rsidRPr="00C44877">
        <w:rPr>
          <w:rFonts w:ascii="Times New Roman" w:eastAsia="Times New Roman" w:hAnsi="Times New Roman" w:cs="Times New Roman"/>
          <w:sz w:val="24"/>
          <w:szCs w:val="24"/>
          <w:lang w:eastAsia="es-ES"/>
        </w:rPr>
        <w:t>Contribuye al bienestar psicológico, reduce el estrés, la ansiedad, la depresión, y los sentimientos de soledad</w:t>
      </w:r>
    </w:p>
    <w:p w:rsidR="00EB3D7A" w:rsidRPr="00C44877" w:rsidRDefault="00EB3D7A" w:rsidP="00705E4A">
      <w:pPr>
        <w:pStyle w:val="Prrafodelista"/>
        <w:numPr>
          <w:ilvl w:val="0"/>
          <w:numId w:val="8"/>
        </w:numPr>
        <w:shd w:val="clear" w:color="auto" w:fill="FFFFFF"/>
        <w:spacing w:after="0" w:line="360" w:lineRule="auto"/>
        <w:ind w:left="0" w:right="-1" w:firstLine="567"/>
        <w:jc w:val="both"/>
        <w:rPr>
          <w:rFonts w:ascii="Times New Roman" w:eastAsia="Times New Roman" w:hAnsi="Times New Roman" w:cs="Times New Roman"/>
          <w:sz w:val="24"/>
          <w:szCs w:val="24"/>
          <w:lang w:eastAsia="es-ES"/>
        </w:rPr>
      </w:pPr>
      <w:r w:rsidRPr="00C44877">
        <w:rPr>
          <w:rFonts w:ascii="Times New Roman" w:eastAsia="Times New Roman" w:hAnsi="Times New Roman" w:cs="Times New Roman"/>
          <w:sz w:val="24"/>
          <w:szCs w:val="24"/>
          <w:lang w:eastAsia="es-ES"/>
        </w:rPr>
        <w:t>Ayuda a controlar el peso disminuyendo el riesgo de obesidad hasta en un 50%.</w:t>
      </w:r>
    </w:p>
    <w:p w:rsidR="00EB3D7A" w:rsidRPr="00C44877" w:rsidRDefault="00EB3D7A" w:rsidP="00705E4A">
      <w:pPr>
        <w:pStyle w:val="Prrafodelista"/>
        <w:numPr>
          <w:ilvl w:val="0"/>
          <w:numId w:val="8"/>
        </w:numPr>
        <w:shd w:val="clear" w:color="auto" w:fill="FFFFFF"/>
        <w:spacing w:after="0" w:line="360" w:lineRule="auto"/>
        <w:ind w:left="0" w:right="-1" w:firstLine="567"/>
        <w:jc w:val="both"/>
        <w:rPr>
          <w:rFonts w:ascii="Times New Roman" w:eastAsia="Times New Roman" w:hAnsi="Times New Roman" w:cs="Times New Roman"/>
          <w:sz w:val="24"/>
          <w:szCs w:val="24"/>
          <w:lang w:eastAsia="es-ES"/>
        </w:rPr>
      </w:pPr>
      <w:r w:rsidRPr="00C44877">
        <w:rPr>
          <w:rFonts w:ascii="Times New Roman" w:eastAsia="Times New Roman" w:hAnsi="Times New Roman" w:cs="Times New Roman"/>
          <w:sz w:val="24"/>
          <w:szCs w:val="24"/>
          <w:lang w:eastAsia="es-ES"/>
        </w:rPr>
        <w:t>Ayuda a desarrollar y mantener sanos los huesos, músculos y articulaciones.</w:t>
      </w:r>
    </w:p>
    <w:p w:rsidR="004F7D1D" w:rsidRPr="00C44877" w:rsidRDefault="008913C2" w:rsidP="00C44877">
      <w:pPr>
        <w:pStyle w:val="Prrafodelista"/>
        <w:shd w:val="clear" w:color="auto" w:fill="FFFFFF"/>
        <w:spacing w:after="0" w:line="360" w:lineRule="auto"/>
        <w:ind w:left="0" w:right="-1" w:firstLine="567"/>
        <w:jc w:val="both"/>
        <w:rPr>
          <w:rFonts w:ascii="Times New Roman" w:eastAsia="Times New Roman" w:hAnsi="Times New Roman" w:cs="Times New Roman"/>
          <w:sz w:val="24"/>
          <w:szCs w:val="24"/>
          <w:lang w:eastAsia="es-ES"/>
        </w:rPr>
      </w:pPr>
      <w:r w:rsidRPr="00C44877">
        <w:rPr>
          <w:rFonts w:ascii="Times New Roman" w:hAnsi="Times New Roman" w:cs="Times New Roman"/>
          <w:sz w:val="24"/>
          <w:szCs w:val="24"/>
          <w:shd w:val="clear" w:color="auto" w:fill="FFFFFF"/>
        </w:rPr>
        <w:t xml:space="preserve">Se considera que al menos un 60% de la población escolar no realiza la actividad física necesaria para obtener beneficios para la salud. Esto se debe en parte a la insuficiente participación en la actividad física durante el tiempo de ocio y a un aumento de los comportamientos sedentarios durante las actividades de la asignatura encargada del deporte en las casas de estudios; así como también, al aumento del uso de los medios y estrategias "pasivas" dentro de las mismas. Por consiguiente, las enfermedades no transmisibles asociadas a la inactividad física son el mayor problema de salud pública en la mayoría de las personas siendo la población más sensible: el adolescente con edad escolar; por lo que se necesitan con urgencia medidas y estrategias eficaces para mejorar la actividad física de </w:t>
      </w:r>
      <w:r w:rsidRPr="00C44877">
        <w:rPr>
          <w:rFonts w:ascii="Times New Roman" w:hAnsi="Times New Roman" w:cs="Times New Roman"/>
          <w:sz w:val="24"/>
          <w:szCs w:val="24"/>
          <w:shd w:val="clear" w:color="auto" w:fill="FFFFFF"/>
        </w:rPr>
        <w:lastRenderedPageBreak/>
        <w:t xml:space="preserve">manera que dicha población se vea motivada a participar en estas y mejorar así su calidad de vida. </w:t>
      </w:r>
    </w:p>
    <w:p w:rsidR="0025708C" w:rsidRDefault="004D1631" w:rsidP="00C44877">
      <w:pPr>
        <w:shd w:val="clear" w:color="auto" w:fill="FFFFFF"/>
        <w:spacing w:after="0" w:line="360" w:lineRule="auto"/>
        <w:ind w:firstLine="567"/>
        <w:jc w:val="center"/>
        <w:rPr>
          <w:rStyle w:val="Textoennegrita"/>
          <w:rFonts w:ascii="Times New Roman" w:hAnsi="Times New Roman" w:cs="Times New Roman"/>
          <w:sz w:val="24"/>
          <w:szCs w:val="24"/>
        </w:rPr>
      </w:pPr>
      <w:r w:rsidRPr="00C44877">
        <w:rPr>
          <w:rStyle w:val="Textoennegrita"/>
          <w:rFonts w:ascii="Times New Roman" w:hAnsi="Times New Roman" w:cs="Times New Roman"/>
          <w:sz w:val="24"/>
          <w:szCs w:val="24"/>
        </w:rPr>
        <w:t>BASES LEGALES:</w:t>
      </w:r>
    </w:p>
    <w:p w:rsidR="00ED292E" w:rsidRPr="00C44877" w:rsidRDefault="00ED292E" w:rsidP="00C44877">
      <w:pPr>
        <w:shd w:val="clear" w:color="auto" w:fill="FFFFFF"/>
        <w:spacing w:after="0" w:line="360" w:lineRule="auto"/>
        <w:ind w:firstLine="567"/>
        <w:jc w:val="center"/>
        <w:rPr>
          <w:rStyle w:val="Textoennegrita"/>
          <w:rFonts w:ascii="Times New Roman" w:hAnsi="Times New Roman" w:cs="Times New Roman"/>
          <w:sz w:val="24"/>
          <w:szCs w:val="24"/>
        </w:rPr>
      </w:pPr>
    </w:p>
    <w:p w:rsidR="003A3F79" w:rsidRPr="00C44877" w:rsidRDefault="003A3F79" w:rsidP="00C44877">
      <w:pPr>
        <w:pStyle w:val="Textoindependiente"/>
        <w:spacing w:after="0"/>
        <w:ind w:firstLine="567"/>
        <w:rPr>
          <w:rFonts w:ascii="Times New Roman" w:hAnsi="Times New Roman"/>
          <w:b/>
        </w:rPr>
      </w:pPr>
      <w:r w:rsidRPr="00C44877">
        <w:rPr>
          <w:rFonts w:ascii="Times New Roman" w:hAnsi="Times New Roman"/>
          <w:lang w:eastAsia="es-ES"/>
        </w:rPr>
        <w:t>El presente trabajo de investigación tiene como soportes legales, La Constitución de la República Bolivariana de Venezuela</w:t>
      </w:r>
      <w:r w:rsidR="00005AFC" w:rsidRPr="00C44877">
        <w:rPr>
          <w:rFonts w:ascii="Times New Roman" w:hAnsi="Times New Roman"/>
          <w:lang w:eastAsia="es-ES"/>
        </w:rPr>
        <w:t xml:space="preserve"> del año 2000</w:t>
      </w:r>
      <w:r w:rsidRPr="00C44877">
        <w:rPr>
          <w:rFonts w:ascii="Times New Roman" w:hAnsi="Times New Roman"/>
          <w:lang w:eastAsia="es-ES"/>
        </w:rPr>
        <w:t>, la Ley Orgánica de Educación y su reglamento</w:t>
      </w:r>
      <w:r w:rsidR="00005AFC" w:rsidRPr="00C44877">
        <w:rPr>
          <w:rFonts w:ascii="Times New Roman" w:hAnsi="Times New Roman"/>
          <w:lang w:eastAsia="es-ES"/>
        </w:rPr>
        <w:t xml:space="preserve"> del año 2009</w:t>
      </w:r>
      <w:r w:rsidRPr="00C44877">
        <w:rPr>
          <w:rFonts w:ascii="Times New Roman" w:hAnsi="Times New Roman"/>
          <w:lang w:eastAsia="es-ES"/>
        </w:rPr>
        <w:t>, así como también la Ley Orgánica de Protección al Niño, Niña y Adolescente</w:t>
      </w:r>
      <w:r w:rsidR="00005AFC" w:rsidRPr="00C44877">
        <w:rPr>
          <w:rFonts w:ascii="Times New Roman" w:hAnsi="Times New Roman"/>
          <w:lang w:eastAsia="es-ES"/>
        </w:rPr>
        <w:t xml:space="preserve"> del año 2007</w:t>
      </w:r>
      <w:r w:rsidR="002B03A5" w:rsidRPr="00C44877">
        <w:rPr>
          <w:rFonts w:ascii="Times New Roman" w:hAnsi="Times New Roman"/>
          <w:lang w:eastAsia="es-ES"/>
        </w:rPr>
        <w:t xml:space="preserve"> y la Ley Orgánica del Deporte</w:t>
      </w:r>
      <w:r w:rsidR="00005AFC" w:rsidRPr="00C44877">
        <w:rPr>
          <w:rFonts w:ascii="Times New Roman" w:hAnsi="Times New Roman"/>
          <w:lang w:eastAsia="es-ES"/>
        </w:rPr>
        <w:t xml:space="preserve"> 1995</w:t>
      </w:r>
      <w:r w:rsidR="002B03A5" w:rsidRPr="00C44877">
        <w:rPr>
          <w:rFonts w:ascii="Times New Roman" w:hAnsi="Times New Roman"/>
          <w:lang w:eastAsia="es-ES"/>
        </w:rPr>
        <w:t xml:space="preserve">. </w:t>
      </w:r>
    </w:p>
    <w:p w:rsidR="003A3F79" w:rsidRPr="00C44877" w:rsidRDefault="003A3F79" w:rsidP="00C44877">
      <w:pPr>
        <w:spacing w:after="0" w:line="360" w:lineRule="auto"/>
        <w:ind w:firstLine="567"/>
        <w:jc w:val="both"/>
        <w:rPr>
          <w:rFonts w:ascii="Times New Roman" w:hAnsi="Times New Roman" w:cs="Times New Roman"/>
          <w:sz w:val="24"/>
          <w:szCs w:val="24"/>
          <w:lang w:eastAsia="es-ES"/>
        </w:rPr>
      </w:pPr>
      <w:r w:rsidRPr="00C44877">
        <w:rPr>
          <w:rFonts w:ascii="Times New Roman" w:hAnsi="Times New Roman" w:cs="Times New Roman"/>
          <w:sz w:val="24"/>
          <w:szCs w:val="24"/>
          <w:lang w:eastAsia="es-ES"/>
        </w:rPr>
        <w:t>Este estudio tiene su sustentación legal, en primera instancia, en la Constitución de la República Bolivariana de Venezuela</w:t>
      </w:r>
      <w:r w:rsidR="00BF6419" w:rsidRPr="00C44877">
        <w:rPr>
          <w:rFonts w:ascii="Times New Roman" w:hAnsi="Times New Roman" w:cs="Times New Roman"/>
          <w:sz w:val="24"/>
          <w:szCs w:val="24"/>
          <w:lang w:eastAsia="es-ES"/>
        </w:rPr>
        <w:t xml:space="preserve"> (2000) </w:t>
      </w:r>
      <w:r w:rsidRPr="00C44877">
        <w:rPr>
          <w:rFonts w:ascii="Times New Roman" w:hAnsi="Times New Roman" w:cs="Times New Roman"/>
          <w:sz w:val="24"/>
          <w:szCs w:val="24"/>
          <w:lang w:eastAsia="es-ES"/>
        </w:rPr>
        <w:t>, donde se señala como fines de la Educación Venezolana desarrollar el potencial creativo de cada ser humano y el pleno ejercicio de su personalidad. Valoración ética del trabajo y la participación activa, consciente y solidaria en los procesos de transformación social del Ser humano consustanciado con la identidad nacional y con una visión latinoamericana y universal.</w:t>
      </w:r>
    </w:p>
    <w:p w:rsidR="003A3F79" w:rsidRPr="00C44877" w:rsidRDefault="003A3F79" w:rsidP="00C44877">
      <w:pPr>
        <w:spacing w:after="0" w:line="360" w:lineRule="auto"/>
        <w:ind w:firstLine="567"/>
        <w:jc w:val="both"/>
        <w:rPr>
          <w:rFonts w:ascii="Times New Roman" w:hAnsi="Times New Roman" w:cs="Times New Roman"/>
          <w:sz w:val="24"/>
          <w:szCs w:val="24"/>
          <w:lang w:eastAsia="es-ES"/>
        </w:rPr>
      </w:pPr>
      <w:r w:rsidRPr="00C44877">
        <w:rPr>
          <w:rFonts w:ascii="Times New Roman" w:hAnsi="Times New Roman" w:cs="Times New Roman"/>
          <w:sz w:val="24"/>
          <w:szCs w:val="24"/>
          <w:lang w:eastAsia="es-ES"/>
        </w:rPr>
        <w:t xml:space="preserve">Para ello, en nuestra carta magna </w:t>
      </w:r>
      <w:r w:rsidR="00BF6419" w:rsidRPr="00C44877">
        <w:rPr>
          <w:rFonts w:ascii="Times New Roman" w:hAnsi="Times New Roman" w:cs="Times New Roman"/>
          <w:sz w:val="24"/>
          <w:szCs w:val="24"/>
          <w:lang w:eastAsia="es-ES"/>
        </w:rPr>
        <w:t xml:space="preserve">(2000) </w:t>
      </w:r>
      <w:r w:rsidRPr="00C44877">
        <w:rPr>
          <w:rFonts w:ascii="Times New Roman" w:hAnsi="Times New Roman" w:cs="Times New Roman"/>
          <w:sz w:val="24"/>
          <w:szCs w:val="24"/>
          <w:lang w:eastAsia="es-ES"/>
        </w:rPr>
        <w:t>se establecen en los artículos 87, 102, 103, y 112 que: La educación es un derecho humano y un deber social fundamental. La educación es democrática, gratuita y obligatoria. El estado venezolano asume la educación como función indeclinable y de máximo interés. La  educación como instrumento de conocimiento científico, humanístico y tecnológico al servicio de la sociedad. La educación es un servicio público y está fundamentada en el respeto a todas las corrientes del pensamiento.</w:t>
      </w:r>
    </w:p>
    <w:p w:rsidR="003A3F79" w:rsidRPr="00C44877" w:rsidRDefault="003A3F79" w:rsidP="00C44877">
      <w:pPr>
        <w:spacing w:after="0" w:line="360" w:lineRule="auto"/>
        <w:ind w:firstLine="567"/>
        <w:jc w:val="both"/>
        <w:rPr>
          <w:rFonts w:ascii="Times New Roman" w:hAnsi="Times New Roman" w:cs="Times New Roman"/>
          <w:sz w:val="24"/>
          <w:szCs w:val="24"/>
          <w:lang w:eastAsia="es-ES"/>
        </w:rPr>
      </w:pPr>
      <w:r w:rsidRPr="00C44877">
        <w:rPr>
          <w:rFonts w:ascii="Times New Roman" w:hAnsi="Times New Roman" w:cs="Times New Roman"/>
          <w:sz w:val="24"/>
          <w:szCs w:val="24"/>
          <w:lang w:eastAsia="es-ES"/>
        </w:rPr>
        <w:t>Estableciendo como premisas que: Que la educación, se fundamenta en la filosofía humanista centrada en el ser humano como ser individual y colectivo. La formación del ser humano como ser social, centrada en la convivencia es fundamental para construirle viabilidad a la democracia participativa y protagónica desde la educación. Se requiere una escuela para lo comunitario (convivencia, cooperación, solidaridad, bien común), desde los espacios de interacción social y de formación colectiva.</w:t>
      </w:r>
    </w:p>
    <w:p w:rsidR="003A3F79" w:rsidRPr="00C44877" w:rsidRDefault="003A3F79" w:rsidP="00C44877">
      <w:pPr>
        <w:spacing w:after="0" w:line="360" w:lineRule="auto"/>
        <w:ind w:firstLine="567"/>
        <w:jc w:val="both"/>
        <w:rPr>
          <w:rFonts w:ascii="Times New Roman" w:hAnsi="Times New Roman" w:cs="Times New Roman"/>
          <w:sz w:val="24"/>
          <w:szCs w:val="24"/>
          <w:lang w:eastAsia="es-ES"/>
        </w:rPr>
      </w:pPr>
      <w:r w:rsidRPr="00C44877">
        <w:rPr>
          <w:rFonts w:ascii="Times New Roman" w:hAnsi="Times New Roman" w:cs="Times New Roman"/>
          <w:sz w:val="24"/>
          <w:szCs w:val="24"/>
          <w:lang w:eastAsia="es-ES"/>
        </w:rPr>
        <w:t xml:space="preserve">Para construir una educación en, por y para la vida, la libertad, la dignidad, la interculturalidad y la convivencia entre seres humanos. Desarrollo pleno de la </w:t>
      </w:r>
      <w:r w:rsidRPr="00C44877">
        <w:rPr>
          <w:rFonts w:ascii="Times New Roman" w:hAnsi="Times New Roman" w:cs="Times New Roman"/>
          <w:sz w:val="24"/>
          <w:szCs w:val="24"/>
          <w:lang w:eastAsia="es-ES"/>
        </w:rPr>
        <w:lastRenderedPageBreak/>
        <w:t>personalidad como ser humano individual y colectivo, favoreciendo la creación y la producción, la organización comunitaria en salud, cultura, deporte, recreación, sustento económico, ambiente. En por y para la equidad y justicia social. En, por y para la democracia participativa y protagónica: democracia, política social, económica y cultural. En lo político: siembra y ejercicio de ciudadanía. En lo social: calidad de vida haciendo énfasis en el ser y convivir. Justicia y equidad. En lo económico: favorecer la economía social, cooperación y solidaridad, trabajo en equipo. En lo cultural: reconocimiento de la diversidad, intra e interculturalidad. Horizontalidad de las culturas, democracia cultural.</w:t>
      </w:r>
    </w:p>
    <w:p w:rsidR="003A3F79" w:rsidRDefault="003A3F79" w:rsidP="00C44877">
      <w:pPr>
        <w:spacing w:after="0" w:line="360" w:lineRule="auto"/>
        <w:ind w:firstLine="567"/>
        <w:jc w:val="both"/>
        <w:rPr>
          <w:rFonts w:ascii="Times New Roman" w:hAnsi="Times New Roman" w:cs="Times New Roman"/>
          <w:sz w:val="24"/>
          <w:szCs w:val="24"/>
          <w:lang w:eastAsia="es-ES"/>
        </w:rPr>
      </w:pPr>
      <w:r w:rsidRPr="00C44877">
        <w:rPr>
          <w:rFonts w:ascii="Times New Roman" w:hAnsi="Times New Roman" w:cs="Times New Roman"/>
          <w:sz w:val="24"/>
          <w:szCs w:val="24"/>
          <w:lang w:eastAsia="es-ES"/>
        </w:rPr>
        <w:t>El proceso educativo, tal como lo establece la Constitución de la República Bolivariana de Venezuela (CRBV)</w:t>
      </w:r>
      <w:r w:rsidR="00005AFC" w:rsidRPr="00C44877">
        <w:rPr>
          <w:rFonts w:ascii="Times New Roman" w:hAnsi="Times New Roman" w:cs="Times New Roman"/>
          <w:sz w:val="24"/>
          <w:szCs w:val="24"/>
          <w:lang w:eastAsia="es-ES"/>
        </w:rPr>
        <w:t xml:space="preserve"> del año 2000</w:t>
      </w:r>
      <w:r w:rsidRPr="00C44877">
        <w:rPr>
          <w:rFonts w:ascii="Times New Roman" w:hAnsi="Times New Roman" w:cs="Times New Roman"/>
          <w:sz w:val="24"/>
          <w:szCs w:val="24"/>
          <w:lang w:eastAsia="es-ES"/>
        </w:rPr>
        <w:t xml:space="preserve"> art. 3; la Ley Orgánica de Protección al Niño y al Adolescente (LOPNA) </w:t>
      </w:r>
      <w:r w:rsidR="00FE270B" w:rsidRPr="00C44877">
        <w:rPr>
          <w:rFonts w:ascii="Times New Roman" w:hAnsi="Times New Roman" w:cs="Times New Roman"/>
          <w:sz w:val="24"/>
          <w:szCs w:val="24"/>
          <w:lang w:eastAsia="es-ES"/>
        </w:rPr>
        <w:t xml:space="preserve"> del año 2007 </w:t>
      </w:r>
      <w:r w:rsidRPr="00C44877">
        <w:rPr>
          <w:rFonts w:ascii="Times New Roman" w:hAnsi="Times New Roman" w:cs="Times New Roman"/>
          <w:sz w:val="24"/>
          <w:szCs w:val="24"/>
          <w:lang w:eastAsia="es-ES"/>
        </w:rPr>
        <w:t>art. 58 y la Ley Orgánica de Educación (LOE)</w:t>
      </w:r>
      <w:r w:rsidR="00FE270B" w:rsidRPr="00C44877">
        <w:rPr>
          <w:rFonts w:ascii="Times New Roman" w:hAnsi="Times New Roman" w:cs="Times New Roman"/>
          <w:sz w:val="24"/>
          <w:szCs w:val="24"/>
          <w:lang w:eastAsia="es-ES"/>
        </w:rPr>
        <w:t xml:space="preserve"> 1995 </w:t>
      </w:r>
      <w:r w:rsidRPr="00C44877">
        <w:rPr>
          <w:rFonts w:ascii="Times New Roman" w:hAnsi="Times New Roman" w:cs="Times New Roman"/>
          <w:sz w:val="24"/>
          <w:szCs w:val="24"/>
          <w:lang w:eastAsia="es-ES"/>
        </w:rPr>
        <w:t xml:space="preserve"> art. 7, está estrechamente vinculada al trabajo a fin de armonizar la educación con las actividades propias del desarrollo social local, regional y nacional a través de la orientación de niño, niña, adolescente y jóvenes; formándolos (as) en, por y para el trabajo creador y productivo con visión dignificadora de lo humano. </w:t>
      </w:r>
    </w:p>
    <w:p w:rsidR="00897266" w:rsidRPr="00C44877" w:rsidRDefault="00897266" w:rsidP="00C44877">
      <w:pPr>
        <w:spacing w:after="0" w:line="360" w:lineRule="auto"/>
        <w:ind w:firstLine="567"/>
        <w:jc w:val="both"/>
        <w:rPr>
          <w:rFonts w:ascii="Times New Roman" w:hAnsi="Times New Roman" w:cs="Times New Roman"/>
          <w:sz w:val="24"/>
          <w:szCs w:val="24"/>
          <w:lang w:eastAsia="es-ES"/>
        </w:rPr>
      </w:pPr>
    </w:p>
    <w:p w:rsidR="003A3F79" w:rsidRDefault="003A3F79" w:rsidP="00897266">
      <w:pPr>
        <w:spacing w:after="0" w:line="360" w:lineRule="auto"/>
        <w:contextualSpacing/>
        <w:jc w:val="center"/>
        <w:rPr>
          <w:rFonts w:ascii="Times New Roman" w:hAnsi="Times New Roman" w:cs="Times New Roman"/>
          <w:b/>
          <w:sz w:val="24"/>
          <w:szCs w:val="24"/>
          <w:lang w:eastAsia="es-ES"/>
        </w:rPr>
      </w:pPr>
      <w:r w:rsidRPr="00C44877">
        <w:rPr>
          <w:rFonts w:ascii="Times New Roman" w:hAnsi="Times New Roman" w:cs="Times New Roman"/>
          <w:b/>
          <w:sz w:val="24"/>
          <w:szCs w:val="24"/>
          <w:lang w:eastAsia="es-ES"/>
        </w:rPr>
        <w:t>Constitución de la República Bolivariana de Venezuela</w:t>
      </w:r>
      <w:r w:rsidR="00CD3096" w:rsidRPr="00C44877">
        <w:rPr>
          <w:rFonts w:ascii="Times New Roman" w:hAnsi="Times New Roman" w:cs="Times New Roman"/>
          <w:b/>
          <w:sz w:val="24"/>
          <w:szCs w:val="24"/>
          <w:lang w:eastAsia="es-ES"/>
        </w:rPr>
        <w:t>;</w:t>
      </w:r>
    </w:p>
    <w:p w:rsidR="00897266" w:rsidRPr="00C44877" w:rsidRDefault="00897266" w:rsidP="00897266">
      <w:pPr>
        <w:spacing w:after="0" w:line="360" w:lineRule="auto"/>
        <w:ind w:left="786"/>
        <w:contextualSpacing/>
        <w:rPr>
          <w:rFonts w:ascii="Times New Roman" w:hAnsi="Times New Roman" w:cs="Times New Roman"/>
          <w:b/>
          <w:sz w:val="24"/>
          <w:szCs w:val="24"/>
          <w:lang w:eastAsia="es-ES"/>
        </w:rPr>
      </w:pPr>
    </w:p>
    <w:p w:rsidR="003A3F79" w:rsidRPr="00C44877" w:rsidRDefault="003A3F79" w:rsidP="00C44877">
      <w:pPr>
        <w:spacing w:after="0" w:line="360" w:lineRule="auto"/>
        <w:ind w:firstLine="567"/>
        <w:jc w:val="both"/>
        <w:rPr>
          <w:rFonts w:ascii="Times New Roman" w:hAnsi="Times New Roman" w:cs="Times New Roman"/>
          <w:sz w:val="24"/>
          <w:szCs w:val="24"/>
          <w:lang w:eastAsia="es-ES"/>
        </w:rPr>
      </w:pPr>
      <w:r w:rsidRPr="00C44877">
        <w:rPr>
          <w:rFonts w:ascii="Times New Roman" w:hAnsi="Times New Roman" w:cs="Times New Roman"/>
          <w:b/>
          <w:sz w:val="24"/>
          <w:szCs w:val="24"/>
          <w:lang w:eastAsia="es-ES"/>
        </w:rPr>
        <w:t xml:space="preserve">Artículo 102: </w:t>
      </w:r>
      <w:r w:rsidRPr="00C44877">
        <w:rPr>
          <w:rFonts w:ascii="Times New Roman" w:hAnsi="Times New Roman" w:cs="Times New Roman"/>
          <w:sz w:val="24"/>
          <w:szCs w:val="24"/>
          <w:lang w:eastAsia="es-ES"/>
        </w:rPr>
        <w:t>la educación es un derecho humano y un deber social fundamental, es democracia, gratuita y obligatoria. El estado la asumirá como función indeclinable de máximo interés en todos sus niveles y modalidades, y como instrumento del conocimiento científico, humanístico y tecnológico al servicio de la sociedad.</w:t>
      </w:r>
    </w:p>
    <w:p w:rsidR="003A3F79" w:rsidRPr="00C44877" w:rsidRDefault="003A3F79" w:rsidP="00C44877">
      <w:pPr>
        <w:spacing w:after="0" w:line="360" w:lineRule="auto"/>
        <w:ind w:firstLine="567"/>
        <w:jc w:val="both"/>
        <w:rPr>
          <w:rFonts w:ascii="Times New Roman" w:hAnsi="Times New Roman" w:cs="Times New Roman"/>
          <w:sz w:val="24"/>
          <w:szCs w:val="24"/>
          <w:lang w:eastAsia="es-ES"/>
        </w:rPr>
      </w:pPr>
      <w:r w:rsidRPr="00C44877">
        <w:rPr>
          <w:rFonts w:ascii="Times New Roman" w:hAnsi="Times New Roman" w:cs="Times New Roman"/>
          <w:sz w:val="24"/>
          <w:szCs w:val="24"/>
          <w:lang w:eastAsia="es-ES"/>
        </w:rPr>
        <w:t xml:space="preserve"> La educación es un servicio público y está fundamentada en el respeto a todas las corrientes del pensamiento, con la finalidad de desarrollar el potencial creativo de cada ser humano y en pleno ejercicio de su personalidad en una sociedad democrática basada en la valoración ética del trabajo y en la participación activa, consciente y solidaria en los procesos de transformación social, consustanciados con los valores de la identidad nacional y con una visión latinoamericana y universal. </w:t>
      </w:r>
      <w:r w:rsidR="00BF6419" w:rsidRPr="00C44877">
        <w:rPr>
          <w:rFonts w:ascii="Times New Roman" w:hAnsi="Times New Roman" w:cs="Times New Roman"/>
          <w:sz w:val="24"/>
          <w:szCs w:val="24"/>
          <w:lang w:eastAsia="es-ES"/>
        </w:rPr>
        <w:t>El</w:t>
      </w:r>
      <w:r w:rsidRPr="00C44877">
        <w:rPr>
          <w:rFonts w:ascii="Times New Roman" w:hAnsi="Times New Roman" w:cs="Times New Roman"/>
          <w:sz w:val="24"/>
          <w:szCs w:val="24"/>
          <w:lang w:eastAsia="es-ES"/>
        </w:rPr>
        <w:t xml:space="preserve"> estado, con la participación de familias y la </w:t>
      </w:r>
      <w:r w:rsidRPr="00C44877">
        <w:rPr>
          <w:rFonts w:ascii="Times New Roman" w:hAnsi="Times New Roman" w:cs="Times New Roman"/>
          <w:sz w:val="24"/>
          <w:szCs w:val="24"/>
          <w:lang w:eastAsia="es-ES"/>
        </w:rPr>
        <w:lastRenderedPageBreak/>
        <w:t>sociedad, promoverá el proceso de educación ciudadana, de acuerdo con los principios contenidos en esta constitución y en la ley.</w:t>
      </w:r>
    </w:p>
    <w:p w:rsidR="003A3F79" w:rsidRPr="00C44877" w:rsidRDefault="003A3F79" w:rsidP="00C44877">
      <w:pPr>
        <w:spacing w:after="0" w:line="360" w:lineRule="auto"/>
        <w:ind w:firstLine="567"/>
        <w:jc w:val="both"/>
        <w:rPr>
          <w:rFonts w:ascii="Times New Roman" w:hAnsi="Times New Roman" w:cs="Times New Roman"/>
          <w:sz w:val="24"/>
          <w:szCs w:val="24"/>
          <w:lang w:eastAsia="es-ES"/>
        </w:rPr>
      </w:pPr>
      <w:r w:rsidRPr="00C44877">
        <w:rPr>
          <w:rFonts w:ascii="Times New Roman" w:hAnsi="Times New Roman" w:cs="Times New Roman"/>
          <w:b/>
          <w:sz w:val="24"/>
          <w:szCs w:val="24"/>
          <w:lang w:eastAsia="es-ES"/>
        </w:rPr>
        <w:t xml:space="preserve">Artículo 103: </w:t>
      </w:r>
      <w:r w:rsidRPr="00C44877">
        <w:rPr>
          <w:rFonts w:ascii="Times New Roman" w:hAnsi="Times New Roman" w:cs="Times New Roman"/>
          <w:sz w:val="24"/>
          <w:szCs w:val="24"/>
          <w:lang w:eastAsia="es-ES"/>
        </w:rPr>
        <w:t>toda persona tiene derecho a una educación integral de calidad, permanente, en igualdad de condiciones y oportunidades, sin más limitaciones que las derivadas de sus aptitudes, vocación y aspiraciones. La educación es obligatoria en todos sus niveles, desde el maternal hasta el nivel medio diversificado. La impartida en las instituciones del estado es gratuita hasta el pregrado universitario. a tal fin, el estado realizara una inversión prioritaria, de conformidad con las recomendaciones de la organización de las naciones unidas.</w:t>
      </w:r>
    </w:p>
    <w:p w:rsidR="003A3F79" w:rsidRDefault="003A3F79" w:rsidP="00C44877">
      <w:pPr>
        <w:spacing w:after="0" w:line="360" w:lineRule="auto"/>
        <w:ind w:firstLine="567"/>
        <w:jc w:val="both"/>
        <w:rPr>
          <w:rFonts w:ascii="Times New Roman" w:hAnsi="Times New Roman" w:cs="Times New Roman"/>
          <w:sz w:val="24"/>
          <w:szCs w:val="24"/>
          <w:lang w:eastAsia="es-ES"/>
        </w:rPr>
      </w:pPr>
      <w:r w:rsidRPr="00C44877">
        <w:rPr>
          <w:rFonts w:ascii="Times New Roman" w:hAnsi="Times New Roman" w:cs="Times New Roman"/>
          <w:sz w:val="24"/>
          <w:szCs w:val="24"/>
          <w:lang w:eastAsia="es-ES"/>
        </w:rPr>
        <w:t xml:space="preserve"> El estado creara y sostendrá instituciones y servicios suficientemente dotados para asegurar el acceso, permanencia y culminación en el Sistema Educativo. La ley garantizara igual atención a las personas con necesidades especiales o con discapacidad y a quienes se encuentran privados o privadas de su libertad o carezcan de condiciones básicas para su incorporación y permanencia en el sistema educativo.</w:t>
      </w:r>
    </w:p>
    <w:p w:rsidR="006C45D4" w:rsidRPr="00C44877" w:rsidRDefault="006C45D4" w:rsidP="00C44877">
      <w:pPr>
        <w:spacing w:after="0" w:line="360" w:lineRule="auto"/>
        <w:ind w:firstLine="567"/>
        <w:jc w:val="both"/>
        <w:rPr>
          <w:rFonts w:ascii="Times New Roman" w:hAnsi="Times New Roman" w:cs="Times New Roman"/>
          <w:sz w:val="24"/>
          <w:szCs w:val="24"/>
          <w:lang w:eastAsia="es-ES"/>
        </w:rPr>
      </w:pPr>
    </w:p>
    <w:p w:rsidR="003A3F79" w:rsidRDefault="003A3F79" w:rsidP="00CC789C">
      <w:pPr>
        <w:spacing w:after="0" w:line="360" w:lineRule="auto"/>
        <w:contextualSpacing/>
        <w:jc w:val="center"/>
        <w:rPr>
          <w:rFonts w:ascii="Times New Roman" w:hAnsi="Times New Roman" w:cs="Times New Roman"/>
          <w:b/>
          <w:sz w:val="24"/>
          <w:szCs w:val="24"/>
          <w:lang w:eastAsia="es-ES"/>
        </w:rPr>
      </w:pPr>
      <w:r w:rsidRPr="00C44877">
        <w:rPr>
          <w:rFonts w:ascii="Times New Roman" w:hAnsi="Times New Roman" w:cs="Times New Roman"/>
          <w:b/>
          <w:sz w:val="24"/>
          <w:szCs w:val="24"/>
          <w:lang w:eastAsia="es-ES"/>
        </w:rPr>
        <w:t>Ley Orgánica de Educación</w:t>
      </w:r>
    </w:p>
    <w:p w:rsidR="006C45D4" w:rsidRPr="00C44877" w:rsidRDefault="006C45D4" w:rsidP="006C45D4">
      <w:pPr>
        <w:spacing w:after="0" w:line="360" w:lineRule="auto"/>
        <w:ind w:left="1353"/>
        <w:contextualSpacing/>
        <w:jc w:val="center"/>
        <w:rPr>
          <w:rFonts w:ascii="Times New Roman" w:hAnsi="Times New Roman" w:cs="Times New Roman"/>
          <w:sz w:val="24"/>
          <w:szCs w:val="24"/>
          <w:lang w:eastAsia="es-ES"/>
        </w:rPr>
      </w:pPr>
    </w:p>
    <w:p w:rsidR="009959E9" w:rsidRPr="00C44877" w:rsidRDefault="003A3F79" w:rsidP="00C44877">
      <w:pPr>
        <w:spacing w:after="0" w:line="360" w:lineRule="auto"/>
        <w:ind w:firstLine="567"/>
        <w:jc w:val="both"/>
        <w:rPr>
          <w:rFonts w:ascii="Times New Roman" w:hAnsi="Times New Roman" w:cs="Times New Roman"/>
          <w:sz w:val="24"/>
          <w:szCs w:val="24"/>
          <w:lang w:eastAsia="es-ES"/>
        </w:rPr>
      </w:pPr>
      <w:r w:rsidRPr="00C44877">
        <w:rPr>
          <w:rFonts w:ascii="Times New Roman" w:hAnsi="Times New Roman" w:cs="Times New Roman"/>
          <w:b/>
          <w:sz w:val="24"/>
          <w:szCs w:val="24"/>
          <w:lang w:eastAsia="es-ES"/>
        </w:rPr>
        <w:t xml:space="preserve">Artículo 3: </w:t>
      </w:r>
      <w:r w:rsidRPr="00C44877">
        <w:rPr>
          <w:rFonts w:ascii="Times New Roman" w:hAnsi="Times New Roman" w:cs="Times New Roman"/>
          <w:sz w:val="24"/>
          <w:szCs w:val="24"/>
          <w:lang w:eastAsia="es-ES"/>
        </w:rPr>
        <w:t xml:space="preserve">La educación tiene como finalidad fundamental el pleno desarrollo de la personalidad y el logro de un hombre sano, culto, crítico y apto para convivir en una sociedad democrática, justa y libre, basada la familia como célula fundamental y en la valoración del trabajo; capaz de participar activa, consiente y solidariamente en los procesos de transformación social; consustanciado con los valores de identidad nacional y con la comprensión, la tolerancia, la convivencia y la aptitudes que favorezcan el fortalecimiento de la paz entre las naciones y los vínculos de integración y solidaridad latinoamericana. </w:t>
      </w:r>
    </w:p>
    <w:p w:rsidR="003A3F79" w:rsidRPr="00C44877" w:rsidRDefault="003A3F79" w:rsidP="00C44877">
      <w:pPr>
        <w:spacing w:after="0" w:line="360" w:lineRule="auto"/>
        <w:ind w:firstLine="567"/>
        <w:jc w:val="both"/>
        <w:rPr>
          <w:rFonts w:ascii="Times New Roman" w:hAnsi="Times New Roman" w:cs="Times New Roman"/>
          <w:sz w:val="24"/>
          <w:szCs w:val="24"/>
          <w:lang w:eastAsia="es-ES"/>
        </w:rPr>
      </w:pPr>
      <w:r w:rsidRPr="00C44877">
        <w:rPr>
          <w:rFonts w:ascii="Times New Roman" w:hAnsi="Times New Roman" w:cs="Times New Roman"/>
          <w:sz w:val="24"/>
          <w:szCs w:val="24"/>
          <w:lang w:eastAsia="es-ES"/>
        </w:rPr>
        <w:t>La Educación fomentara el desarrollo de una conciencia ciudadana para la conservación, defensa y mejoramiento del ambiente, calidad de vida y el uso racional de los recursos naturales, y contribuirá a la formación y capacitación de los equipos humanos necesarios para el desarrollo del país y la promoción de los esfuerzos creadores del pueblo venezolano hacia el logro de su desarrollo integral, autónomo e independiente.</w:t>
      </w:r>
    </w:p>
    <w:p w:rsidR="003A3F79" w:rsidRDefault="003A3F79" w:rsidP="00C44877">
      <w:pPr>
        <w:spacing w:after="0" w:line="360" w:lineRule="auto"/>
        <w:ind w:firstLine="567"/>
        <w:jc w:val="both"/>
        <w:rPr>
          <w:rFonts w:ascii="Times New Roman" w:hAnsi="Times New Roman" w:cs="Times New Roman"/>
          <w:sz w:val="24"/>
          <w:szCs w:val="24"/>
          <w:lang w:eastAsia="es-ES"/>
        </w:rPr>
      </w:pPr>
      <w:r w:rsidRPr="00C44877">
        <w:rPr>
          <w:rFonts w:ascii="Times New Roman" w:hAnsi="Times New Roman" w:cs="Times New Roman"/>
          <w:b/>
          <w:sz w:val="24"/>
          <w:szCs w:val="24"/>
          <w:lang w:eastAsia="es-ES"/>
        </w:rPr>
        <w:lastRenderedPageBreak/>
        <w:t xml:space="preserve">Artículo 6: </w:t>
      </w:r>
      <w:r w:rsidRPr="00C44877">
        <w:rPr>
          <w:rFonts w:ascii="Times New Roman" w:hAnsi="Times New Roman" w:cs="Times New Roman"/>
          <w:sz w:val="24"/>
          <w:szCs w:val="24"/>
          <w:lang w:eastAsia="es-ES"/>
        </w:rPr>
        <w:t>Todos tienen derecho a recibir una educación conforme con sus aptitudes y aspiraciones, adecuada a su vocación y dentro de las exigencias del interés nacional o local, sin ningún tipo de discriminación por razón de la raza, del sexo, del credo, la posición económica y social o de cualquier otra naturaleza. El estado creara y sostendrá instituciones y servicios suficientemente dotados para asegurar el cumplimiento de la obligación que en tal sentido le corresponde, así como los servicios de orientación, asistencia y protección integral al alumno, con el fin de garantizar al máximo rendimiento social del sistema educativo y de proporcionar una efectiva igualdad de oportunidades educacionales.</w:t>
      </w:r>
    </w:p>
    <w:p w:rsidR="0001191C" w:rsidRPr="00C44877" w:rsidRDefault="0001191C" w:rsidP="00C44877">
      <w:pPr>
        <w:spacing w:after="0" w:line="360" w:lineRule="auto"/>
        <w:ind w:firstLine="567"/>
        <w:jc w:val="both"/>
        <w:rPr>
          <w:rFonts w:ascii="Times New Roman" w:hAnsi="Times New Roman" w:cs="Times New Roman"/>
          <w:sz w:val="24"/>
          <w:szCs w:val="24"/>
          <w:lang w:eastAsia="es-ES"/>
        </w:rPr>
      </w:pPr>
    </w:p>
    <w:p w:rsidR="00345060" w:rsidRPr="00345060" w:rsidRDefault="001F1AAE" w:rsidP="0001191C">
      <w:pPr>
        <w:pStyle w:val="Prrafodelista"/>
        <w:shd w:val="clear" w:color="auto" w:fill="FFFFFF"/>
        <w:spacing w:after="0" w:line="360" w:lineRule="auto"/>
        <w:ind w:left="993"/>
        <w:jc w:val="center"/>
        <w:rPr>
          <w:rFonts w:ascii="Times New Roman" w:hAnsi="Times New Roman" w:cs="Times New Roman"/>
          <w:sz w:val="24"/>
          <w:szCs w:val="24"/>
          <w:lang w:eastAsia="es-ES"/>
        </w:rPr>
      </w:pPr>
      <w:r w:rsidRPr="00345060">
        <w:rPr>
          <w:rFonts w:ascii="Times New Roman" w:hAnsi="Times New Roman" w:cs="Times New Roman"/>
          <w:b/>
          <w:sz w:val="24"/>
          <w:szCs w:val="24"/>
          <w:lang w:eastAsia="es-ES"/>
        </w:rPr>
        <w:t>Ley Orgánica para la Protección del Niño y del Adolescente</w:t>
      </w:r>
      <w:r w:rsidR="008B69ED">
        <w:rPr>
          <w:rFonts w:ascii="Times New Roman" w:hAnsi="Times New Roman" w:cs="Times New Roman"/>
          <w:b/>
          <w:sz w:val="24"/>
          <w:szCs w:val="24"/>
          <w:lang w:eastAsia="es-ES"/>
        </w:rPr>
        <w:t xml:space="preserve"> </w:t>
      </w:r>
      <w:r w:rsidRPr="00345060">
        <w:rPr>
          <w:rFonts w:ascii="Times New Roman" w:hAnsi="Times New Roman" w:cs="Times New Roman"/>
          <w:b/>
          <w:sz w:val="24"/>
          <w:szCs w:val="24"/>
          <w:lang w:eastAsia="es-ES"/>
        </w:rPr>
        <w:t>(LOPNA)</w:t>
      </w:r>
      <w:r w:rsidR="00345060">
        <w:rPr>
          <w:rFonts w:ascii="Times New Roman" w:hAnsi="Times New Roman" w:cs="Times New Roman"/>
          <w:b/>
          <w:sz w:val="24"/>
          <w:szCs w:val="24"/>
          <w:lang w:eastAsia="es-ES"/>
        </w:rPr>
        <w:t>:</w:t>
      </w:r>
    </w:p>
    <w:p w:rsidR="00345060" w:rsidRPr="00345060" w:rsidRDefault="00345060" w:rsidP="0001191C">
      <w:pPr>
        <w:pStyle w:val="Prrafodelista"/>
        <w:shd w:val="clear" w:color="auto" w:fill="FFFFFF"/>
        <w:spacing w:after="0" w:line="360" w:lineRule="auto"/>
        <w:ind w:left="993"/>
        <w:jc w:val="both"/>
        <w:rPr>
          <w:rFonts w:ascii="Times New Roman" w:hAnsi="Times New Roman" w:cs="Times New Roman"/>
          <w:sz w:val="24"/>
          <w:szCs w:val="24"/>
          <w:lang w:eastAsia="es-ES"/>
        </w:rPr>
      </w:pPr>
    </w:p>
    <w:p w:rsidR="001F1AAE" w:rsidRDefault="001F1AAE" w:rsidP="00345060">
      <w:pPr>
        <w:pStyle w:val="Prrafodelista"/>
        <w:shd w:val="clear" w:color="auto" w:fill="FFFFFF"/>
        <w:spacing w:after="0" w:line="240" w:lineRule="auto"/>
        <w:ind w:left="567" w:right="567"/>
        <w:jc w:val="both"/>
        <w:rPr>
          <w:rStyle w:val="Textoennegrita"/>
          <w:rFonts w:ascii="Times New Roman" w:hAnsi="Times New Roman" w:cs="Times New Roman"/>
          <w:b w:val="0"/>
          <w:sz w:val="24"/>
          <w:szCs w:val="24"/>
        </w:rPr>
      </w:pPr>
      <w:r w:rsidRPr="00345060">
        <w:rPr>
          <w:rStyle w:val="Textoennegrita"/>
          <w:rFonts w:ascii="Times New Roman" w:hAnsi="Times New Roman" w:cs="Times New Roman"/>
          <w:sz w:val="24"/>
          <w:szCs w:val="24"/>
        </w:rPr>
        <w:t xml:space="preserve">Artículo 63: </w:t>
      </w:r>
      <w:r w:rsidRPr="00345060">
        <w:rPr>
          <w:rStyle w:val="Textoennegrita"/>
          <w:rFonts w:ascii="Times New Roman" w:hAnsi="Times New Roman" w:cs="Times New Roman"/>
          <w:b w:val="0"/>
          <w:sz w:val="24"/>
          <w:szCs w:val="24"/>
        </w:rPr>
        <w:t>Todo niño y/o adolescente tiene derecho al descanso, recreación, esparcimiento, deporte y juego. Todos</w:t>
      </w:r>
      <w:r w:rsidR="00345060">
        <w:rPr>
          <w:rStyle w:val="Textoennegrita"/>
          <w:rFonts w:ascii="Times New Roman" w:hAnsi="Times New Roman" w:cs="Times New Roman"/>
          <w:b w:val="0"/>
          <w:sz w:val="24"/>
          <w:szCs w:val="24"/>
        </w:rPr>
        <w:t xml:space="preserve"> </w:t>
      </w:r>
      <w:r w:rsidRPr="00345060">
        <w:rPr>
          <w:rStyle w:val="Textoennegrita"/>
          <w:rFonts w:ascii="Times New Roman" w:hAnsi="Times New Roman" w:cs="Times New Roman"/>
          <w:b w:val="0"/>
          <w:sz w:val="24"/>
          <w:szCs w:val="24"/>
        </w:rPr>
        <w:t>los niños y adolescentes tienen derecho al descanso, recreación, esparcimiento, deportey juego.</w:t>
      </w:r>
    </w:p>
    <w:p w:rsidR="00345060" w:rsidRPr="00345060" w:rsidRDefault="00345060" w:rsidP="00345060">
      <w:pPr>
        <w:pStyle w:val="Prrafodelista"/>
        <w:shd w:val="clear" w:color="auto" w:fill="FFFFFF"/>
        <w:spacing w:after="0" w:line="240" w:lineRule="auto"/>
        <w:ind w:left="567" w:right="567"/>
        <w:jc w:val="both"/>
        <w:rPr>
          <w:rStyle w:val="Textoennegrita"/>
          <w:rFonts w:ascii="Times New Roman" w:hAnsi="Times New Roman" w:cs="Times New Roman"/>
          <w:b w:val="0"/>
          <w:bCs w:val="0"/>
          <w:sz w:val="24"/>
          <w:szCs w:val="24"/>
          <w:lang w:eastAsia="es-ES"/>
        </w:rPr>
      </w:pPr>
    </w:p>
    <w:p w:rsidR="001F1AAE" w:rsidRPr="00C44877" w:rsidRDefault="001F1AAE" w:rsidP="00C44877">
      <w:pPr>
        <w:shd w:val="clear" w:color="auto" w:fill="FFFFFF"/>
        <w:spacing w:after="0" w:line="360" w:lineRule="auto"/>
        <w:ind w:firstLine="567"/>
        <w:jc w:val="both"/>
        <w:rPr>
          <w:rStyle w:val="Textoennegrita"/>
          <w:rFonts w:ascii="Times New Roman" w:hAnsi="Times New Roman" w:cs="Times New Roman"/>
          <w:b w:val="0"/>
          <w:sz w:val="24"/>
          <w:szCs w:val="24"/>
        </w:rPr>
      </w:pPr>
      <w:r w:rsidRPr="00C44877">
        <w:rPr>
          <w:rStyle w:val="Textoennegrita"/>
          <w:rFonts w:ascii="Times New Roman" w:hAnsi="Times New Roman" w:cs="Times New Roman"/>
          <w:sz w:val="24"/>
          <w:szCs w:val="24"/>
        </w:rPr>
        <w:t>Parágrafo Primero:</w:t>
      </w:r>
      <w:r w:rsidRPr="00C44877">
        <w:rPr>
          <w:rStyle w:val="Textoennegrita"/>
          <w:rFonts w:ascii="Times New Roman" w:hAnsi="Times New Roman" w:cs="Times New Roman"/>
          <w:b w:val="0"/>
          <w:sz w:val="24"/>
          <w:szCs w:val="24"/>
        </w:rPr>
        <w:t xml:space="preserve"> El ejercicio de los derechos consagrados en esta disposición </w:t>
      </w:r>
      <w:r w:rsidR="00EF47FF" w:rsidRPr="00C44877">
        <w:rPr>
          <w:rStyle w:val="Textoennegrita"/>
          <w:rFonts w:ascii="Times New Roman" w:hAnsi="Times New Roman" w:cs="Times New Roman"/>
          <w:b w:val="0"/>
          <w:sz w:val="24"/>
          <w:szCs w:val="24"/>
        </w:rPr>
        <w:t>debe estar</w:t>
      </w:r>
      <w:r w:rsidRPr="00C44877">
        <w:rPr>
          <w:rStyle w:val="Textoennegrita"/>
          <w:rFonts w:ascii="Times New Roman" w:hAnsi="Times New Roman" w:cs="Times New Roman"/>
          <w:b w:val="0"/>
          <w:sz w:val="24"/>
          <w:szCs w:val="24"/>
        </w:rPr>
        <w:t xml:space="preserve"> dirigido a garantizar el desarrollo integral de los niños y adolescentes y a fortalecerlos valores de solidaridad, tolerancia, identidad cultural y conservación del ambiente</w:t>
      </w:r>
    </w:p>
    <w:p w:rsidR="00221971" w:rsidRPr="00C44877" w:rsidRDefault="001F1AAE" w:rsidP="00C44877">
      <w:pPr>
        <w:shd w:val="clear" w:color="auto" w:fill="FFFFFF"/>
        <w:spacing w:after="0" w:line="360" w:lineRule="auto"/>
        <w:ind w:firstLine="567"/>
        <w:jc w:val="both"/>
        <w:rPr>
          <w:rStyle w:val="Textoennegrita"/>
          <w:rFonts w:ascii="Times New Roman" w:hAnsi="Times New Roman" w:cs="Times New Roman"/>
          <w:b w:val="0"/>
          <w:sz w:val="24"/>
          <w:szCs w:val="24"/>
        </w:rPr>
      </w:pPr>
      <w:r w:rsidRPr="00C44877">
        <w:rPr>
          <w:rStyle w:val="Textoennegrita"/>
          <w:rFonts w:ascii="Times New Roman" w:hAnsi="Times New Roman" w:cs="Times New Roman"/>
          <w:sz w:val="24"/>
          <w:szCs w:val="24"/>
        </w:rPr>
        <w:t>Parágrafo Segundo:</w:t>
      </w:r>
      <w:r w:rsidRPr="00C44877">
        <w:rPr>
          <w:rStyle w:val="Textoennegrita"/>
          <w:rFonts w:ascii="Times New Roman" w:hAnsi="Times New Roman" w:cs="Times New Roman"/>
          <w:b w:val="0"/>
          <w:sz w:val="24"/>
          <w:szCs w:val="24"/>
        </w:rPr>
        <w:t xml:space="preserve"> El Estado, con la activa participación de la sociedad, </w:t>
      </w:r>
      <w:r w:rsidR="00EF47FF" w:rsidRPr="00C44877">
        <w:rPr>
          <w:rStyle w:val="Textoennegrita"/>
          <w:rFonts w:ascii="Times New Roman" w:hAnsi="Times New Roman" w:cs="Times New Roman"/>
          <w:b w:val="0"/>
          <w:sz w:val="24"/>
          <w:szCs w:val="24"/>
        </w:rPr>
        <w:t>debe garantizar</w:t>
      </w:r>
      <w:r w:rsidRPr="00C44877">
        <w:rPr>
          <w:rStyle w:val="Textoennegrita"/>
          <w:rFonts w:ascii="Times New Roman" w:hAnsi="Times New Roman" w:cs="Times New Roman"/>
          <w:b w:val="0"/>
          <w:sz w:val="24"/>
          <w:szCs w:val="24"/>
        </w:rPr>
        <w:t xml:space="preserve"> programas de recreación, esparcimiento, y juegos deportivos dirigidos a </w:t>
      </w:r>
      <w:r w:rsidR="00EF47FF" w:rsidRPr="00C44877">
        <w:rPr>
          <w:rStyle w:val="Textoennegrita"/>
          <w:rFonts w:ascii="Times New Roman" w:hAnsi="Times New Roman" w:cs="Times New Roman"/>
          <w:b w:val="0"/>
          <w:sz w:val="24"/>
          <w:szCs w:val="24"/>
        </w:rPr>
        <w:t>todos los</w:t>
      </w:r>
      <w:r w:rsidRPr="00C44877">
        <w:rPr>
          <w:rStyle w:val="Textoennegrita"/>
          <w:rFonts w:ascii="Times New Roman" w:hAnsi="Times New Roman" w:cs="Times New Roman"/>
          <w:b w:val="0"/>
          <w:sz w:val="24"/>
          <w:szCs w:val="24"/>
        </w:rPr>
        <w:t xml:space="preserve"> niños y adolescentes, debiendo asegurar programas dirigidos específicamente a </w:t>
      </w:r>
      <w:r w:rsidR="00EF47FF" w:rsidRPr="00C44877">
        <w:rPr>
          <w:rStyle w:val="Textoennegrita"/>
          <w:rFonts w:ascii="Times New Roman" w:hAnsi="Times New Roman" w:cs="Times New Roman"/>
          <w:b w:val="0"/>
          <w:sz w:val="24"/>
          <w:szCs w:val="24"/>
        </w:rPr>
        <w:t>los niños</w:t>
      </w:r>
      <w:r w:rsidRPr="00C44877">
        <w:rPr>
          <w:rStyle w:val="Textoennegrita"/>
          <w:rFonts w:ascii="Times New Roman" w:hAnsi="Times New Roman" w:cs="Times New Roman"/>
          <w:b w:val="0"/>
          <w:sz w:val="24"/>
          <w:szCs w:val="24"/>
        </w:rPr>
        <w:t xml:space="preserve"> y adolescentes con necesidades especiales. Estos programas deben satisfacer </w:t>
      </w:r>
      <w:r w:rsidR="00EF47FF" w:rsidRPr="00C44877">
        <w:rPr>
          <w:rStyle w:val="Textoennegrita"/>
          <w:rFonts w:ascii="Times New Roman" w:hAnsi="Times New Roman" w:cs="Times New Roman"/>
          <w:b w:val="0"/>
          <w:sz w:val="24"/>
          <w:szCs w:val="24"/>
        </w:rPr>
        <w:t>las diferentes</w:t>
      </w:r>
      <w:r w:rsidRPr="00C44877">
        <w:rPr>
          <w:rStyle w:val="Textoennegrita"/>
          <w:rFonts w:ascii="Times New Roman" w:hAnsi="Times New Roman" w:cs="Times New Roman"/>
          <w:b w:val="0"/>
          <w:sz w:val="24"/>
          <w:szCs w:val="24"/>
        </w:rPr>
        <w:t xml:space="preserve"> necesidades e intereses de los niños y adolescentes, y </w:t>
      </w:r>
      <w:r w:rsidR="00EF47FF" w:rsidRPr="00C44877">
        <w:rPr>
          <w:rStyle w:val="Textoennegrita"/>
          <w:rFonts w:ascii="Times New Roman" w:hAnsi="Times New Roman" w:cs="Times New Roman"/>
          <w:b w:val="0"/>
          <w:sz w:val="24"/>
          <w:szCs w:val="24"/>
        </w:rPr>
        <w:t>fomentar, especialmente</w:t>
      </w:r>
      <w:r w:rsidRPr="00C44877">
        <w:rPr>
          <w:rStyle w:val="Textoennegrita"/>
          <w:rFonts w:ascii="Times New Roman" w:hAnsi="Times New Roman" w:cs="Times New Roman"/>
          <w:b w:val="0"/>
          <w:sz w:val="24"/>
          <w:szCs w:val="24"/>
        </w:rPr>
        <w:t xml:space="preserve">, los juguetes y juegos tradicionales vinculados con la cultura nacional, </w:t>
      </w:r>
      <w:r w:rsidR="00EF47FF" w:rsidRPr="00C44877">
        <w:rPr>
          <w:rStyle w:val="Textoennegrita"/>
          <w:rFonts w:ascii="Times New Roman" w:hAnsi="Times New Roman" w:cs="Times New Roman"/>
          <w:b w:val="0"/>
          <w:sz w:val="24"/>
          <w:szCs w:val="24"/>
        </w:rPr>
        <w:t>así como</w:t>
      </w:r>
      <w:r w:rsidRPr="00C44877">
        <w:rPr>
          <w:rStyle w:val="Textoennegrita"/>
          <w:rFonts w:ascii="Times New Roman" w:hAnsi="Times New Roman" w:cs="Times New Roman"/>
          <w:b w:val="0"/>
          <w:sz w:val="24"/>
          <w:szCs w:val="24"/>
        </w:rPr>
        <w:t xml:space="preserve"> otros que sean creativos, recreativos o pedagógicos.</w:t>
      </w:r>
    </w:p>
    <w:p w:rsidR="008B69ED" w:rsidRDefault="008B69ED" w:rsidP="00E0440C">
      <w:pPr>
        <w:pStyle w:val="NormalWeb"/>
        <w:spacing w:before="0" w:beforeAutospacing="0" w:after="0" w:afterAutospacing="0" w:line="360" w:lineRule="auto"/>
        <w:ind w:left="1353"/>
        <w:jc w:val="center"/>
        <w:rPr>
          <w:rStyle w:val="Textoennegrita"/>
        </w:rPr>
      </w:pPr>
    </w:p>
    <w:p w:rsidR="002B03A5" w:rsidRPr="00E0440C" w:rsidRDefault="002B03A5" w:rsidP="00FF0C2E">
      <w:pPr>
        <w:pStyle w:val="NormalWeb"/>
        <w:spacing w:before="0" w:beforeAutospacing="0" w:after="0" w:afterAutospacing="0" w:line="360" w:lineRule="auto"/>
        <w:jc w:val="center"/>
        <w:rPr>
          <w:rStyle w:val="Textoennegrita"/>
          <w:b w:val="0"/>
          <w:bCs w:val="0"/>
          <w:color w:val="auto"/>
        </w:rPr>
      </w:pPr>
      <w:r w:rsidRPr="00C44877">
        <w:rPr>
          <w:rStyle w:val="Textoennegrita"/>
        </w:rPr>
        <w:t>Ley Orgánica del Deporte</w:t>
      </w:r>
    </w:p>
    <w:p w:rsidR="00E0440C" w:rsidRPr="00C44877" w:rsidRDefault="00E0440C" w:rsidP="00E0440C">
      <w:pPr>
        <w:pStyle w:val="NormalWeb"/>
        <w:spacing w:before="0" w:beforeAutospacing="0" w:after="0" w:afterAutospacing="0" w:line="360" w:lineRule="auto"/>
        <w:ind w:left="786"/>
        <w:rPr>
          <w:color w:val="auto"/>
        </w:rPr>
      </w:pPr>
    </w:p>
    <w:p w:rsidR="002B03A5" w:rsidRPr="00C44877" w:rsidRDefault="002B03A5" w:rsidP="00C44877">
      <w:pPr>
        <w:pStyle w:val="Prrafodelista"/>
        <w:shd w:val="clear" w:color="auto" w:fill="FFFFFF"/>
        <w:spacing w:after="0" w:line="360" w:lineRule="auto"/>
        <w:ind w:left="0" w:firstLine="567"/>
        <w:jc w:val="both"/>
        <w:rPr>
          <w:rFonts w:ascii="Times New Roman" w:hAnsi="Times New Roman" w:cs="Times New Roman"/>
          <w:sz w:val="24"/>
          <w:szCs w:val="24"/>
        </w:rPr>
      </w:pPr>
      <w:r w:rsidRPr="00C44877">
        <w:rPr>
          <w:rFonts w:ascii="Times New Roman" w:hAnsi="Times New Roman" w:cs="Times New Roman"/>
          <w:b/>
          <w:bCs/>
          <w:iCs/>
          <w:sz w:val="24"/>
          <w:szCs w:val="24"/>
        </w:rPr>
        <w:lastRenderedPageBreak/>
        <w:t>Artículo 2:</w:t>
      </w:r>
      <w:r w:rsidRPr="00C44877">
        <w:rPr>
          <w:rStyle w:val="apple-converted-space"/>
          <w:rFonts w:ascii="Times New Roman" w:hAnsi="Times New Roman" w:cs="Times New Roman"/>
          <w:sz w:val="24"/>
          <w:szCs w:val="24"/>
        </w:rPr>
        <w:t> </w:t>
      </w:r>
      <w:r w:rsidRPr="00C44877">
        <w:rPr>
          <w:rFonts w:ascii="Times New Roman" w:hAnsi="Times New Roman" w:cs="Times New Roman"/>
          <w:sz w:val="24"/>
          <w:szCs w:val="24"/>
        </w:rPr>
        <w:t>El deporte tiene como finalidad fundamental coadyuvar en la formación integral de las personas en lo físico, intelectual, moral y social a través del desarrollo, mejoramiento y conservación de sus cualidades físicas y morales, fomentar la recreación y la sana inversión del tiempo libre; educar para la compresión y respecto recíprocos; formar el sentido de la responsabilidad y amistad; así como estimular el mayor espíritu de superación y convivencia social, la competitividad, la tenacidad, la autoestima, el bienestar de la población y el espíritu de solidaridad entre las naciones.</w:t>
      </w:r>
    </w:p>
    <w:p w:rsidR="002B03A5" w:rsidRPr="00C44877" w:rsidRDefault="002B03A5" w:rsidP="00C44877">
      <w:pPr>
        <w:pStyle w:val="Prrafodelista"/>
        <w:shd w:val="clear" w:color="auto" w:fill="FFFFFF"/>
        <w:spacing w:after="0" w:line="360" w:lineRule="auto"/>
        <w:ind w:left="0" w:firstLine="567"/>
        <w:jc w:val="both"/>
        <w:rPr>
          <w:rFonts w:ascii="Times New Roman" w:hAnsi="Times New Roman" w:cs="Times New Roman"/>
          <w:color w:val="000080"/>
          <w:sz w:val="24"/>
          <w:szCs w:val="24"/>
        </w:rPr>
      </w:pPr>
      <w:r w:rsidRPr="00C44877">
        <w:rPr>
          <w:rFonts w:ascii="Times New Roman" w:hAnsi="Times New Roman" w:cs="Times New Roman"/>
          <w:b/>
          <w:bCs/>
          <w:iCs/>
          <w:sz w:val="24"/>
          <w:szCs w:val="24"/>
        </w:rPr>
        <w:t>Artículo 3:</w:t>
      </w:r>
      <w:r w:rsidRPr="00C44877">
        <w:rPr>
          <w:rStyle w:val="apple-converted-space"/>
          <w:rFonts w:ascii="Times New Roman" w:hAnsi="Times New Roman" w:cs="Times New Roman"/>
          <w:sz w:val="24"/>
          <w:szCs w:val="24"/>
        </w:rPr>
        <w:t> </w:t>
      </w:r>
      <w:r w:rsidRPr="00C44877">
        <w:rPr>
          <w:rFonts w:ascii="Times New Roman" w:hAnsi="Times New Roman" w:cs="Times New Roman"/>
          <w:sz w:val="24"/>
          <w:szCs w:val="24"/>
        </w:rPr>
        <w:t>Todos tienen derecho a practicar actividades deportivas sin discriminaciones fundadas en la raza, sexo, credo, condición social y edad, quedando a salvo las limitaciones que para el resguardo de la salud de las personas establezcan las leyes, reglamentos y resoluciones</w:t>
      </w:r>
      <w:r w:rsidRPr="00C44877">
        <w:rPr>
          <w:rFonts w:ascii="Times New Roman" w:hAnsi="Times New Roman" w:cs="Times New Roman"/>
          <w:color w:val="000080"/>
          <w:sz w:val="24"/>
          <w:szCs w:val="24"/>
        </w:rPr>
        <w:t>.</w:t>
      </w:r>
    </w:p>
    <w:p w:rsidR="0066097D" w:rsidRPr="00C44877" w:rsidRDefault="0066097D" w:rsidP="00C44877">
      <w:pPr>
        <w:pStyle w:val="Prrafodelista"/>
        <w:shd w:val="clear" w:color="auto" w:fill="FFFFFF"/>
        <w:spacing w:after="0" w:line="360" w:lineRule="auto"/>
        <w:ind w:left="0" w:firstLine="567"/>
        <w:jc w:val="both"/>
        <w:rPr>
          <w:rFonts w:ascii="Times New Roman" w:hAnsi="Times New Roman" w:cs="Times New Roman"/>
          <w:sz w:val="24"/>
          <w:szCs w:val="24"/>
        </w:rPr>
      </w:pPr>
      <w:r w:rsidRPr="00C44877">
        <w:rPr>
          <w:rFonts w:ascii="Times New Roman" w:hAnsi="Times New Roman" w:cs="Times New Roman"/>
          <w:b/>
          <w:bCs/>
          <w:iCs/>
          <w:sz w:val="24"/>
          <w:szCs w:val="24"/>
        </w:rPr>
        <w:t>Artículo 8:</w:t>
      </w:r>
      <w:r w:rsidRPr="00C44877">
        <w:rPr>
          <w:rStyle w:val="apple-converted-space"/>
          <w:rFonts w:ascii="Times New Roman" w:hAnsi="Times New Roman" w:cs="Times New Roman"/>
          <w:sz w:val="24"/>
          <w:szCs w:val="24"/>
        </w:rPr>
        <w:t> </w:t>
      </w:r>
      <w:r w:rsidRPr="00C44877">
        <w:rPr>
          <w:rFonts w:ascii="Times New Roman" w:hAnsi="Times New Roman" w:cs="Times New Roman"/>
          <w:sz w:val="24"/>
          <w:szCs w:val="24"/>
        </w:rPr>
        <w:t>La actividad deportiva se fundamentará en los principios de democracia, autonomía, participación, autogestión, descentralización y desconcentración y solidaridad.</w:t>
      </w:r>
    </w:p>
    <w:p w:rsidR="0066097D" w:rsidRPr="00C44877" w:rsidRDefault="0066097D" w:rsidP="00C44877">
      <w:pPr>
        <w:spacing w:after="0" w:line="360" w:lineRule="auto"/>
        <w:ind w:firstLine="567"/>
        <w:jc w:val="both"/>
        <w:rPr>
          <w:rFonts w:ascii="Times New Roman" w:eastAsia="Times New Roman" w:hAnsi="Times New Roman" w:cs="Times New Roman"/>
          <w:sz w:val="24"/>
          <w:szCs w:val="24"/>
          <w:lang w:eastAsia="es-ES"/>
        </w:rPr>
      </w:pPr>
      <w:r w:rsidRPr="00C44877">
        <w:rPr>
          <w:rFonts w:ascii="Times New Roman" w:eastAsia="Times New Roman" w:hAnsi="Times New Roman" w:cs="Times New Roman"/>
          <w:b/>
          <w:bCs/>
          <w:iCs/>
          <w:sz w:val="24"/>
          <w:szCs w:val="24"/>
          <w:lang w:eastAsia="es-ES"/>
        </w:rPr>
        <w:t>Artículo 9:</w:t>
      </w:r>
      <w:r w:rsidRPr="00C44877">
        <w:rPr>
          <w:rFonts w:ascii="Times New Roman" w:eastAsia="Times New Roman" w:hAnsi="Times New Roman" w:cs="Times New Roman"/>
          <w:sz w:val="24"/>
          <w:szCs w:val="24"/>
          <w:lang w:eastAsia="es-ES"/>
        </w:rPr>
        <w:t> En la práctica del deporte deberán tomarse en cuenta las características particulares, exigencias somáticas y sociales de los menores de edad, así como la necesidad de su correcto desarrollo y el de las estructuras dedicadas a ello. En consecuencia:</w:t>
      </w:r>
    </w:p>
    <w:p w:rsidR="0066097D" w:rsidRPr="00C44877" w:rsidRDefault="0066097D" w:rsidP="008B69ED">
      <w:pPr>
        <w:numPr>
          <w:ilvl w:val="1"/>
          <w:numId w:val="10"/>
        </w:numPr>
        <w:tabs>
          <w:tab w:val="clear" w:pos="1440"/>
        </w:tabs>
        <w:spacing w:after="0" w:line="360" w:lineRule="auto"/>
        <w:ind w:left="0" w:firstLine="0"/>
        <w:jc w:val="both"/>
        <w:rPr>
          <w:rFonts w:ascii="Times New Roman" w:eastAsia="Times New Roman" w:hAnsi="Times New Roman" w:cs="Times New Roman"/>
          <w:sz w:val="24"/>
          <w:szCs w:val="24"/>
          <w:lang w:eastAsia="es-ES"/>
        </w:rPr>
      </w:pPr>
      <w:r w:rsidRPr="00C44877">
        <w:rPr>
          <w:rFonts w:ascii="Times New Roman" w:eastAsia="Times New Roman" w:hAnsi="Times New Roman" w:cs="Times New Roman"/>
          <w:sz w:val="24"/>
          <w:szCs w:val="24"/>
          <w:lang w:eastAsia="es-ES"/>
        </w:rPr>
        <w:t>A la actividad deportiva de los menores de edad se le dará preferencia en la programación de los espacios y horarios de las instalaciones deportivas.</w:t>
      </w:r>
    </w:p>
    <w:p w:rsidR="0066097D" w:rsidRPr="00C44877" w:rsidRDefault="0066097D" w:rsidP="008B69ED">
      <w:pPr>
        <w:numPr>
          <w:ilvl w:val="1"/>
          <w:numId w:val="10"/>
        </w:numPr>
        <w:tabs>
          <w:tab w:val="clear" w:pos="1440"/>
        </w:tabs>
        <w:spacing w:after="0" w:line="360" w:lineRule="auto"/>
        <w:ind w:left="0" w:firstLine="0"/>
        <w:jc w:val="both"/>
        <w:rPr>
          <w:rFonts w:ascii="Times New Roman" w:eastAsia="Times New Roman" w:hAnsi="Times New Roman" w:cs="Times New Roman"/>
          <w:sz w:val="24"/>
          <w:szCs w:val="24"/>
          <w:lang w:eastAsia="es-ES"/>
        </w:rPr>
      </w:pPr>
      <w:r w:rsidRPr="00C44877">
        <w:rPr>
          <w:rFonts w:ascii="Times New Roman" w:eastAsia="Times New Roman" w:hAnsi="Times New Roman" w:cs="Times New Roman"/>
          <w:sz w:val="24"/>
          <w:szCs w:val="24"/>
          <w:lang w:eastAsia="es-ES"/>
        </w:rPr>
        <w:t>Para la organización deportiva nacional será prioritario el apoyo y el respaldo a las estructuras activas existentes dedicadas a este sector a fin de consolidarlas y fortalecerlas.</w:t>
      </w:r>
    </w:p>
    <w:p w:rsidR="0066097D" w:rsidRDefault="0066097D" w:rsidP="008B69ED">
      <w:pPr>
        <w:numPr>
          <w:ilvl w:val="1"/>
          <w:numId w:val="10"/>
        </w:numPr>
        <w:tabs>
          <w:tab w:val="clear" w:pos="1440"/>
        </w:tabs>
        <w:spacing w:after="0" w:line="360" w:lineRule="auto"/>
        <w:ind w:left="0" w:firstLine="0"/>
        <w:jc w:val="both"/>
        <w:rPr>
          <w:rFonts w:ascii="Times New Roman" w:eastAsia="Times New Roman" w:hAnsi="Times New Roman" w:cs="Times New Roman"/>
          <w:sz w:val="24"/>
          <w:szCs w:val="24"/>
          <w:lang w:eastAsia="es-ES"/>
        </w:rPr>
      </w:pPr>
      <w:r w:rsidRPr="00C44877">
        <w:rPr>
          <w:rFonts w:ascii="Times New Roman" w:eastAsia="Times New Roman" w:hAnsi="Times New Roman" w:cs="Times New Roman"/>
          <w:sz w:val="24"/>
          <w:szCs w:val="24"/>
          <w:lang w:eastAsia="es-ES"/>
        </w:rPr>
        <w:t>Deberá enfatizarse el aspecto lúdico-recreativo y minimizarse la presión competitiva de las actividades deportivas realizadas por menores de doce (12) años y; ningún menor de edad podrá actuar en el deporte profesional, sin la expresa autorización para ello por parte del Directorio del Instituto Nacional de Deportes previo análisis de cada caso particular.</w:t>
      </w:r>
    </w:p>
    <w:p w:rsidR="00247555" w:rsidRPr="00C44877" w:rsidRDefault="00247555" w:rsidP="00247555">
      <w:pPr>
        <w:spacing w:after="0" w:line="360" w:lineRule="auto"/>
        <w:ind w:left="993"/>
        <w:jc w:val="both"/>
        <w:rPr>
          <w:rFonts w:ascii="Times New Roman" w:eastAsia="Times New Roman" w:hAnsi="Times New Roman" w:cs="Times New Roman"/>
          <w:sz w:val="24"/>
          <w:szCs w:val="24"/>
          <w:lang w:eastAsia="es-ES"/>
        </w:rPr>
      </w:pPr>
    </w:p>
    <w:p w:rsidR="00146BF4" w:rsidRDefault="00FD5BD2" w:rsidP="00C44877">
      <w:pPr>
        <w:spacing w:after="0" w:line="360" w:lineRule="auto"/>
        <w:ind w:firstLine="567"/>
        <w:jc w:val="center"/>
        <w:rPr>
          <w:rStyle w:val="Textoennegrita"/>
          <w:rFonts w:ascii="Times New Roman" w:hAnsi="Times New Roman" w:cs="Times New Roman"/>
          <w:sz w:val="24"/>
          <w:szCs w:val="24"/>
        </w:rPr>
      </w:pPr>
      <w:r w:rsidRPr="00C44877">
        <w:rPr>
          <w:rStyle w:val="Textoennegrita"/>
          <w:rFonts w:ascii="Times New Roman" w:hAnsi="Times New Roman" w:cs="Times New Roman"/>
          <w:sz w:val="24"/>
          <w:szCs w:val="24"/>
        </w:rPr>
        <w:t>DEFINICIÓN DE TÉRMINOS:</w:t>
      </w:r>
    </w:p>
    <w:p w:rsidR="00247555" w:rsidRPr="00C44877" w:rsidRDefault="00247555" w:rsidP="008B69ED">
      <w:pPr>
        <w:spacing w:after="0" w:line="360" w:lineRule="auto"/>
        <w:jc w:val="center"/>
        <w:rPr>
          <w:rStyle w:val="Textoennegrita"/>
          <w:rFonts w:ascii="Times New Roman" w:hAnsi="Times New Roman" w:cs="Times New Roman"/>
          <w:sz w:val="24"/>
          <w:szCs w:val="24"/>
        </w:rPr>
      </w:pPr>
    </w:p>
    <w:p w:rsidR="005A3D92" w:rsidRPr="00C44877" w:rsidRDefault="005A3D92" w:rsidP="008B69ED">
      <w:pPr>
        <w:pStyle w:val="Prrafodelista"/>
        <w:shd w:val="clear" w:color="auto" w:fill="FFFFFF"/>
        <w:spacing w:after="0" w:line="360" w:lineRule="auto"/>
        <w:ind w:left="0"/>
        <w:jc w:val="both"/>
        <w:rPr>
          <w:rFonts w:ascii="Times New Roman" w:hAnsi="Times New Roman" w:cs="Times New Roman"/>
          <w:sz w:val="24"/>
          <w:szCs w:val="24"/>
        </w:rPr>
      </w:pPr>
      <w:r w:rsidRPr="00C44877">
        <w:rPr>
          <w:rStyle w:val="Textoennegrita"/>
          <w:rFonts w:ascii="Times New Roman" w:hAnsi="Times New Roman" w:cs="Times New Roman"/>
          <w:sz w:val="24"/>
          <w:szCs w:val="24"/>
        </w:rPr>
        <w:lastRenderedPageBreak/>
        <w:t>Afianzar</w:t>
      </w:r>
      <w:r w:rsidRPr="00C44877">
        <w:rPr>
          <w:rFonts w:ascii="Times New Roman" w:hAnsi="Times New Roman" w:cs="Times New Roman"/>
          <w:sz w:val="24"/>
          <w:szCs w:val="24"/>
        </w:rPr>
        <w:t xml:space="preserve">: </w:t>
      </w:r>
      <w:r w:rsidR="00E72F9B" w:rsidRPr="00C44877">
        <w:rPr>
          <w:rFonts w:ascii="Times New Roman" w:hAnsi="Times New Roman" w:cs="Times New Roman"/>
          <w:sz w:val="24"/>
          <w:szCs w:val="24"/>
        </w:rPr>
        <w:t>Afirmar o asegurar algo para darle mayor sujeción</w:t>
      </w:r>
    </w:p>
    <w:p w:rsidR="005A3D92" w:rsidRPr="00C44877" w:rsidRDefault="00E72F9B" w:rsidP="008B69ED">
      <w:pPr>
        <w:pStyle w:val="Prrafodelista"/>
        <w:spacing w:after="0" w:line="360" w:lineRule="auto"/>
        <w:ind w:left="0"/>
        <w:jc w:val="both"/>
        <w:rPr>
          <w:rFonts w:ascii="Times New Roman" w:hAnsi="Times New Roman" w:cs="Times New Roman"/>
          <w:sz w:val="24"/>
          <w:szCs w:val="24"/>
        </w:rPr>
      </w:pPr>
      <w:r w:rsidRPr="00C44877">
        <w:rPr>
          <w:rFonts w:ascii="Times New Roman" w:hAnsi="Times New Roman" w:cs="Times New Roman"/>
          <w:b/>
          <w:sz w:val="24"/>
          <w:szCs w:val="24"/>
        </w:rPr>
        <w:t>Anormal:</w:t>
      </w:r>
      <w:r w:rsidRPr="00C44877">
        <w:rPr>
          <w:rFonts w:ascii="Times New Roman" w:hAnsi="Times New Roman" w:cs="Times New Roman"/>
          <w:sz w:val="24"/>
          <w:szCs w:val="24"/>
        </w:rPr>
        <w:t xml:space="preserve"> Persona cuyo desarrollo físico o intelectual es inferior al que corresponde a su edad</w:t>
      </w:r>
    </w:p>
    <w:p w:rsidR="000E4795" w:rsidRPr="00C44877" w:rsidRDefault="007E3F42" w:rsidP="008B69ED">
      <w:pPr>
        <w:pStyle w:val="Prrafodelista"/>
        <w:spacing w:after="0" w:line="360" w:lineRule="auto"/>
        <w:ind w:left="0"/>
        <w:jc w:val="both"/>
        <w:rPr>
          <w:rFonts w:ascii="Times New Roman" w:hAnsi="Times New Roman" w:cs="Times New Roman"/>
          <w:sz w:val="24"/>
          <w:szCs w:val="24"/>
        </w:rPr>
      </w:pPr>
      <w:r w:rsidRPr="00C44877">
        <w:rPr>
          <w:rFonts w:ascii="Times New Roman" w:hAnsi="Times New Roman" w:cs="Times New Roman"/>
          <w:b/>
          <w:sz w:val="24"/>
          <w:szCs w:val="24"/>
        </w:rPr>
        <w:t>Ansiedad</w:t>
      </w:r>
      <w:r w:rsidR="000E4795" w:rsidRPr="00C44877">
        <w:rPr>
          <w:rFonts w:ascii="Times New Roman" w:hAnsi="Times New Roman" w:cs="Times New Roman"/>
          <w:b/>
          <w:sz w:val="24"/>
          <w:szCs w:val="24"/>
        </w:rPr>
        <w:t>:</w:t>
      </w:r>
      <w:r w:rsidR="000E4795" w:rsidRPr="00C44877">
        <w:rPr>
          <w:rFonts w:ascii="Times New Roman" w:hAnsi="Times New Roman" w:cs="Times New Roman"/>
          <w:sz w:val="24"/>
          <w:szCs w:val="24"/>
        </w:rPr>
        <w:t xml:space="preserve"> Estado de angustia y temor que acompaña muchas enfermedades y que no permite el sosiego de quien la padece</w:t>
      </w:r>
    </w:p>
    <w:p w:rsidR="005A3D92" w:rsidRPr="00C44877" w:rsidRDefault="007E3F42" w:rsidP="008B69ED">
      <w:pPr>
        <w:pStyle w:val="Prrafodelista"/>
        <w:spacing w:after="0" w:line="360" w:lineRule="auto"/>
        <w:ind w:left="0"/>
        <w:jc w:val="both"/>
        <w:rPr>
          <w:rFonts w:ascii="Times New Roman" w:hAnsi="Times New Roman" w:cs="Times New Roman"/>
          <w:sz w:val="24"/>
          <w:szCs w:val="24"/>
        </w:rPr>
      </w:pPr>
      <w:r w:rsidRPr="00C44877">
        <w:rPr>
          <w:rFonts w:ascii="Times New Roman" w:hAnsi="Times New Roman" w:cs="Times New Roman"/>
          <w:b/>
          <w:sz w:val="24"/>
          <w:szCs w:val="24"/>
        </w:rPr>
        <w:t>Autoestima</w:t>
      </w:r>
      <w:r w:rsidR="000E4795" w:rsidRPr="00C44877">
        <w:rPr>
          <w:rFonts w:ascii="Times New Roman" w:hAnsi="Times New Roman" w:cs="Times New Roman"/>
          <w:b/>
          <w:sz w:val="24"/>
          <w:szCs w:val="24"/>
        </w:rPr>
        <w:t>:</w:t>
      </w:r>
      <w:r w:rsidR="000E4795" w:rsidRPr="00C44877">
        <w:rPr>
          <w:rFonts w:ascii="Times New Roman" w:hAnsi="Times New Roman" w:cs="Times New Roman"/>
          <w:sz w:val="24"/>
          <w:szCs w:val="24"/>
        </w:rPr>
        <w:t xml:space="preserve"> Consideración, aprecio o valoración de uno mismo</w:t>
      </w:r>
    </w:p>
    <w:p w:rsidR="00E72F9B" w:rsidRPr="00C44877" w:rsidRDefault="00425A4B" w:rsidP="008B69ED">
      <w:pPr>
        <w:pStyle w:val="Prrafodelista"/>
        <w:shd w:val="clear" w:color="auto" w:fill="FFFFFF"/>
        <w:spacing w:after="0" w:line="360" w:lineRule="auto"/>
        <w:ind w:left="0"/>
        <w:jc w:val="both"/>
        <w:rPr>
          <w:rStyle w:val="Textoennegrita"/>
          <w:rFonts w:ascii="Times New Roman" w:hAnsi="Times New Roman" w:cs="Times New Roman"/>
          <w:sz w:val="24"/>
          <w:szCs w:val="24"/>
        </w:rPr>
      </w:pPr>
      <w:r w:rsidRPr="00C44877">
        <w:rPr>
          <w:rStyle w:val="Textoennegrita"/>
          <w:rFonts w:ascii="Times New Roman" w:hAnsi="Times New Roman" w:cs="Times New Roman"/>
          <w:sz w:val="24"/>
          <w:szCs w:val="24"/>
        </w:rPr>
        <w:t>Caloría:</w:t>
      </w:r>
      <w:r w:rsidRPr="00C44877">
        <w:rPr>
          <w:rFonts w:ascii="Times New Roman" w:hAnsi="Times New Roman" w:cs="Times New Roman"/>
          <w:sz w:val="24"/>
          <w:szCs w:val="24"/>
        </w:rPr>
        <w:t xml:space="preserve"> medida</w:t>
      </w:r>
      <w:r w:rsidR="00E72F9B" w:rsidRPr="00C44877">
        <w:rPr>
          <w:rFonts w:ascii="Times New Roman" w:hAnsi="Times New Roman" w:cs="Times New Roman"/>
          <w:sz w:val="24"/>
          <w:szCs w:val="24"/>
        </w:rPr>
        <w:t xml:space="preserve"> del contenido energético de los alimentos</w:t>
      </w:r>
    </w:p>
    <w:p w:rsidR="00E72F9B" w:rsidRPr="00C44877" w:rsidRDefault="00425A4B" w:rsidP="008B69ED">
      <w:pPr>
        <w:pStyle w:val="Prrafodelista"/>
        <w:shd w:val="clear" w:color="auto" w:fill="FFFFFF"/>
        <w:spacing w:after="0" w:line="360" w:lineRule="auto"/>
        <w:ind w:left="0"/>
        <w:jc w:val="both"/>
        <w:rPr>
          <w:rStyle w:val="Textoennegrita"/>
          <w:rFonts w:ascii="Times New Roman" w:hAnsi="Times New Roman" w:cs="Times New Roman"/>
          <w:sz w:val="24"/>
          <w:szCs w:val="24"/>
        </w:rPr>
      </w:pPr>
      <w:r w:rsidRPr="00C44877">
        <w:rPr>
          <w:rStyle w:val="Textoennegrita"/>
          <w:rFonts w:ascii="Times New Roman" w:hAnsi="Times New Roman" w:cs="Times New Roman"/>
          <w:sz w:val="24"/>
          <w:szCs w:val="24"/>
        </w:rPr>
        <w:t>Carencia:</w:t>
      </w:r>
      <w:r w:rsidRPr="00C44877">
        <w:rPr>
          <w:rFonts w:ascii="Times New Roman" w:hAnsi="Times New Roman" w:cs="Times New Roman"/>
          <w:sz w:val="24"/>
          <w:szCs w:val="24"/>
        </w:rPr>
        <w:t xml:space="preserve"> Falta</w:t>
      </w:r>
      <w:r w:rsidR="00E72F9B" w:rsidRPr="00C44877">
        <w:rPr>
          <w:rFonts w:ascii="Times New Roman" w:hAnsi="Times New Roman" w:cs="Times New Roman"/>
          <w:sz w:val="24"/>
          <w:szCs w:val="24"/>
        </w:rPr>
        <w:t xml:space="preserve"> o privación de algo necesario</w:t>
      </w:r>
    </w:p>
    <w:p w:rsidR="00E72F9B" w:rsidRPr="00C44877" w:rsidRDefault="00E72F9B" w:rsidP="008B69ED">
      <w:pPr>
        <w:pStyle w:val="Prrafodelista"/>
        <w:shd w:val="clear" w:color="auto" w:fill="FFFFFF"/>
        <w:spacing w:after="0" w:line="360" w:lineRule="auto"/>
        <w:ind w:left="0"/>
        <w:jc w:val="both"/>
        <w:rPr>
          <w:rFonts w:ascii="Times New Roman" w:hAnsi="Times New Roman" w:cs="Times New Roman"/>
          <w:sz w:val="24"/>
          <w:szCs w:val="24"/>
        </w:rPr>
      </w:pPr>
      <w:r w:rsidRPr="00C44877">
        <w:rPr>
          <w:rFonts w:ascii="Times New Roman" w:hAnsi="Times New Roman" w:cs="Times New Roman"/>
          <w:b/>
          <w:sz w:val="24"/>
          <w:szCs w:val="24"/>
        </w:rPr>
        <w:t>Depresión:</w:t>
      </w:r>
      <w:r w:rsidRPr="00C44877">
        <w:rPr>
          <w:rFonts w:ascii="Times New Roman" w:hAnsi="Times New Roman" w:cs="Times New Roman"/>
          <w:sz w:val="24"/>
          <w:szCs w:val="24"/>
        </w:rPr>
        <w:t xml:space="preserve"> Síndrome caracterizado por una tristeza profunda, abatimiento y disminución de las funciones psíquicas</w:t>
      </w:r>
    </w:p>
    <w:p w:rsidR="004C48FA" w:rsidRPr="00C44877" w:rsidRDefault="00425A4B" w:rsidP="008B69ED">
      <w:pPr>
        <w:pStyle w:val="Prrafodelista"/>
        <w:shd w:val="clear" w:color="auto" w:fill="FFFFFF"/>
        <w:spacing w:after="0" w:line="360" w:lineRule="auto"/>
        <w:ind w:left="0"/>
        <w:jc w:val="both"/>
        <w:rPr>
          <w:rStyle w:val="Textoennegrita"/>
          <w:rFonts w:ascii="Times New Roman" w:hAnsi="Times New Roman" w:cs="Times New Roman"/>
          <w:sz w:val="24"/>
          <w:szCs w:val="24"/>
        </w:rPr>
      </w:pPr>
      <w:r w:rsidRPr="00C44877">
        <w:rPr>
          <w:rStyle w:val="Textoennegrita"/>
          <w:rFonts w:ascii="Times New Roman" w:hAnsi="Times New Roman" w:cs="Times New Roman"/>
          <w:sz w:val="24"/>
          <w:szCs w:val="24"/>
        </w:rPr>
        <w:t>Disfunción:</w:t>
      </w:r>
      <w:r w:rsidRPr="00C44877">
        <w:rPr>
          <w:rFonts w:ascii="Times New Roman" w:hAnsi="Times New Roman" w:cs="Times New Roman"/>
          <w:sz w:val="24"/>
          <w:szCs w:val="24"/>
        </w:rPr>
        <w:t xml:space="preserve"> Alteración</w:t>
      </w:r>
      <w:r w:rsidR="004C48FA" w:rsidRPr="00C44877">
        <w:rPr>
          <w:rFonts w:ascii="Times New Roman" w:hAnsi="Times New Roman" w:cs="Times New Roman"/>
          <w:sz w:val="24"/>
          <w:szCs w:val="24"/>
        </w:rPr>
        <w:t xml:space="preserve"> de una función orgánica</w:t>
      </w:r>
    </w:p>
    <w:p w:rsidR="00E72F9B" w:rsidRPr="00C44877" w:rsidRDefault="00425A4B" w:rsidP="008B69ED">
      <w:pPr>
        <w:pStyle w:val="Prrafodelista"/>
        <w:shd w:val="clear" w:color="auto" w:fill="FFFFFF"/>
        <w:spacing w:after="0" w:line="360" w:lineRule="auto"/>
        <w:ind w:left="0"/>
        <w:jc w:val="both"/>
        <w:rPr>
          <w:rFonts w:ascii="Times New Roman" w:hAnsi="Times New Roman" w:cs="Times New Roman"/>
          <w:b/>
          <w:bCs/>
          <w:sz w:val="24"/>
          <w:szCs w:val="24"/>
        </w:rPr>
      </w:pPr>
      <w:r w:rsidRPr="00C44877">
        <w:rPr>
          <w:rStyle w:val="Textoennegrita"/>
          <w:rFonts w:ascii="Times New Roman" w:hAnsi="Times New Roman" w:cs="Times New Roman"/>
          <w:sz w:val="24"/>
          <w:szCs w:val="24"/>
        </w:rPr>
        <w:t>Estímulo:</w:t>
      </w:r>
      <w:r w:rsidRPr="00C44877">
        <w:rPr>
          <w:rFonts w:ascii="Times New Roman" w:hAnsi="Times New Roman" w:cs="Times New Roman"/>
          <w:sz w:val="24"/>
          <w:szCs w:val="24"/>
        </w:rPr>
        <w:t xml:space="preserve"> Cualquier</w:t>
      </w:r>
      <w:r w:rsidR="001B74C4" w:rsidRPr="00C44877">
        <w:rPr>
          <w:rFonts w:ascii="Times New Roman" w:hAnsi="Times New Roman" w:cs="Times New Roman"/>
          <w:sz w:val="24"/>
          <w:szCs w:val="24"/>
        </w:rPr>
        <w:t xml:space="preserve"> elemento externo a un cuerpo o a un órgano que estimula, activa o mejora su actividad o su respuesta o reacción </w:t>
      </w:r>
    </w:p>
    <w:p w:rsidR="007E3F42" w:rsidRPr="00C44877" w:rsidRDefault="007E3F42" w:rsidP="008B69ED">
      <w:pPr>
        <w:pStyle w:val="Prrafodelista"/>
        <w:spacing w:after="0" w:line="360" w:lineRule="auto"/>
        <w:ind w:left="0"/>
        <w:jc w:val="both"/>
        <w:rPr>
          <w:rFonts w:ascii="Times New Roman" w:hAnsi="Times New Roman" w:cs="Times New Roman"/>
          <w:sz w:val="24"/>
          <w:szCs w:val="24"/>
        </w:rPr>
      </w:pPr>
      <w:r w:rsidRPr="00C44877">
        <w:rPr>
          <w:rFonts w:ascii="Times New Roman" w:hAnsi="Times New Roman" w:cs="Times New Roman"/>
          <w:b/>
          <w:sz w:val="24"/>
          <w:szCs w:val="24"/>
        </w:rPr>
        <w:t>Epidemia</w:t>
      </w:r>
      <w:r w:rsidR="001B74C4" w:rsidRPr="00C44877">
        <w:rPr>
          <w:rFonts w:ascii="Times New Roman" w:hAnsi="Times New Roman" w:cs="Times New Roman"/>
          <w:b/>
          <w:sz w:val="24"/>
          <w:szCs w:val="24"/>
        </w:rPr>
        <w:t>:</w:t>
      </w:r>
      <w:r w:rsidR="001B74C4" w:rsidRPr="00C44877">
        <w:rPr>
          <w:rFonts w:ascii="Times New Roman" w:hAnsi="Times New Roman" w:cs="Times New Roman"/>
          <w:sz w:val="24"/>
          <w:szCs w:val="24"/>
        </w:rPr>
        <w:t xml:space="preserve"> cualquier mal que se extiende u ocurre sucesivamente</w:t>
      </w:r>
    </w:p>
    <w:p w:rsidR="001B74C4" w:rsidRPr="00C44877" w:rsidRDefault="001B74C4" w:rsidP="008B69ED">
      <w:pPr>
        <w:pStyle w:val="Prrafodelista"/>
        <w:shd w:val="clear" w:color="auto" w:fill="FFFFFF"/>
        <w:spacing w:after="0" w:line="360" w:lineRule="auto"/>
        <w:ind w:left="0"/>
        <w:jc w:val="both"/>
        <w:rPr>
          <w:rFonts w:ascii="Times New Roman" w:hAnsi="Times New Roman" w:cs="Times New Roman"/>
          <w:sz w:val="24"/>
          <w:szCs w:val="24"/>
        </w:rPr>
      </w:pPr>
      <w:r w:rsidRPr="00C44877">
        <w:rPr>
          <w:rFonts w:ascii="Times New Roman" w:hAnsi="Times New Roman" w:cs="Times New Roman"/>
          <w:b/>
          <w:sz w:val="24"/>
          <w:szCs w:val="24"/>
        </w:rPr>
        <w:t>Exclusión:</w:t>
      </w:r>
      <w:r w:rsidRPr="00C44877">
        <w:rPr>
          <w:rFonts w:ascii="Times New Roman" w:hAnsi="Times New Roman" w:cs="Times New Roman"/>
          <w:sz w:val="24"/>
          <w:szCs w:val="24"/>
        </w:rPr>
        <w:t xml:space="preserve"> Rechazo de una persona o cosa, que queda fuera</w:t>
      </w:r>
    </w:p>
    <w:p w:rsidR="001B74C4" w:rsidRPr="00C44877" w:rsidRDefault="001B74C4" w:rsidP="008B69ED">
      <w:pPr>
        <w:pStyle w:val="Prrafodelista"/>
        <w:shd w:val="clear" w:color="auto" w:fill="FFFFFF"/>
        <w:spacing w:after="0" w:line="360" w:lineRule="auto"/>
        <w:ind w:left="0"/>
        <w:jc w:val="both"/>
        <w:rPr>
          <w:rFonts w:ascii="Times New Roman" w:hAnsi="Times New Roman" w:cs="Times New Roman"/>
          <w:sz w:val="24"/>
          <w:szCs w:val="24"/>
        </w:rPr>
      </w:pPr>
      <w:r w:rsidRPr="00C44877">
        <w:rPr>
          <w:rFonts w:ascii="Times New Roman" w:hAnsi="Times New Roman" w:cs="Times New Roman"/>
          <w:b/>
          <w:sz w:val="24"/>
          <w:szCs w:val="24"/>
        </w:rPr>
        <w:t>Fatigas:</w:t>
      </w:r>
      <w:r w:rsidRPr="00C44877">
        <w:rPr>
          <w:rFonts w:ascii="Times New Roman" w:hAnsi="Times New Roman" w:cs="Times New Roman"/>
          <w:sz w:val="24"/>
          <w:szCs w:val="24"/>
        </w:rPr>
        <w:t xml:space="preserve"> Falta de fuerzas que resulta de haberse fatigado, cansancio </w:t>
      </w:r>
    </w:p>
    <w:p w:rsidR="001B74C4" w:rsidRPr="00C44877" w:rsidRDefault="001B74C4" w:rsidP="008B69ED">
      <w:pPr>
        <w:pStyle w:val="Prrafodelista"/>
        <w:shd w:val="clear" w:color="auto" w:fill="FFFFFF"/>
        <w:spacing w:after="0" w:line="360" w:lineRule="auto"/>
        <w:ind w:left="0"/>
        <w:jc w:val="both"/>
        <w:rPr>
          <w:rFonts w:ascii="Times New Roman" w:hAnsi="Times New Roman" w:cs="Times New Roman"/>
          <w:sz w:val="24"/>
          <w:szCs w:val="24"/>
        </w:rPr>
      </w:pPr>
      <w:r w:rsidRPr="00C44877">
        <w:rPr>
          <w:rFonts w:ascii="Times New Roman" w:hAnsi="Times New Roman" w:cs="Times New Roman"/>
          <w:b/>
          <w:sz w:val="24"/>
          <w:szCs w:val="24"/>
        </w:rPr>
        <w:t>Génesis:</w:t>
      </w:r>
      <w:r w:rsidRPr="00C44877">
        <w:rPr>
          <w:rFonts w:ascii="Times New Roman" w:hAnsi="Times New Roman" w:cs="Times New Roman"/>
          <w:sz w:val="24"/>
          <w:szCs w:val="24"/>
        </w:rPr>
        <w:t xml:space="preserve"> Origen, principio de algo </w:t>
      </w:r>
    </w:p>
    <w:p w:rsidR="001B74C4" w:rsidRPr="00C44877" w:rsidRDefault="001B74C4" w:rsidP="008B69ED">
      <w:pPr>
        <w:pStyle w:val="Prrafodelista"/>
        <w:shd w:val="clear" w:color="auto" w:fill="FFFFFF"/>
        <w:spacing w:after="0" w:line="360" w:lineRule="auto"/>
        <w:ind w:left="0"/>
        <w:jc w:val="both"/>
        <w:rPr>
          <w:rStyle w:val="Textoennegrita"/>
          <w:rFonts w:ascii="Times New Roman" w:hAnsi="Times New Roman" w:cs="Times New Roman"/>
          <w:sz w:val="24"/>
          <w:szCs w:val="24"/>
        </w:rPr>
      </w:pPr>
      <w:r w:rsidRPr="00C44877">
        <w:rPr>
          <w:rStyle w:val="Textoennegrita"/>
          <w:rFonts w:ascii="Times New Roman" w:hAnsi="Times New Roman" w:cs="Times New Roman"/>
          <w:sz w:val="24"/>
          <w:szCs w:val="24"/>
        </w:rPr>
        <w:t xml:space="preserve">Hipertrofia: </w:t>
      </w:r>
      <w:r w:rsidRPr="00C44877">
        <w:rPr>
          <w:rFonts w:ascii="Times New Roman" w:hAnsi="Times New Roman" w:cs="Times New Roman"/>
          <w:sz w:val="24"/>
          <w:szCs w:val="24"/>
        </w:rPr>
        <w:t>Aumento excesivo del volumen de un órgano del cuerpo</w:t>
      </w:r>
    </w:p>
    <w:p w:rsidR="002365FB" w:rsidRPr="00C44877" w:rsidRDefault="002365FB" w:rsidP="008B69ED">
      <w:pPr>
        <w:pStyle w:val="Prrafodelista"/>
        <w:spacing w:after="0" w:line="360" w:lineRule="auto"/>
        <w:ind w:left="0"/>
        <w:jc w:val="both"/>
        <w:rPr>
          <w:rFonts w:ascii="Times New Roman" w:hAnsi="Times New Roman" w:cs="Times New Roman"/>
          <w:sz w:val="24"/>
          <w:szCs w:val="24"/>
        </w:rPr>
      </w:pPr>
      <w:r w:rsidRPr="00C44877">
        <w:rPr>
          <w:rFonts w:ascii="Times New Roman" w:hAnsi="Times New Roman" w:cs="Times New Roman"/>
          <w:b/>
          <w:sz w:val="24"/>
          <w:szCs w:val="24"/>
        </w:rPr>
        <w:t>Hipocinesia:</w:t>
      </w:r>
      <w:r w:rsidRPr="00C44877">
        <w:rPr>
          <w:rFonts w:ascii="Times New Roman" w:hAnsi="Times New Roman" w:cs="Times New Roman"/>
          <w:sz w:val="24"/>
          <w:szCs w:val="24"/>
        </w:rPr>
        <w:t xml:space="preserve"> Pérdida de la velocidad de los movimientos voluntarios y limitación de su extensión</w:t>
      </w:r>
    </w:p>
    <w:p w:rsidR="002365FB" w:rsidRPr="00C44877" w:rsidRDefault="002365FB" w:rsidP="008B69ED">
      <w:pPr>
        <w:pStyle w:val="Prrafodelista"/>
        <w:shd w:val="clear" w:color="auto" w:fill="FFFFFF"/>
        <w:spacing w:after="0" w:line="360" w:lineRule="auto"/>
        <w:ind w:left="0"/>
        <w:jc w:val="both"/>
        <w:rPr>
          <w:rStyle w:val="Textoennegrita"/>
          <w:rFonts w:ascii="Times New Roman" w:hAnsi="Times New Roman" w:cs="Times New Roman"/>
          <w:sz w:val="24"/>
          <w:szCs w:val="24"/>
        </w:rPr>
      </w:pPr>
      <w:r w:rsidRPr="00C44877">
        <w:rPr>
          <w:rStyle w:val="Textoennegrita"/>
          <w:rFonts w:ascii="Times New Roman" w:hAnsi="Times New Roman" w:cs="Times New Roman"/>
          <w:sz w:val="24"/>
          <w:szCs w:val="24"/>
        </w:rPr>
        <w:t xml:space="preserve">Ingesta: </w:t>
      </w:r>
      <w:r w:rsidRPr="00C44877">
        <w:rPr>
          <w:rFonts w:ascii="Times New Roman" w:hAnsi="Times New Roman" w:cs="Times New Roman"/>
          <w:sz w:val="24"/>
          <w:szCs w:val="24"/>
        </w:rPr>
        <w:t>Acción y resultado de ingerir</w:t>
      </w:r>
    </w:p>
    <w:p w:rsidR="001B74C4" w:rsidRPr="00C44877" w:rsidRDefault="00425A4B" w:rsidP="008B69ED">
      <w:pPr>
        <w:pStyle w:val="Prrafodelista"/>
        <w:spacing w:after="0" w:line="360" w:lineRule="auto"/>
        <w:ind w:left="0"/>
        <w:jc w:val="both"/>
        <w:rPr>
          <w:rFonts w:ascii="Times New Roman" w:hAnsi="Times New Roman" w:cs="Times New Roman"/>
          <w:sz w:val="24"/>
          <w:szCs w:val="24"/>
        </w:rPr>
      </w:pPr>
      <w:r w:rsidRPr="00C44877">
        <w:rPr>
          <w:rStyle w:val="Textoennegrita"/>
          <w:rFonts w:ascii="Times New Roman" w:hAnsi="Times New Roman" w:cs="Times New Roman"/>
          <w:sz w:val="24"/>
          <w:szCs w:val="24"/>
        </w:rPr>
        <w:t>Insuficiencia:</w:t>
      </w:r>
      <w:r w:rsidRPr="00C44877">
        <w:rPr>
          <w:rFonts w:ascii="Times New Roman" w:hAnsi="Times New Roman" w:cs="Times New Roman"/>
          <w:sz w:val="24"/>
          <w:szCs w:val="24"/>
        </w:rPr>
        <w:t xml:space="preserve"> Incapacidad</w:t>
      </w:r>
      <w:r w:rsidR="002365FB" w:rsidRPr="00C44877">
        <w:rPr>
          <w:rFonts w:ascii="Times New Roman" w:hAnsi="Times New Roman" w:cs="Times New Roman"/>
          <w:sz w:val="24"/>
          <w:szCs w:val="24"/>
        </w:rPr>
        <w:t xml:space="preserve"> de un órgano para llevar a cabo sus funciones adecuadamente</w:t>
      </w:r>
    </w:p>
    <w:p w:rsidR="00A976DE" w:rsidRPr="00C44877" w:rsidRDefault="00A976DE" w:rsidP="008B69ED">
      <w:pPr>
        <w:pStyle w:val="Prrafodelista"/>
        <w:shd w:val="clear" w:color="auto" w:fill="FFFFFF"/>
        <w:spacing w:after="0" w:line="360" w:lineRule="auto"/>
        <w:ind w:left="0"/>
        <w:jc w:val="both"/>
        <w:rPr>
          <w:rFonts w:ascii="Times New Roman" w:hAnsi="Times New Roman" w:cs="Times New Roman"/>
          <w:b/>
          <w:sz w:val="24"/>
          <w:szCs w:val="24"/>
        </w:rPr>
      </w:pPr>
      <w:r w:rsidRPr="00C44877">
        <w:rPr>
          <w:rFonts w:ascii="Times New Roman" w:hAnsi="Times New Roman" w:cs="Times New Roman"/>
          <w:b/>
          <w:sz w:val="24"/>
          <w:szCs w:val="24"/>
        </w:rPr>
        <w:t xml:space="preserve">Metabolismo: </w:t>
      </w:r>
      <w:r w:rsidRPr="00C44877">
        <w:rPr>
          <w:rFonts w:ascii="Times New Roman" w:hAnsi="Times New Roman" w:cs="Times New Roman"/>
          <w:sz w:val="24"/>
          <w:szCs w:val="24"/>
        </w:rPr>
        <w:t>Conjunto de reacciones bioquímicas que efectúan las células de los seres vivos para descomponer y asimilar los alimentos y sustancias que reciben del exterior</w:t>
      </w:r>
    </w:p>
    <w:p w:rsidR="00A976DE" w:rsidRPr="00C44877" w:rsidRDefault="00425A4B" w:rsidP="008B69ED">
      <w:pPr>
        <w:pStyle w:val="Prrafodelista"/>
        <w:shd w:val="clear" w:color="auto" w:fill="FFFFFF"/>
        <w:spacing w:after="0" w:line="360" w:lineRule="auto"/>
        <w:ind w:left="0"/>
        <w:jc w:val="both"/>
        <w:rPr>
          <w:rFonts w:ascii="Times New Roman" w:hAnsi="Times New Roman" w:cs="Times New Roman"/>
          <w:b/>
          <w:sz w:val="24"/>
          <w:szCs w:val="24"/>
        </w:rPr>
      </w:pPr>
      <w:r w:rsidRPr="00C44877">
        <w:rPr>
          <w:rFonts w:ascii="Times New Roman" w:hAnsi="Times New Roman" w:cs="Times New Roman"/>
          <w:b/>
          <w:sz w:val="24"/>
          <w:szCs w:val="24"/>
        </w:rPr>
        <w:t>Morbimortalidad:</w:t>
      </w:r>
      <w:r w:rsidRPr="00C44877">
        <w:rPr>
          <w:rFonts w:ascii="Times New Roman" w:hAnsi="Times New Roman" w:cs="Times New Roman"/>
          <w:sz w:val="24"/>
          <w:szCs w:val="24"/>
        </w:rPr>
        <w:t xml:space="preserve"> índice</w:t>
      </w:r>
      <w:r w:rsidR="00A976DE" w:rsidRPr="00C44877">
        <w:rPr>
          <w:rFonts w:ascii="Times New Roman" w:hAnsi="Times New Roman" w:cs="Times New Roman"/>
          <w:sz w:val="24"/>
          <w:szCs w:val="24"/>
        </w:rPr>
        <w:t xml:space="preserve"> anual de fallecidos a causa de alguna patología </w:t>
      </w:r>
    </w:p>
    <w:p w:rsidR="00A976DE" w:rsidRPr="00C44877" w:rsidRDefault="00A976DE" w:rsidP="008B69ED">
      <w:pPr>
        <w:pStyle w:val="Prrafodelista"/>
        <w:shd w:val="clear" w:color="auto" w:fill="FFFFFF"/>
        <w:spacing w:after="0" w:line="360" w:lineRule="auto"/>
        <w:ind w:left="0"/>
        <w:jc w:val="both"/>
        <w:rPr>
          <w:rStyle w:val="Textoennegrita"/>
          <w:rFonts w:ascii="Times New Roman" w:hAnsi="Times New Roman" w:cs="Times New Roman"/>
          <w:sz w:val="24"/>
          <w:szCs w:val="24"/>
        </w:rPr>
      </w:pPr>
      <w:r w:rsidRPr="00C44877">
        <w:rPr>
          <w:rStyle w:val="Textoennegrita"/>
          <w:rFonts w:ascii="Times New Roman" w:hAnsi="Times New Roman" w:cs="Times New Roman"/>
          <w:sz w:val="24"/>
          <w:szCs w:val="24"/>
        </w:rPr>
        <w:t>Motivar:</w:t>
      </w:r>
      <w:r w:rsidRPr="00C44877">
        <w:rPr>
          <w:rFonts w:ascii="Times New Roman" w:hAnsi="Times New Roman" w:cs="Times New Roman"/>
          <w:sz w:val="24"/>
          <w:szCs w:val="24"/>
        </w:rPr>
        <w:t xml:space="preserve">  Animar a alguien para que se interese por alguna cosa</w:t>
      </w:r>
    </w:p>
    <w:p w:rsidR="007E3F42" w:rsidRPr="00C44877" w:rsidRDefault="00425A4B" w:rsidP="008B69ED">
      <w:pPr>
        <w:pStyle w:val="Prrafodelista"/>
        <w:spacing w:after="0" w:line="360" w:lineRule="auto"/>
        <w:ind w:left="0"/>
        <w:jc w:val="both"/>
        <w:rPr>
          <w:rFonts w:ascii="Times New Roman" w:hAnsi="Times New Roman" w:cs="Times New Roman"/>
          <w:b/>
          <w:sz w:val="24"/>
          <w:szCs w:val="24"/>
        </w:rPr>
      </w:pPr>
      <w:r w:rsidRPr="00C44877">
        <w:rPr>
          <w:rFonts w:ascii="Times New Roman" w:hAnsi="Times New Roman" w:cs="Times New Roman"/>
          <w:b/>
          <w:sz w:val="24"/>
          <w:szCs w:val="24"/>
        </w:rPr>
        <w:t>Sedentarismo:</w:t>
      </w:r>
      <w:r w:rsidRPr="00C44877">
        <w:rPr>
          <w:rFonts w:ascii="Times New Roman" w:hAnsi="Times New Roman" w:cs="Times New Roman"/>
          <w:sz w:val="24"/>
          <w:szCs w:val="24"/>
        </w:rPr>
        <w:t xml:space="preserve"> Modo</w:t>
      </w:r>
      <w:r w:rsidR="004B1008" w:rsidRPr="00C44877">
        <w:rPr>
          <w:rFonts w:ascii="Times New Roman" w:hAnsi="Times New Roman" w:cs="Times New Roman"/>
          <w:sz w:val="24"/>
          <w:szCs w:val="24"/>
        </w:rPr>
        <w:t xml:space="preserve"> de vida o comportamiento caracterizado por la carencia de agitación o movimiento</w:t>
      </w:r>
    </w:p>
    <w:p w:rsidR="004B1008" w:rsidRPr="00C44877" w:rsidRDefault="004B1008" w:rsidP="008B69ED">
      <w:pPr>
        <w:pStyle w:val="Prrafodelista"/>
        <w:shd w:val="clear" w:color="auto" w:fill="FFFFFF"/>
        <w:spacing w:after="0" w:line="360" w:lineRule="auto"/>
        <w:ind w:left="0"/>
        <w:jc w:val="both"/>
        <w:rPr>
          <w:rStyle w:val="Textoennegrita"/>
          <w:rFonts w:ascii="Times New Roman" w:hAnsi="Times New Roman" w:cs="Times New Roman"/>
          <w:sz w:val="24"/>
          <w:szCs w:val="24"/>
        </w:rPr>
      </w:pPr>
      <w:r w:rsidRPr="00C44877">
        <w:rPr>
          <w:rStyle w:val="Textoennegrita"/>
          <w:rFonts w:ascii="Times New Roman" w:hAnsi="Times New Roman" w:cs="Times New Roman"/>
          <w:sz w:val="24"/>
          <w:szCs w:val="24"/>
        </w:rPr>
        <w:t xml:space="preserve">Tejido </w:t>
      </w:r>
      <w:r w:rsidR="00425A4B" w:rsidRPr="00C44877">
        <w:rPr>
          <w:rStyle w:val="Textoennegrita"/>
          <w:rFonts w:ascii="Times New Roman" w:hAnsi="Times New Roman" w:cs="Times New Roman"/>
          <w:sz w:val="24"/>
          <w:szCs w:val="24"/>
        </w:rPr>
        <w:t>Adiposo:</w:t>
      </w:r>
      <w:r w:rsidR="00425A4B" w:rsidRPr="00C44877">
        <w:rPr>
          <w:rFonts w:ascii="Times New Roman" w:hAnsi="Times New Roman" w:cs="Times New Roman"/>
          <w:sz w:val="24"/>
          <w:szCs w:val="24"/>
        </w:rPr>
        <w:t xml:space="preserve"> Estructuras</w:t>
      </w:r>
      <w:r w:rsidRPr="00C44877">
        <w:rPr>
          <w:rFonts w:ascii="Times New Roman" w:hAnsi="Times New Roman" w:cs="Times New Roman"/>
          <w:sz w:val="24"/>
          <w:szCs w:val="24"/>
        </w:rPr>
        <w:t xml:space="preserve"> de células del cuerpo formada por grasa o que la contiene</w:t>
      </w:r>
    </w:p>
    <w:p w:rsidR="003159F2" w:rsidRPr="00C44877" w:rsidRDefault="00425A4B" w:rsidP="008B69ED">
      <w:pPr>
        <w:pStyle w:val="Prrafodelista"/>
        <w:spacing w:after="0" w:line="360" w:lineRule="auto"/>
        <w:ind w:left="0"/>
        <w:jc w:val="both"/>
        <w:rPr>
          <w:rFonts w:ascii="Times New Roman" w:eastAsiaTheme="majorEastAsia" w:hAnsi="Times New Roman" w:cs="Times New Roman"/>
          <w:b/>
          <w:bCs/>
          <w:color w:val="4F81BD" w:themeColor="accent1"/>
          <w:sz w:val="24"/>
          <w:szCs w:val="24"/>
        </w:rPr>
      </w:pPr>
      <w:r w:rsidRPr="00C44877">
        <w:rPr>
          <w:rFonts w:ascii="Times New Roman" w:hAnsi="Times New Roman" w:cs="Times New Roman"/>
          <w:b/>
          <w:sz w:val="24"/>
          <w:szCs w:val="24"/>
        </w:rPr>
        <w:lastRenderedPageBreak/>
        <w:t>Trastornos</w:t>
      </w:r>
      <w:r w:rsidRPr="00C44877">
        <w:rPr>
          <w:rFonts w:ascii="Times New Roman" w:eastAsiaTheme="majorEastAsia" w:hAnsi="Times New Roman" w:cs="Times New Roman"/>
          <w:b/>
          <w:bCs/>
          <w:sz w:val="24"/>
          <w:szCs w:val="24"/>
        </w:rPr>
        <w:t>:</w:t>
      </w:r>
      <w:r w:rsidRPr="00C44877">
        <w:rPr>
          <w:rFonts w:ascii="Times New Roman" w:hAnsi="Times New Roman" w:cs="Times New Roman"/>
          <w:sz w:val="24"/>
          <w:szCs w:val="24"/>
        </w:rPr>
        <w:t xml:space="preserve"> Enfermedad</w:t>
      </w:r>
      <w:r w:rsidR="003159F2" w:rsidRPr="00C44877">
        <w:rPr>
          <w:rFonts w:ascii="Times New Roman" w:hAnsi="Times New Roman" w:cs="Times New Roman"/>
          <w:sz w:val="24"/>
          <w:szCs w:val="24"/>
        </w:rPr>
        <w:t xml:space="preserve"> o alteración de la salud</w:t>
      </w:r>
    </w:p>
    <w:p w:rsidR="00526469" w:rsidRPr="00F54D33" w:rsidRDefault="00425A4B" w:rsidP="008B69ED">
      <w:pPr>
        <w:pStyle w:val="Prrafodelista"/>
        <w:shd w:val="clear" w:color="auto" w:fill="FFFFFF"/>
        <w:spacing w:after="0" w:line="360" w:lineRule="auto"/>
        <w:ind w:left="0"/>
        <w:jc w:val="both"/>
        <w:rPr>
          <w:rStyle w:val="Textoennegrita"/>
          <w:rFonts w:ascii="Times New Roman" w:hAnsi="Times New Roman" w:cs="Times New Roman"/>
          <w:sz w:val="24"/>
          <w:szCs w:val="24"/>
        </w:rPr>
      </w:pPr>
      <w:r w:rsidRPr="00F54D33">
        <w:rPr>
          <w:rStyle w:val="Textoennegrita"/>
          <w:rFonts w:ascii="Times New Roman" w:hAnsi="Times New Roman" w:cs="Times New Roman"/>
          <w:sz w:val="24"/>
          <w:szCs w:val="24"/>
        </w:rPr>
        <w:t>Lúdicos:</w:t>
      </w:r>
      <w:r w:rsidRPr="00F54D33">
        <w:rPr>
          <w:rFonts w:ascii="Times New Roman" w:hAnsi="Times New Roman" w:cs="Times New Roman"/>
          <w:sz w:val="24"/>
          <w:szCs w:val="24"/>
        </w:rPr>
        <w:t xml:space="preserve"> Del</w:t>
      </w:r>
      <w:r w:rsidR="003159F2" w:rsidRPr="00F54D33">
        <w:rPr>
          <w:rFonts w:ascii="Times New Roman" w:hAnsi="Times New Roman" w:cs="Times New Roman"/>
          <w:sz w:val="24"/>
          <w:szCs w:val="24"/>
        </w:rPr>
        <w:t xml:space="preserve"> juego o relativo a é</w:t>
      </w:r>
      <w:r w:rsidR="00146BF4" w:rsidRPr="00F54D33">
        <w:rPr>
          <w:rFonts w:ascii="Times New Roman" w:hAnsi="Times New Roman" w:cs="Times New Roman"/>
          <w:sz w:val="24"/>
          <w:szCs w:val="24"/>
        </w:rPr>
        <w:t>l</w:t>
      </w:r>
      <w:r w:rsidR="00F54D33" w:rsidRPr="00F54D33">
        <w:rPr>
          <w:rFonts w:ascii="Times New Roman" w:hAnsi="Times New Roman" w:cs="Times New Roman"/>
          <w:sz w:val="24"/>
          <w:szCs w:val="24"/>
        </w:rPr>
        <w:t xml:space="preserve">. </w:t>
      </w:r>
    </w:p>
    <w:p w:rsidR="00EC0841" w:rsidRPr="00C44877" w:rsidRDefault="00EC0841" w:rsidP="00C44877">
      <w:pPr>
        <w:pStyle w:val="Prrafodelista"/>
        <w:shd w:val="clear" w:color="auto" w:fill="FFFFFF"/>
        <w:spacing w:after="0" w:line="360" w:lineRule="auto"/>
        <w:ind w:left="0" w:firstLine="567"/>
        <w:jc w:val="both"/>
        <w:rPr>
          <w:rStyle w:val="Textoennegrita"/>
          <w:rFonts w:ascii="Times New Roman" w:hAnsi="Times New Roman" w:cs="Times New Roman"/>
          <w:sz w:val="24"/>
          <w:szCs w:val="24"/>
        </w:rPr>
        <w:sectPr w:rsidR="00EC0841" w:rsidRPr="00C44877" w:rsidSect="00317661">
          <w:pgSz w:w="11906" w:h="16838"/>
          <w:pgMar w:top="1701" w:right="1701" w:bottom="1701" w:left="2268" w:header="709" w:footer="709" w:gutter="0"/>
          <w:cols w:space="708"/>
          <w:docGrid w:linePitch="360"/>
        </w:sectPr>
      </w:pPr>
    </w:p>
    <w:p w:rsidR="008B69ED" w:rsidRDefault="008B69ED" w:rsidP="00386143">
      <w:pPr>
        <w:pStyle w:val="Prrafodelista"/>
        <w:shd w:val="clear" w:color="auto" w:fill="FFFFFF"/>
        <w:spacing w:after="0" w:line="360" w:lineRule="auto"/>
        <w:ind w:left="0"/>
        <w:jc w:val="center"/>
        <w:rPr>
          <w:rStyle w:val="Textoennegrita"/>
          <w:rFonts w:ascii="Times New Roman" w:hAnsi="Times New Roman" w:cs="Times New Roman"/>
          <w:sz w:val="24"/>
          <w:szCs w:val="24"/>
        </w:rPr>
      </w:pPr>
    </w:p>
    <w:p w:rsidR="00526469" w:rsidRDefault="00384CAB" w:rsidP="00386143">
      <w:pPr>
        <w:pStyle w:val="Prrafodelista"/>
        <w:shd w:val="clear" w:color="auto" w:fill="FFFFFF"/>
        <w:spacing w:after="0" w:line="360" w:lineRule="auto"/>
        <w:ind w:left="0"/>
        <w:jc w:val="center"/>
        <w:rPr>
          <w:rStyle w:val="Textoennegrita"/>
          <w:rFonts w:ascii="Times New Roman" w:hAnsi="Times New Roman" w:cs="Times New Roman"/>
          <w:sz w:val="24"/>
          <w:szCs w:val="24"/>
        </w:rPr>
      </w:pPr>
      <w:r w:rsidRPr="00C44877">
        <w:rPr>
          <w:rStyle w:val="Textoennegrita"/>
          <w:rFonts w:ascii="Times New Roman" w:hAnsi="Times New Roman" w:cs="Times New Roman"/>
          <w:sz w:val="24"/>
          <w:szCs w:val="24"/>
        </w:rPr>
        <w:t xml:space="preserve">CAPITULO III </w:t>
      </w:r>
    </w:p>
    <w:p w:rsidR="00821030" w:rsidRPr="00C44877" w:rsidRDefault="00821030" w:rsidP="00386143">
      <w:pPr>
        <w:pStyle w:val="Prrafodelista"/>
        <w:shd w:val="clear" w:color="auto" w:fill="FFFFFF"/>
        <w:spacing w:after="0" w:line="360" w:lineRule="auto"/>
        <w:ind w:left="0"/>
        <w:jc w:val="center"/>
        <w:rPr>
          <w:rStyle w:val="Textoennegrita"/>
          <w:rFonts w:ascii="Times New Roman" w:hAnsi="Times New Roman" w:cs="Times New Roman"/>
          <w:sz w:val="24"/>
          <w:szCs w:val="24"/>
        </w:rPr>
      </w:pPr>
    </w:p>
    <w:p w:rsidR="00384CAB" w:rsidRDefault="00384CAB" w:rsidP="00386143">
      <w:pPr>
        <w:spacing w:after="0" w:line="360" w:lineRule="auto"/>
        <w:jc w:val="center"/>
        <w:rPr>
          <w:rFonts w:ascii="Times New Roman" w:hAnsi="Times New Roman" w:cs="Times New Roman"/>
          <w:b/>
          <w:sz w:val="24"/>
          <w:szCs w:val="24"/>
        </w:rPr>
      </w:pPr>
      <w:r w:rsidRPr="00C44877">
        <w:rPr>
          <w:rFonts w:ascii="Times New Roman" w:hAnsi="Times New Roman" w:cs="Times New Roman"/>
          <w:b/>
          <w:sz w:val="24"/>
          <w:szCs w:val="24"/>
        </w:rPr>
        <w:t>MARCO METODOLOGICO</w:t>
      </w:r>
    </w:p>
    <w:p w:rsidR="00821030" w:rsidRPr="00C44877" w:rsidRDefault="00821030" w:rsidP="00C44877">
      <w:pPr>
        <w:spacing w:after="0" w:line="360" w:lineRule="auto"/>
        <w:ind w:firstLine="567"/>
        <w:jc w:val="center"/>
        <w:rPr>
          <w:rFonts w:ascii="Times New Roman" w:hAnsi="Times New Roman" w:cs="Times New Roman"/>
          <w:b/>
          <w:sz w:val="24"/>
          <w:szCs w:val="24"/>
        </w:rPr>
      </w:pPr>
    </w:p>
    <w:p w:rsidR="00FE3B4A" w:rsidRPr="00C44877" w:rsidRDefault="00FE3B4A" w:rsidP="00C44877">
      <w:pPr>
        <w:spacing w:after="0" w:line="360" w:lineRule="auto"/>
        <w:ind w:firstLine="567"/>
        <w:jc w:val="both"/>
        <w:rPr>
          <w:rFonts w:ascii="Times New Roman" w:hAnsi="Times New Roman" w:cs="Times New Roman"/>
          <w:sz w:val="24"/>
          <w:szCs w:val="24"/>
          <w:lang w:val="es-ES_tradnl"/>
        </w:rPr>
      </w:pPr>
      <w:r w:rsidRPr="00C44877">
        <w:rPr>
          <w:rFonts w:ascii="Times New Roman" w:hAnsi="Times New Roman" w:cs="Times New Roman"/>
          <w:sz w:val="24"/>
          <w:szCs w:val="24"/>
          <w:lang w:val="es-ES_tradnl"/>
        </w:rPr>
        <w:t>La metodología está referida al conjunto de procedimientos lógicos, técnicos y  operacionales implícitos en todo proceso de investigación, a fin de ponerlos de manifiesto y sistematizarlos; es decir, al camino o vía para llegar al objetivo general.</w:t>
      </w:r>
    </w:p>
    <w:p w:rsidR="00FE3B4A" w:rsidRPr="00C44877" w:rsidRDefault="00FE3B4A" w:rsidP="00C44877">
      <w:pPr>
        <w:spacing w:after="0" w:line="360" w:lineRule="auto"/>
        <w:ind w:firstLine="567"/>
        <w:jc w:val="both"/>
        <w:rPr>
          <w:rFonts w:ascii="Times New Roman" w:hAnsi="Times New Roman" w:cs="Times New Roman"/>
          <w:sz w:val="24"/>
          <w:szCs w:val="24"/>
          <w:lang w:val="es-ES_tradnl"/>
        </w:rPr>
      </w:pPr>
      <w:r w:rsidRPr="00C44877">
        <w:rPr>
          <w:rFonts w:ascii="Times New Roman" w:hAnsi="Times New Roman" w:cs="Times New Roman"/>
          <w:sz w:val="24"/>
          <w:szCs w:val="24"/>
          <w:lang w:val="es-ES_tradnl"/>
        </w:rPr>
        <w:t xml:space="preserve">En este sentido, </w:t>
      </w:r>
      <w:r w:rsidRPr="00C44877">
        <w:rPr>
          <w:rFonts w:ascii="Times New Roman" w:eastAsia="Calibri" w:hAnsi="Times New Roman" w:cs="Times New Roman"/>
          <w:sz w:val="24"/>
          <w:szCs w:val="24"/>
        </w:rPr>
        <w:t xml:space="preserve">Rojas, citado por Hernández y </w:t>
      </w:r>
      <w:r w:rsidR="00846D76" w:rsidRPr="00C44877">
        <w:rPr>
          <w:rFonts w:ascii="Times New Roman" w:eastAsia="Calibri" w:hAnsi="Times New Roman" w:cs="Times New Roman"/>
          <w:sz w:val="24"/>
          <w:szCs w:val="24"/>
        </w:rPr>
        <w:t xml:space="preserve">Otros </w:t>
      </w:r>
      <w:r w:rsidRPr="00C44877">
        <w:rPr>
          <w:rFonts w:ascii="Times New Roman" w:eastAsia="Calibri" w:hAnsi="Times New Roman" w:cs="Times New Roman"/>
          <w:sz w:val="24"/>
          <w:szCs w:val="24"/>
        </w:rPr>
        <w:t>(2009)</w:t>
      </w:r>
      <w:r w:rsidRPr="00C44877">
        <w:rPr>
          <w:rFonts w:ascii="Times New Roman" w:hAnsi="Times New Roman" w:cs="Times New Roman"/>
          <w:sz w:val="24"/>
          <w:szCs w:val="24"/>
          <w:lang w:val="es-ES_tradnl"/>
        </w:rPr>
        <w:t>considera</w:t>
      </w:r>
      <w:r w:rsidR="0074030D">
        <w:rPr>
          <w:rFonts w:ascii="Times New Roman" w:hAnsi="Times New Roman" w:cs="Times New Roman"/>
          <w:sz w:val="24"/>
          <w:szCs w:val="24"/>
          <w:lang w:val="es-ES_tradnl"/>
        </w:rPr>
        <w:t>n</w:t>
      </w:r>
      <w:r w:rsidRPr="00C44877">
        <w:rPr>
          <w:rFonts w:ascii="Times New Roman" w:hAnsi="Times New Roman" w:cs="Times New Roman"/>
          <w:sz w:val="24"/>
          <w:szCs w:val="24"/>
          <w:lang w:val="es-ES_tradnl"/>
        </w:rPr>
        <w:t xml:space="preserve"> que “la metodología de proyecto incluye el tipo o los tipos de investigación, nivel y diseño</w:t>
      </w:r>
      <w:r w:rsidR="000D4883" w:rsidRPr="00C44877">
        <w:rPr>
          <w:rFonts w:ascii="Times New Roman" w:hAnsi="Times New Roman" w:cs="Times New Roman"/>
          <w:sz w:val="24"/>
          <w:szCs w:val="24"/>
          <w:lang w:val="es-ES_tradnl"/>
        </w:rPr>
        <w:t xml:space="preserve">; </w:t>
      </w:r>
      <w:r w:rsidRPr="00C44877">
        <w:rPr>
          <w:rFonts w:ascii="Times New Roman" w:hAnsi="Times New Roman" w:cs="Times New Roman"/>
          <w:sz w:val="24"/>
          <w:szCs w:val="24"/>
          <w:lang w:val="es-ES_tradnl"/>
        </w:rPr>
        <w:t>así como también, los instrumentos que serán utilizados para llevar a cabo la indagación</w:t>
      </w:r>
      <w:r w:rsidR="000D4883" w:rsidRPr="00C44877">
        <w:rPr>
          <w:rFonts w:ascii="Times New Roman" w:hAnsi="Times New Roman" w:cs="Times New Roman"/>
          <w:sz w:val="24"/>
          <w:szCs w:val="24"/>
          <w:lang w:val="es-ES_tradnl"/>
        </w:rPr>
        <w:t>, por supuesto previamente habiendo avalado su validez y confiabilidad”</w:t>
      </w:r>
      <w:r w:rsidRPr="00C44877">
        <w:rPr>
          <w:rFonts w:ascii="Times New Roman" w:hAnsi="Times New Roman" w:cs="Times New Roman"/>
          <w:sz w:val="24"/>
          <w:szCs w:val="24"/>
          <w:lang w:val="es-ES_tradnl"/>
        </w:rPr>
        <w:t xml:space="preserve">. </w:t>
      </w:r>
      <w:r w:rsidR="000D4883" w:rsidRPr="00C44877">
        <w:rPr>
          <w:rFonts w:ascii="Times New Roman" w:hAnsi="Times New Roman" w:cs="Times New Roman"/>
          <w:sz w:val="24"/>
          <w:szCs w:val="24"/>
          <w:lang w:val="es-ES_tradnl"/>
        </w:rPr>
        <w:t xml:space="preserve">Dicho de otra manera es </w:t>
      </w:r>
      <w:r w:rsidRPr="00C44877">
        <w:rPr>
          <w:rFonts w:ascii="Times New Roman" w:hAnsi="Times New Roman" w:cs="Times New Roman"/>
          <w:sz w:val="24"/>
          <w:szCs w:val="24"/>
          <w:lang w:val="es-ES_tradnl"/>
        </w:rPr>
        <w:t xml:space="preserve">el “como” se realizará el estudio para </w:t>
      </w:r>
      <w:r w:rsidR="000D4883" w:rsidRPr="00C44877">
        <w:rPr>
          <w:rFonts w:ascii="Times New Roman" w:hAnsi="Times New Roman" w:cs="Times New Roman"/>
          <w:sz w:val="24"/>
          <w:szCs w:val="24"/>
          <w:lang w:val="es-ES_tradnl"/>
        </w:rPr>
        <w:t>re</w:t>
      </w:r>
      <w:r w:rsidR="001922EE" w:rsidRPr="00C44877">
        <w:rPr>
          <w:rFonts w:ascii="Times New Roman" w:hAnsi="Times New Roman" w:cs="Times New Roman"/>
          <w:sz w:val="24"/>
          <w:szCs w:val="24"/>
          <w:lang w:val="es-ES_tradnl"/>
        </w:rPr>
        <w:t xml:space="preserve">sponder al problema planteado orientados en los objetivos de dicha investigación.  </w:t>
      </w:r>
    </w:p>
    <w:p w:rsidR="001922EE" w:rsidRDefault="001922EE" w:rsidP="00C44877">
      <w:pPr>
        <w:spacing w:after="0" w:line="360" w:lineRule="auto"/>
        <w:ind w:firstLine="567"/>
        <w:jc w:val="both"/>
        <w:rPr>
          <w:rFonts w:ascii="Times New Roman" w:hAnsi="Times New Roman" w:cs="Times New Roman"/>
          <w:sz w:val="24"/>
          <w:szCs w:val="24"/>
        </w:rPr>
      </w:pPr>
      <w:r w:rsidRPr="00C44877">
        <w:rPr>
          <w:rFonts w:ascii="Times New Roman" w:hAnsi="Times New Roman" w:cs="Times New Roman"/>
          <w:sz w:val="24"/>
          <w:szCs w:val="24"/>
        </w:rPr>
        <w:t>El presente capítulo expone la metodología del trabajo, constituido por el tipo de investigación</w:t>
      </w:r>
      <w:r w:rsidR="00292C38" w:rsidRPr="00C44877">
        <w:rPr>
          <w:rFonts w:ascii="Times New Roman" w:hAnsi="Times New Roman" w:cs="Times New Roman"/>
          <w:sz w:val="24"/>
          <w:szCs w:val="24"/>
        </w:rPr>
        <w:t xml:space="preserve"> y su diseño, </w:t>
      </w:r>
      <w:r w:rsidRPr="00C44877">
        <w:rPr>
          <w:rFonts w:ascii="Times New Roman" w:hAnsi="Times New Roman" w:cs="Times New Roman"/>
          <w:sz w:val="24"/>
          <w:szCs w:val="24"/>
        </w:rPr>
        <w:t xml:space="preserve"> los instrumentos utilizados, la descripción de la población y la muestra, la validez y la confiabilidad del instrumento de recolección de la información.</w:t>
      </w:r>
    </w:p>
    <w:p w:rsidR="00821030" w:rsidRPr="00C44877" w:rsidRDefault="00821030" w:rsidP="00C44877">
      <w:pPr>
        <w:spacing w:after="0" w:line="360" w:lineRule="auto"/>
        <w:ind w:firstLine="567"/>
        <w:jc w:val="both"/>
        <w:rPr>
          <w:rFonts w:ascii="Times New Roman" w:hAnsi="Times New Roman" w:cs="Times New Roman"/>
          <w:sz w:val="24"/>
          <w:szCs w:val="24"/>
          <w:lang w:val="es-ES_tradnl"/>
        </w:rPr>
      </w:pPr>
    </w:p>
    <w:p w:rsidR="001922EE" w:rsidRDefault="001922EE" w:rsidP="00C44877">
      <w:pPr>
        <w:spacing w:after="0" w:line="360" w:lineRule="auto"/>
        <w:ind w:firstLine="567"/>
        <w:jc w:val="center"/>
        <w:rPr>
          <w:rFonts w:ascii="Times New Roman" w:hAnsi="Times New Roman" w:cs="Times New Roman"/>
          <w:b/>
          <w:sz w:val="24"/>
          <w:szCs w:val="24"/>
          <w:lang w:val="es-ES_tradnl"/>
        </w:rPr>
      </w:pPr>
      <w:r w:rsidRPr="00C44877">
        <w:rPr>
          <w:rFonts w:ascii="Times New Roman" w:hAnsi="Times New Roman" w:cs="Times New Roman"/>
          <w:b/>
          <w:sz w:val="24"/>
          <w:szCs w:val="24"/>
          <w:lang w:val="es-ES_tradnl"/>
        </w:rPr>
        <w:t>Tipo de Investigación:</w:t>
      </w:r>
    </w:p>
    <w:p w:rsidR="00821030" w:rsidRPr="00C44877" w:rsidRDefault="00821030" w:rsidP="00C44877">
      <w:pPr>
        <w:spacing w:after="0" w:line="360" w:lineRule="auto"/>
        <w:ind w:firstLine="567"/>
        <w:jc w:val="center"/>
        <w:rPr>
          <w:rFonts w:ascii="Times New Roman" w:hAnsi="Times New Roman" w:cs="Times New Roman"/>
          <w:b/>
          <w:sz w:val="24"/>
          <w:szCs w:val="24"/>
          <w:lang w:val="es-ES_tradnl"/>
        </w:rPr>
      </w:pPr>
    </w:p>
    <w:p w:rsidR="001922EE" w:rsidRPr="00C44877" w:rsidRDefault="001922EE" w:rsidP="00C44877">
      <w:pPr>
        <w:spacing w:after="0" w:line="360" w:lineRule="auto"/>
        <w:ind w:firstLine="567"/>
        <w:jc w:val="both"/>
        <w:rPr>
          <w:rFonts w:ascii="Times New Roman" w:hAnsi="Times New Roman" w:cs="Times New Roman"/>
          <w:sz w:val="24"/>
          <w:szCs w:val="24"/>
        </w:rPr>
      </w:pPr>
      <w:r w:rsidRPr="00C44877">
        <w:rPr>
          <w:rFonts w:ascii="Times New Roman" w:hAnsi="Times New Roman" w:cs="Times New Roman"/>
          <w:sz w:val="24"/>
          <w:szCs w:val="24"/>
        </w:rPr>
        <w:t>La presen</w:t>
      </w:r>
      <w:r w:rsidR="00846D76" w:rsidRPr="00C44877">
        <w:rPr>
          <w:rFonts w:ascii="Times New Roman" w:hAnsi="Times New Roman" w:cs="Times New Roman"/>
          <w:sz w:val="24"/>
          <w:szCs w:val="24"/>
        </w:rPr>
        <w:t>te investigación se desarrolló</w:t>
      </w:r>
      <w:r w:rsidRPr="00C44877">
        <w:rPr>
          <w:rFonts w:ascii="Times New Roman" w:hAnsi="Times New Roman" w:cs="Times New Roman"/>
          <w:sz w:val="24"/>
          <w:szCs w:val="24"/>
        </w:rPr>
        <w:t xml:space="preserve"> bajo un estudio Descriptivo, de Campo; la cual se  limita a observar y describir los fenómenos; </w:t>
      </w:r>
      <w:r w:rsidR="00655518" w:rsidRPr="00C44877">
        <w:rPr>
          <w:rFonts w:ascii="Times New Roman" w:eastAsia="Calibri" w:hAnsi="Times New Roman" w:cs="Times New Roman"/>
          <w:sz w:val="24"/>
          <w:szCs w:val="24"/>
        </w:rPr>
        <w:t xml:space="preserve">Hernández y </w:t>
      </w:r>
      <w:r w:rsidR="00846D76" w:rsidRPr="00C44877">
        <w:rPr>
          <w:rFonts w:ascii="Times New Roman" w:eastAsia="Calibri" w:hAnsi="Times New Roman" w:cs="Times New Roman"/>
          <w:sz w:val="24"/>
          <w:szCs w:val="24"/>
        </w:rPr>
        <w:t>Otros</w:t>
      </w:r>
      <w:r w:rsidR="00655518" w:rsidRPr="00C44877">
        <w:rPr>
          <w:rFonts w:ascii="Times New Roman" w:eastAsia="Calibri" w:hAnsi="Times New Roman" w:cs="Times New Roman"/>
          <w:sz w:val="24"/>
          <w:szCs w:val="24"/>
        </w:rPr>
        <w:t xml:space="preserve"> (2009)</w:t>
      </w:r>
      <w:r w:rsidRPr="00C44877">
        <w:rPr>
          <w:rFonts w:ascii="Times New Roman" w:hAnsi="Times New Roman" w:cs="Times New Roman"/>
          <w:sz w:val="24"/>
          <w:szCs w:val="24"/>
          <w:lang w:val="es-ES_tradnl"/>
        </w:rPr>
        <w:t xml:space="preserve"> argumenta</w:t>
      </w:r>
      <w:r w:rsidRPr="00C44877">
        <w:rPr>
          <w:rFonts w:ascii="Times New Roman" w:hAnsi="Times New Roman" w:cs="Times New Roman"/>
          <w:sz w:val="24"/>
          <w:szCs w:val="24"/>
        </w:rPr>
        <w:t xml:space="preserve">  “esta investigación consiste en la caracterización de un hecho o fenómeno para establecer su estructura o comportamiento, con una forma de investigación que permite</w:t>
      </w:r>
      <w:r w:rsidR="003937DE">
        <w:rPr>
          <w:rFonts w:ascii="Times New Roman" w:hAnsi="Times New Roman" w:cs="Times New Roman"/>
          <w:sz w:val="24"/>
          <w:szCs w:val="24"/>
        </w:rPr>
        <w:t xml:space="preserve"> </w:t>
      </w:r>
      <w:r w:rsidRPr="00C44877">
        <w:rPr>
          <w:rFonts w:ascii="Times New Roman" w:hAnsi="Times New Roman" w:cs="Times New Roman"/>
          <w:sz w:val="24"/>
          <w:szCs w:val="24"/>
        </w:rPr>
        <w:t xml:space="preserve">recolectar la información  directamente de la realidad donde ocurren los hechos, sin manipular o controlar variable alguna.” </w:t>
      </w:r>
      <w:r w:rsidR="000806DB" w:rsidRPr="00C44877">
        <w:rPr>
          <w:rFonts w:ascii="Times New Roman" w:hAnsi="Times New Roman" w:cs="Times New Roman"/>
          <w:sz w:val="24"/>
          <w:szCs w:val="24"/>
        </w:rPr>
        <w:t>(pág. 47)</w:t>
      </w:r>
    </w:p>
    <w:p w:rsidR="001922EE" w:rsidRDefault="001922EE" w:rsidP="00C44877">
      <w:pPr>
        <w:spacing w:after="0" w:line="360" w:lineRule="auto"/>
        <w:ind w:firstLine="567"/>
        <w:jc w:val="both"/>
        <w:rPr>
          <w:rFonts w:ascii="Times New Roman" w:hAnsi="Times New Roman" w:cs="Times New Roman"/>
          <w:sz w:val="24"/>
          <w:szCs w:val="24"/>
        </w:rPr>
      </w:pPr>
      <w:r w:rsidRPr="00C44877">
        <w:rPr>
          <w:rFonts w:ascii="Times New Roman" w:hAnsi="Times New Roman" w:cs="Times New Roman"/>
          <w:sz w:val="24"/>
          <w:szCs w:val="24"/>
        </w:rPr>
        <w:t xml:space="preserve">En esta investigación se </w:t>
      </w:r>
      <w:r w:rsidR="00227F17" w:rsidRPr="00C44877">
        <w:rPr>
          <w:rFonts w:ascii="Times New Roman" w:hAnsi="Times New Roman" w:cs="Times New Roman"/>
          <w:sz w:val="24"/>
          <w:szCs w:val="24"/>
        </w:rPr>
        <w:t xml:space="preserve">determinó </w:t>
      </w:r>
      <w:r w:rsidRPr="00C44877">
        <w:rPr>
          <w:rFonts w:ascii="Times New Roman" w:hAnsi="Times New Roman" w:cs="Times New Roman"/>
          <w:sz w:val="24"/>
          <w:szCs w:val="24"/>
        </w:rPr>
        <w:t xml:space="preserve">la importancia que tiene la </w:t>
      </w:r>
      <w:r w:rsidR="005E2DA9" w:rsidRPr="00C44877">
        <w:rPr>
          <w:rFonts w:ascii="Times New Roman" w:hAnsi="Times New Roman" w:cs="Times New Roman"/>
          <w:sz w:val="24"/>
          <w:szCs w:val="24"/>
        </w:rPr>
        <w:t>incorporación de la Recreación como Estrategia Motivadora para estimular la Disminución del sobre Peso en los Escolares</w:t>
      </w:r>
      <w:r w:rsidRPr="00C44877">
        <w:rPr>
          <w:rFonts w:ascii="Times New Roman" w:hAnsi="Times New Roman" w:cs="Times New Roman"/>
          <w:sz w:val="24"/>
          <w:szCs w:val="24"/>
        </w:rPr>
        <w:t xml:space="preserve">, de esta manera, se presenta la  </w:t>
      </w:r>
      <w:r w:rsidRPr="00C44877">
        <w:rPr>
          <w:rFonts w:ascii="Times New Roman" w:hAnsi="Times New Roman" w:cs="Times New Roman"/>
          <w:sz w:val="24"/>
          <w:szCs w:val="24"/>
          <w:lang w:eastAsia="es-ES"/>
        </w:rPr>
        <w:t xml:space="preserve">Propuesta de </w:t>
      </w:r>
      <w:r w:rsidR="00D52C57" w:rsidRPr="00C44877">
        <w:rPr>
          <w:rFonts w:ascii="Times New Roman" w:hAnsi="Times New Roman" w:cs="Times New Roman"/>
          <w:sz w:val="24"/>
          <w:szCs w:val="24"/>
          <w:lang w:eastAsia="es-ES"/>
        </w:rPr>
        <w:t xml:space="preserve">una serie </w:t>
      </w:r>
      <w:r w:rsidR="00D52C57" w:rsidRPr="00C44877">
        <w:rPr>
          <w:rFonts w:ascii="Times New Roman" w:hAnsi="Times New Roman" w:cs="Times New Roman"/>
          <w:sz w:val="24"/>
          <w:szCs w:val="24"/>
          <w:lang w:eastAsia="es-ES"/>
        </w:rPr>
        <w:lastRenderedPageBreak/>
        <w:t xml:space="preserve">de Juegos y Dinámicas en la Asignatura Educación Física Deporte y Recreación  </w:t>
      </w:r>
      <w:r w:rsidR="00476DA1" w:rsidRPr="00C44877">
        <w:rPr>
          <w:rFonts w:ascii="Times New Roman" w:hAnsi="Times New Roman" w:cs="Times New Roman"/>
          <w:sz w:val="24"/>
          <w:szCs w:val="24"/>
          <w:lang w:eastAsia="es-ES"/>
        </w:rPr>
        <w:t xml:space="preserve">del 2do año Sección </w:t>
      </w:r>
      <w:r w:rsidR="00476DA1" w:rsidRPr="00C44877">
        <w:rPr>
          <w:rFonts w:ascii="Times New Roman" w:hAnsi="Times New Roman" w:cs="Times New Roman"/>
          <w:sz w:val="24"/>
          <w:szCs w:val="24"/>
        </w:rPr>
        <w:t>“</w:t>
      </w:r>
      <w:r w:rsidR="00476DA1" w:rsidRPr="00C44877">
        <w:rPr>
          <w:rFonts w:ascii="Times New Roman" w:hAnsi="Times New Roman" w:cs="Times New Roman"/>
          <w:sz w:val="24"/>
          <w:szCs w:val="24"/>
          <w:lang w:eastAsia="es-ES"/>
        </w:rPr>
        <w:t>E</w:t>
      </w:r>
      <w:r w:rsidR="00476DA1" w:rsidRPr="00C44877">
        <w:rPr>
          <w:rFonts w:ascii="Times New Roman" w:hAnsi="Times New Roman" w:cs="Times New Roman"/>
          <w:sz w:val="24"/>
          <w:szCs w:val="24"/>
        </w:rPr>
        <w:t xml:space="preserve">” </w:t>
      </w:r>
      <w:r w:rsidR="00D52C57" w:rsidRPr="00C44877">
        <w:rPr>
          <w:rFonts w:ascii="Times New Roman" w:hAnsi="Times New Roman" w:cs="Times New Roman"/>
          <w:sz w:val="24"/>
          <w:szCs w:val="24"/>
        </w:rPr>
        <w:t>en la U.E. “Antonio MinguetLetteron”</w:t>
      </w:r>
    </w:p>
    <w:p w:rsidR="00821030" w:rsidRPr="00C44877" w:rsidRDefault="00821030" w:rsidP="00C44877">
      <w:pPr>
        <w:spacing w:after="0" w:line="360" w:lineRule="auto"/>
        <w:ind w:firstLine="567"/>
        <w:jc w:val="both"/>
        <w:rPr>
          <w:rFonts w:ascii="Times New Roman" w:hAnsi="Times New Roman" w:cs="Times New Roman"/>
          <w:sz w:val="24"/>
          <w:szCs w:val="24"/>
          <w:lang w:eastAsia="es-ES"/>
        </w:rPr>
      </w:pPr>
    </w:p>
    <w:p w:rsidR="001922EE" w:rsidRDefault="001922EE" w:rsidP="00C44877">
      <w:pPr>
        <w:spacing w:after="0" w:line="36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Diseño de Investigación:</w:t>
      </w:r>
    </w:p>
    <w:p w:rsidR="00F66E58" w:rsidRPr="00C44877" w:rsidRDefault="00F66E58" w:rsidP="00C44877">
      <w:pPr>
        <w:spacing w:after="0" w:line="360" w:lineRule="auto"/>
        <w:ind w:firstLine="567"/>
        <w:jc w:val="center"/>
        <w:rPr>
          <w:rFonts w:ascii="Times New Roman" w:hAnsi="Times New Roman" w:cs="Times New Roman"/>
          <w:b/>
          <w:sz w:val="24"/>
          <w:szCs w:val="24"/>
        </w:rPr>
      </w:pPr>
    </w:p>
    <w:p w:rsidR="001922EE" w:rsidRPr="00C44877" w:rsidRDefault="000806DB" w:rsidP="00C44877">
      <w:pPr>
        <w:spacing w:after="0" w:line="360" w:lineRule="auto"/>
        <w:ind w:firstLine="567"/>
        <w:jc w:val="both"/>
        <w:rPr>
          <w:rFonts w:ascii="Times New Roman" w:hAnsi="Times New Roman" w:cs="Times New Roman"/>
          <w:b/>
          <w:sz w:val="24"/>
          <w:szCs w:val="24"/>
        </w:rPr>
      </w:pPr>
      <w:r w:rsidRPr="00C44877">
        <w:rPr>
          <w:rFonts w:ascii="Times New Roman" w:hAnsi="Times New Roman" w:cs="Times New Roman"/>
          <w:sz w:val="24"/>
          <w:szCs w:val="24"/>
        </w:rPr>
        <w:t xml:space="preserve">El estudio se apoyó en una Investigación Documental, la cual a juicio de </w:t>
      </w:r>
      <w:r w:rsidRPr="00C44877">
        <w:rPr>
          <w:rFonts w:ascii="Times New Roman" w:eastAsia="Calibri" w:hAnsi="Times New Roman" w:cs="Times New Roman"/>
          <w:sz w:val="24"/>
          <w:szCs w:val="24"/>
        </w:rPr>
        <w:t xml:space="preserve">Hernández y </w:t>
      </w:r>
      <w:r w:rsidR="00846D76" w:rsidRPr="00C44877">
        <w:rPr>
          <w:rFonts w:ascii="Times New Roman" w:eastAsia="Calibri" w:hAnsi="Times New Roman" w:cs="Times New Roman"/>
          <w:sz w:val="24"/>
          <w:szCs w:val="24"/>
        </w:rPr>
        <w:t>Otros</w:t>
      </w:r>
      <w:r w:rsidRPr="00C44877">
        <w:rPr>
          <w:rFonts w:ascii="Times New Roman" w:eastAsia="Calibri" w:hAnsi="Times New Roman" w:cs="Times New Roman"/>
          <w:sz w:val="24"/>
          <w:szCs w:val="24"/>
        </w:rPr>
        <w:t xml:space="preserve"> (2009</w:t>
      </w:r>
      <w:r w:rsidR="00846D76" w:rsidRPr="00C44877">
        <w:rPr>
          <w:rFonts w:ascii="Times New Roman" w:eastAsia="Calibri" w:hAnsi="Times New Roman" w:cs="Times New Roman"/>
          <w:sz w:val="24"/>
          <w:szCs w:val="24"/>
        </w:rPr>
        <w:t>)</w:t>
      </w:r>
      <w:r w:rsidR="00846D76" w:rsidRPr="00C44877">
        <w:rPr>
          <w:rFonts w:ascii="Times New Roman" w:hAnsi="Times New Roman" w:cs="Times New Roman"/>
          <w:sz w:val="24"/>
          <w:szCs w:val="24"/>
        </w:rPr>
        <w:t xml:space="preserve"> se</w:t>
      </w:r>
      <w:r w:rsidRPr="00C44877">
        <w:rPr>
          <w:rFonts w:ascii="Times New Roman" w:hAnsi="Times New Roman" w:cs="Times New Roman"/>
          <w:sz w:val="24"/>
          <w:szCs w:val="24"/>
        </w:rPr>
        <w:t xml:space="preserve"> basa en “la obtención y análisis de datos provenientes de documentos” (pág. 47); en este caso particular, y para poder aplicar los postulados teóricos encontrados en la revisión documental; l</w:t>
      </w:r>
      <w:r w:rsidR="001922EE" w:rsidRPr="00C44877">
        <w:rPr>
          <w:rFonts w:ascii="Times New Roman" w:hAnsi="Times New Roman" w:cs="Times New Roman"/>
          <w:sz w:val="24"/>
          <w:szCs w:val="24"/>
        </w:rPr>
        <w:t>a presente investigación se realizó bajo los siguientes pasos:</w:t>
      </w:r>
    </w:p>
    <w:p w:rsidR="001922EE" w:rsidRPr="00C44877" w:rsidRDefault="000E6278" w:rsidP="00C44877">
      <w:pPr>
        <w:pStyle w:val="Prrafodelista1"/>
        <w:spacing w:after="0" w:line="360" w:lineRule="auto"/>
        <w:ind w:left="0" w:firstLine="567"/>
        <w:jc w:val="both"/>
        <w:rPr>
          <w:rFonts w:ascii="Times New Roman" w:hAnsi="Times New Roman"/>
          <w:sz w:val="24"/>
          <w:szCs w:val="24"/>
          <w:highlight w:val="green"/>
        </w:rPr>
      </w:pPr>
      <w:r w:rsidRPr="00C44877">
        <w:rPr>
          <w:rFonts w:ascii="Times New Roman" w:hAnsi="Times New Roman"/>
          <w:b/>
          <w:sz w:val="24"/>
          <w:szCs w:val="24"/>
        </w:rPr>
        <w:t xml:space="preserve">1. </w:t>
      </w:r>
      <w:r w:rsidR="00846D76" w:rsidRPr="00C44877">
        <w:rPr>
          <w:rFonts w:ascii="Times New Roman" w:hAnsi="Times New Roman"/>
          <w:b/>
          <w:sz w:val="24"/>
          <w:szCs w:val="24"/>
        </w:rPr>
        <w:t>Diagnóstico:</w:t>
      </w:r>
      <w:r w:rsidR="00846D76" w:rsidRPr="00C44877">
        <w:rPr>
          <w:rFonts w:ascii="Times New Roman" w:hAnsi="Times New Roman"/>
          <w:sz w:val="24"/>
          <w:szCs w:val="24"/>
        </w:rPr>
        <w:t xml:space="preserve"> este</w:t>
      </w:r>
      <w:r w:rsidR="001922EE" w:rsidRPr="00C44877">
        <w:rPr>
          <w:rFonts w:ascii="Times New Roman" w:hAnsi="Times New Roman"/>
          <w:sz w:val="24"/>
          <w:szCs w:val="24"/>
        </w:rPr>
        <w:t xml:space="preserve"> proceso se llevó a cabo durante los meses de </w:t>
      </w:r>
      <w:r w:rsidR="00261779" w:rsidRPr="00C44877">
        <w:rPr>
          <w:rFonts w:ascii="Times New Roman" w:hAnsi="Times New Roman"/>
          <w:sz w:val="24"/>
          <w:szCs w:val="24"/>
        </w:rPr>
        <w:t>Noviembre</w:t>
      </w:r>
      <w:r w:rsidR="001922EE" w:rsidRPr="00C44877">
        <w:rPr>
          <w:rFonts w:ascii="Times New Roman" w:hAnsi="Times New Roman"/>
          <w:sz w:val="24"/>
          <w:szCs w:val="24"/>
        </w:rPr>
        <w:t xml:space="preserve"> y </w:t>
      </w:r>
      <w:r w:rsidR="00261779" w:rsidRPr="00C44877">
        <w:rPr>
          <w:rFonts w:ascii="Times New Roman" w:hAnsi="Times New Roman"/>
          <w:sz w:val="24"/>
          <w:szCs w:val="24"/>
        </w:rPr>
        <w:t>Diciembre del año 2014</w:t>
      </w:r>
      <w:r w:rsidR="001922EE" w:rsidRPr="00C44877">
        <w:rPr>
          <w:rFonts w:ascii="Times New Roman" w:hAnsi="Times New Roman"/>
          <w:sz w:val="24"/>
          <w:szCs w:val="24"/>
        </w:rPr>
        <w:t xml:space="preserve"> en la </w:t>
      </w:r>
      <w:r w:rsidR="00261779" w:rsidRPr="00C44877">
        <w:rPr>
          <w:rFonts w:ascii="Times New Roman" w:hAnsi="Times New Roman"/>
          <w:sz w:val="24"/>
          <w:szCs w:val="24"/>
        </w:rPr>
        <w:t>U.E. “Antonio MinguetLetteron” específicamente en la Asignatura Educación Física Deporte y Recreación  del 2do año Sección “</w:t>
      </w:r>
      <w:r w:rsidR="00DB2E91" w:rsidRPr="00C44877">
        <w:rPr>
          <w:rFonts w:ascii="Times New Roman" w:hAnsi="Times New Roman"/>
          <w:sz w:val="24"/>
          <w:szCs w:val="24"/>
        </w:rPr>
        <w:t>E”; posteriormente</w:t>
      </w:r>
      <w:r w:rsidR="0065507B" w:rsidRPr="00C44877">
        <w:rPr>
          <w:rFonts w:ascii="Times New Roman" w:hAnsi="Times New Roman"/>
          <w:sz w:val="24"/>
          <w:szCs w:val="24"/>
        </w:rPr>
        <w:t>a esta</w:t>
      </w:r>
      <w:r w:rsidR="001922EE" w:rsidRPr="00C44877">
        <w:rPr>
          <w:rFonts w:ascii="Times New Roman" w:hAnsi="Times New Roman"/>
          <w:sz w:val="24"/>
          <w:szCs w:val="24"/>
        </w:rPr>
        <w:t xml:space="preserve"> fase de observación,</w:t>
      </w:r>
      <w:r w:rsidR="0065507B" w:rsidRPr="00C44877">
        <w:rPr>
          <w:rFonts w:ascii="Times New Roman" w:hAnsi="Times New Roman"/>
          <w:sz w:val="24"/>
          <w:szCs w:val="24"/>
        </w:rPr>
        <w:t xml:space="preserve"> se </w:t>
      </w:r>
      <w:r w:rsidR="00DB2E91" w:rsidRPr="00C44877">
        <w:rPr>
          <w:rFonts w:ascii="Times New Roman" w:hAnsi="Times New Roman"/>
          <w:sz w:val="24"/>
          <w:szCs w:val="24"/>
        </w:rPr>
        <w:t>determinó</w:t>
      </w:r>
      <w:r w:rsidR="0065507B" w:rsidRPr="00C44877">
        <w:rPr>
          <w:rFonts w:ascii="Times New Roman" w:hAnsi="Times New Roman"/>
          <w:sz w:val="24"/>
          <w:szCs w:val="24"/>
        </w:rPr>
        <w:t xml:space="preserve"> la ausencia de estrategias que motivaran a los jóvenes a participar en dicha clase,</w:t>
      </w:r>
      <w:r w:rsidRPr="00C44877">
        <w:rPr>
          <w:rFonts w:ascii="Times New Roman" w:hAnsi="Times New Roman"/>
          <w:sz w:val="24"/>
          <w:szCs w:val="24"/>
        </w:rPr>
        <w:t xml:space="preserve"> haciendo posible el sedentarismo en ellos y por ende la adquisición de sobre peso.</w:t>
      </w:r>
      <w:r w:rsidR="001922EE" w:rsidRPr="00C44877">
        <w:rPr>
          <w:rFonts w:ascii="Times New Roman" w:hAnsi="Times New Roman"/>
          <w:sz w:val="24"/>
          <w:szCs w:val="24"/>
        </w:rPr>
        <w:t xml:space="preserve"> De acuerdo a lo observado, se consideró necesario atender esas deficiencias que generan un divorcio entre lo contemplado en el Sistema Educativo y la praxis docente a fin de mejorar el </w:t>
      </w:r>
      <w:r w:rsidRPr="00C44877">
        <w:rPr>
          <w:rFonts w:ascii="Times New Roman" w:hAnsi="Times New Roman"/>
          <w:sz w:val="24"/>
          <w:szCs w:val="24"/>
        </w:rPr>
        <w:t xml:space="preserve">la calidad de vida de los </w:t>
      </w:r>
      <w:r w:rsidR="006F32F1" w:rsidRPr="00C44877">
        <w:rPr>
          <w:rFonts w:ascii="Times New Roman" w:hAnsi="Times New Roman"/>
          <w:sz w:val="24"/>
          <w:szCs w:val="24"/>
        </w:rPr>
        <w:t>jóvenes</w:t>
      </w:r>
      <w:r w:rsidR="001922EE" w:rsidRPr="00C44877">
        <w:rPr>
          <w:rFonts w:ascii="Times New Roman" w:hAnsi="Times New Roman"/>
          <w:sz w:val="24"/>
          <w:szCs w:val="24"/>
        </w:rPr>
        <w:t xml:space="preserve"> y facilitar a los docentes una guía para retomar, involucrarse o replantearse la misión de la Formación Integral del ciudadano de la actualidad. </w:t>
      </w:r>
    </w:p>
    <w:p w:rsidR="001922EE" w:rsidRPr="00C44877" w:rsidRDefault="001922EE" w:rsidP="00C44877">
      <w:pPr>
        <w:spacing w:after="0" w:line="360" w:lineRule="auto"/>
        <w:ind w:firstLine="567"/>
        <w:jc w:val="both"/>
        <w:rPr>
          <w:rFonts w:ascii="Times New Roman" w:hAnsi="Times New Roman" w:cs="Times New Roman"/>
          <w:b/>
          <w:sz w:val="24"/>
          <w:szCs w:val="24"/>
        </w:rPr>
      </w:pPr>
      <w:r w:rsidRPr="00C44877">
        <w:rPr>
          <w:rFonts w:ascii="Times New Roman" w:hAnsi="Times New Roman" w:cs="Times New Roman"/>
          <w:b/>
          <w:sz w:val="24"/>
          <w:szCs w:val="24"/>
        </w:rPr>
        <w:t>2.  Determinación:</w:t>
      </w:r>
      <w:r w:rsidRPr="00C44877">
        <w:rPr>
          <w:rFonts w:ascii="Times New Roman" w:hAnsi="Times New Roman" w:cs="Times New Roman"/>
          <w:sz w:val="24"/>
          <w:szCs w:val="24"/>
        </w:rPr>
        <w:t xml:space="preserve"> Se </w:t>
      </w:r>
      <w:r w:rsidR="00DB2E91" w:rsidRPr="00C44877">
        <w:rPr>
          <w:rFonts w:ascii="Times New Roman" w:hAnsi="Times New Roman" w:cs="Times New Roman"/>
          <w:sz w:val="24"/>
          <w:szCs w:val="24"/>
        </w:rPr>
        <w:t>propuso</w:t>
      </w:r>
      <w:r w:rsidR="003C78A3" w:rsidRPr="00C44877">
        <w:rPr>
          <w:rFonts w:ascii="Times New Roman" w:hAnsi="Times New Roman" w:cs="Times New Roman"/>
          <w:sz w:val="24"/>
          <w:szCs w:val="24"/>
          <w:lang w:eastAsia="es-ES"/>
        </w:rPr>
        <w:t xml:space="preserve">la </w:t>
      </w:r>
      <w:r w:rsidR="00DB2E91" w:rsidRPr="00C44877">
        <w:rPr>
          <w:rFonts w:ascii="Times New Roman" w:hAnsi="Times New Roman" w:cs="Times New Roman"/>
          <w:sz w:val="24"/>
          <w:szCs w:val="24"/>
          <w:lang w:eastAsia="es-ES"/>
        </w:rPr>
        <w:t>Recreación</w:t>
      </w:r>
      <w:r w:rsidR="003C78A3" w:rsidRPr="00C44877">
        <w:rPr>
          <w:rFonts w:ascii="Times New Roman" w:hAnsi="Times New Roman" w:cs="Times New Roman"/>
          <w:sz w:val="24"/>
          <w:szCs w:val="24"/>
          <w:lang w:eastAsia="es-ES"/>
        </w:rPr>
        <w:t xml:space="preserve"> como estrategia Motivadora para Estimular la </w:t>
      </w:r>
      <w:r w:rsidR="00DB2E91" w:rsidRPr="00C44877">
        <w:rPr>
          <w:rFonts w:ascii="Times New Roman" w:hAnsi="Times New Roman" w:cs="Times New Roman"/>
          <w:sz w:val="24"/>
          <w:szCs w:val="24"/>
          <w:lang w:eastAsia="es-ES"/>
        </w:rPr>
        <w:t>Disminución</w:t>
      </w:r>
      <w:r w:rsidR="003C78A3" w:rsidRPr="00C44877">
        <w:rPr>
          <w:rFonts w:ascii="Times New Roman" w:hAnsi="Times New Roman" w:cs="Times New Roman"/>
          <w:sz w:val="24"/>
          <w:szCs w:val="24"/>
          <w:lang w:eastAsia="es-ES"/>
        </w:rPr>
        <w:t xml:space="preserve"> del Sobre Peso en los Escolares de la U.E. </w:t>
      </w:r>
      <w:r w:rsidRPr="00C44877">
        <w:rPr>
          <w:rFonts w:ascii="Times New Roman" w:hAnsi="Times New Roman" w:cs="Times New Roman"/>
          <w:sz w:val="24"/>
          <w:szCs w:val="24"/>
        </w:rPr>
        <w:t>“</w:t>
      </w:r>
      <w:r w:rsidR="003C78A3" w:rsidRPr="00C44877">
        <w:rPr>
          <w:rFonts w:ascii="Times New Roman" w:hAnsi="Times New Roman" w:cs="Times New Roman"/>
          <w:sz w:val="24"/>
          <w:szCs w:val="24"/>
        </w:rPr>
        <w:t>Antonio MinguetLetteron</w:t>
      </w:r>
      <w:r w:rsidRPr="00C44877">
        <w:rPr>
          <w:rFonts w:ascii="Times New Roman" w:hAnsi="Times New Roman" w:cs="Times New Roman"/>
          <w:sz w:val="24"/>
          <w:szCs w:val="24"/>
        </w:rPr>
        <w:t>” del Munic</w:t>
      </w:r>
      <w:r w:rsidR="00DB2E91" w:rsidRPr="00C44877">
        <w:rPr>
          <w:rFonts w:ascii="Times New Roman" w:hAnsi="Times New Roman" w:cs="Times New Roman"/>
          <w:sz w:val="24"/>
          <w:szCs w:val="24"/>
        </w:rPr>
        <w:t>ipio Carlos Arvelo y se evaluó</w:t>
      </w:r>
      <w:r w:rsidRPr="00C44877">
        <w:rPr>
          <w:rFonts w:ascii="Times New Roman" w:hAnsi="Times New Roman" w:cs="Times New Roman"/>
          <w:sz w:val="24"/>
          <w:szCs w:val="24"/>
        </w:rPr>
        <w:t xml:space="preserve"> la posibilidad de su implementación, ya que estará inclinado hacia el desarrollo</w:t>
      </w:r>
      <w:r w:rsidR="007A2704" w:rsidRPr="00C44877">
        <w:rPr>
          <w:rFonts w:ascii="Times New Roman" w:hAnsi="Times New Roman" w:cs="Times New Roman"/>
          <w:sz w:val="24"/>
          <w:szCs w:val="24"/>
        </w:rPr>
        <w:t xml:space="preserve"> de</w:t>
      </w:r>
      <w:r w:rsidRPr="00C44877">
        <w:rPr>
          <w:rFonts w:ascii="Times New Roman" w:hAnsi="Times New Roman" w:cs="Times New Roman"/>
          <w:sz w:val="24"/>
          <w:szCs w:val="24"/>
        </w:rPr>
        <w:t xml:space="preserve"> aptitudes, habilidades, destrezas y hábitos </w:t>
      </w:r>
      <w:r w:rsidR="007A2704" w:rsidRPr="00C44877">
        <w:rPr>
          <w:rFonts w:ascii="Times New Roman" w:hAnsi="Times New Roman" w:cs="Times New Roman"/>
          <w:sz w:val="24"/>
          <w:szCs w:val="24"/>
        </w:rPr>
        <w:t xml:space="preserve">deportivos que ayuden a los jóvenes de </w:t>
      </w:r>
      <w:r w:rsidRPr="00C44877">
        <w:rPr>
          <w:rFonts w:ascii="Times New Roman" w:hAnsi="Times New Roman" w:cs="Times New Roman"/>
          <w:sz w:val="24"/>
          <w:szCs w:val="24"/>
        </w:rPr>
        <w:t xml:space="preserve">dicha institución a valorar </w:t>
      </w:r>
      <w:r w:rsidR="007A2704" w:rsidRPr="00C44877">
        <w:rPr>
          <w:rFonts w:ascii="Times New Roman" w:hAnsi="Times New Roman" w:cs="Times New Roman"/>
          <w:sz w:val="24"/>
          <w:szCs w:val="24"/>
        </w:rPr>
        <w:t>la práctica de esta actividad</w:t>
      </w:r>
      <w:r w:rsidRPr="00C44877">
        <w:rPr>
          <w:rFonts w:ascii="Times New Roman" w:hAnsi="Times New Roman" w:cs="Times New Roman"/>
          <w:sz w:val="24"/>
          <w:szCs w:val="24"/>
        </w:rPr>
        <w:t xml:space="preserve"> como la herramienta que les proporcionara una mejor calidad de vida</w:t>
      </w:r>
      <w:r w:rsidR="006203C2" w:rsidRPr="00C44877">
        <w:rPr>
          <w:rFonts w:ascii="Times New Roman" w:hAnsi="Times New Roman" w:cs="Times New Roman"/>
          <w:sz w:val="24"/>
          <w:szCs w:val="24"/>
        </w:rPr>
        <w:t xml:space="preserve"> y estado de ánimo</w:t>
      </w:r>
      <w:r w:rsidRPr="00C44877">
        <w:rPr>
          <w:rFonts w:ascii="Times New Roman" w:hAnsi="Times New Roman" w:cs="Times New Roman"/>
          <w:sz w:val="24"/>
          <w:szCs w:val="24"/>
        </w:rPr>
        <w:t>.</w:t>
      </w:r>
    </w:p>
    <w:p w:rsidR="001922EE" w:rsidRPr="00C44877" w:rsidRDefault="001922EE" w:rsidP="00C44877">
      <w:pPr>
        <w:pStyle w:val="Default"/>
        <w:spacing w:line="360" w:lineRule="auto"/>
        <w:ind w:firstLine="567"/>
        <w:jc w:val="both"/>
        <w:rPr>
          <w:rFonts w:ascii="Times New Roman" w:hAnsi="Times New Roman"/>
        </w:rPr>
      </w:pPr>
      <w:r w:rsidRPr="00C44877">
        <w:rPr>
          <w:rFonts w:ascii="Times New Roman" w:hAnsi="Times New Roman"/>
          <w:b/>
        </w:rPr>
        <w:t xml:space="preserve">3. </w:t>
      </w:r>
      <w:r w:rsidR="00DB2E91" w:rsidRPr="00C44877">
        <w:rPr>
          <w:rFonts w:ascii="Times New Roman" w:hAnsi="Times New Roman"/>
          <w:b/>
        </w:rPr>
        <w:t>Diseño:</w:t>
      </w:r>
      <w:r w:rsidR="00DB2E91" w:rsidRPr="00C44877">
        <w:rPr>
          <w:rFonts w:ascii="Times New Roman" w:hAnsi="Times New Roman"/>
        </w:rPr>
        <w:t xml:space="preserve"> se</w:t>
      </w:r>
      <w:r w:rsidR="007B3B85" w:rsidRPr="00C44877">
        <w:rPr>
          <w:rFonts w:ascii="Times New Roman" w:hAnsi="Times New Roman"/>
        </w:rPr>
        <w:t xml:space="preserve">definió </w:t>
      </w:r>
      <w:r w:rsidRPr="00C44877">
        <w:rPr>
          <w:rFonts w:ascii="Times New Roman" w:hAnsi="Times New Roman"/>
        </w:rPr>
        <w:t xml:space="preserve">de forma  amplia el propósito </w:t>
      </w:r>
      <w:r w:rsidR="00C92035" w:rsidRPr="00C44877">
        <w:rPr>
          <w:rFonts w:ascii="Times New Roman" w:hAnsi="Times New Roman"/>
        </w:rPr>
        <w:t xml:space="preserve">y la descripción de las </w:t>
      </w:r>
      <w:r w:rsidR="00DB2E91" w:rsidRPr="00C44877">
        <w:rPr>
          <w:rFonts w:ascii="Times New Roman" w:hAnsi="Times New Roman"/>
        </w:rPr>
        <w:t>actividades recreativas</w:t>
      </w:r>
      <w:r w:rsidR="007B3B85" w:rsidRPr="00C44877">
        <w:rPr>
          <w:rFonts w:ascii="Times New Roman" w:hAnsi="Times New Roman"/>
        </w:rPr>
        <w:t>ejecutadas</w:t>
      </w:r>
      <w:r w:rsidR="00C92035" w:rsidRPr="00C44877">
        <w:rPr>
          <w:rFonts w:ascii="Times New Roman" w:hAnsi="Times New Roman"/>
        </w:rPr>
        <w:t xml:space="preserve">, no solo por los alumnos sino también por el docente involucrado, proporcionándoles el ambiente de trabajo </w:t>
      </w:r>
      <w:r w:rsidRPr="00C44877">
        <w:rPr>
          <w:rFonts w:ascii="Times New Roman" w:hAnsi="Times New Roman"/>
        </w:rPr>
        <w:t xml:space="preserve">deseado mediante una serie de criterios que </w:t>
      </w:r>
      <w:r w:rsidR="007B3B85" w:rsidRPr="00C44877">
        <w:rPr>
          <w:rFonts w:ascii="Times New Roman" w:hAnsi="Times New Roman"/>
        </w:rPr>
        <w:t>permitieron</w:t>
      </w:r>
      <w:r w:rsidRPr="00C44877">
        <w:rPr>
          <w:rFonts w:ascii="Times New Roman" w:hAnsi="Times New Roman"/>
        </w:rPr>
        <w:t xml:space="preserve"> establecer los resultados perseguidos</w:t>
      </w:r>
      <w:r w:rsidR="00C92035" w:rsidRPr="00C44877">
        <w:rPr>
          <w:rFonts w:ascii="Times New Roman" w:hAnsi="Times New Roman"/>
        </w:rPr>
        <w:t xml:space="preserve"> en la </w:t>
      </w:r>
      <w:r w:rsidR="00C92035" w:rsidRPr="00C44877">
        <w:rPr>
          <w:rFonts w:ascii="Times New Roman" w:hAnsi="Times New Roman"/>
        </w:rPr>
        <w:lastRenderedPageBreak/>
        <w:t>planificación</w:t>
      </w:r>
      <w:r w:rsidRPr="00C44877">
        <w:rPr>
          <w:rFonts w:ascii="Times New Roman" w:hAnsi="Times New Roman"/>
        </w:rPr>
        <w:t>, a través de la elaboración de una serie de estrategias o modelos de trabajo posteriormente identificar</w:t>
      </w:r>
      <w:r w:rsidR="00C92035" w:rsidRPr="00C44877">
        <w:rPr>
          <w:rFonts w:ascii="Times New Roman" w:hAnsi="Times New Roman"/>
        </w:rPr>
        <w:t>.</w:t>
      </w:r>
    </w:p>
    <w:p w:rsidR="001922EE" w:rsidRPr="00C44877" w:rsidRDefault="001922EE" w:rsidP="00C44877">
      <w:pPr>
        <w:spacing w:after="0" w:line="360" w:lineRule="auto"/>
        <w:ind w:firstLine="567"/>
        <w:jc w:val="both"/>
        <w:rPr>
          <w:rFonts w:ascii="Times New Roman" w:hAnsi="Times New Roman" w:cs="Times New Roman"/>
          <w:b/>
          <w:sz w:val="24"/>
          <w:szCs w:val="24"/>
          <w:highlight w:val="green"/>
        </w:rPr>
      </w:pPr>
    </w:p>
    <w:p w:rsidR="001922EE" w:rsidRDefault="001922EE" w:rsidP="00C44877">
      <w:pPr>
        <w:spacing w:after="0" w:line="36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Población y Muestra:</w:t>
      </w:r>
    </w:p>
    <w:p w:rsidR="00821030" w:rsidRPr="00C44877" w:rsidRDefault="00821030" w:rsidP="00C44877">
      <w:pPr>
        <w:spacing w:after="0" w:line="360" w:lineRule="auto"/>
        <w:ind w:firstLine="567"/>
        <w:jc w:val="center"/>
        <w:rPr>
          <w:rFonts w:ascii="Times New Roman" w:hAnsi="Times New Roman" w:cs="Times New Roman"/>
          <w:b/>
          <w:sz w:val="24"/>
          <w:szCs w:val="24"/>
        </w:rPr>
      </w:pPr>
    </w:p>
    <w:p w:rsidR="001922EE" w:rsidRPr="00C44877" w:rsidRDefault="000B4BCF" w:rsidP="00C44877">
      <w:pPr>
        <w:autoSpaceDE w:val="0"/>
        <w:autoSpaceDN w:val="0"/>
        <w:adjustRightInd w:val="0"/>
        <w:spacing w:after="0" w:line="360" w:lineRule="auto"/>
        <w:ind w:firstLine="567"/>
        <w:jc w:val="both"/>
        <w:rPr>
          <w:rFonts w:ascii="Times New Roman" w:hAnsi="Times New Roman" w:cs="Times New Roman"/>
          <w:sz w:val="24"/>
          <w:szCs w:val="24"/>
        </w:rPr>
      </w:pPr>
      <w:r w:rsidRPr="00C44877">
        <w:rPr>
          <w:rFonts w:ascii="Times New Roman" w:hAnsi="Times New Roman" w:cs="Times New Roman"/>
          <w:sz w:val="24"/>
          <w:szCs w:val="24"/>
        </w:rPr>
        <w:t>La P</w:t>
      </w:r>
      <w:r w:rsidR="001922EE" w:rsidRPr="00C44877">
        <w:rPr>
          <w:rFonts w:ascii="Times New Roman" w:hAnsi="Times New Roman" w:cs="Times New Roman"/>
          <w:sz w:val="24"/>
          <w:szCs w:val="24"/>
        </w:rPr>
        <w:t xml:space="preserve">oblación es el conjunto total de individuos, objetos o medidas que poseen algunas características comunes observables en un lugar y en un momento </w:t>
      </w:r>
      <w:r w:rsidR="00DB2E91" w:rsidRPr="00C44877">
        <w:rPr>
          <w:rFonts w:ascii="Times New Roman" w:hAnsi="Times New Roman" w:cs="Times New Roman"/>
          <w:sz w:val="24"/>
          <w:szCs w:val="24"/>
        </w:rPr>
        <w:t xml:space="preserve">determinados, </w:t>
      </w:r>
      <w:r w:rsidR="00AB7067" w:rsidRPr="00C44877">
        <w:rPr>
          <w:rFonts w:ascii="Times New Roman" w:hAnsi="Times New Roman" w:cs="Times New Roman"/>
          <w:sz w:val="24"/>
          <w:szCs w:val="24"/>
        </w:rPr>
        <w:t xml:space="preserve">Hernández y </w:t>
      </w:r>
      <w:r w:rsidR="00DB2E91" w:rsidRPr="00C44877">
        <w:rPr>
          <w:rFonts w:ascii="Times New Roman" w:hAnsi="Times New Roman" w:cs="Times New Roman"/>
          <w:sz w:val="24"/>
          <w:szCs w:val="24"/>
        </w:rPr>
        <w:t>Otros</w:t>
      </w:r>
      <w:r w:rsidR="00AB7067" w:rsidRPr="00C44877">
        <w:rPr>
          <w:rFonts w:ascii="Times New Roman" w:hAnsi="Times New Roman" w:cs="Times New Roman"/>
          <w:sz w:val="24"/>
          <w:szCs w:val="24"/>
        </w:rPr>
        <w:t xml:space="preserve"> (2009)  </w:t>
      </w:r>
      <w:r w:rsidR="001922EE" w:rsidRPr="00C44877">
        <w:rPr>
          <w:rFonts w:ascii="Times New Roman" w:hAnsi="Times New Roman" w:cs="Times New Roman"/>
          <w:sz w:val="24"/>
          <w:szCs w:val="24"/>
        </w:rPr>
        <w:t xml:space="preserve">define población como “el conjunto para </w:t>
      </w:r>
      <w:r w:rsidR="00DB2E91" w:rsidRPr="00C44877">
        <w:rPr>
          <w:rFonts w:ascii="Times New Roman" w:hAnsi="Times New Roman" w:cs="Times New Roman"/>
          <w:iCs/>
          <w:sz w:val="24"/>
          <w:szCs w:val="24"/>
        </w:rPr>
        <w:t>el</w:t>
      </w:r>
      <w:r w:rsidR="00DB2E91" w:rsidRPr="00C44877">
        <w:rPr>
          <w:rFonts w:ascii="Times New Roman" w:hAnsi="Times New Roman" w:cs="Times New Roman"/>
          <w:sz w:val="24"/>
          <w:szCs w:val="24"/>
        </w:rPr>
        <w:t xml:space="preserve"> cual</w:t>
      </w:r>
      <w:r w:rsidR="001922EE" w:rsidRPr="00C44877">
        <w:rPr>
          <w:rFonts w:ascii="Times New Roman" w:hAnsi="Times New Roman" w:cs="Times New Roman"/>
          <w:sz w:val="24"/>
          <w:szCs w:val="24"/>
        </w:rPr>
        <w:t xml:space="preserve"> serán válidas las conclusiones que se obtengan; a los elementos o unidades (personas, instituciones o cosas) invo</w:t>
      </w:r>
      <w:r w:rsidR="00AB7067" w:rsidRPr="00C44877">
        <w:rPr>
          <w:rFonts w:ascii="Times New Roman" w:hAnsi="Times New Roman" w:cs="Times New Roman"/>
          <w:sz w:val="24"/>
          <w:szCs w:val="24"/>
        </w:rPr>
        <w:t>lucradas en la investigación.” (pág. 50). De igual forma,</w:t>
      </w:r>
      <w:r w:rsidR="001922EE" w:rsidRPr="00C44877">
        <w:rPr>
          <w:rFonts w:ascii="Times New Roman" w:hAnsi="Times New Roman" w:cs="Times New Roman"/>
          <w:sz w:val="24"/>
          <w:szCs w:val="24"/>
        </w:rPr>
        <w:t xml:space="preserve"> el mismo autor sostiene que La Muestra “es un subconjunto representativo de un universo o población.”</w:t>
      </w:r>
      <w:r w:rsidR="00AB7067" w:rsidRPr="00C44877">
        <w:rPr>
          <w:rFonts w:ascii="Times New Roman" w:hAnsi="Times New Roman" w:cs="Times New Roman"/>
          <w:sz w:val="24"/>
          <w:szCs w:val="24"/>
        </w:rPr>
        <w:t>(pág. 50)</w:t>
      </w:r>
    </w:p>
    <w:p w:rsidR="001922EE" w:rsidRDefault="001922EE" w:rsidP="00C44877">
      <w:pPr>
        <w:spacing w:after="0" w:line="360" w:lineRule="auto"/>
        <w:ind w:firstLine="567"/>
        <w:jc w:val="both"/>
        <w:rPr>
          <w:rFonts w:ascii="Times New Roman" w:hAnsi="Times New Roman" w:cs="Times New Roman"/>
          <w:sz w:val="24"/>
          <w:szCs w:val="24"/>
        </w:rPr>
      </w:pPr>
      <w:r w:rsidRPr="00C44877">
        <w:rPr>
          <w:rFonts w:ascii="Times New Roman" w:hAnsi="Times New Roman" w:cs="Times New Roman"/>
          <w:sz w:val="24"/>
          <w:szCs w:val="24"/>
        </w:rPr>
        <w:t xml:space="preserve"> Para el presente estudio, la población </w:t>
      </w:r>
      <w:r w:rsidR="0072228B" w:rsidRPr="00C44877">
        <w:rPr>
          <w:rFonts w:ascii="Times New Roman" w:hAnsi="Times New Roman" w:cs="Times New Roman"/>
          <w:sz w:val="24"/>
          <w:szCs w:val="24"/>
        </w:rPr>
        <w:t xml:space="preserve">estuvo </w:t>
      </w:r>
      <w:r w:rsidRPr="00C44877">
        <w:rPr>
          <w:rFonts w:ascii="Times New Roman" w:hAnsi="Times New Roman" w:cs="Times New Roman"/>
          <w:sz w:val="24"/>
          <w:szCs w:val="24"/>
        </w:rPr>
        <w:t xml:space="preserve">conformada por </w:t>
      </w:r>
      <w:r w:rsidR="00FB0518" w:rsidRPr="00C44877">
        <w:rPr>
          <w:rFonts w:ascii="Times New Roman" w:hAnsi="Times New Roman" w:cs="Times New Roman"/>
          <w:sz w:val="24"/>
          <w:szCs w:val="24"/>
        </w:rPr>
        <w:t>un total de 1820alumnos distribuidos del 1° al 5</w:t>
      </w:r>
      <w:r w:rsidRPr="00C44877">
        <w:rPr>
          <w:rFonts w:ascii="Times New Roman" w:hAnsi="Times New Roman" w:cs="Times New Roman"/>
          <w:sz w:val="24"/>
          <w:szCs w:val="24"/>
        </w:rPr>
        <w:t xml:space="preserve"> ° </w:t>
      </w:r>
      <w:r w:rsidR="00FB0518" w:rsidRPr="00C44877">
        <w:rPr>
          <w:rFonts w:ascii="Times New Roman" w:hAnsi="Times New Roman" w:cs="Times New Roman"/>
          <w:sz w:val="24"/>
          <w:szCs w:val="24"/>
        </w:rPr>
        <w:t>año de Educación Media Diversificada con un literal de secciones que van desde la “A hasta la L”</w:t>
      </w:r>
      <w:r w:rsidR="008110A2" w:rsidRPr="00C44877">
        <w:rPr>
          <w:rFonts w:ascii="Times New Roman" w:hAnsi="Times New Roman" w:cs="Times New Roman"/>
          <w:sz w:val="24"/>
          <w:szCs w:val="24"/>
        </w:rPr>
        <w:t>, con dos secciones cada grado.  Se tomó como muestra el 2</w:t>
      </w:r>
      <w:r w:rsidRPr="00C44877">
        <w:rPr>
          <w:rFonts w:ascii="Times New Roman" w:hAnsi="Times New Roman" w:cs="Times New Roman"/>
          <w:sz w:val="24"/>
          <w:szCs w:val="24"/>
        </w:rPr>
        <w:t>°</w:t>
      </w:r>
      <w:r w:rsidR="008110A2" w:rsidRPr="00C44877">
        <w:rPr>
          <w:rFonts w:ascii="Times New Roman" w:hAnsi="Times New Roman" w:cs="Times New Roman"/>
          <w:sz w:val="24"/>
          <w:szCs w:val="24"/>
        </w:rPr>
        <w:t xml:space="preserve"> año  sección “E</w:t>
      </w:r>
      <w:r w:rsidRPr="00C44877">
        <w:rPr>
          <w:rFonts w:ascii="Times New Roman" w:hAnsi="Times New Roman" w:cs="Times New Roman"/>
          <w:sz w:val="24"/>
          <w:szCs w:val="24"/>
        </w:rPr>
        <w:t xml:space="preserve">”, la </w:t>
      </w:r>
      <w:r w:rsidR="008110A2" w:rsidRPr="00C44877">
        <w:rPr>
          <w:rFonts w:ascii="Times New Roman" w:hAnsi="Times New Roman" w:cs="Times New Roman"/>
          <w:sz w:val="24"/>
          <w:szCs w:val="24"/>
        </w:rPr>
        <w:t xml:space="preserve">cual </w:t>
      </w:r>
      <w:r w:rsidR="0072228B" w:rsidRPr="00C44877">
        <w:rPr>
          <w:rFonts w:ascii="Times New Roman" w:hAnsi="Times New Roman" w:cs="Times New Roman"/>
          <w:sz w:val="24"/>
          <w:szCs w:val="24"/>
        </w:rPr>
        <w:t>estuvo</w:t>
      </w:r>
      <w:r w:rsidR="008110A2" w:rsidRPr="00C44877">
        <w:rPr>
          <w:rFonts w:ascii="Times New Roman" w:hAnsi="Times New Roman" w:cs="Times New Roman"/>
          <w:sz w:val="24"/>
          <w:szCs w:val="24"/>
        </w:rPr>
        <w:t xml:space="preserve"> integrada por 36 estudiantes (18 varones y 18</w:t>
      </w:r>
      <w:r w:rsidR="003E19B7" w:rsidRPr="00C44877">
        <w:rPr>
          <w:rFonts w:ascii="Times New Roman" w:hAnsi="Times New Roman" w:cs="Times New Roman"/>
          <w:sz w:val="24"/>
          <w:szCs w:val="24"/>
        </w:rPr>
        <w:t xml:space="preserve"> hembras)</w:t>
      </w:r>
      <w:r w:rsidR="00090284" w:rsidRPr="00C44877">
        <w:rPr>
          <w:rFonts w:ascii="Times New Roman" w:hAnsi="Times New Roman" w:cs="Times New Roman"/>
          <w:sz w:val="24"/>
          <w:szCs w:val="24"/>
        </w:rPr>
        <w:t xml:space="preserve">; a través de la selección de </w:t>
      </w:r>
      <w:r w:rsidRPr="00C44877">
        <w:rPr>
          <w:rFonts w:ascii="Times New Roman" w:hAnsi="Times New Roman" w:cs="Times New Roman"/>
          <w:sz w:val="24"/>
          <w:szCs w:val="24"/>
        </w:rPr>
        <w:t>muestreo no probabilístico, específi</w:t>
      </w:r>
      <w:r w:rsidR="00392E08" w:rsidRPr="00C44877">
        <w:rPr>
          <w:rFonts w:ascii="Times New Roman" w:hAnsi="Times New Roman" w:cs="Times New Roman"/>
          <w:sz w:val="24"/>
          <w:szCs w:val="24"/>
        </w:rPr>
        <w:t>camente un muestreo intencional</w:t>
      </w:r>
      <w:r w:rsidR="0072228B" w:rsidRPr="00C44877">
        <w:rPr>
          <w:rFonts w:ascii="Times New Roman" w:hAnsi="Times New Roman" w:cs="Times New Roman"/>
          <w:sz w:val="24"/>
          <w:szCs w:val="24"/>
        </w:rPr>
        <w:t xml:space="preserve"> la cual quedo conformada por la totalidad de estudiantes de la sección mencionada</w:t>
      </w:r>
      <w:r w:rsidR="00392E08" w:rsidRPr="00C44877">
        <w:rPr>
          <w:rFonts w:ascii="Times New Roman" w:hAnsi="Times New Roman" w:cs="Times New Roman"/>
          <w:sz w:val="24"/>
          <w:szCs w:val="24"/>
        </w:rPr>
        <w:t xml:space="preserve">; definido por Hernández y </w:t>
      </w:r>
      <w:r w:rsidR="00DB2E91" w:rsidRPr="00C44877">
        <w:rPr>
          <w:rFonts w:ascii="Times New Roman" w:hAnsi="Times New Roman" w:cs="Times New Roman"/>
          <w:sz w:val="24"/>
          <w:szCs w:val="24"/>
        </w:rPr>
        <w:t>Otros</w:t>
      </w:r>
      <w:r w:rsidR="00392E08" w:rsidRPr="00C44877">
        <w:rPr>
          <w:rFonts w:ascii="Times New Roman" w:hAnsi="Times New Roman" w:cs="Times New Roman"/>
          <w:sz w:val="24"/>
          <w:szCs w:val="24"/>
        </w:rPr>
        <w:t xml:space="preserve"> (2009) como: “aquel en que el investigador selecciona la muestra que supone sea la más representativa, utilizando un criterio subjetivo y en función de la investigación que se vaya a realizar</w:t>
      </w:r>
      <w:r w:rsidR="00DB2E91" w:rsidRPr="00C44877">
        <w:rPr>
          <w:rFonts w:ascii="Times New Roman" w:hAnsi="Times New Roman" w:cs="Times New Roman"/>
          <w:sz w:val="24"/>
          <w:szCs w:val="24"/>
        </w:rPr>
        <w:t>” (</w:t>
      </w:r>
      <w:r w:rsidR="00392E08" w:rsidRPr="00C44877">
        <w:rPr>
          <w:rFonts w:ascii="Times New Roman" w:hAnsi="Times New Roman" w:cs="Times New Roman"/>
          <w:sz w:val="24"/>
          <w:szCs w:val="24"/>
        </w:rPr>
        <w:t>pág. 50)</w:t>
      </w:r>
      <w:r w:rsidR="003A40AC" w:rsidRPr="00C44877">
        <w:rPr>
          <w:rFonts w:ascii="Times New Roman" w:hAnsi="Times New Roman" w:cs="Times New Roman"/>
          <w:sz w:val="24"/>
          <w:szCs w:val="24"/>
        </w:rPr>
        <w:t>. Es decir aquel</w:t>
      </w:r>
      <w:r w:rsidR="0012219F" w:rsidRPr="00C44877">
        <w:rPr>
          <w:rFonts w:ascii="Times New Roman" w:hAnsi="Times New Roman" w:cs="Times New Roman"/>
          <w:sz w:val="24"/>
          <w:szCs w:val="24"/>
        </w:rPr>
        <w:t xml:space="preserve"> donde se concentra la muestra</w:t>
      </w:r>
      <w:r w:rsidR="001A20C5" w:rsidRPr="00C44877">
        <w:rPr>
          <w:rFonts w:ascii="Times New Roman" w:hAnsi="Times New Roman" w:cs="Times New Roman"/>
          <w:sz w:val="24"/>
          <w:szCs w:val="24"/>
        </w:rPr>
        <w:t>.</w:t>
      </w:r>
    </w:p>
    <w:p w:rsidR="00C0381C" w:rsidRPr="00C44877" w:rsidRDefault="00C0381C" w:rsidP="00C44877">
      <w:pPr>
        <w:spacing w:after="0" w:line="360" w:lineRule="auto"/>
        <w:ind w:firstLine="567"/>
        <w:jc w:val="both"/>
        <w:rPr>
          <w:rFonts w:ascii="Times New Roman" w:hAnsi="Times New Roman" w:cs="Times New Roman"/>
          <w:sz w:val="24"/>
          <w:szCs w:val="24"/>
        </w:rPr>
      </w:pPr>
    </w:p>
    <w:p w:rsidR="001922EE" w:rsidRDefault="001922EE" w:rsidP="00C44877">
      <w:pPr>
        <w:spacing w:after="0" w:line="36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Técnica e Instrumento de Recolección de Información:</w:t>
      </w:r>
    </w:p>
    <w:p w:rsidR="00C0381C" w:rsidRPr="00C44877" w:rsidRDefault="00C0381C" w:rsidP="00C44877">
      <w:pPr>
        <w:spacing w:after="0" w:line="360" w:lineRule="auto"/>
        <w:ind w:firstLine="567"/>
        <w:jc w:val="center"/>
        <w:rPr>
          <w:rFonts w:ascii="Times New Roman" w:hAnsi="Times New Roman" w:cs="Times New Roman"/>
          <w:b/>
          <w:sz w:val="24"/>
          <w:szCs w:val="24"/>
        </w:rPr>
      </w:pPr>
    </w:p>
    <w:p w:rsidR="001922EE" w:rsidRPr="00C44877" w:rsidRDefault="001922EE" w:rsidP="00C44877">
      <w:pPr>
        <w:spacing w:after="0" w:line="360" w:lineRule="auto"/>
        <w:ind w:firstLine="567"/>
        <w:jc w:val="both"/>
        <w:rPr>
          <w:rFonts w:ascii="Times New Roman" w:hAnsi="Times New Roman" w:cs="Times New Roman"/>
          <w:sz w:val="24"/>
          <w:szCs w:val="24"/>
        </w:rPr>
      </w:pPr>
      <w:r w:rsidRPr="00C44877">
        <w:rPr>
          <w:rFonts w:ascii="Times New Roman" w:hAnsi="Times New Roman" w:cs="Times New Roman"/>
          <w:sz w:val="24"/>
          <w:szCs w:val="24"/>
        </w:rPr>
        <w:t>Para la recolección de la información que sustenta este estudio,</w:t>
      </w:r>
      <w:r w:rsidR="001A20C5" w:rsidRPr="00C44877">
        <w:rPr>
          <w:rFonts w:ascii="Times New Roman" w:hAnsi="Times New Roman" w:cs="Times New Roman"/>
          <w:sz w:val="24"/>
          <w:szCs w:val="24"/>
        </w:rPr>
        <w:t>se presentó a la Institución una carta de permiso (Ver Anexo B)</w:t>
      </w:r>
      <w:r w:rsidRPr="00C44877">
        <w:rPr>
          <w:rFonts w:ascii="Times New Roman" w:hAnsi="Times New Roman" w:cs="Times New Roman"/>
          <w:sz w:val="24"/>
          <w:szCs w:val="24"/>
        </w:rPr>
        <w:t xml:space="preserve"> se utilizó como instrumento un cuestionario</w:t>
      </w:r>
      <w:r w:rsidR="00942D57" w:rsidRPr="00C44877">
        <w:rPr>
          <w:rFonts w:ascii="Times New Roman" w:hAnsi="Times New Roman" w:cs="Times New Roman"/>
          <w:sz w:val="24"/>
          <w:szCs w:val="24"/>
        </w:rPr>
        <w:t xml:space="preserve"> (Ver Anexo </w:t>
      </w:r>
      <w:r w:rsidR="0012219F" w:rsidRPr="00C44877">
        <w:rPr>
          <w:rFonts w:ascii="Times New Roman" w:hAnsi="Times New Roman" w:cs="Times New Roman"/>
          <w:sz w:val="24"/>
          <w:szCs w:val="24"/>
        </w:rPr>
        <w:t>B-1</w:t>
      </w:r>
      <w:r w:rsidR="00942D57" w:rsidRPr="00C44877">
        <w:rPr>
          <w:rFonts w:ascii="Times New Roman" w:hAnsi="Times New Roman" w:cs="Times New Roman"/>
          <w:sz w:val="24"/>
          <w:szCs w:val="24"/>
        </w:rPr>
        <w:t>)</w:t>
      </w:r>
      <w:r w:rsidRPr="00C44877">
        <w:rPr>
          <w:rFonts w:ascii="Times New Roman" w:hAnsi="Times New Roman" w:cs="Times New Roman"/>
          <w:sz w:val="24"/>
          <w:szCs w:val="24"/>
        </w:rPr>
        <w:t>, “recurso del que pueda valerse el investigador para acercarse a los fenómenos y extraer de ellos información</w:t>
      </w:r>
      <w:r w:rsidR="00DB2E91" w:rsidRPr="00C44877">
        <w:rPr>
          <w:rFonts w:ascii="Times New Roman" w:hAnsi="Times New Roman" w:cs="Times New Roman"/>
          <w:sz w:val="24"/>
          <w:szCs w:val="24"/>
        </w:rPr>
        <w:t>,</w:t>
      </w:r>
      <w:r w:rsidR="00740CC2" w:rsidRPr="00C44877">
        <w:rPr>
          <w:rFonts w:ascii="Times New Roman" w:hAnsi="Times New Roman" w:cs="Times New Roman"/>
          <w:sz w:val="24"/>
          <w:szCs w:val="24"/>
          <w:lang w:val="es-ES_tradnl"/>
        </w:rPr>
        <w:t xml:space="preserve"> Hernández y </w:t>
      </w:r>
      <w:r w:rsidR="00DB2E91" w:rsidRPr="00C44877">
        <w:rPr>
          <w:rFonts w:ascii="Times New Roman" w:hAnsi="Times New Roman" w:cs="Times New Roman"/>
          <w:sz w:val="24"/>
          <w:szCs w:val="24"/>
          <w:lang w:val="es-ES_tradnl"/>
        </w:rPr>
        <w:t xml:space="preserve">Otros </w:t>
      </w:r>
      <w:r w:rsidR="00740CC2" w:rsidRPr="00C44877">
        <w:rPr>
          <w:rFonts w:ascii="Times New Roman" w:hAnsi="Times New Roman" w:cs="Times New Roman"/>
          <w:sz w:val="24"/>
          <w:szCs w:val="24"/>
          <w:lang w:val="es-ES_tradnl"/>
        </w:rPr>
        <w:t>(2009)</w:t>
      </w:r>
      <w:r w:rsidR="0055035E" w:rsidRPr="00C44877">
        <w:rPr>
          <w:rFonts w:ascii="Times New Roman" w:hAnsi="Times New Roman" w:cs="Times New Roman"/>
          <w:sz w:val="24"/>
          <w:szCs w:val="24"/>
          <w:lang w:val="es-ES_tradnl"/>
        </w:rPr>
        <w:t>(pág. 51)</w:t>
      </w:r>
      <w:r w:rsidRPr="00C44877">
        <w:rPr>
          <w:rFonts w:ascii="Times New Roman" w:hAnsi="Times New Roman" w:cs="Times New Roman"/>
          <w:sz w:val="24"/>
          <w:szCs w:val="24"/>
          <w:lang w:val="es-ES_tradnl"/>
        </w:rPr>
        <w:t xml:space="preserve">, </w:t>
      </w:r>
      <w:r w:rsidR="00740CC2" w:rsidRPr="00C44877">
        <w:rPr>
          <w:rFonts w:ascii="Times New Roman" w:hAnsi="Times New Roman" w:cs="Times New Roman"/>
          <w:sz w:val="24"/>
          <w:szCs w:val="24"/>
        </w:rPr>
        <w:t>conformado por 1</w:t>
      </w:r>
      <w:r w:rsidRPr="00C44877">
        <w:rPr>
          <w:rFonts w:ascii="Times New Roman" w:hAnsi="Times New Roman" w:cs="Times New Roman"/>
          <w:sz w:val="24"/>
          <w:szCs w:val="24"/>
        </w:rPr>
        <w:t>4 preguntas, bajo una escala tipo Likert en formato de dos (2) opciones o distractores</w:t>
      </w:r>
      <w:r w:rsidR="00740CC2" w:rsidRPr="00C44877">
        <w:rPr>
          <w:rFonts w:ascii="Times New Roman" w:hAnsi="Times New Roman" w:cs="Times New Roman"/>
          <w:sz w:val="24"/>
          <w:szCs w:val="24"/>
        </w:rPr>
        <w:t>, Sí / No; ósea preguntas dicotómicas</w:t>
      </w:r>
      <w:r w:rsidR="005C10D4" w:rsidRPr="00C44877">
        <w:rPr>
          <w:rFonts w:ascii="Times New Roman" w:hAnsi="Times New Roman" w:cs="Times New Roman"/>
          <w:sz w:val="24"/>
          <w:szCs w:val="24"/>
        </w:rPr>
        <w:t xml:space="preserve">: </w:t>
      </w:r>
      <w:r w:rsidR="005C10D4" w:rsidRPr="00C44877">
        <w:rPr>
          <w:rFonts w:ascii="Times New Roman" w:hAnsi="Times New Roman" w:cs="Times New Roman"/>
          <w:sz w:val="24"/>
          <w:szCs w:val="24"/>
        </w:rPr>
        <w:lastRenderedPageBreak/>
        <w:t>“aquellas que poseen solo dos alternativas de respuestas diseñadas por el investigador según lo que desee”</w:t>
      </w:r>
      <w:r w:rsidR="00740CC2" w:rsidRPr="00C44877">
        <w:rPr>
          <w:rFonts w:ascii="Times New Roman" w:hAnsi="Times New Roman" w:cs="Times New Roman"/>
          <w:sz w:val="24"/>
          <w:szCs w:val="24"/>
        </w:rPr>
        <w:t xml:space="preserve">. </w:t>
      </w:r>
      <w:r w:rsidR="005C10D4" w:rsidRPr="00C44877">
        <w:rPr>
          <w:rFonts w:ascii="Times New Roman" w:hAnsi="Times New Roman" w:cs="Times New Roman"/>
          <w:sz w:val="24"/>
          <w:szCs w:val="24"/>
        </w:rPr>
        <w:t>Rojas, citado por Hernández y Baptista (2009)</w:t>
      </w:r>
      <w:r w:rsidR="0055035E" w:rsidRPr="00C44877">
        <w:rPr>
          <w:rFonts w:ascii="Times New Roman" w:hAnsi="Times New Roman" w:cs="Times New Roman"/>
          <w:sz w:val="24"/>
          <w:szCs w:val="24"/>
        </w:rPr>
        <w:t xml:space="preserve"> (pág. 51).</w:t>
      </w:r>
      <w:r w:rsidRPr="00C44877">
        <w:rPr>
          <w:rFonts w:ascii="Times New Roman" w:hAnsi="Times New Roman" w:cs="Times New Roman"/>
          <w:sz w:val="24"/>
          <w:szCs w:val="24"/>
        </w:rPr>
        <w:t xml:space="preserve">El referido instrumento fue aplicado a </w:t>
      </w:r>
      <w:r w:rsidR="00392FA3" w:rsidRPr="00C44877">
        <w:rPr>
          <w:rFonts w:ascii="Times New Roman" w:hAnsi="Times New Roman" w:cs="Times New Roman"/>
          <w:sz w:val="24"/>
          <w:szCs w:val="24"/>
        </w:rPr>
        <w:t>30</w:t>
      </w:r>
      <w:r w:rsidRPr="00C44877">
        <w:rPr>
          <w:rFonts w:ascii="Times New Roman" w:hAnsi="Times New Roman" w:cs="Times New Roman"/>
          <w:sz w:val="24"/>
          <w:szCs w:val="24"/>
        </w:rPr>
        <w:t xml:space="preserve"> alumnos, con el objeto de diagnosticar la necesidad </w:t>
      </w:r>
      <w:r w:rsidR="00DF5EF2" w:rsidRPr="00C44877">
        <w:rPr>
          <w:rFonts w:ascii="Times New Roman" w:hAnsi="Times New Roman" w:cs="Times New Roman"/>
          <w:sz w:val="24"/>
          <w:szCs w:val="24"/>
        </w:rPr>
        <w:t>incorporar la Recreación en las clases de Educación Física Deporte y Recreación a fin de motivar a los alumnos a participar en ella</w:t>
      </w:r>
      <w:r w:rsidRPr="00C44877">
        <w:rPr>
          <w:rFonts w:ascii="Times New Roman" w:hAnsi="Times New Roman" w:cs="Times New Roman"/>
          <w:sz w:val="24"/>
          <w:szCs w:val="24"/>
        </w:rPr>
        <w:t xml:space="preserve">. En tal sentido, las preguntas que conformaron el cuestionario estuvieron dirigidas a dimensiones </w:t>
      </w:r>
      <w:r w:rsidR="00DB2E91" w:rsidRPr="00C44877">
        <w:rPr>
          <w:rFonts w:ascii="Times New Roman" w:hAnsi="Times New Roman" w:cs="Times New Roman"/>
          <w:sz w:val="24"/>
          <w:szCs w:val="24"/>
        </w:rPr>
        <w:t>expresadas en</w:t>
      </w:r>
      <w:r w:rsidR="005C4CD1" w:rsidRPr="00C44877">
        <w:rPr>
          <w:rFonts w:ascii="Times New Roman" w:hAnsi="Times New Roman" w:cs="Times New Roman"/>
          <w:sz w:val="24"/>
          <w:szCs w:val="24"/>
        </w:rPr>
        <w:t xml:space="preserve"> los Objetivos de la Investigación. </w:t>
      </w:r>
    </w:p>
    <w:p w:rsidR="001922EE" w:rsidRPr="00C44877" w:rsidRDefault="001922EE" w:rsidP="00C44877">
      <w:pPr>
        <w:spacing w:after="0" w:line="360" w:lineRule="auto"/>
        <w:ind w:firstLine="567"/>
        <w:jc w:val="both"/>
        <w:rPr>
          <w:rFonts w:ascii="Times New Roman" w:hAnsi="Times New Roman" w:cs="Times New Roman"/>
          <w:b/>
          <w:sz w:val="24"/>
          <w:szCs w:val="24"/>
        </w:rPr>
      </w:pPr>
      <w:r w:rsidRPr="00C44877">
        <w:rPr>
          <w:rFonts w:ascii="Times New Roman" w:hAnsi="Times New Roman" w:cs="Times New Roman"/>
          <w:sz w:val="24"/>
          <w:szCs w:val="24"/>
        </w:rPr>
        <w:t>Por su parte las técnicas son todas las formas posibles de que se vale el investigador para obtener la información necesa</w:t>
      </w:r>
      <w:r w:rsidR="0055035E" w:rsidRPr="00C44877">
        <w:rPr>
          <w:rFonts w:ascii="Times New Roman" w:hAnsi="Times New Roman" w:cs="Times New Roman"/>
          <w:sz w:val="24"/>
          <w:szCs w:val="24"/>
        </w:rPr>
        <w:t xml:space="preserve">ria en el proceso investigativo, Hernández y </w:t>
      </w:r>
      <w:r w:rsidR="00DB2E91" w:rsidRPr="00C44877">
        <w:rPr>
          <w:rFonts w:ascii="Times New Roman" w:hAnsi="Times New Roman" w:cs="Times New Roman"/>
          <w:sz w:val="24"/>
          <w:szCs w:val="24"/>
        </w:rPr>
        <w:t>Otros</w:t>
      </w:r>
      <w:r w:rsidR="0055035E" w:rsidRPr="00C44877">
        <w:rPr>
          <w:rFonts w:ascii="Times New Roman" w:hAnsi="Times New Roman" w:cs="Times New Roman"/>
          <w:sz w:val="24"/>
          <w:szCs w:val="24"/>
        </w:rPr>
        <w:t xml:space="preserve"> (2009) dice que: </w:t>
      </w:r>
      <w:r w:rsidR="00786930" w:rsidRPr="00C44877">
        <w:rPr>
          <w:rFonts w:ascii="Times New Roman" w:hAnsi="Times New Roman" w:cs="Times New Roman"/>
          <w:sz w:val="24"/>
          <w:szCs w:val="24"/>
        </w:rPr>
        <w:t>“</w:t>
      </w:r>
      <w:r w:rsidR="0055035E" w:rsidRPr="00C44877">
        <w:rPr>
          <w:rFonts w:ascii="Times New Roman" w:hAnsi="Times New Roman" w:cs="Times New Roman"/>
          <w:sz w:val="24"/>
          <w:szCs w:val="24"/>
        </w:rPr>
        <w:t>son</w:t>
      </w:r>
      <w:r w:rsidRPr="00C44877">
        <w:rPr>
          <w:rFonts w:ascii="Times New Roman" w:hAnsi="Times New Roman" w:cs="Times New Roman"/>
          <w:sz w:val="24"/>
          <w:szCs w:val="24"/>
        </w:rPr>
        <w:t xml:space="preserve"> los medios materiales que se emplean para recoger y almacenar la información</w:t>
      </w:r>
      <w:r w:rsidR="00786930" w:rsidRPr="00C44877">
        <w:rPr>
          <w:rFonts w:ascii="Times New Roman" w:hAnsi="Times New Roman" w:cs="Times New Roman"/>
          <w:sz w:val="24"/>
          <w:szCs w:val="24"/>
        </w:rPr>
        <w:t>”</w:t>
      </w:r>
      <w:r w:rsidRPr="00C44877">
        <w:rPr>
          <w:rFonts w:ascii="Times New Roman" w:hAnsi="Times New Roman" w:cs="Times New Roman"/>
          <w:sz w:val="24"/>
          <w:szCs w:val="24"/>
        </w:rPr>
        <w:t>.</w:t>
      </w:r>
      <w:r w:rsidR="00C51405" w:rsidRPr="00C44877">
        <w:rPr>
          <w:rFonts w:ascii="Times New Roman" w:hAnsi="Times New Roman" w:cs="Times New Roman"/>
          <w:sz w:val="24"/>
          <w:szCs w:val="24"/>
        </w:rPr>
        <w:t xml:space="preserve"> (pág. 52)</w:t>
      </w:r>
    </w:p>
    <w:p w:rsidR="00FE3B4A" w:rsidRPr="00C44877" w:rsidRDefault="001922EE" w:rsidP="00C44877">
      <w:pPr>
        <w:spacing w:after="0" w:line="360" w:lineRule="auto"/>
        <w:ind w:firstLine="567"/>
        <w:jc w:val="both"/>
        <w:rPr>
          <w:rStyle w:val="Textoennegrita"/>
          <w:rFonts w:ascii="Times New Roman" w:hAnsi="Times New Roman" w:cs="Times New Roman"/>
          <w:b w:val="0"/>
          <w:bCs w:val="0"/>
          <w:sz w:val="24"/>
          <w:szCs w:val="24"/>
        </w:rPr>
      </w:pPr>
      <w:r w:rsidRPr="00C44877">
        <w:rPr>
          <w:rFonts w:ascii="Times New Roman" w:hAnsi="Times New Roman" w:cs="Times New Roman"/>
          <w:sz w:val="24"/>
          <w:szCs w:val="24"/>
        </w:rPr>
        <w:t xml:space="preserve">Para la recolección de la información se utilizó la técnica de la observación directa, la cual es definida </w:t>
      </w:r>
      <w:r w:rsidR="00786930" w:rsidRPr="00C44877">
        <w:rPr>
          <w:rFonts w:ascii="Times New Roman" w:hAnsi="Times New Roman" w:cs="Times New Roman"/>
          <w:sz w:val="24"/>
          <w:szCs w:val="24"/>
        </w:rPr>
        <w:t xml:space="preserve">por Hernández y </w:t>
      </w:r>
      <w:r w:rsidR="00DB2E91" w:rsidRPr="00C44877">
        <w:rPr>
          <w:rFonts w:ascii="Times New Roman" w:hAnsi="Times New Roman" w:cs="Times New Roman"/>
          <w:sz w:val="24"/>
          <w:szCs w:val="24"/>
        </w:rPr>
        <w:t>Otros</w:t>
      </w:r>
      <w:r w:rsidR="00786930" w:rsidRPr="00C44877">
        <w:rPr>
          <w:rFonts w:ascii="Times New Roman" w:hAnsi="Times New Roman" w:cs="Times New Roman"/>
          <w:sz w:val="24"/>
          <w:szCs w:val="24"/>
        </w:rPr>
        <w:t xml:space="preserve"> (2009)</w:t>
      </w:r>
      <w:r w:rsidRPr="00C44877">
        <w:rPr>
          <w:rFonts w:ascii="Times New Roman" w:hAnsi="Times New Roman" w:cs="Times New Roman"/>
          <w:sz w:val="24"/>
          <w:szCs w:val="24"/>
        </w:rPr>
        <w:t xml:space="preserve">, como: “la recolección de la información del sujeto a medida que los hechos se suscitan ante los ojos del observador.” </w:t>
      </w:r>
    </w:p>
    <w:p w:rsidR="00FE3B4A" w:rsidRPr="00C44877" w:rsidRDefault="00FE3B4A" w:rsidP="00C44877">
      <w:pPr>
        <w:spacing w:after="0" w:line="360" w:lineRule="auto"/>
        <w:ind w:firstLine="567"/>
        <w:jc w:val="center"/>
        <w:rPr>
          <w:rFonts w:ascii="Times New Roman" w:hAnsi="Times New Roman" w:cs="Times New Roman"/>
          <w:b/>
          <w:bCs/>
          <w:sz w:val="24"/>
          <w:szCs w:val="24"/>
        </w:rPr>
      </w:pPr>
      <w:r w:rsidRPr="00C44877">
        <w:rPr>
          <w:rFonts w:ascii="Times New Roman" w:hAnsi="Times New Roman" w:cs="Times New Roman"/>
          <w:b/>
          <w:bCs/>
          <w:sz w:val="24"/>
          <w:szCs w:val="24"/>
        </w:rPr>
        <w:t xml:space="preserve">Validez </w:t>
      </w:r>
      <w:r w:rsidR="003B47EC" w:rsidRPr="00C44877">
        <w:rPr>
          <w:rFonts w:ascii="Times New Roman" w:hAnsi="Times New Roman" w:cs="Times New Roman"/>
          <w:b/>
          <w:bCs/>
          <w:sz w:val="24"/>
          <w:szCs w:val="24"/>
        </w:rPr>
        <w:t xml:space="preserve">y Confiabilidad </w:t>
      </w:r>
      <w:r w:rsidRPr="00C44877">
        <w:rPr>
          <w:rFonts w:ascii="Times New Roman" w:hAnsi="Times New Roman" w:cs="Times New Roman"/>
          <w:b/>
          <w:bCs/>
          <w:sz w:val="24"/>
          <w:szCs w:val="24"/>
        </w:rPr>
        <w:t>del Instrumento:</w:t>
      </w:r>
    </w:p>
    <w:p w:rsidR="00F26049" w:rsidRPr="00C44877" w:rsidRDefault="00F26049" w:rsidP="00C44877">
      <w:pPr>
        <w:spacing w:after="0" w:line="360" w:lineRule="auto"/>
        <w:ind w:firstLine="567"/>
        <w:jc w:val="center"/>
        <w:rPr>
          <w:rFonts w:ascii="Times New Roman" w:hAnsi="Times New Roman" w:cs="Times New Roman"/>
          <w:sz w:val="24"/>
          <w:szCs w:val="24"/>
        </w:rPr>
      </w:pPr>
    </w:p>
    <w:p w:rsidR="00FE3B4A" w:rsidRPr="00C44877" w:rsidRDefault="00FE3B4A" w:rsidP="00C44877">
      <w:pPr>
        <w:spacing w:after="0" w:line="360" w:lineRule="auto"/>
        <w:ind w:firstLine="567"/>
        <w:jc w:val="both"/>
        <w:rPr>
          <w:rFonts w:ascii="Times New Roman" w:hAnsi="Times New Roman" w:cs="Times New Roman"/>
          <w:sz w:val="24"/>
          <w:szCs w:val="24"/>
        </w:rPr>
      </w:pPr>
      <w:r w:rsidRPr="00C44877">
        <w:rPr>
          <w:rFonts w:ascii="Times New Roman" w:hAnsi="Times New Roman" w:cs="Times New Roman"/>
          <w:sz w:val="24"/>
          <w:szCs w:val="24"/>
        </w:rPr>
        <w:t xml:space="preserve">Puede señalarse, que todo instrumento de recolección de datos debe cumplir con el requisito de validez, como una condición necesaria de todo diseño de investigación, el cual “permite detectar la relación real que pretendemos analizar” </w:t>
      </w:r>
      <w:r w:rsidR="004D6CD6" w:rsidRPr="00C44877">
        <w:rPr>
          <w:rFonts w:ascii="Times New Roman" w:hAnsi="Times New Roman" w:cs="Times New Roman"/>
          <w:sz w:val="24"/>
          <w:szCs w:val="24"/>
        </w:rPr>
        <w:t xml:space="preserve">Hernández y </w:t>
      </w:r>
      <w:r w:rsidR="00DB2E91" w:rsidRPr="00C44877">
        <w:rPr>
          <w:rFonts w:ascii="Times New Roman" w:hAnsi="Times New Roman" w:cs="Times New Roman"/>
          <w:sz w:val="24"/>
          <w:szCs w:val="24"/>
        </w:rPr>
        <w:t xml:space="preserve">Otros </w:t>
      </w:r>
      <w:r w:rsidR="004D6CD6" w:rsidRPr="00C44877">
        <w:rPr>
          <w:rFonts w:ascii="Times New Roman" w:hAnsi="Times New Roman" w:cs="Times New Roman"/>
          <w:sz w:val="24"/>
          <w:szCs w:val="24"/>
        </w:rPr>
        <w:t>(2009</w:t>
      </w:r>
      <w:r w:rsidR="00DB2E91" w:rsidRPr="00C44877">
        <w:rPr>
          <w:rFonts w:ascii="Times New Roman" w:hAnsi="Times New Roman" w:cs="Times New Roman"/>
          <w:sz w:val="24"/>
          <w:szCs w:val="24"/>
        </w:rPr>
        <w:t>) (</w:t>
      </w:r>
      <w:r w:rsidR="004D6CD6" w:rsidRPr="00C44877">
        <w:rPr>
          <w:rFonts w:ascii="Times New Roman" w:hAnsi="Times New Roman" w:cs="Times New Roman"/>
          <w:sz w:val="24"/>
          <w:szCs w:val="24"/>
        </w:rPr>
        <w:t xml:space="preserve">pág. 52); </w:t>
      </w:r>
      <w:r w:rsidRPr="00C44877">
        <w:rPr>
          <w:rFonts w:ascii="Times New Roman" w:hAnsi="Times New Roman" w:cs="Times New Roman"/>
          <w:sz w:val="24"/>
          <w:szCs w:val="24"/>
        </w:rPr>
        <w:t xml:space="preserve">es decir, que sus resultados deben contestar las preguntas formuladas y no otro </w:t>
      </w:r>
      <w:r w:rsidR="00DB2E91" w:rsidRPr="00C44877">
        <w:rPr>
          <w:rFonts w:ascii="Times New Roman" w:hAnsi="Times New Roman" w:cs="Times New Roman"/>
          <w:sz w:val="24"/>
          <w:szCs w:val="24"/>
        </w:rPr>
        <w:t>asunto. El</w:t>
      </w:r>
      <w:r w:rsidR="00526E16" w:rsidRPr="00C44877">
        <w:rPr>
          <w:rFonts w:ascii="Times New Roman" w:hAnsi="Times New Roman" w:cs="Times New Roman"/>
          <w:sz w:val="24"/>
          <w:szCs w:val="24"/>
        </w:rPr>
        <w:t xml:space="preserve"> mismo autor, en la misma página señala que: “la validez lleva implícita la confiabilidad, pues por definición para que un instrumento sea válido tiene </w:t>
      </w:r>
      <w:r w:rsidR="00DB2E91" w:rsidRPr="00C44877">
        <w:rPr>
          <w:rFonts w:ascii="Times New Roman" w:hAnsi="Times New Roman" w:cs="Times New Roman"/>
          <w:sz w:val="24"/>
          <w:szCs w:val="24"/>
        </w:rPr>
        <w:t>que ser</w:t>
      </w:r>
      <w:r w:rsidR="00526E16" w:rsidRPr="00C44877">
        <w:rPr>
          <w:rFonts w:ascii="Times New Roman" w:hAnsi="Times New Roman" w:cs="Times New Roman"/>
          <w:sz w:val="24"/>
          <w:szCs w:val="24"/>
        </w:rPr>
        <w:t xml:space="preserve"> confiable, es decir, “que mida lo que pretende medir”</w:t>
      </w:r>
    </w:p>
    <w:p w:rsidR="00FE3B4A" w:rsidRPr="00C44877" w:rsidRDefault="00FE3B4A" w:rsidP="00C44877">
      <w:pPr>
        <w:spacing w:after="0" w:line="360" w:lineRule="auto"/>
        <w:ind w:firstLine="567"/>
        <w:jc w:val="both"/>
        <w:rPr>
          <w:rFonts w:ascii="Times New Roman" w:hAnsi="Times New Roman" w:cs="Times New Roman"/>
          <w:sz w:val="24"/>
          <w:szCs w:val="24"/>
        </w:rPr>
      </w:pPr>
      <w:r w:rsidRPr="00C44877">
        <w:rPr>
          <w:rFonts w:ascii="Times New Roman" w:hAnsi="Times New Roman" w:cs="Times New Roman"/>
          <w:sz w:val="24"/>
          <w:szCs w:val="24"/>
        </w:rPr>
        <w:t xml:space="preserve">En tal sentido participaron </w:t>
      </w:r>
      <w:r w:rsidR="00DB2E91" w:rsidRPr="00C44877">
        <w:rPr>
          <w:rFonts w:ascii="Times New Roman" w:hAnsi="Times New Roman" w:cs="Times New Roman"/>
          <w:sz w:val="24"/>
          <w:szCs w:val="24"/>
        </w:rPr>
        <w:t>tres</w:t>
      </w:r>
      <w:r w:rsidR="007E7550" w:rsidRPr="00C44877">
        <w:rPr>
          <w:rFonts w:ascii="Times New Roman" w:hAnsi="Times New Roman" w:cs="Times New Roman"/>
          <w:sz w:val="24"/>
          <w:szCs w:val="24"/>
        </w:rPr>
        <w:t xml:space="preserve"> (03</w:t>
      </w:r>
      <w:r w:rsidRPr="00C44877">
        <w:rPr>
          <w:rFonts w:ascii="Times New Roman" w:hAnsi="Times New Roman" w:cs="Times New Roman"/>
          <w:sz w:val="24"/>
          <w:szCs w:val="24"/>
        </w:rPr>
        <w:t xml:space="preserve">) expertos en el Área de Educación  </w:t>
      </w:r>
      <w:r w:rsidR="00DA7EAF" w:rsidRPr="00C44877">
        <w:rPr>
          <w:rFonts w:ascii="Times New Roman" w:hAnsi="Times New Roman" w:cs="Times New Roman"/>
          <w:sz w:val="24"/>
          <w:szCs w:val="24"/>
        </w:rPr>
        <w:t>Física</w:t>
      </w:r>
      <w:r w:rsidR="007E7550" w:rsidRPr="00C44877">
        <w:rPr>
          <w:rFonts w:ascii="Times New Roman" w:hAnsi="Times New Roman" w:cs="Times New Roman"/>
          <w:sz w:val="24"/>
          <w:szCs w:val="24"/>
        </w:rPr>
        <w:t xml:space="preserve"> Deportes y </w:t>
      </w:r>
      <w:r w:rsidR="00DA7EAF" w:rsidRPr="00C44877">
        <w:rPr>
          <w:rFonts w:ascii="Times New Roman" w:hAnsi="Times New Roman" w:cs="Times New Roman"/>
          <w:sz w:val="24"/>
          <w:szCs w:val="24"/>
        </w:rPr>
        <w:t>Recreación</w:t>
      </w:r>
      <w:r w:rsidR="008E3E14" w:rsidRPr="00C44877">
        <w:rPr>
          <w:rFonts w:ascii="Times New Roman" w:hAnsi="Times New Roman" w:cs="Times New Roman"/>
          <w:sz w:val="24"/>
          <w:szCs w:val="24"/>
        </w:rPr>
        <w:t xml:space="preserve"> e Investigación Educativa</w:t>
      </w:r>
      <w:r w:rsidR="00DB2E91" w:rsidRPr="00C44877">
        <w:rPr>
          <w:rFonts w:ascii="Times New Roman" w:hAnsi="Times New Roman" w:cs="Times New Roman"/>
          <w:sz w:val="24"/>
          <w:szCs w:val="24"/>
        </w:rPr>
        <w:t xml:space="preserve">, </w:t>
      </w:r>
      <w:r w:rsidRPr="00C44877">
        <w:rPr>
          <w:rFonts w:ascii="Times New Roman" w:hAnsi="Times New Roman" w:cs="Times New Roman"/>
          <w:sz w:val="24"/>
          <w:szCs w:val="24"/>
        </w:rPr>
        <w:t>los cuales emitieron su juicio</w:t>
      </w:r>
      <w:r w:rsidR="00786704" w:rsidRPr="00C44877">
        <w:rPr>
          <w:rFonts w:ascii="Times New Roman" w:hAnsi="Times New Roman" w:cs="Times New Roman"/>
          <w:sz w:val="24"/>
          <w:szCs w:val="24"/>
        </w:rPr>
        <w:t xml:space="preserve"> de valor y criterios de especialistas</w:t>
      </w:r>
      <w:r w:rsidRPr="00C44877">
        <w:rPr>
          <w:rFonts w:ascii="Times New Roman" w:hAnsi="Times New Roman" w:cs="Times New Roman"/>
          <w:sz w:val="24"/>
          <w:szCs w:val="24"/>
        </w:rPr>
        <w:t xml:space="preserve">, resultando que los ítems eran suficientemente relevantes y pertinentes, sin embargo se encontraron fallas en la redacción de </w:t>
      </w:r>
      <w:r w:rsidR="000C32A0" w:rsidRPr="00C44877">
        <w:rPr>
          <w:rFonts w:ascii="Times New Roman" w:hAnsi="Times New Roman" w:cs="Times New Roman"/>
          <w:sz w:val="24"/>
          <w:szCs w:val="24"/>
        </w:rPr>
        <w:t>3</w:t>
      </w:r>
      <w:r w:rsidRPr="00C44877">
        <w:rPr>
          <w:rFonts w:ascii="Times New Roman" w:hAnsi="Times New Roman" w:cs="Times New Roman"/>
          <w:sz w:val="24"/>
          <w:szCs w:val="24"/>
        </w:rPr>
        <w:t xml:space="preserve">  ítems, que fueron solventadas para así obtener la validación del mis</w:t>
      </w:r>
      <w:r w:rsidR="000C32A0" w:rsidRPr="00C44877">
        <w:rPr>
          <w:rFonts w:ascii="Times New Roman" w:hAnsi="Times New Roman" w:cs="Times New Roman"/>
          <w:sz w:val="24"/>
          <w:szCs w:val="24"/>
        </w:rPr>
        <w:t>mo.</w:t>
      </w:r>
      <w:r w:rsidR="00166B24" w:rsidRPr="00C44877">
        <w:rPr>
          <w:rFonts w:ascii="Times New Roman" w:hAnsi="Times New Roman" w:cs="Times New Roman"/>
          <w:sz w:val="24"/>
          <w:szCs w:val="24"/>
        </w:rPr>
        <w:t xml:space="preserve"> (Ver Anexo </w:t>
      </w:r>
      <w:r w:rsidR="00D21A2D" w:rsidRPr="00C44877">
        <w:rPr>
          <w:rFonts w:ascii="Times New Roman" w:hAnsi="Times New Roman" w:cs="Times New Roman"/>
          <w:sz w:val="24"/>
          <w:szCs w:val="24"/>
        </w:rPr>
        <w:t>B</w:t>
      </w:r>
      <w:r w:rsidR="0012219F" w:rsidRPr="00C44877">
        <w:rPr>
          <w:rFonts w:ascii="Times New Roman" w:hAnsi="Times New Roman" w:cs="Times New Roman"/>
          <w:sz w:val="24"/>
          <w:szCs w:val="24"/>
        </w:rPr>
        <w:t>-2</w:t>
      </w:r>
      <w:r w:rsidR="00166B24" w:rsidRPr="00C44877">
        <w:rPr>
          <w:rFonts w:ascii="Times New Roman" w:hAnsi="Times New Roman" w:cs="Times New Roman"/>
          <w:sz w:val="24"/>
          <w:szCs w:val="24"/>
        </w:rPr>
        <w:t>)</w:t>
      </w:r>
      <w:r w:rsidR="001A20C5" w:rsidRPr="00C44877">
        <w:rPr>
          <w:rFonts w:ascii="Times New Roman" w:hAnsi="Times New Roman" w:cs="Times New Roman"/>
          <w:sz w:val="24"/>
          <w:szCs w:val="24"/>
        </w:rPr>
        <w:t>.</w:t>
      </w:r>
    </w:p>
    <w:p w:rsidR="00F26049" w:rsidRPr="00C44877" w:rsidRDefault="00F26049" w:rsidP="00C44877">
      <w:pPr>
        <w:pStyle w:val="Prrafodelista"/>
        <w:shd w:val="clear" w:color="auto" w:fill="FFFFFF"/>
        <w:spacing w:after="0" w:line="360" w:lineRule="auto"/>
        <w:ind w:firstLine="567"/>
        <w:jc w:val="center"/>
        <w:rPr>
          <w:rStyle w:val="Textoennegrita"/>
          <w:rFonts w:ascii="Times New Roman" w:hAnsi="Times New Roman" w:cs="Times New Roman"/>
          <w:sz w:val="24"/>
          <w:szCs w:val="24"/>
        </w:rPr>
        <w:sectPr w:rsidR="00F26049" w:rsidRPr="00C44877" w:rsidSect="00317661">
          <w:pgSz w:w="11906" w:h="16838"/>
          <w:pgMar w:top="1701" w:right="1701" w:bottom="1701" w:left="2268" w:header="709" w:footer="709" w:gutter="0"/>
          <w:cols w:space="708"/>
          <w:docGrid w:linePitch="360"/>
        </w:sectPr>
      </w:pPr>
    </w:p>
    <w:p w:rsidR="001A20C5" w:rsidRPr="00C44877" w:rsidRDefault="001A20C5" w:rsidP="00C44877">
      <w:pPr>
        <w:pStyle w:val="Prrafodelista"/>
        <w:shd w:val="clear" w:color="auto" w:fill="FFFFFF"/>
        <w:spacing w:after="0" w:line="360" w:lineRule="auto"/>
        <w:ind w:firstLine="567"/>
        <w:jc w:val="center"/>
        <w:rPr>
          <w:rStyle w:val="Textoennegrita"/>
          <w:rFonts w:ascii="Times New Roman" w:hAnsi="Times New Roman" w:cs="Times New Roman"/>
          <w:sz w:val="24"/>
          <w:szCs w:val="24"/>
        </w:rPr>
      </w:pPr>
    </w:p>
    <w:p w:rsidR="00DF13D1" w:rsidRPr="00C44877" w:rsidRDefault="00DF13D1" w:rsidP="00C44877">
      <w:pPr>
        <w:pStyle w:val="Prrafodelista"/>
        <w:shd w:val="clear" w:color="auto" w:fill="FFFFFF"/>
        <w:spacing w:after="0" w:line="360" w:lineRule="auto"/>
        <w:ind w:left="0" w:firstLine="567"/>
        <w:jc w:val="center"/>
        <w:rPr>
          <w:rStyle w:val="Textoennegrita"/>
          <w:rFonts w:ascii="Times New Roman" w:hAnsi="Times New Roman" w:cs="Times New Roman"/>
          <w:sz w:val="24"/>
          <w:szCs w:val="24"/>
        </w:rPr>
      </w:pPr>
      <w:r w:rsidRPr="00C44877">
        <w:rPr>
          <w:rStyle w:val="Textoennegrita"/>
          <w:rFonts w:ascii="Times New Roman" w:hAnsi="Times New Roman" w:cs="Times New Roman"/>
          <w:sz w:val="24"/>
          <w:szCs w:val="24"/>
        </w:rPr>
        <w:t>CAPITULO IV</w:t>
      </w:r>
    </w:p>
    <w:p w:rsidR="00DF13D1" w:rsidRPr="00C44877" w:rsidRDefault="00DF13D1" w:rsidP="00C44877">
      <w:pPr>
        <w:pStyle w:val="Prrafodelista"/>
        <w:shd w:val="clear" w:color="auto" w:fill="FFFFFF"/>
        <w:spacing w:after="0" w:line="360" w:lineRule="auto"/>
        <w:ind w:left="0" w:firstLine="567"/>
        <w:jc w:val="center"/>
        <w:rPr>
          <w:rStyle w:val="Textoennegrita"/>
          <w:rFonts w:ascii="Times New Roman" w:hAnsi="Times New Roman" w:cs="Times New Roman"/>
          <w:sz w:val="24"/>
          <w:szCs w:val="24"/>
        </w:rPr>
      </w:pPr>
    </w:p>
    <w:p w:rsidR="00DF13D1" w:rsidRPr="00C44877" w:rsidRDefault="00DF13D1" w:rsidP="00C44877">
      <w:pPr>
        <w:pStyle w:val="Prrafodelista"/>
        <w:shd w:val="clear" w:color="auto" w:fill="FFFFFF"/>
        <w:spacing w:after="0" w:line="360" w:lineRule="auto"/>
        <w:ind w:left="0" w:firstLine="567"/>
        <w:jc w:val="center"/>
        <w:rPr>
          <w:rStyle w:val="Textoennegrita"/>
          <w:rFonts w:ascii="Times New Roman" w:hAnsi="Times New Roman" w:cs="Times New Roman"/>
          <w:sz w:val="24"/>
          <w:szCs w:val="24"/>
        </w:rPr>
      </w:pPr>
      <w:r w:rsidRPr="00C44877">
        <w:rPr>
          <w:rStyle w:val="Textoennegrita"/>
          <w:rFonts w:ascii="Times New Roman" w:hAnsi="Times New Roman" w:cs="Times New Roman"/>
          <w:sz w:val="24"/>
          <w:szCs w:val="24"/>
        </w:rPr>
        <w:t>PRESENTACIÓN Y ANÁLISIS DE LOS RESULTADOS</w:t>
      </w:r>
    </w:p>
    <w:p w:rsidR="00DF13D1" w:rsidRPr="00C44877" w:rsidRDefault="00DF13D1" w:rsidP="00C44877">
      <w:pPr>
        <w:pStyle w:val="Prrafodelista"/>
        <w:shd w:val="clear" w:color="auto" w:fill="FFFFFF"/>
        <w:spacing w:after="0" w:line="360" w:lineRule="auto"/>
        <w:ind w:firstLine="567"/>
        <w:rPr>
          <w:rStyle w:val="Textoennegrita"/>
          <w:rFonts w:ascii="Times New Roman" w:hAnsi="Times New Roman" w:cs="Times New Roman"/>
          <w:sz w:val="24"/>
          <w:szCs w:val="24"/>
        </w:rPr>
      </w:pPr>
    </w:p>
    <w:p w:rsidR="00FE3B4A" w:rsidRPr="00C44877" w:rsidRDefault="00DF13D1" w:rsidP="00C44877">
      <w:pPr>
        <w:pStyle w:val="Prrafodelista"/>
        <w:shd w:val="clear" w:color="auto" w:fill="FFFFFF"/>
        <w:spacing w:after="0" w:line="360" w:lineRule="auto"/>
        <w:ind w:left="0" w:firstLine="567"/>
        <w:jc w:val="both"/>
        <w:rPr>
          <w:rStyle w:val="Textoennegrita"/>
          <w:rFonts w:ascii="Times New Roman" w:hAnsi="Times New Roman" w:cs="Times New Roman"/>
          <w:b w:val="0"/>
          <w:sz w:val="24"/>
          <w:szCs w:val="24"/>
        </w:rPr>
      </w:pPr>
      <w:r w:rsidRPr="00C44877">
        <w:rPr>
          <w:rStyle w:val="Textoennegrita"/>
          <w:rFonts w:ascii="Times New Roman" w:hAnsi="Times New Roman" w:cs="Times New Roman"/>
          <w:b w:val="0"/>
          <w:sz w:val="24"/>
          <w:szCs w:val="24"/>
        </w:rPr>
        <w:t>Los resultados obtenidos en la aplicación del cuestionario a los alumnos de la U.E. “Antonio MinguetLetteron,” se presentaron con la siguiente estructura: con los resultados de la información recolectada se construyeron tablas de distribución de frecuencias y porcentajes por cada ítem</w:t>
      </w:r>
      <w:r w:rsidR="0087729C" w:rsidRPr="00C44877">
        <w:rPr>
          <w:rStyle w:val="Textoennegrita"/>
          <w:rFonts w:ascii="Times New Roman" w:hAnsi="Times New Roman" w:cs="Times New Roman"/>
          <w:b w:val="0"/>
          <w:sz w:val="24"/>
          <w:szCs w:val="24"/>
        </w:rPr>
        <w:t xml:space="preserve"> (agrupando algunos en cuyos casos presentaban estrecha relación)</w:t>
      </w:r>
      <w:r w:rsidRPr="00C44877">
        <w:rPr>
          <w:rStyle w:val="Textoennegrita"/>
          <w:rFonts w:ascii="Times New Roman" w:hAnsi="Times New Roman" w:cs="Times New Roman"/>
          <w:b w:val="0"/>
          <w:sz w:val="24"/>
          <w:szCs w:val="24"/>
        </w:rPr>
        <w:t>, de tal forma que se realizó una tabla por cada una con su respectiva representación gráfica, para interpretar los resultados de los instrumentos aplicados que evaluaron cada una de las dimensiones planteadas por los objetivos propuestos; a su vez, estos ítems se comentaron de acuerdo a los resu</w:t>
      </w:r>
      <w:r w:rsidR="00F2693B" w:rsidRPr="00C44877">
        <w:rPr>
          <w:rStyle w:val="Textoennegrita"/>
          <w:rFonts w:ascii="Times New Roman" w:hAnsi="Times New Roman" w:cs="Times New Roman"/>
          <w:b w:val="0"/>
          <w:sz w:val="24"/>
          <w:szCs w:val="24"/>
        </w:rPr>
        <w:t xml:space="preserve">ltados observados en cada tabla para emitir el conjunto de conclusiones y recomendaciones. </w:t>
      </w:r>
    </w:p>
    <w:p w:rsidR="0087729C" w:rsidRPr="00C44877" w:rsidRDefault="0087729C" w:rsidP="00C44877">
      <w:pPr>
        <w:pStyle w:val="Prrafodelista"/>
        <w:shd w:val="clear" w:color="auto" w:fill="FFFFFF"/>
        <w:spacing w:after="0" w:line="360" w:lineRule="auto"/>
        <w:ind w:left="0" w:firstLine="567"/>
        <w:jc w:val="both"/>
        <w:rPr>
          <w:rStyle w:val="Textoennegrita"/>
          <w:rFonts w:ascii="Times New Roman" w:hAnsi="Times New Roman" w:cs="Times New Roman"/>
          <w:b w:val="0"/>
          <w:sz w:val="24"/>
          <w:szCs w:val="24"/>
        </w:rPr>
      </w:pPr>
    </w:p>
    <w:p w:rsidR="009F2F8F" w:rsidRPr="00C44877" w:rsidRDefault="009F2F8F" w:rsidP="00C44877">
      <w:pPr>
        <w:shd w:val="clear" w:color="auto" w:fill="FFFFFF"/>
        <w:spacing w:after="0" w:line="360" w:lineRule="auto"/>
        <w:ind w:firstLine="567"/>
        <w:jc w:val="both"/>
        <w:rPr>
          <w:rStyle w:val="Textoennegrita"/>
          <w:rFonts w:ascii="Times New Roman" w:hAnsi="Times New Roman" w:cs="Times New Roman"/>
          <w:sz w:val="24"/>
          <w:szCs w:val="24"/>
        </w:rPr>
      </w:pPr>
      <w:r w:rsidRPr="00C44877">
        <w:rPr>
          <w:rStyle w:val="Textoennegrita"/>
          <w:rFonts w:ascii="Times New Roman" w:hAnsi="Times New Roman" w:cs="Times New Roman"/>
          <w:sz w:val="24"/>
          <w:szCs w:val="24"/>
        </w:rPr>
        <w:t>ÍTEMS:</w:t>
      </w:r>
    </w:p>
    <w:p w:rsidR="009F2F8F" w:rsidRPr="00C44877" w:rsidRDefault="009F2F8F" w:rsidP="00C44877">
      <w:pPr>
        <w:pStyle w:val="Prrafodelista"/>
        <w:shd w:val="clear" w:color="auto" w:fill="FFFFFF"/>
        <w:spacing w:after="0" w:line="360" w:lineRule="auto"/>
        <w:ind w:left="0" w:firstLine="567"/>
        <w:jc w:val="both"/>
        <w:rPr>
          <w:rStyle w:val="Textoennegrita"/>
          <w:rFonts w:ascii="Times New Roman" w:hAnsi="Times New Roman" w:cs="Times New Roman"/>
          <w:b w:val="0"/>
          <w:sz w:val="24"/>
          <w:szCs w:val="24"/>
        </w:rPr>
      </w:pPr>
      <w:r w:rsidRPr="00C44877">
        <w:rPr>
          <w:rStyle w:val="Textoennegrita"/>
          <w:rFonts w:ascii="Times New Roman" w:hAnsi="Times New Roman" w:cs="Times New Roman"/>
          <w:b w:val="0"/>
          <w:sz w:val="24"/>
          <w:szCs w:val="24"/>
        </w:rPr>
        <w:t>1.- ¿Le gusta participar en las actividades de educación física?</w:t>
      </w:r>
    </w:p>
    <w:p w:rsidR="0087729C" w:rsidRPr="00C44877" w:rsidRDefault="0087729C" w:rsidP="00C44877">
      <w:pPr>
        <w:spacing w:after="0"/>
        <w:ind w:firstLine="567"/>
        <w:rPr>
          <w:rFonts w:ascii="Times New Roman" w:hAnsi="Times New Roman" w:cs="Times New Roman"/>
          <w:b/>
          <w:sz w:val="24"/>
          <w:szCs w:val="24"/>
        </w:rPr>
      </w:pPr>
      <w:r w:rsidRPr="00C44877">
        <w:rPr>
          <w:rFonts w:ascii="Times New Roman" w:hAnsi="Times New Roman" w:cs="Times New Roman"/>
          <w:b/>
          <w:sz w:val="24"/>
          <w:szCs w:val="24"/>
        </w:rPr>
        <w:t>TABLA NRO. 1</w:t>
      </w:r>
    </w:p>
    <w:tbl>
      <w:tblPr>
        <w:tblpPr w:leftFromText="141" w:rightFromText="141" w:vertAnchor="text" w:horzAnchor="margin" w:tblpY="289"/>
        <w:tblW w:w="8603" w:type="dxa"/>
        <w:tblBorders>
          <w:top w:val="single" w:sz="18" w:space="0" w:color="auto"/>
          <w:bottom w:val="single" w:sz="18" w:space="0" w:color="auto"/>
        </w:tblBorders>
        <w:tblLook w:val="00A0"/>
      </w:tblPr>
      <w:tblGrid>
        <w:gridCol w:w="2104"/>
        <w:gridCol w:w="1020"/>
        <w:gridCol w:w="1020"/>
        <w:gridCol w:w="1020"/>
        <w:gridCol w:w="1020"/>
        <w:gridCol w:w="1130"/>
        <w:gridCol w:w="1289"/>
      </w:tblGrid>
      <w:tr w:rsidR="009F2F8F" w:rsidRPr="00C44877" w:rsidTr="009F2F8F">
        <w:trPr>
          <w:trHeight w:val="420"/>
        </w:trPr>
        <w:tc>
          <w:tcPr>
            <w:tcW w:w="0" w:type="auto"/>
            <w:tcBorders>
              <w:top w:val="single" w:sz="18" w:space="0" w:color="auto"/>
              <w:left w:val="nil"/>
              <w:bottom w:val="single" w:sz="18" w:space="0" w:color="auto"/>
              <w:right w:val="nil"/>
            </w:tcBorders>
            <w:shd w:val="clear" w:color="auto" w:fill="4F81BD"/>
          </w:tcPr>
          <w:p w:rsidR="009F2F8F" w:rsidRPr="00C44877" w:rsidRDefault="009F2F8F" w:rsidP="00C44877">
            <w:pPr>
              <w:spacing w:after="0" w:line="240" w:lineRule="auto"/>
              <w:ind w:firstLine="567"/>
              <w:rPr>
                <w:rFonts w:ascii="Times New Roman" w:hAnsi="Times New Roman" w:cs="Times New Roman"/>
                <w:b/>
                <w:bCs/>
                <w:color w:val="FFFFFF"/>
                <w:sz w:val="24"/>
                <w:szCs w:val="24"/>
              </w:rPr>
            </w:pPr>
          </w:p>
        </w:tc>
        <w:tc>
          <w:tcPr>
            <w:tcW w:w="0" w:type="auto"/>
            <w:gridSpan w:val="2"/>
            <w:tcBorders>
              <w:top w:val="single" w:sz="18" w:space="0" w:color="auto"/>
              <w:left w:val="nil"/>
              <w:bottom w:val="single" w:sz="18" w:space="0" w:color="auto"/>
              <w:right w:val="nil"/>
            </w:tcBorders>
            <w:shd w:val="clear" w:color="auto" w:fill="4F81BD"/>
          </w:tcPr>
          <w:p w:rsidR="009F2F8F" w:rsidRPr="00C44877" w:rsidRDefault="009F2F8F" w:rsidP="00C44877">
            <w:pPr>
              <w:spacing w:after="0" w:line="240" w:lineRule="auto"/>
              <w:ind w:firstLine="567"/>
              <w:jc w:val="center"/>
              <w:rPr>
                <w:rFonts w:ascii="Times New Roman" w:hAnsi="Times New Roman" w:cs="Times New Roman"/>
                <w:b/>
                <w:bCs/>
                <w:color w:val="FFFFFF"/>
                <w:sz w:val="24"/>
                <w:szCs w:val="24"/>
              </w:rPr>
            </w:pPr>
            <w:r w:rsidRPr="00C44877">
              <w:rPr>
                <w:rFonts w:ascii="Times New Roman" w:hAnsi="Times New Roman" w:cs="Times New Roman"/>
                <w:bCs/>
                <w:color w:val="FFFFFF"/>
                <w:sz w:val="24"/>
                <w:szCs w:val="24"/>
              </w:rPr>
              <w:t>SÍ</w:t>
            </w:r>
          </w:p>
        </w:tc>
        <w:tc>
          <w:tcPr>
            <w:tcW w:w="0" w:type="auto"/>
            <w:gridSpan w:val="2"/>
            <w:tcBorders>
              <w:top w:val="single" w:sz="18" w:space="0" w:color="auto"/>
              <w:left w:val="nil"/>
              <w:bottom w:val="single" w:sz="18" w:space="0" w:color="auto"/>
              <w:right w:val="nil"/>
            </w:tcBorders>
            <w:shd w:val="clear" w:color="auto" w:fill="4F81BD"/>
          </w:tcPr>
          <w:p w:rsidR="009F2F8F" w:rsidRPr="00C44877" w:rsidRDefault="009F2F8F" w:rsidP="00C44877">
            <w:pPr>
              <w:spacing w:after="0" w:line="240" w:lineRule="auto"/>
              <w:ind w:firstLine="567"/>
              <w:jc w:val="center"/>
              <w:rPr>
                <w:rFonts w:ascii="Times New Roman" w:hAnsi="Times New Roman" w:cs="Times New Roman"/>
                <w:b/>
                <w:bCs/>
                <w:color w:val="FFFFFF"/>
                <w:sz w:val="24"/>
                <w:szCs w:val="24"/>
              </w:rPr>
            </w:pPr>
            <w:r w:rsidRPr="00C44877">
              <w:rPr>
                <w:rFonts w:ascii="Times New Roman" w:hAnsi="Times New Roman" w:cs="Times New Roman"/>
                <w:bCs/>
                <w:color w:val="FFFFFF"/>
                <w:sz w:val="24"/>
                <w:szCs w:val="24"/>
              </w:rPr>
              <w:t>NO</w:t>
            </w:r>
          </w:p>
        </w:tc>
        <w:tc>
          <w:tcPr>
            <w:tcW w:w="0" w:type="auto"/>
            <w:gridSpan w:val="2"/>
            <w:tcBorders>
              <w:top w:val="single" w:sz="18" w:space="0" w:color="auto"/>
              <w:left w:val="nil"/>
              <w:bottom w:val="single" w:sz="18" w:space="0" w:color="auto"/>
              <w:right w:val="nil"/>
            </w:tcBorders>
            <w:shd w:val="clear" w:color="auto" w:fill="4F81BD"/>
          </w:tcPr>
          <w:p w:rsidR="009F2F8F" w:rsidRPr="00C44877" w:rsidRDefault="009F2F8F" w:rsidP="00C44877">
            <w:pPr>
              <w:spacing w:after="0" w:line="240" w:lineRule="auto"/>
              <w:ind w:firstLine="567"/>
              <w:jc w:val="center"/>
              <w:rPr>
                <w:rFonts w:ascii="Times New Roman" w:hAnsi="Times New Roman" w:cs="Times New Roman"/>
                <w:b/>
                <w:bCs/>
                <w:color w:val="FFFFFF"/>
                <w:sz w:val="24"/>
                <w:szCs w:val="24"/>
              </w:rPr>
            </w:pPr>
            <w:r w:rsidRPr="00C44877">
              <w:rPr>
                <w:rFonts w:ascii="Times New Roman" w:hAnsi="Times New Roman" w:cs="Times New Roman"/>
                <w:bCs/>
                <w:color w:val="FFFFFF"/>
                <w:sz w:val="24"/>
                <w:szCs w:val="24"/>
              </w:rPr>
              <w:t>TOTAL</w:t>
            </w:r>
          </w:p>
        </w:tc>
      </w:tr>
      <w:tr w:rsidR="009F2F8F" w:rsidRPr="00C44877" w:rsidTr="009F2F8F">
        <w:trPr>
          <w:trHeight w:val="385"/>
        </w:trPr>
        <w:tc>
          <w:tcPr>
            <w:tcW w:w="0" w:type="auto"/>
            <w:tcBorders>
              <w:left w:val="nil"/>
              <w:bottom w:val="nil"/>
              <w:right w:val="nil"/>
            </w:tcBorders>
            <w:shd w:val="clear" w:color="auto" w:fill="4F81BD"/>
          </w:tcPr>
          <w:p w:rsidR="009F2F8F" w:rsidRPr="00C44877" w:rsidRDefault="009F2F8F" w:rsidP="00C44877">
            <w:pPr>
              <w:spacing w:after="0" w:line="240" w:lineRule="auto"/>
              <w:ind w:firstLine="567"/>
              <w:jc w:val="center"/>
              <w:rPr>
                <w:rFonts w:ascii="Times New Roman" w:hAnsi="Times New Roman" w:cs="Times New Roman"/>
                <w:b/>
                <w:bCs/>
                <w:color w:val="FFFFFF"/>
                <w:sz w:val="24"/>
                <w:szCs w:val="24"/>
              </w:rPr>
            </w:pPr>
            <w:r w:rsidRPr="00C44877">
              <w:rPr>
                <w:rFonts w:ascii="Times New Roman" w:hAnsi="Times New Roman" w:cs="Times New Roman"/>
                <w:bCs/>
                <w:color w:val="FFFFFF"/>
                <w:sz w:val="24"/>
                <w:szCs w:val="24"/>
              </w:rPr>
              <w:t>ÍTEMS</w:t>
            </w:r>
          </w:p>
        </w:tc>
        <w:tc>
          <w:tcPr>
            <w:tcW w:w="1020" w:type="dxa"/>
            <w:shd w:val="clear" w:color="auto" w:fill="D8D8D8"/>
          </w:tcPr>
          <w:p w:rsidR="009F2F8F" w:rsidRPr="00C44877" w:rsidRDefault="009F2F8F"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F</w:t>
            </w:r>
          </w:p>
        </w:tc>
        <w:tc>
          <w:tcPr>
            <w:tcW w:w="1020" w:type="dxa"/>
            <w:shd w:val="clear" w:color="auto" w:fill="D8D8D8"/>
          </w:tcPr>
          <w:p w:rsidR="009F2F8F" w:rsidRPr="00C44877" w:rsidRDefault="009F2F8F"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w:t>
            </w:r>
          </w:p>
        </w:tc>
        <w:tc>
          <w:tcPr>
            <w:tcW w:w="1020" w:type="dxa"/>
            <w:shd w:val="clear" w:color="auto" w:fill="D8D8D8"/>
          </w:tcPr>
          <w:p w:rsidR="009F2F8F" w:rsidRPr="00C44877" w:rsidRDefault="009F2F8F"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F</w:t>
            </w:r>
          </w:p>
        </w:tc>
        <w:tc>
          <w:tcPr>
            <w:tcW w:w="1020" w:type="dxa"/>
            <w:shd w:val="clear" w:color="auto" w:fill="D8D8D8"/>
          </w:tcPr>
          <w:p w:rsidR="009F2F8F" w:rsidRPr="00C44877" w:rsidRDefault="009F2F8F"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w:t>
            </w:r>
          </w:p>
        </w:tc>
        <w:tc>
          <w:tcPr>
            <w:tcW w:w="1130" w:type="dxa"/>
            <w:shd w:val="clear" w:color="auto" w:fill="D8D8D8"/>
          </w:tcPr>
          <w:p w:rsidR="009F2F8F" w:rsidRPr="00C44877" w:rsidRDefault="009F2F8F"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F</w:t>
            </w:r>
          </w:p>
        </w:tc>
        <w:tc>
          <w:tcPr>
            <w:tcW w:w="1289" w:type="dxa"/>
            <w:shd w:val="clear" w:color="auto" w:fill="D8D8D8"/>
          </w:tcPr>
          <w:p w:rsidR="009F2F8F" w:rsidRPr="00C44877" w:rsidRDefault="009F2F8F"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w:t>
            </w:r>
          </w:p>
        </w:tc>
      </w:tr>
      <w:tr w:rsidR="009F2F8F" w:rsidRPr="00C44877" w:rsidTr="008F52F7">
        <w:trPr>
          <w:trHeight w:val="372"/>
        </w:trPr>
        <w:tc>
          <w:tcPr>
            <w:tcW w:w="0" w:type="auto"/>
            <w:tcBorders>
              <w:left w:val="nil"/>
              <w:bottom w:val="single" w:sz="18" w:space="0" w:color="auto"/>
              <w:right w:val="nil"/>
            </w:tcBorders>
            <w:shd w:val="clear" w:color="auto" w:fill="4F81BD"/>
          </w:tcPr>
          <w:p w:rsidR="009F2F8F" w:rsidRPr="00C44877" w:rsidRDefault="009F2F8F" w:rsidP="008B69ED">
            <w:pPr>
              <w:spacing w:after="0" w:line="240" w:lineRule="auto"/>
              <w:ind w:firstLine="567"/>
              <w:jc w:val="center"/>
              <w:rPr>
                <w:rFonts w:ascii="Times New Roman" w:hAnsi="Times New Roman" w:cs="Times New Roman"/>
                <w:bCs/>
                <w:color w:val="FFFFFF"/>
                <w:sz w:val="24"/>
                <w:szCs w:val="24"/>
              </w:rPr>
            </w:pPr>
            <w:r w:rsidRPr="00C44877">
              <w:rPr>
                <w:rFonts w:ascii="Times New Roman" w:hAnsi="Times New Roman" w:cs="Times New Roman"/>
                <w:bCs/>
                <w:color w:val="FFFFFF"/>
                <w:sz w:val="24"/>
                <w:szCs w:val="24"/>
              </w:rPr>
              <w:t>1</w:t>
            </w:r>
          </w:p>
        </w:tc>
        <w:tc>
          <w:tcPr>
            <w:tcW w:w="1020" w:type="dxa"/>
            <w:tcBorders>
              <w:bottom w:val="single" w:sz="18" w:space="0" w:color="auto"/>
            </w:tcBorders>
          </w:tcPr>
          <w:p w:rsidR="009F2F8F" w:rsidRPr="00C44877" w:rsidRDefault="008B69ED" w:rsidP="008B69ED">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2</w:t>
            </w:r>
          </w:p>
        </w:tc>
        <w:tc>
          <w:tcPr>
            <w:tcW w:w="1020" w:type="dxa"/>
            <w:tcBorders>
              <w:bottom w:val="single" w:sz="18" w:space="0" w:color="auto"/>
            </w:tcBorders>
          </w:tcPr>
          <w:p w:rsidR="009F2F8F" w:rsidRPr="00C44877" w:rsidRDefault="00A745CC"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97</w:t>
            </w:r>
          </w:p>
        </w:tc>
        <w:tc>
          <w:tcPr>
            <w:tcW w:w="1020" w:type="dxa"/>
            <w:tcBorders>
              <w:bottom w:val="single" w:sz="18" w:space="0" w:color="auto"/>
            </w:tcBorders>
          </w:tcPr>
          <w:p w:rsidR="009F2F8F" w:rsidRPr="00C44877" w:rsidRDefault="009F2F8F" w:rsidP="008B69ED">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1</w:t>
            </w:r>
          </w:p>
        </w:tc>
        <w:tc>
          <w:tcPr>
            <w:tcW w:w="1020" w:type="dxa"/>
            <w:tcBorders>
              <w:bottom w:val="single" w:sz="18" w:space="0" w:color="auto"/>
            </w:tcBorders>
          </w:tcPr>
          <w:p w:rsidR="009F2F8F" w:rsidRPr="00C44877" w:rsidRDefault="009F2F8F" w:rsidP="008B69ED">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3</w:t>
            </w:r>
          </w:p>
        </w:tc>
        <w:tc>
          <w:tcPr>
            <w:tcW w:w="1130" w:type="dxa"/>
            <w:tcBorders>
              <w:bottom w:val="single" w:sz="18" w:space="0" w:color="auto"/>
            </w:tcBorders>
          </w:tcPr>
          <w:p w:rsidR="009F2F8F" w:rsidRPr="00C44877" w:rsidRDefault="009F2F8F" w:rsidP="008B69ED">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30</w:t>
            </w:r>
          </w:p>
        </w:tc>
        <w:tc>
          <w:tcPr>
            <w:tcW w:w="1289" w:type="dxa"/>
            <w:tcBorders>
              <w:bottom w:val="single" w:sz="18" w:space="0" w:color="auto"/>
            </w:tcBorders>
          </w:tcPr>
          <w:p w:rsidR="009F2F8F" w:rsidRPr="00C44877" w:rsidRDefault="009F2F8F"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100</w:t>
            </w:r>
          </w:p>
        </w:tc>
      </w:tr>
    </w:tbl>
    <w:p w:rsidR="009F2F8F" w:rsidRPr="00C44877" w:rsidRDefault="009F2F8F" w:rsidP="00C44877">
      <w:pPr>
        <w:spacing w:after="0"/>
        <w:ind w:firstLine="567"/>
        <w:rPr>
          <w:rFonts w:ascii="Times New Roman" w:hAnsi="Times New Roman" w:cs="Times New Roman"/>
          <w:b/>
          <w:sz w:val="24"/>
          <w:szCs w:val="24"/>
        </w:rPr>
      </w:pPr>
    </w:p>
    <w:p w:rsidR="0087729C" w:rsidRPr="00C44877" w:rsidRDefault="0087729C" w:rsidP="00C44877">
      <w:pPr>
        <w:spacing w:after="0"/>
        <w:ind w:firstLine="567"/>
        <w:jc w:val="right"/>
        <w:rPr>
          <w:rFonts w:ascii="Times New Roman" w:hAnsi="Times New Roman" w:cs="Times New Roman"/>
          <w:b/>
          <w:sz w:val="24"/>
          <w:szCs w:val="24"/>
        </w:rPr>
      </w:pPr>
      <w:r w:rsidRPr="00C44877">
        <w:rPr>
          <w:rFonts w:ascii="Times New Roman" w:hAnsi="Times New Roman" w:cs="Times New Roman"/>
          <w:b/>
          <w:sz w:val="24"/>
          <w:szCs w:val="24"/>
        </w:rPr>
        <w:t>Fuente: Lameda 2015</w:t>
      </w:r>
    </w:p>
    <w:p w:rsidR="0087729C" w:rsidRPr="00C44877" w:rsidRDefault="00312964" w:rsidP="00C44877">
      <w:pPr>
        <w:pStyle w:val="Prrafodelista"/>
        <w:shd w:val="clear" w:color="auto" w:fill="FFFFFF"/>
        <w:spacing w:after="0" w:line="360" w:lineRule="auto"/>
        <w:ind w:left="0" w:firstLine="567"/>
        <w:jc w:val="both"/>
        <w:rPr>
          <w:rStyle w:val="Textoennegrita"/>
          <w:rFonts w:ascii="Times New Roman" w:hAnsi="Times New Roman" w:cs="Times New Roman"/>
          <w:b w:val="0"/>
          <w:sz w:val="24"/>
          <w:szCs w:val="24"/>
        </w:rPr>
      </w:pPr>
      <w:r>
        <w:rPr>
          <w:rFonts w:ascii="Times New Roman" w:hAnsi="Times New Roman" w:cs="Times New Roman"/>
          <w:bCs/>
          <w:noProof/>
          <w:sz w:val="24"/>
          <w:szCs w:val="24"/>
        </w:rPr>
        <w:drawing>
          <wp:anchor distT="0" distB="0" distL="114300" distR="114300" simplePos="0" relativeHeight="251640832" behindDoc="0" locked="0" layoutInCell="1" allowOverlap="1">
            <wp:simplePos x="0" y="0"/>
            <wp:positionH relativeFrom="column">
              <wp:posOffset>752054</wp:posOffset>
            </wp:positionH>
            <wp:positionV relativeFrom="paragraph">
              <wp:posOffset>41357</wp:posOffset>
            </wp:positionV>
            <wp:extent cx="3864182" cy="2149434"/>
            <wp:effectExtent l="19050" t="0" r="22018" b="3216"/>
            <wp:wrapNone/>
            <wp:docPr id="9" name="Objet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9F2F8F" w:rsidRPr="00C44877" w:rsidRDefault="009F2F8F" w:rsidP="00C44877">
      <w:pPr>
        <w:pStyle w:val="Prrafodelista"/>
        <w:shd w:val="clear" w:color="auto" w:fill="FFFFFF"/>
        <w:spacing w:after="0" w:line="360" w:lineRule="auto"/>
        <w:ind w:left="0" w:firstLine="567"/>
        <w:jc w:val="both"/>
        <w:rPr>
          <w:rStyle w:val="Textoennegrita"/>
          <w:rFonts w:ascii="Times New Roman" w:hAnsi="Times New Roman" w:cs="Times New Roman"/>
          <w:b w:val="0"/>
          <w:sz w:val="24"/>
          <w:szCs w:val="24"/>
        </w:rPr>
      </w:pPr>
    </w:p>
    <w:p w:rsidR="009F2F8F" w:rsidRPr="00C44877" w:rsidRDefault="009F2F8F" w:rsidP="00C44877">
      <w:pPr>
        <w:pStyle w:val="Prrafodelista"/>
        <w:shd w:val="clear" w:color="auto" w:fill="FFFFFF"/>
        <w:spacing w:after="0" w:line="360" w:lineRule="auto"/>
        <w:ind w:left="0" w:firstLine="567"/>
        <w:jc w:val="both"/>
        <w:rPr>
          <w:rStyle w:val="Textoennegrita"/>
          <w:rFonts w:ascii="Times New Roman" w:hAnsi="Times New Roman" w:cs="Times New Roman"/>
          <w:b w:val="0"/>
          <w:sz w:val="24"/>
          <w:szCs w:val="24"/>
        </w:rPr>
      </w:pPr>
    </w:p>
    <w:p w:rsidR="009F2F8F" w:rsidRPr="00C44877" w:rsidRDefault="009F2F8F" w:rsidP="00C44877">
      <w:pPr>
        <w:pStyle w:val="Prrafodelista"/>
        <w:shd w:val="clear" w:color="auto" w:fill="FFFFFF"/>
        <w:spacing w:after="0" w:line="360" w:lineRule="auto"/>
        <w:ind w:left="0" w:firstLine="567"/>
        <w:jc w:val="both"/>
        <w:rPr>
          <w:rStyle w:val="Textoennegrita"/>
          <w:rFonts w:ascii="Times New Roman" w:hAnsi="Times New Roman" w:cs="Times New Roman"/>
          <w:b w:val="0"/>
          <w:sz w:val="24"/>
          <w:szCs w:val="24"/>
        </w:rPr>
      </w:pPr>
    </w:p>
    <w:p w:rsidR="009F2F8F" w:rsidRPr="00C44877" w:rsidRDefault="009F2F8F" w:rsidP="00C44877">
      <w:pPr>
        <w:pStyle w:val="Prrafodelista"/>
        <w:shd w:val="clear" w:color="auto" w:fill="FFFFFF"/>
        <w:spacing w:after="0" w:line="360" w:lineRule="auto"/>
        <w:ind w:left="0" w:firstLine="567"/>
        <w:jc w:val="both"/>
        <w:rPr>
          <w:rStyle w:val="Textoennegrita"/>
          <w:rFonts w:ascii="Times New Roman" w:hAnsi="Times New Roman" w:cs="Times New Roman"/>
          <w:b w:val="0"/>
          <w:sz w:val="24"/>
          <w:szCs w:val="24"/>
        </w:rPr>
      </w:pPr>
    </w:p>
    <w:p w:rsidR="008F52F7" w:rsidRDefault="008F52F7" w:rsidP="00C44877">
      <w:pPr>
        <w:pStyle w:val="Prrafodelista"/>
        <w:shd w:val="clear" w:color="auto" w:fill="FFFFFF"/>
        <w:spacing w:after="0" w:line="360" w:lineRule="auto"/>
        <w:ind w:left="0" w:firstLine="567"/>
        <w:jc w:val="both"/>
        <w:rPr>
          <w:rStyle w:val="Textoennegrita"/>
          <w:rFonts w:ascii="Times New Roman" w:hAnsi="Times New Roman" w:cs="Times New Roman"/>
          <w:b w:val="0"/>
          <w:sz w:val="24"/>
          <w:szCs w:val="24"/>
        </w:rPr>
      </w:pPr>
    </w:p>
    <w:p w:rsidR="008B69ED" w:rsidRDefault="008B69ED" w:rsidP="00C44877">
      <w:pPr>
        <w:pStyle w:val="Prrafodelista"/>
        <w:shd w:val="clear" w:color="auto" w:fill="FFFFFF"/>
        <w:spacing w:after="0" w:line="360" w:lineRule="auto"/>
        <w:ind w:left="0" w:firstLine="567"/>
        <w:jc w:val="both"/>
        <w:rPr>
          <w:rStyle w:val="Textoennegrita"/>
          <w:rFonts w:ascii="Times New Roman" w:hAnsi="Times New Roman" w:cs="Times New Roman"/>
          <w:b w:val="0"/>
          <w:sz w:val="24"/>
          <w:szCs w:val="24"/>
        </w:rPr>
      </w:pPr>
    </w:p>
    <w:p w:rsidR="008B69ED" w:rsidRPr="00C44877" w:rsidRDefault="008B69ED" w:rsidP="00C44877">
      <w:pPr>
        <w:pStyle w:val="Prrafodelista"/>
        <w:shd w:val="clear" w:color="auto" w:fill="FFFFFF"/>
        <w:spacing w:after="0" w:line="360" w:lineRule="auto"/>
        <w:ind w:left="0" w:firstLine="567"/>
        <w:jc w:val="both"/>
        <w:rPr>
          <w:rStyle w:val="Textoennegrita"/>
          <w:rFonts w:ascii="Times New Roman" w:hAnsi="Times New Roman" w:cs="Times New Roman"/>
          <w:b w:val="0"/>
          <w:sz w:val="24"/>
          <w:szCs w:val="24"/>
        </w:rPr>
      </w:pPr>
    </w:p>
    <w:p w:rsidR="008F52F7" w:rsidRPr="00C44877" w:rsidRDefault="008F52F7" w:rsidP="00C44877">
      <w:pPr>
        <w:spacing w:after="0"/>
        <w:ind w:firstLine="567"/>
        <w:rPr>
          <w:rFonts w:ascii="Times New Roman" w:eastAsia="Times New Roman" w:hAnsi="Times New Roman" w:cs="Times New Roman"/>
          <w:b/>
          <w:sz w:val="24"/>
          <w:szCs w:val="24"/>
        </w:rPr>
      </w:pPr>
      <w:r w:rsidRPr="00C44877">
        <w:rPr>
          <w:rFonts w:ascii="Times New Roman" w:eastAsia="Times New Roman" w:hAnsi="Times New Roman" w:cs="Times New Roman"/>
          <w:b/>
          <w:sz w:val="24"/>
          <w:szCs w:val="24"/>
        </w:rPr>
        <w:lastRenderedPageBreak/>
        <w:t>INTERPRETACIÓN:</w:t>
      </w:r>
    </w:p>
    <w:p w:rsidR="008F52F7" w:rsidRPr="00C44877" w:rsidRDefault="002A2CAE" w:rsidP="00C44877">
      <w:pPr>
        <w:spacing w:after="0"/>
        <w:ind w:firstLine="567"/>
        <w:jc w:val="both"/>
        <w:rPr>
          <w:rFonts w:ascii="Times New Roman" w:hAnsi="Times New Roman" w:cs="Times New Roman"/>
          <w:sz w:val="24"/>
          <w:szCs w:val="24"/>
        </w:rPr>
      </w:pPr>
      <w:r w:rsidRPr="00C44877">
        <w:rPr>
          <w:rFonts w:ascii="Times New Roman" w:hAnsi="Times New Roman" w:cs="Times New Roman"/>
          <w:sz w:val="24"/>
          <w:szCs w:val="24"/>
        </w:rPr>
        <w:t xml:space="preserve">De esta grafica se interpreta que de la cantidad de alumnos encuestados, </w:t>
      </w:r>
      <w:r w:rsidR="00047514" w:rsidRPr="00C44877">
        <w:rPr>
          <w:rFonts w:ascii="Times New Roman" w:hAnsi="Times New Roman" w:cs="Times New Roman"/>
          <w:sz w:val="24"/>
          <w:szCs w:val="24"/>
        </w:rPr>
        <w:t>el 97%</w:t>
      </w:r>
      <w:r w:rsidRPr="00C44877">
        <w:rPr>
          <w:rFonts w:ascii="Times New Roman" w:hAnsi="Times New Roman" w:cs="Times New Roman"/>
          <w:sz w:val="24"/>
          <w:szCs w:val="24"/>
        </w:rPr>
        <w:t xml:space="preserve"> les agrada participar en actividades de Educación Física planificadas por el docente;</w:t>
      </w:r>
      <w:r w:rsidR="00047514" w:rsidRPr="00C44877">
        <w:rPr>
          <w:rFonts w:ascii="Times New Roman" w:hAnsi="Times New Roman" w:cs="Times New Roman"/>
          <w:sz w:val="24"/>
          <w:szCs w:val="24"/>
        </w:rPr>
        <w:t xml:space="preserve"> y el 3%no, </w:t>
      </w:r>
      <w:r w:rsidRPr="00C44877">
        <w:rPr>
          <w:rFonts w:ascii="Times New Roman" w:hAnsi="Times New Roman" w:cs="Times New Roman"/>
          <w:sz w:val="24"/>
          <w:szCs w:val="24"/>
        </w:rPr>
        <w:t xml:space="preserve">lo que claramente deja como evidencia </w:t>
      </w:r>
      <w:r w:rsidR="00E94123" w:rsidRPr="00C44877">
        <w:rPr>
          <w:rFonts w:ascii="Times New Roman" w:hAnsi="Times New Roman" w:cs="Times New Roman"/>
          <w:sz w:val="24"/>
          <w:szCs w:val="24"/>
        </w:rPr>
        <w:t xml:space="preserve">que el </w:t>
      </w:r>
      <w:r w:rsidR="00960877" w:rsidRPr="00C44877">
        <w:rPr>
          <w:rFonts w:ascii="Times New Roman" w:hAnsi="Times New Roman" w:cs="Times New Roman"/>
          <w:sz w:val="24"/>
          <w:szCs w:val="24"/>
        </w:rPr>
        <w:t xml:space="preserve">mismo </w:t>
      </w:r>
      <w:r w:rsidR="00E94123" w:rsidRPr="00C44877">
        <w:rPr>
          <w:rFonts w:ascii="Times New Roman" w:hAnsi="Times New Roman" w:cs="Times New Roman"/>
          <w:sz w:val="24"/>
          <w:szCs w:val="24"/>
        </w:rPr>
        <w:t xml:space="preserve">puede valerse de esta competencia para incorporar de forma activa y masiva a estos Jóvenes y facilitar la práctica del deporte en pro de contribuir con la disminución del sobre peso. </w:t>
      </w:r>
    </w:p>
    <w:p w:rsidR="008929C6" w:rsidRPr="00C44877" w:rsidRDefault="00855B96" w:rsidP="00C44877">
      <w:pPr>
        <w:shd w:val="clear" w:color="auto" w:fill="FFFFFF"/>
        <w:tabs>
          <w:tab w:val="left" w:pos="3495"/>
        </w:tabs>
        <w:spacing w:after="0" w:line="360" w:lineRule="auto"/>
        <w:ind w:firstLine="567"/>
        <w:jc w:val="both"/>
        <w:rPr>
          <w:rStyle w:val="Textoennegrita"/>
          <w:rFonts w:ascii="Times New Roman" w:hAnsi="Times New Roman" w:cs="Times New Roman"/>
          <w:sz w:val="24"/>
          <w:szCs w:val="24"/>
        </w:rPr>
      </w:pPr>
      <w:r w:rsidRPr="00C44877">
        <w:rPr>
          <w:rStyle w:val="Textoennegrita"/>
          <w:rFonts w:ascii="Times New Roman" w:hAnsi="Times New Roman" w:cs="Times New Roman"/>
          <w:sz w:val="24"/>
          <w:szCs w:val="24"/>
        </w:rPr>
        <w:t>ÍTEMS:</w:t>
      </w:r>
      <w:r w:rsidR="008822E3" w:rsidRPr="00C44877">
        <w:rPr>
          <w:rStyle w:val="Textoennegrita"/>
          <w:rFonts w:ascii="Times New Roman" w:hAnsi="Times New Roman" w:cs="Times New Roman"/>
          <w:sz w:val="24"/>
          <w:szCs w:val="24"/>
        </w:rPr>
        <w:tab/>
      </w:r>
    </w:p>
    <w:p w:rsidR="00855B96" w:rsidRPr="00C44877" w:rsidRDefault="00855B96" w:rsidP="00C44877">
      <w:pPr>
        <w:shd w:val="clear" w:color="auto" w:fill="FFFFFF"/>
        <w:spacing w:after="0" w:line="360" w:lineRule="auto"/>
        <w:ind w:firstLine="567"/>
        <w:jc w:val="both"/>
        <w:rPr>
          <w:rStyle w:val="Textoennegrita"/>
          <w:rFonts w:ascii="Times New Roman" w:hAnsi="Times New Roman" w:cs="Times New Roman"/>
          <w:sz w:val="24"/>
          <w:szCs w:val="24"/>
        </w:rPr>
      </w:pPr>
      <w:r w:rsidRPr="00C44877">
        <w:rPr>
          <w:rStyle w:val="Textoennegrita"/>
          <w:rFonts w:ascii="Times New Roman" w:hAnsi="Times New Roman" w:cs="Times New Roman"/>
          <w:b w:val="0"/>
          <w:sz w:val="24"/>
          <w:szCs w:val="24"/>
        </w:rPr>
        <w:t>2.- ¿Practica Ud. algún tipo de actividad deportiva o recreativa?</w:t>
      </w:r>
    </w:p>
    <w:p w:rsidR="00855B96" w:rsidRPr="00C44877" w:rsidRDefault="00DA6AC8" w:rsidP="00C44877">
      <w:pPr>
        <w:spacing w:after="0"/>
        <w:ind w:firstLine="567"/>
        <w:rPr>
          <w:rStyle w:val="Textoennegrita"/>
          <w:rFonts w:ascii="Times New Roman" w:hAnsi="Times New Roman" w:cs="Times New Roman"/>
          <w:bCs w:val="0"/>
          <w:sz w:val="24"/>
          <w:szCs w:val="24"/>
        </w:rPr>
      </w:pPr>
      <w:r w:rsidRPr="00C44877">
        <w:rPr>
          <w:rFonts w:ascii="Times New Roman" w:hAnsi="Times New Roman" w:cs="Times New Roman"/>
          <w:b/>
          <w:sz w:val="24"/>
          <w:szCs w:val="24"/>
        </w:rPr>
        <w:t>Tabla Nro. 2</w:t>
      </w:r>
    </w:p>
    <w:tbl>
      <w:tblPr>
        <w:tblpPr w:leftFromText="141" w:rightFromText="141" w:vertAnchor="text" w:horzAnchor="margin" w:tblpY="289"/>
        <w:tblW w:w="8603" w:type="dxa"/>
        <w:tblBorders>
          <w:top w:val="single" w:sz="18" w:space="0" w:color="auto"/>
          <w:bottom w:val="single" w:sz="18" w:space="0" w:color="auto"/>
        </w:tblBorders>
        <w:tblLook w:val="00A0"/>
      </w:tblPr>
      <w:tblGrid>
        <w:gridCol w:w="2104"/>
        <w:gridCol w:w="1020"/>
        <w:gridCol w:w="1020"/>
        <w:gridCol w:w="1020"/>
        <w:gridCol w:w="1020"/>
        <w:gridCol w:w="1130"/>
        <w:gridCol w:w="1289"/>
      </w:tblGrid>
      <w:tr w:rsidR="00855B96" w:rsidRPr="00C44877" w:rsidTr="0034106E">
        <w:trPr>
          <w:trHeight w:val="420"/>
        </w:trPr>
        <w:tc>
          <w:tcPr>
            <w:tcW w:w="0" w:type="auto"/>
            <w:tcBorders>
              <w:top w:val="single" w:sz="18" w:space="0" w:color="auto"/>
              <w:left w:val="nil"/>
              <w:bottom w:val="single" w:sz="18" w:space="0" w:color="auto"/>
              <w:right w:val="nil"/>
            </w:tcBorders>
            <w:shd w:val="clear" w:color="auto" w:fill="4F81BD"/>
          </w:tcPr>
          <w:p w:rsidR="00855B96" w:rsidRPr="00C44877" w:rsidRDefault="00855B96" w:rsidP="00C44877">
            <w:pPr>
              <w:spacing w:after="0" w:line="240" w:lineRule="auto"/>
              <w:ind w:firstLine="567"/>
              <w:rPr>
                <w:rFonts w:ascii="Times New Roman" w:hAnsi="Times New Roman" w:cs="Times New Roman"/>
                <w:b/>
                <w:bCs/>
                <w:color w:val="FFFFFF"/>
                <w:sz w:val="24"/>
                <w:szCs w:val="24"/>
              </w:rPr>
            </w:pPr>
          </w:p>
        </w:tc>
        <w:tc>
          <w:tcPr>
            <w:tcW w:w="0" w:type="auto"/>
            <w:gridSpan w:val="2"/>
            <w:tcBorders>
              <w:top w:val="single" w:sz="18" w:space="0" w:color="auto"/>
              <w:left w:val="nil"/>
              <w:bottom w:val="single" w:sz="18" w:space="0" w:color="auto"/>
              <w:right w:val="nil"/>
            </w:tcBorders>
            <w:shd w:val="clear" w:color="auto" w:fill="4F81BD"/>
          </w:tcPr>
          <w:p w:rsidR="00855B96" w:rsidRPr="00C44877" w:rsidRDefault="00855B96" w:rsidP="00C44877">
            <w:pPr>
              <w:spacing w:after="0" w:line="240" w:lineRule="auto"/>
              <w:ind w:firstLine="567"/>
              <w:jc w:val="center"/>
              <w:rPr>
                <w:rFonts w:ascii="Times New Roman" w:hAnsi="Times New Roman" w:cs="Times New Roman"/>
                <w:b/>
                <w:bCs/>
                <w:color w:val="FFFFFF"/>
                <w:sz w:val="24"/>
                <w:szCs w:val="24"/>
              </w:rPr>
            </w:pPr>
            <w:r w:rsidRPr="00C44877">
              <w:rPr>
                <w:rFonts w:ascii="Times New Roman" w:hAnsi="Times New Roman" w:cs="Times New Roman"/>
                <w:bCs/>
                <w:color w:val="FFFFFF"/>
                <w:sz w:val="24"/>
                <w:szCs w:val="24"/>
              </w:rPr>
              <w:t>SÍ</w:t>
            </w:r>
          </w:p>
        </w:tc>
        <w:tc>
          <w:tcPr>
            <w:tcW w:w="0" w:type="auto"/>
            <w:gridSpan w:val="2"/>
            <w:tcBorders>
              <w:top w:val="single" w:sz="18" w:space="0" w:color="auto"/>
              <w:left w:val="nil"/>
              <w:bottom w:val="single" w:sz="18" w:space="0" w:color="auto"/>
              <w:right w:val="nil"/>
            </w:tcBorders>
            <w:shd w:val="clear" w:color="auto" w:fill="4F81BD"/>
          </w:tcPr>
          <w:p w:rsidR="00855B96" w:rsidRPr="00C44877" w:rsidRDefault="00855B96" w:rsidP="00C44877">
            <w:pPr>
              <w:spacing w:after="0" w:line="240" w:lineRule="auto"/>
              <w:ind w:firstLine="567"/>
              <w:jc w:val="center"/>
              <w:rPr>
                <w:rFonts w:ascii="Times New Roman" w:hAnsi="Times New Roman" w:cs="Times New Roman"/>
                <w:b/>
                <w:bCs/>
                <w:color w:val="FFFFFF"/>
                <w:sz w:val="24"/>
                <w:szCs w:val="24"/>
              </w:rPr>
            </w:pPr>
            <w:r w:rsidRPr="00C44877">
              <w:rPr>
                <w:rFonts w:ascii="Times New Roman" w:hAnsi="Times New Roman" w:cs="Times New Roman"/>
                <w:bCs/>
                <w:color w:val="FFFFFF"/>
                <w:sz w:val="24"/>
                <w:szCs w:val="24"/>
              </w:rPr>
              <w:t>NO</w:t>
            </w:r>
          </w:p>
        </w:tc>
        <w:tc>
          <w:tcPr>
            <w:tcW w:w="0" w:type="auto"/>
            <w:gridSpan w:val="2"/>
            <w:tcBorders>
              <w:top w:val="single" w:sz="18" w:space="0" w:color="auto"/>
              <w:left w:val="nil"/>
              <w:bottom w:val="single" w:sz="18" w:space="0" w:color="auto"/>
              <w:right w:val="nil"/>
            </w:tcBorders>
            <w:shd w:val="clear" w:color="auto" w:fill="4F81BD"/>
          </w:tcPr>
          <w:p w:rsidR="00855B96" w:rsidRPr="00C44877" w:rsidRDefault="00855B96" w:rsidP="00C44877">
            <w:pPr>
              <w:spacing w:after="0" w:line="240" w:lineRule="auto"/>
              <w:ind w:firstLine="567"/>
              <w:jc w:val="center"/>
              <w:rPr>
                <w:rFonts w:ascii="Times New Roman" w:hAnsi="Times New Roman" w:cs="Times New Roman"/>
                <w:b/>
                <w:bCs/>
                <w:color w:val="FFFFFF"/>
                <w:sz w:val="24"/>
                <w:szCs w:val="24"/>
              </w:rPr>
            </w:pPr>
            <w:r w:rsidRPr="00C44877">
              <w:rPr>
                <w:rFonts w:ascii="Times New Roman" w:hAnsi="Times New Roman" w:cs="Times New Roman"/>
                <w:bCs/>
                <w:color w:val="FFFFFF"/>
                <w:sz w:val="24"/>
                <w:szCs w:val="24"/>
              </w:rPr>
              <w:t>TOTAL</w:t>
            </w:r>
          </w:p>
        </w:tc>
      </w:tr>
      <w:tr w:rsidR="00855B96" w:rsidRPr="00C44877" w:rsidTr="0034106E">
        <w:trPr>
          <w:trHeight w:val="385"/>
        </w:trPr>
        <w:tc>
          <w:tcPr>
            <w:tcW w:w="0" w:type="auto"/>
            <w:tcBorders>
              <w:left w:val="nil"/>
              <w:bottom w:val="nil"/>
              <w:right w:val="nil"/>
            </w:tcBorders>
            <w:shd w:val="clear" w:color="auto" w:fill="4F81BD"/>
          </w:tcPr>
          <w:p w:rsidR="00855B96" w:rsidRPr="00C44877" w:rsidRDefault="00855B96" w:rsidP="00C44877">
            <w:pPr>
              <w:spacing w:after="0" w:line="240" w:lineRule="auto"/>
              <w:ind w:firstLine="567"/>
              <w:jc w:val="center"/>
              <w:rPr>
                <w:rFonts w:ascii="Times New Roman" w:hAnsi="Times New Roman" w:cs="Times New Roman"/>
                <w:b/>
                <w:bCs/>
                <w:color w:val="FFFFFF"/>
                <w:sz w:val="24"/>
                <w:szCs w:val="24"/>
              </w:rPr>
            </w:pPr>
            <w:r w:rsidRPr="00C44877">
              <w:rPr>
                <w:rFonts w:ascii="Times New Roman" w:hAnsi="Times New Roman" w:cs="Times New Roman"/>
                <w:bCs/>
                <w:color w:val="FFFFFF"/>
                <w:sz w:val="24"/>
                <w:szCs w:val="24"/>
              </w:rPr>
              <w:t>ÍTEMS</w:t>
            </w:r>
          </w:p>
        </w:tc>
        <w:tc>
          <w:tcPr>
            <w:tcW w:w="1020" w:type="dxa"/>
            <w:shd w:val="clear" w:color="auto" w:fill="D8D8D8"/>
          </w:tcPr>
          <w:p w:rsidR="00855B96" w:rsidRPr="00C44877" w:rsidRDefault="00855B96"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F</w:t>
            </w:r>
          </w:p>
        </w:tc>
        <w:tc>
          <w:tcPr>
            <w:tcW w:w="1020" w:type="dxa"/>
            <w:shd w:val="clear" w:color="auto" w:fill="D8D8D8"/>
          </w:tcPr>
          <w:p w:rsidR="00855B96" w:rsidRPr="00C44877" w:rsidRDefault="00855B96"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w:t>
            </w:r>
          </w:p>
        </w:tc>
        <w:tc>
          <w:tcPr>
            <w:tcW w:w="1020" w:type="dxa"/>
            <w:shd w:val="clear" w:color="auto" w:fill="D8D8D8"/>
          </w:tcPr>
          <w:p w:rsidR="00855B96" w:rsidRPr="00C44877" w:rsidRDefault="00855B96"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F</w:t>
            </w:r>
          </w:p>
        </w:tc>
        <w:tc>
          <w:tcPr>
            <w:tcW w:w="1020" w:type="dxa"/>
            <w:shd w:val="clear" w:color="auto" w:fill="D8D8D8"/>
          </w:tcPr>
          <w:p w:rsidR="00855B96" w:rsidRPr="00C44877" w:rsidRDefault="00855B96"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w:t>
            </w:r>
          </w:p>
        </w:tc>
        <w:tc>
          <w:tcPr>
            <w:tcW w:w="1130" w:type="dxa"/>
            <w:shd w:val="clear" w:color="auto" w:fill="D8D8D8"/>
          </w:tcPr>
          <w:p w:rsidR="00855B96" w:rsidRPr="00C44877" w:rsidRDefault="00855B96"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F</w:t>
            </w:r>
          </w:p>
        </w:tc>
        <w:tc>
          <w:tcPr>
            <w:tcW w:w="1289" w:type="dxa"/>
            <w:shd w:val="clear" w:color="auto" w:fill="D8D8D8"/>
          </w:tcPr>
          <w:p w:rsidR="00855B96" w:rsidRPr="00C44877" w:rsidRDefault="00855B96"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w:t>
            </w:r>
          </w:p>
        </w:tc>
      </w:tr>
      <w:tr w:rsidR="00855B96" w:rsidRPr="00C44877" w:rsidTr="0034106E">
        <w:trPr>
          <w:trHeight w:val="372"/>
        </w:trPr>
        <w:tc>
          <w:tcPr>
            <w:tcW w:w="0" w:type="auto"/>
            <w:tcBorders>
              <w:left w:val="nil"/>
              <w:bottom w:val="single" w:sz="18" w:space="0" w:color="auto"/>
              <w:right w:val="nil"/>
            </w:tcBorders>
            <w:shd w:val="clear" w:color="auto" w:fill="4F81BD"/>
          </w:tcPr>
          <w:p w:rsidR="00855B96" w:rsidRPr="00C44877" w:rsidRDefault="00855B96" w:rsidP="00C44877">
            <w:pPr>
              <w:spacing w:after="0" w:line="240" w:lineRule="auto"/>
              <w:ind w:firstLine="567"/>
              <w:jc w:val="center"/>
              <w:rPr>
                <w:rFonts w:ascii="Times New Roman" w:hAnsi="Times New Roman" w:cs="Times New Roman"/>
                <w:bCs/>
                <w:color w:val="FFFFFF"/>
                <w:sz w:val="24"/>
                <w:szCs w:val="24"/>
              </w:rPr>
            </w:pPr>
            <w:r w:rsidRPr="00C44877">
              <w:rPr>
                <w:rFonts w:ascii="Times New Roman" w:hAnsi="Times New Roman" w:cs="Times New Roman"/>
                <w:bCs/>
                <w:color w:val="FFFFFF"/>
                <w:sz w:val="24"/>
                <w:szCs w:val="24"/>
              </w:rPr>
              <w:t>2</w:t>
            </w:r>
          </w:p>
          <w:p w:rsidR="00855B96" w:rsidRPr="00C44877" w:rsidRDefault="00855B96" w:rsidP="00C44877">
            <w:pPr>
              <w:spacing w:after="0" w:line="240" w:lineRule="auto"/>
              <w:ind w:firstLine="567"/>
              <w:jc w:val="center"/>
              <w:rPr>
                <w:rFonts w:ascii="Times New Roman" w:hAnsi="Times New Roman" w:cs="Times New Roman"/>
                <w:bCs/>
                <w:color w:val="FFFFFF"/>
                <w:sz w:val="24"/>
                <w:szCs w:val="24"/>
              </w:rPr>
            </w:pPr>
          </w:p>
        </w:tc>
        <w:tc>
          <w:tcPr>
            <w:tcW w:w="1020" w:type="dxa"/>
            <w:tcBorders>
              <w:bottom w:val="single" w:sz="18" w:space="0" w:color="auto"/>
            </w:tcBorders>
          </w:tcPr>
          <w:p w:rsidR="00855B96" w:rsidRPr="00C44877" w:rsidRDefault="00855B96"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14</w:t>
            </w:r>
          </w:p>
          <w:p w:rsidR="00855B96" w:rsidRPr="00C44877" w:rsidRDefault="00855B96" w:rsidP="00C44877">
            <w:pPr>
              <w:spacing w:after="0" w:line="240" w:lineRule="auto"/>
              <w:ind w:firstLine="567"/>
              <w:jc w:val="center"/>
              <w:rPr>
                <w:rFonts w:ascii="Times New Roman" w:hAnsi="Times New Roman" w:cs="Times New Roman"/>
                <w:b/>
                <w:sz w:val="24"/>
                <w:szCs w:val="24"/>
              </w:rPr>
            </w:pPr>
          </w:p>
        </w:tc>
        <w:tc>
          <w:tcPr>
            <w:tcW w:w="1020" w:type="dxa"/>
            <w:tcBorders>
              <w:bottom w:val="single" w:sz="18" w:space="0" w:color="auto"/>
            </w:tcBorders>
          </w:tcPr>
          <w:p w:rsidR="00855B96" w:rsidRPr="00C44877" w:rsidRDefault="00855B96"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53</w:t>
            </w:r>
          </w:p>
        </w:tc>
        <w:tc>
          <w:tcPr>
            <w:tcW w:w="1020" w:type="dxa"/>
            <w:tcBorders>
              <w:bottom w:val="single" w:sz="18" w:space="0" w:color="auto"/>
            </w:tcBorders>
          </w:tcPr>
          <w:p w:rsidR="00855B96" w:rsidRPr="00C44877" w:rsidRDefault="00855B96"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16</w:t>
            </w:r>
          </w:p>
          <w:p w:rsidR="00855B96" w:rsidRPr="00C44877" w:rsidRDefault="00855B96" w:rsidP="00C44877">
            <w:pPr>
              <w:spacing w:after="0" w:line="240" w:lineRule="auto"/>
              <w:ind w:firstLine="567"/>
              <w:jc w:val="center"/>
              <w:rPr>
                <w:rFonts w:ascii="Times New Roman" w:hAnsi="Times New Roman" w:cs="Times New Roman"/>
                <w:b/>
                <w:sz w:val="24"/>
                <w:szCs w:val="24"/>
              </w:rPr>
            </w:pPr>
          </w:p>
        </w:tc>
        <w:tc>
          <w:tcPr>
            <w:tcW w:w="1020" w:type="dxa"/>
            <w:tcBorders>
              <w:bottom w:val="single" w:sz="18" w:space="0" w:color="auto"/>
            </w:tcBorders>
          </w:tcPr>
          <w:p w:rsidR="00855B96" w:rsidRPr="00C44877" w:rsidRDefault="00855B96"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47</w:t>
            </w:r>
          </w:p>
          <w:p w:rsidR="00855B96" w:rsidRPr="00C44877" w:rsidRDefault="00855B96" w:rsidP="00C44877">
            <w:pPr>
              <w:spacing w:after="0" w:line="240" w:lineRule="auto"/>
              <w:ind w:firstLine="567"/>
              <w:jc w:val="center"/>
              <w:rPr>
                <w:rFonts w:ascii="Times New Roman" w:hAnsi="Times New Roman" w:cs="Times New Roman"/>
                <w:b/>
                <w:sz w:val="24"/>
                <w:szCs w:val="24"/>
              </w:rPr>
            </w:pPr>
          </w:p>
        </w:tc>
        <w:tc>
          <w:tcPr>
            <w:tcW w:w="1130" w:type="dxa"/>
            <w:tcBorders>
              <w:bottom w:val="single" w:sz="18" w:space="0" w:color="auto"/>
            </w:tcBorders>
          </w:tcPr>
          <w:p w:rsidR="00855B96" w:rsidRPr="00C44877" w:rsidRDefault="00855B96"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30</w:t>
            </w:r>
          </w:p>
          <w:p w:rsidR="00855B96" w:rsidRPr="00C44877" w:rsidRDefault="00855B96" w:rsidP="00C44877">
            <w:pPr>
              <w:spacing w:after="0" w:line="240" w:lineRule="auto"/>
              <w:ind w:firstLine="567"/>
              <w:jc w:val="center"/>
              <w:rPr>
                <w:rFonts w:ascii="Times New Roman" w:hAnsi="Times New Roman" w:cs="Times New Roman"/>
                <w:b/>
                <w:sz w:val="24"/>
                <w:szCs w:val="24"/>
              </w:rPr>
            </w:pPr>
          </w:p>
        </w:tc>
        <w:tc>
          <w:tcPr>
            <w:tcW w:w="1289" w:type="dxa"/>
            <w:tcBorders>
              <w:bottom w:val="single" w:sz="18" w:space="0" w:color="auto"/>
            </w:tcBorders>
          </w:tcPr>
          <w:p w:rsidR="00855B96" w:rsidRPr="00C44877" w:rsidRDefault="00855B96"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100</w:t>
            </w:r>
          </w:p>
        </w:tc>
      </w:tr>
    </w:tbl>
    <w:p w:rsidR="00855B96" w:rsidRPr="00C44877" w:rsidRDefault="00855B96" w:rsidP="00C44877">
      <w:pPr>
        <w:shd w:val="clear" w:color="auto" w:fill="FFFFFF"/>
        <w:spacing w:after="0" w:line="360" w:lineRule="auto"/>
        <w:ind w:firstLine="567"/>
        <w:jc w:val="right"/>
        <w:rPr>
          <w:rStyle w:val="Textoennegrita"/>
          <w:rFonts w:ascii="Times New Roman" w:hAnsi="Times New Roman" w:cs="Times New Roman"/>
          <w:sz w:val="24"/>
          <w:szCs w:val="24"/>
        </w:rPr>
      </w:pPr>
    </w:p>
    <w:p w:rsidR="008F52F7" w:rsidRPr="00C44877" w:rsidRDefault="00593F63" w:rsidP="00C44877">
      <w:pPr>
        <w:spacing w:after="0"/>
        <w:ind w:firstLine="567"/>
        <w:rPr>
          <w:rFonts w:ascii="Times New Roman" w:hAnsi="Times New Roman" w:cs="Times New Roman"/>
          <w:sz w:val="24"/>
          <w:szCs w:val="24"/>
        </w:rPr>
      </w:pPr>
      <w:r w:rsidRPr="00C44877">
        <w:rPr>
          <w:rFonts w:ascii="Times New Roman" w:hAnsi="Times New Roman" w:cs="Times New Roman"/>
          <w:noProof/>
          <w:sz w:val="24"/>
          <w:szCs w:val="24"/>
        </w:rPr>
        <w:drawing>
          <wp:inline distT="0" distB="0" distL="0" distR="0">
            <wp:extent cx="3852305" cy="2220685"/>
            <wp:effectExtent l="19050" t="0" r="14845" b="8165"/>
            <wp:docPr id="10" name="Objet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929C6" w:rsidRPr="00C44877" w:rsidRDefault="008929C6" w:rsidP="00C44877">
      <w:pPr>
        <w:spacing w:after="0"/>
        <w:ind w:firstLine="567"/>
        <w:rPr>
          <w:rFonts w:ascii="Times New Roman" w:hAnsi="Times New Roman" w:cs="Times New Roman"/>
          <w:sz w:val="24"/>
          <w:szCs w:val="24"/>
        </w:rPr>
      </w:pPr>
    </w:p>
    <w:p w:rsidR="00855B96" w:rsidRPr="00C44877" w:rsidRDefault="00855B96" w:rsidP="00C44877">
      <w:pPr>
        <w:spacing w:after="0"/>
        <w:ind w:firstLine="567"/>
        <w:rPr>
          <w:rFonts w:ascii="Times New Roman" w:eastAsia="Times New Roman" w:hAnsi="Times New Roman" w:cs="Times New Roman"/>
          <w:b/>
          <w:sz w:val="24"/>
          <w:szCs w:val="24"/>
        </w:rPr>
      </w:pPr>
      <w:r w:rsidRPr="00C44877">
        <w:rPr>
          <w:rFonts w:ascii="Times New Roman" w:eastAsia="Times New Roman" w:hAnsi="Times New Roman" w:cs="Times New Roman"/>
          <w:b/>
          <w:sz w:val="24"/>
          <w:szCs w:val="24"/>
        </w:rPr>
        <w:t>INTERPRETACIÓN:</w:t>
      </w:r>
    </w:p>
    <w:p w:rsidR="00855B96" w:rsidRPr="00C44877" w:rsidRDefault="00855B96" w:rsidP="00C44877">
      <w:pPr>
        <w:spacing w:after="0"/>
        <w:ind w:firstLine="567"/>
        <w:jc w:val="both"/>
        <w:rPr>
          <w:rFonts w:ascii="Times New Roman" w:eastAsia="Times New Roman" w:hAnsi="Times New Roman" w:cs="Times New Roman"/>
          <w:sz w:val="24"/>
          <w:szCs w:val="24"/>
        </w:rPr>
      </w:pPr>
      <w:r w:rsidRPr="00C44877">
        <w:rPr>
          <w:rFonts w:ascii="Times New Roman" w:eastAsia="Times New Roman" w:hAnsi="Times New Roman" w:cs="Times New Roman"/>
          <w:sz w:val="24"/>
          <w:szCs w:val="24"/>
        </w:rPr>
        <w:t>Por su parte estos datos reflejan que</w:t>
      </w:r>
      <w:r w:rsidR="00047514" w:rsidRPr="00C44877">
        <w:rPr>
          <w:rFonts w:ascii="Times New Roman" w:eastAsia="Times New Roman" w:hAnsi="Times New Roman" w:cs="Times New Roman"/>
          <w:sz w:val="24"/>
          <w:szCs w:val="24"/>
        </w:rPr>
        <w:t xml:space="preserve"> el 93% de </w:t>
      </w:r>
      <w:r w:rsidRPr="00C44877">
        <w:rPr>
          <w:rFonts w:ascii="Times New Roman" w:eastAsia="Times New Roman" w:hAnsi="Times New Roman" w:cs="Times New Roman"/>
          <w:sz w:val="24"/>
          <w:szCs w:val="24"/>
        </w:rPr>
        <w:t xml:space="preserve">la población de jóvenes estudiantil </w:t>
      </w:r>
      <w:r w:rsidR="00047514" w:rsidRPr="00C44877">
        <w:rPr>
          <w:rFonts w:ascii="Times New Roman" w:eastAsia="Times New Roman" w:hAnsi="Times New Roman" w:cs="Times New Roman"/>
          <w:sz w:val="24"/>
          <w:szCs w:val="24"/>
        </w:rPr>
        <w:t>nopractican</w:t>
      </w:r>
      <w:r w:rsidRPr="00C44877">
        <w:rPr>
          <w:rFonts w:ascii="Times New Roman" w:eastAsia="Times New Roman" w:hAnsi="Times New Roman" w:cs="Times New Roman"/>
          <w:sz w:val="24"/>
          <w:szCs w:val="24"/>
        </w:rPr>
        <w:t xml:space="preserve"> actividades deportivas de cualquier índole que les permita desarrollar sus aptitudes físicas y mejorar su calidad de vida y su sistema de salud</w:t>
      </w:r>
      <w:r w:rsidR="00047514" w:rsidRPr="00C44877">
        <w:rPr>
          <w:rFonts w:ascii="Times New Roman" w:eastAsia="Times New Roman" w:hAnsi="Times New Roman" w:cs="Times New Roman"/>
          <w:sz w:val="24"/>
          <w:szCs w:val="24"/>
        </w:rPr>
        <w:t xml:space="preserve"> mientras que el 7% si lo hace</w:t>
      </w:r>
      <w:r w:rsidRPr="00C44877">
        <w:rPr>
          <w:rFonts w:ascii="Times New Roman" w:eastAsia="Times New Roman" w:hAnsi="Times New Roman" w:cs="Times New Roman"/>
          <w:sz w:val="24"/>
          <w:szCs w:val="24"/>
        </w:rPr>
        <w:t>.</w:t>
      </w:r>
    </w:p>
    <w:p w:rsidR="00593F63" w:rsidRPr="00C44877" w:rsidRDefault="00593F63" w:rsidP="00C44877">
      <w:pPr>
        <w:shd w:val="clear" w:color="auto" w:fill="FFFFFF"/>
        <w:spacing w:after="0" w:line="360" w:lineRule="auto"/>
        <w:ind w:firstLine="567"/>
        <w:jc w:val="both"/>
        <w:rPr>
          <w:rStyle w:val="Textoennegrita"/>
          <w:rFonts w:ascii="Times New Roman" w:hAnsi="Times New Roman" w:cs="Times New Roman"/>
          <w:sz w:val="24"/>
          <w:szCs w:val="24"/>
        </w:rPr>
      </w:pPr>
    </w:p>
    <w:p w:rsidR="00F60A2F" w:rsidRPr="00C44877" w:rsidRDefault="00F60A2F" w:rsidP="00C44877">
      <w:pPr>
        <w:shd w:val="clear" w:color="auto" w:fill="FFFFFF"/>
        <w:spacing w:after="0" w:line="360" w:lineRule="auto"/>
        <w:ind w:firstLine="567"/>
        <w:jc w:val="both"/>
        <w:rPr>
          <w:rStyle w:val="Textoennegrita"/>
          <w:rFonts w:ascii="Times New Roman" w:hAnsi="Times New Roman" w:cs="Times New Roman"/>
          <w:sz w:val="24"/>
          <w:szCs w:val="24"/>
        </w:rPr>
      </w:pPr>
      <w:r w:rsidRPr="00C44877">
        <w:rPr>
          <w:rStyle w:val="Textoennegrita"/>
          <w:rFonts w:ascii="Times New Roman" w:hAnsi="Times New Roman" w:cs="Times New Roman"/>
          <w:sz w:val="24"/>
          <w:szCs w:val="24"/>
        </w:rPr>
        <w:t>ÍTEMS:</w:t>
      </w:r>
    </w:p>
    <w:p w:rsidR="00F60A2F" w:rsidRPr="00C44877" w:rsidRDefault="00F60A2F" w:rsidP="00C44877">
      <w:pPr>
        <w:spacing w:after="0" w:line="360" w:lineRule="auto"/>
        <w:ind w:firstLine="567"/>
        <w:jc w:val="both"/>
        <w:rPr>
          <w:rFonts w:ascii="Times New Roman" w:hAnsi="Times New Roman" w:cs="Times New Roman"/>
          <w:sz w:val="24"/>
          <w:szCs w:val="24"/>
        </w:rPr>
      </w:pPr>
      <w:r w:rsidRPr="00C44877">
        <w:rPr>
          <w:rFonts w:ascii="Times New Roman" w:hAnsi="Times New Roman" w:cs="Times New Roman"/>
          <w:sz w:val="24"/>
          <w:szCs w:val="24"/>
        </w:rPr>
        <w:t>3.- ¿Estaría Ud. De acuerdo con la práctica de actividades físicas a través de la recreación?</w:t>
      </w:r>
    </w:p>
    <w:p w:rsidR="008B69ED" w:rsidRDefault="008B69ED" w:rsidP="00C44877">
      <w:pPr>
        <w:spacing w:after="0"/>
        <w:ind w:firstLine="567"/>
        <w:rPr>
          <w:rFonts w:ascii="Times New Roman" w:hAnsi="Times New Roman" w:cs="Times New Roman"/>
          <w:b/>
          <w:sz w:val="24"/>
          <w:szCs w:val="24"/>
        </w:rPr>
      </w:pPr>
    </w:p>
    <w:p w:rsidR="00DA6AC8" w:rsidRPr="00C44877" w:rsidRDefault="00DA6AC8" w:rsidP="00C44877">
      <w:pPr>
        <w:spacing w:after="0"/>
        <w:ind w:firstLine="567"/>
        <w:rPr>
          <w:rFonts w:ascii="Times New Roman" w:hAnsi="Times New Roman" w:cs="Times New Roman"/>
          <w:b/>
          <w:sz w:val="24"/>
          <w:szCs w:val="24"/>
        </w:rPr>
      </w:pPr>
      <w:r w:rsidRPr="00C44877">
        <w:rPr>
          <w:rFonts w:ascii="Times New Roman" w:hAnsi="Times New Roman" w:cs="Times New Roman"/>
          <w:b/>
          <w:sz w:val="24"/>
          <w:szCs w:val="24"/>
        </w:rPr>
        <w:lastRenderedPageBreak/>
        <w:t>Tabla Nro. 3:</w:t>
      </w:r>
    </w:p>
    <w:tbl>
      <w:tblPr>
        <w:tblpPr w:leftFromText="141" w:rightFromText="141" w:vertAnchor="text" w:horzAnchor="margin" w:tblpY="289"/>
        <w:tblW w:w="8603" w:type="dxa"/>
        <w:tblBorders>
          <w:top w:val="single" w:sz="18" w:space="0" w:color="auto"/>
          <w:bottom w:val="single" w:sz="18" w:space="0" w:color="auto"/>
        </w:tblBorders>
        <w:tblLook w:val="00A0"/>
      </w:tblPr>
      <w:tblGrid>
        <w:gridCol w:w="2104"/>
        <w:gridCol w:w="1020"/>
        <w:gridCol w:w="1020"/>
        <w:gridCol w:w="1020"/>
        <w:gridCol w:w="1020"/>
        <w:gridCol w:w="1130"/>
        <w:gridCol w:w="1289"/>
      </w:tblGrid>
      <w:tr w:rsidR="00F60A2F" w:rsidRPr="00C44877" w:rsidTr="0034106E">
        <w:trPr>
          <w:trHeight w:val="420"/>
        </w:trPr>
        <w:tc>
          <w:tcPr>
            <w:tcW w:w="0" w:type="auto"/>
            <w:tcBorders>
              <w:top w:val="single" w:sz="18" w:space="0" w:color="auto"/>
              <w:left w:val="nil"/>
              <w:bottom w:val="single" w:sz="18" w:space="0" w:color="auto"/>
              <w:right w:val="nil"/>
            </w:tcBorders>
            <w:shd w:val="clear" w:color="auto" w:fill="4F81BD"/>
          </w:tcPr>
          <w:p w:rsidR="00F60A2F" w:rsidRPr="00C44877" w:rsidRDefault="00F60A2F" w:rsidP="00C44877">
            <w:pPr>
              <w:spacing w:after="0" w:line="240" w:lineRule="auto"/>
              <w:ind w:firstLine="567"/>
              <w:rPr>
                <w:rFonts w:ascii="Times New Roman" w:hAnsi="Times New Roman" w:cs="Times New Roman"/>
                <w:b/>
                <w:bCs/>
                <w:color w:val="FFFFFF"/>
                <w:sz w:val="24"/>
                <w:szCs w:val="24"/>
              </w:rPr>
            </w:pPr>
          </w:p>
        </w:tc>
        <w:tc>
          <w:tcPr>
            <w:tcW w:w="0" w:type="auto"/>
            <w:gridSpan w:val="2"/>
            <w:tcBorders>
              <w:top w:val="single" w:sz="18" w:space="0" w:color="auto"/>
              <w:left w:val="nil"/>
              <w:bottom w:val="single" w:sz="18" w:space="0" w:color="auto"/>
              <w:right w:val="nil"/>
            </w:tcBorders>
            <w:shd w:val="clear" w:color="auto" w:fill="4F81BD"/>
          </w:tcPr>
          <w:p w:rsidR="00F60A2F" w:rsidRPr="00C44877" w:rsidRDefault="00F60A2F" w:rsidP="00C44877">
            <w:pPr>
              <w:spacing w:after="0" w:line="240" w:lineRule="auto"/>
              <w:ind w:firstLine="567"/>
              <w:jc w:val="center"/>
              <w:rPr>
                <w:rFonts w:ascii="Times New Roman" w:hAnsi="Times New Roman" w:cs="Times New Roman"/>
                <w:b/>
                <w:bCs/>
                <w:color w:val="FFFFFF"/>
                <w:sz w:val="24"/>
                <w:szCs w:val="24"/>
              </w:rPr>
            </w:pPr>
            <w:r w:rsidRPr="00C44877">
              <w:rPr>
                <w:rFonts w:ascii="Times New Roman" w:hAnsi="Times New Roman" w:cs="Times New Roman"/>
                <w:bCs/>
                <w:color w:val="FFFFFF"/>
                <w:sz w:val="24"/>
                <w:szCs w:val="24"/>
              </w:rPr>
              <w:t>SÍ</w:t>
            </w:r>
          </w:p>
        </w:tc>
        <w:tc>
          <w:tcPr>
            <w:tcW w:w="0" w:type="auto"/>
            <w:gridSpan w:val="2"/>
            <w:tcBorders>
              <w:top w:val="single" w:sz="18" w:space="0" w:color="auto"/>
              <w:left w:val="nil"/>
              <w:bottom w:val="single" w:sz="18" w:space="0" w:color="auto"/>
              <w:right w:val="nil"/>
            </w:tcBorders>
            <w:shd w:val="clear" w:color="auto" w:fill="4F81BD"/>
          </w:tcPr>
          <w:p w:rsidR="00F60A2F" w:rsidRPr="00C44877" w:rsidRDefault="00F60A2F" w:rsidP="00C44877">
            <w:pPr>
              <w:spacing w:after="0" w:line="240" w:lineRule="auto"/>
              <w:ind w:firstLine="567"/>
              <w:jc w:val="center"/>
              <w:rPr>
                <w:rFonts w:ascii="Times New Roman" w:hAnsi="Times New Roman" w:cs="Times New Roman"/>
                <w:b/>
                <w:bCs/>
                <w:color w:val="FFFFFF"/>
                <w:sz w:val="24"/>
                <w:szCs w:val="24"/>
              </w:rPr>
            </w:pPr>
            <w:r w:rsidRPr="00C44877">
              <w:rPr>
                <w:rFonts w:ascii="Times New Roman" w:hAnsi="Times New Roman" w:cs="Times New Roman"/>
                <w:bCs/>
                <w:color w:val="FFFFFF"/>
                <w:sz w:val="24"/>
                <w:szCs w:val="24"/>
              </w:rPr>
              <w:t>NO</w:t>
            </w:r>
          </w:p>
        </w:tc>
        <w:tc>
          <w:tcPr>
            <w:tcW w:w="0" w:type="auto"/>
            <w:gridSpan w:val="2"/>
            <w:tcBorders>
              <w:top w:val="single" w:sz="18" w:space="0" w:color="auto"/>
              <w:left w:val="nil"/>
              <w:bottom w:val="single" w:sz="18" w:space="0" w:color="auto"/>
              <w:right w:val="nil"/>
            </w:tcBorders>
            <w:shd w:val="clear" w:color="auto" w:fill="4F81BD"/>
          </w:tcPr>
          <w:p w:rsidR="00F60A2F" w:rsidRPr="00C44877" w:rsidRDefault="00F60A2F" w:rsidP="00C44877">
            <w:pPr>
              <w:spacing w:after="0" w:line="240" w:lineRule="auto"/>
              <w:ind w:firstLine="567"/>
              <w:jc w:val="center"/>
              <w:rPr>
                <w:rFonts w:ascii="Times New Roman" w:hAnsi="Times New Roman" w:cs="Times New Roman"/>
                <w:b/>
                <w:bCs/>
                <w:color w:val="FFFFFF"/>
                <w:sz w:val="24"/>
                <w:szCs w:val="24"/>
              </w:rPr>
            </w:pPr>
            <w:r w:rsidRPr="00C44877">
              <w:rPr>
                <w:rFonts w:ascii="Times New Roman" w:hAnsi="Times New Roman" w:cs="Times New Roman"/>
                <w:bCs/>
                <w:color w:val="FFFFFF"/>
                <w:sz w:val="24"/>
                <w:szCs w:val="24"/>
              </w:rPr>
              <w:t>TOTAL</w:t>
            </w:r>
          </w:p>
        </w:tc>
      </w:tr>
      <w:tr w:rsidR="00F60A2F" w:rsidRPr="00C44877" w:rsidTr="0034106E">
        <w:trPr>
          <w:trHeight w:val="385"/>
        </w:trPr>
        <w:tc>
          <w:tcPr>
            <w:tcW w:w="0" w:type="auto"/>
            <w:tcBorders>
              <w:left w:val="nil"/>
              <w:bottom w:val="nil"/>
              <w:right w:val="nil"/>
            </w:tcBorders>
            <w:shd w:val="clear" w:color="auto" w:fill="4F81BD"/>
          </w:tcPr>
          <w:p w:rsidR="00F60A2F" w:rsidRPr="00C44877" w:rsidRDefault="00F60A2F" w:rsidP="00C44877">
            <w:pPr>
              <w:spacing w:after="0" w:line="240" w:lineRule="auto"/>
              <w:ind w:firstLine="567"/>
              <w:jc w:val="center"/>
              <w:rPr>
                <w:rFonts w:ascii="Times New Roman" w:hAnsi="Times New Roman" w:cs="Times New Roman"/>
                <w:b/>
                <w:bCs/>
                <w:color w:val="FFFFFF"/>
                <w:sz w:val="24"/>
                <w:szCs w:val="24"/>
              </w:rPr>
            </w:pPr>
            <w:r w:rsidRPr="00C44877">
              <w:rPr>
                <w:rFonts w:ascii="Times New Roman" w:hAnsi="Times New Roman" w:cs="Times New Roman"/>
                <w:bCs/>
                <w:color w:val="FFFFFF"/>
                <w:sz w:val="24"/>
                <w:szCs w:val="24"/>
              </w:rPr>
              <w:t>ÍTEMS</w:t>
            </w:r>
          </w:p>
        </w:tc>
        <w:tc>
          <w:tcPr>
            <w:tcW w:w="1020" w:type="dxa"/>
            <w:shd w:val="clear" w:color="auto" w:fill="D8D8D8"/>
          </w:tcPr>
          <w:p w:rsidR="00F60A2F" w:rsidRPr="00C44877" w:rsidRDefault="00F60A2F"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F</w:t>
            </w:r>
          </w:p>
        </w:tc>
        <w:tc>
          <w:tcPr>
            <w:tcW w:w="1020" w:type="dxa"/>
            <w:shd w:val="clear" w:color="auto" w:fill="D8D8D8"/>
          </w:tcPr>
          <w:p w:rsidR="00F60A2F" w:rsidRPr="00C44877" w:rsidRDefault="00F60A2F"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w:t>
            </w:r>
          </w:p>
        </w:tc>
        <w:tc>
          <w:tcPr>
            <w:tcW w:w="1020" w:type="dxa"/>
            <w:shd w:val="clear" w:color="auto" w:fill="D8D8D8"/>
          </w:tcPr>
          <w:p w:rsidR="00F60A2F" w:rsidRPr="00C44877" w:rsidRDefault="00F60A2F"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F</w:t>
            </w:r>
          </w:p>
        </w:tc>
        <w:tc>
          <w:tcPr>
            <w:tcW w:w="1020" w:type="dxa"/>
            <w:shd w:val="clear" w:color="auto" w:fill="D8D8D8"/>
          </w:tcPr>
          <w:p w:rsidR="00F60A2F" w:rsidRPr="00C44877" w:rsidRDefault="00F60A2F"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w:t>
            </w:r>
          </w:p>
        </w:tc>
        <w:tc>
          <w:tcPr>
            <w:tcW w:w="1130" w:type="dxa"/>
            <w:shd w:val="clear" w:color="auto" w:fill="D8D8D8"/>
          </w:tcPr>
          <w:p w:rsidR="00F60A2F" w:rsidRPr="00C44877" w:rsidRDefault="00F60A2F"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F</w:t>
            </w:r>
          </w:p>
        </w:tc>
        <w:tc>
          <w:tcPr>
            <w:tcW w:w="1289" w:type="dxa"/>
            <w:shd w:val="clear" w:color="auto" w:fill="D8D8D8"/>
          </w:tcPr>
          <w:p w:rsidR="00F60A2F" w:rsidRPr="00C44877" w:rsidRDefault="00F60A2F"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w:t>
            </w:r>
          </w:p>
        </w:tc>
      </w:tr>
      <w:tr w:rsidR="00F60A2F" w:rsidRPr="00C44877" w:rsidTr="0034106E">
        <w:trPr>
          <w:trHeight w:val="372"/>
        </w:trPr>
        <w:tc>
          <w:tcPr>
            <w:tcW w:w="0" w:type="auto"/>
            <w:tcBorders>
              <w:left w:val="nil"/>
              <w:bottom w:val="single" w:sz="18" w:space="0" w:color="auto"/>
              <w:right w:val="nil"/>
            </w:tcBorders>
            <w:shd w:val="clear" w:color="auto" w:fill="4F81BD"/>
          </w:tcPr>
          <w:p w:rsidR="00F60A2F" w:rsidRPr="00C44877" w:rsidRDefault="00F60A2F" w:rsidP="00C44877">
            <w:pPr>
              <w:spacing w:after="0" w:line="240" w:lineRule="auto"/>
              <w:ind w:firstLine="567"/>
              <w:jc w:val="center"/>
              <w:rPr>
                <w:rFonts w:ascii="Times New Roman" w:hAnsi="Times New Roman" w:cs="Times New Roman"/>
                <w:bCs/>
                <w:color w:val="FFFFFF"/>
                <w:sz w:val="24"/>
                <w:szCs w:val="24"/>
              </w:rPr>
            </w:pPr>
            <w:r w:rsidRPr="00C44877">
              <w:rPr>
                <w:rFonts w:ascii="Times New Roman" w:hAnsi="Times New Roman" w:cs="Times New Roman"/>
                <w:bCs/>
                <w:color w:val="FFFFFF"/>
                <w:sz w:val="24"/>
                <w:szCs w:val="24"/>
              </w:rPr>
              <w:t>3</w:t>
            </w:r>
          </w:p>
          <w:p w:rsidR="00F60A2F" w:rsidRPr="00C44877" w:rsidRDefault="00F60A2F" w:rsidP="00C44877">
            <w:pPr>
              <w:spacing w:after="0" w:line="240" w:lineRule="auto"/>
              <w:ind w:firstLine="567"/>
              <w:jc w:val="center"/>
              <w:rPr>
                <w:rFonts w:ascii="Times New Roman" w:hAnsi="Times New Roman" w:cs="Times New Roman"/>
                <w:bCs/>
                <w:color w:val="FFFFFF"/>
                <w:sz w:val="24"/>
                <w:szCs w:val="24"/>
              </w:rPr>
            </w:pPr>
          </w:p>
        </w:tc>
        <w:tc>
          <w:tcPr>
            <w:tcW w:w="1020" w:type="dxa"/>
            <w:tcBorders>
              <w:bottom w:val="single" w:sz="18" w:space="0" w:color="auto"/>
            </w:tcBorders>
          </w:tcPr>
          <w:p w:rsidR="00F60A2F" w:rsidRPr="00C44877" w:rsidRDefault="00450CCD"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27</w:t>
            </w:r>
          </w:p>
          <w:p w:rsidR="00F60A2F" w:rsidRPr="00C44877" w:rsidRDefault="00F60A2F" w:rsidP="00C44877">
            <w:pPr>
              <w:spacing w:after="0" w:line="240" w:lineRule="auto"/>
              <w:ind w:firstLine="567"/>
              <w:jc w:val="center"/>
              <w:rPr>
                <w:rFonts w:ascii="Times New Roman" w:hAnsi="Times New Roman" w:cs="Times New Roman"/>
                <w:b/>
                <w:sz w:val="24"/>
                <w:szCs w:val="24"/>
              </w:rPr>
            </w:pPr>
          </w:p>
        </w:tc>
        <w:tc>
          <w:tcPr>
            <w:tcW w:w="1020" w:type="dxa"/>
            <w:tcBorders>
              <w:bottom w:val="single" w:sz="18" w:space="0" w:color="auto"/>
            </w:tcBorders>
          </w:tcPr>
          <w:p w:rsidR="00F60A2F" w:rsidRPr="00C44877" w:rsidRDefault="00E6517B"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90</w:t>
            </w:r>
          </w:p>
        </w:tc>
        <w:tc>
          <w:tcPr>
            <w:tcW w:w="1020" w:type="dxa"/>
            <w:tcBorders>
              <w:bottom w:val="single" w:sz="18" w:space="0" w:color="auto"/>
            </w:tcBorders>
          </w:tcPr>
          <w:p w:rsidR="00F60A2F" w:rsidRPr="00C44877" w:rsidRDefault="00E6517B"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3</w:t>
            </w:r>
          </w:p>
          <w:p w:rsidR="00F60A2F" w:rsidRPr="00C44877" w:rsidRDefault="00F60A2F" w:rsidP="00C44877">
            <w:pPr>
              <w:spacing w:after="0" w:line="240" w:lineRule="auto"/>
              <w:ind w:firstLine="567"/>
              <w:jc w:val="center"/>
              <w:rPr>
                <w:rFonts w:ascii="Times New Roman" w:hAnsi="Times New Roman" w:cs="Times New Roman"/>
                <w:b/>
                <w:sz w:val="24"/>
                <w:szCs w:val="24"/>
              </w:rPr>
            </w:pPr>
          </w:p>
        </w:tc>
        <w:tc>
          <w:tcPr>
            <w:tcW w:w="1020" w:type="dxa"/>
            <w:tcBorders>
              <w:bottom w:val="single" w:sz="18" w:space="0" w:color="auto"/>
            </w:tcBorders>
          </w:tcPr>
          <w:p w:rsidR="00F60A2F" w:rsidRPr="00C44877" w:rsidRDefault="00E6517B"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10</w:t>
            </w:r>
          </w:p>
          <w:p w:rsidR="00F60A2F" w:rsidRPr="00C44877" w:rsidRDefault="00F60A2F" w:rsidP="00C44877">
            <w:pPr>
              <w:spacing w:after="0" w:line="240" w:lineRule="auto"/>
              <w:ind w:firstLine="567"/>
              <w:jc w:val="center"/>
              <w:rPr>
                <w:rFonts w:ascii="Times New Roman" w:hAnsi="Times New Roman" w:cs="Times New Roman"/>
                <w:b/>
                <w:sz w:val="24"/>
                <w:szCs w:val="24"/>
              </w:rPr>
            </w:pPr>
          </w:p>
        </w:tc>
        <w:tc>
          <w:tcPr>
            <w:tcW w:w="1130" w:type="dxa"/>
            <w:tcBorders>
              <w:bottom w:val="single" w:sz="18" w:space="0" w:color="auto"/>
            </w:tcBorders>
          </w:tcPr>
          <w:p w:rsidR="00F60A2F" w:rsidRPr="00C44877" w:rsidRDefault="00F60A2F"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30</w:t>
            </w:r>
          </w:p>
          <w:p w:rsidR="00F60A2F" w:rsidRPr="00C44877" w:rsidRDefault="00F60A2F" w:rsidP="00C44877">
            <w:pPr>
              <w:spacing w:after="0" w:line="240" w:lineRule="auto"/>
              <w:ind w:firstLine="567"/>
              <w:jc w:val="center"/>
              <w:rPr>
                <w:rFonts w:ascii="Times New Roman" w:hAnsi="Times New Roman" w:cs="Times New Roman"/>
                <w:b/>
                <w:sz w:val="24"/>
                <w:szCs w:val="24"/>
              </w:rPr>
            </w:pPr>
          </w:p>
        </w:tc>
        <w:tc>
          <w:tcPr>
            <w:tcW w:w="1289" w:type="dxa"/>
            <w:tcBorders>
              <w:bottom w:val="single" w:sz="18" w:space="0" w:color="auto"/>
            </w:tcBorders>
          </w:tcPr>
          <w:p w:rsidR="00F60A2F" w:rsidRPr="00C44877" w:rsidRDefault="00F60A2F"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100</w:t>
            </w:r>
          </w:p>
        </w:tc>
      </w:tr>
    </w:tbl>
    <w:p w:rsidR="00E6517B" w:rsidRPr="00C44877" w:rsidRDefault="00E6517B" w:rsidP="00C44877">
      <w:pPr>
        <w:spacing w:after="0"/>
        <w:ind w:firstLine="567"/>
        <w:jc w:val="right"/>
        <w:rPr>
          <w:rFonts w:ascii="Times New Roman" w:hAnsi="Times New Roman" w:cs="Times New Roman"/>
          <w:b/>
          <w:sz w:val="24"/>
          <w:szCs w:val="24"/>
        </w:rPr>
      </w:pPr>
      <w:r w:rsidRPr="00C44877">
        <w:rPr>
          <w:rFonts w:ascii="Times New Roman" w:hAnsi="Times New Roman" w:cs="Times New Roman"/>
          <w:b/>
          <w:sz w:val="24"/>
          <w:szCs w:val="24"/>
        </w:rPr>
        <w:t>Fuente: Lameda 2015</w:t>
      </w:r>
    </w:p>
    <w:p w:rsidR="009F2F8F" w:rsidRPr="00C44877" w:rsidRDefault="009F2F8F" w:rsidP="00C44877">
      <w:pPr>
        <w:spacing w:after="0"/>
        <w:ind w:firstLine="567"/>
        <w:jc w:val="right"/>
        <w:rPr>
          <w:rFonts w:ascii="Times New Roman" w:hAnsi="Times New Roman" w:cs="Times New Roman"/>
          <w:sz w:val="24"/>
          <w:szCs w:val="24"/>
        </w:rPr>
      </w:pPr>
    </w:p>
    <w:p w:rsidR="00E6517B" w:rsidRPr="00C44877" w:rsidRDefault="006F6024" w:rsidP="00C44877">
      <w:pPr>
        <w:spacing w:after="0"/>
        <w:ind w:firstLine="567"/>
        <w:jc w:val="right"/>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41856" behindDoc="0" locked="0" layoutInCell="1" allowOverlap="1">
            <wp:simplePos x="0" y="0"/>
            <wp:positionH relativeFrom="column">
              <wp:posOffset>300157</wp:posOffset>
            </wp:positionH>
            <wp:positionV relativeFrom="paragraph">
              <wp:posOffset>72398</wp:posOffset>
            </wp:positionV>
            <wp:extent cx="4185071" cy="2232561"/>
            <wp:effectExtent l="19050" t="0" r="24979" b="0"/>
            <wp:wrapNone/>
            <wp:docPr id="11" name="Objet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E6517B" w:rsidRPr="00C44877" w:rsidRDefault="00E6517B" w:rsidP="00C44877">
      <w:pPr>
        <w:spacing w:after="0"/>
        <w:ind w:firstLine="567"/>
        <w:jc w:val="right"/>
        <w:rPr>
          <w:rFonts w:ascii="Times New Roman" w:hAnsi="Times New Roman" w:cs="Times New Roman"/>
          <w:sz w:val="24"/>
          <w:szCs w:val="24"/>
        </w:rPr>
      </w:pPr>
    </w:p>
    <w:p w:rsidR="00E6517B" w:rsidRPr="00C44877" w:rsidRDefault="00E6517B" w:rsidP="00C44877">
      <w:pPr>
        <w:spacing w:after="0"/>
        <w:ind w:firstLine="567"/>
        <w:jc w:val="right"/>
        <w:rPr>
          <w:rFonts w:ascii="Times New Roman" w:hAnsi="Times New Roman" w:cs="Times New Roman"/>
          <w:sz w:val="24"/>
          <w:szCs w:val="24"/>
        </w:rPr>
      </w:pPr>
    </w:p>
    <w:p w:rsidR="00E6517B" w:rsidRPr="00C44877" w:rsidRDefault="00E6517B" w:rsidP="00C44877">
      <w:pPr>
        <w:spacing w:after="0"/>
        <w:ind w:firstLine="567"/>
        <w:rPr>
          <w:rFonts w:ascii="Times New Roman" w:hAnsi="Times New Roman" w:cs="Times New Roman"/>
          <w:sz w:val="24"/>
          <w:szCs w:val="24"/>
        </w:rPr>
      </w:pPr>
    </w:p>
    <w:p w:rsidR="00E6517B" w:rsidRPr="00C44877" w:rsidRDefault="00E6517B" w:rsidP="00C44877">
      <w:pPr>
        <w:spacing w:after="0"/>
        <w:ind w:firstLine="567"/>
        <w:rPr>
          <w:rFonts w:ascii="Times New Roman" w:hAnsi="Times New Roman" w:cs="Times New Roman"/>
          <w:sz w:val="24"/>
          <w:szCs w:val="24"/>
        </w:rPr>
      </w:pPr>
    </w:p>
    <w:p w:rsidR="00E6517B" w:rsidRPr="00C44877" w:rsidRDefault="00E6517B" w:rsidP="00C44877">
      <w:pPr>
        <w:spacing w:after="0"/>
        <w:ind w:firstLine="567"/>
        <w:rPr>
          <w:rFonts w:ascii="Times New Roman" w:hAnsi="Times New Roman" w:cs="Times New Roman"/>
          <w:sz w:val="24"/>
          <w:szCs w:val="24"/>
        </w:rPr>
      </w:pPr>
    </w:p>
    <w:p w:rsidR="00E6517B" w:rsidRPr="00C44877" w:rsidRDefault="00E6517B" w:rsidP="00C44877">
      <w:pPr>
        <w:spacing w:after="0"/>
        <w:ind w:firstLine="567"/>
        <w:rPr>
          <w:rFonts w:ascii="Times New Roman" w:hAnsi="Times New Roman" w:cs="Times New Roman"/>
          <w:sz w:val="24"/>
          <w:szCs w:val="24"/>
        </w:rPr>
      </w:pPr>
    </w:p>
    <w:p w:rsidR="00E6517B" w:rsidRPr="00C44877" w:rsidRDefault="00E6517B" w:rsidP="00C44877">
      <w:pPr>
        <w:spacing w:after="0"/>
        <w:ind w:firstLine="567"/>
        <w:rPr>
          <w:rFonts w:ascii="Times New Roman" w:hAnsi="Times New Roman" w:cs="Times New Roman"/>
          <w:sz w:val="24"/>
          <w:szCs w:val="24"/>
        </w:rPr>
      </w:pPr>
    </w:p>
    <w:p w:rsidR="00E6517B" w:rsidRDefault="00E6517B" w:rsidP="00C44877">
      <w:pPr>
        <w:spacing w:after="0"/>
        <w:ind w:firstLine="567"/>
        <w:rPr>
          <w:rFonts w:ascii="Times New Roman" w:hAnsi="Times New Roman" w:cs="Times New Roman"/>
          <w:sz w:val="24"/>
          <w:szCs w:val="24"/>
        </w:rPr>
      </w:pPr>
    </w:p>
    <w:p w:rsidR="006F6024" w:rsidRDefault="006F6024" w:rsidP="00C44877">
      <w:pPr>
        <w:spacing w:after="0"/>
        <w:ind w:firstLine="567"/>
        <w:rPr>
          <w:rFonts w:ascii="Times New Roman" w:hAnsi="Times New Roman" w:cs="Times New Roman"/>
          <w:sz w:val="24"/>
          <w:szCs w:val="24"/>
        </w:rPr>
      </w:pPr>
    </w:p>
    <w:p w:rsidR="006F6024" w:rsidRPr="00C44877" w:rsidRDefault="006F6024" w:rsidP="00C44877">
      <w:pPr>
        <w:spacing w:after="0"/>
        <w:ind w:firstLine="567"/>
        <w:rPr>
          <w:rFonts w:ascii="Times New Roman" w:hAnsi="Times New Roman" w:cs="Times New Roman"/>
          <w:sz w:val="24"/>
          <w:szCs w:val="24"/>
        </w:rPr>
      </w:pPr>
    </w:p>
    <w:p w:rsidR="00E6517B" w:rsidRPr="00C44877" w:rsidRDefault="00E6517B" w:rsidP="00C44877">
      <w:pPr>
        <w:spacing w:after="0"/>
        <w:ind w:firstLine="567"/>
        <w:rPr>
          <w:rFonts w:ascii="Times New Roman" w:hAnsi="Times New Roman" w:cs="Times New Roman"/>
          <w:sz w:val="24"/>
          <w:szCs w:val="24"/>
        </w:rPr>
      </w:pPr>
    </w:p>
    <w:p w:rsidR="00E6517B" w:rsidRPr="00C44877" w:rsidRDefault="00E6517B" w:rsidP="00C44877">
      <w:pPr>
        <w:spacing w:after="0"/>
        <w:ind w:firstLine="567"/>
        <w:rPr>
          <w:rFonts w:ascii="Times New Roman" w:eastAsia="Times New Roman" w:hAnsi="Times New Roman" w:cs="Times New Roman"/>
          <w:b/>
          <w:sz w:val="24"/>
          <w:szCs w:val="24"/>
        </w:rPr>
      </w:pPr>
      <w:r w:rsidRPr="00C44877">
        <w:rPr>
          <w:rFonts w:ascii="Times New Roman" w:eastAsia="Times New Roman" w:hAnsi="Times New Roman" w:cs="Times New Roman"/>
          <w:b/>
          <w:sz w:val="24"/>
          <w:szCs w:val="24"/>
        </w:rPr>
        <w:t>INTERPRETACIÓN:</w:t>
      </w:r>
    </w:p>
    <w:p w:rsidR="00E6517B" w:rsidRPr="00C44877" w:rsidRDefault="00E6517B" w:rsidP="00C44877">
      <w:pPr>
        <w:spacing w:after="0"/>
        <w:ind w:firstLine="567"/>
        <w:jc w:val="both"/>
        <w:rPr>
          <w:rFonts w:ascii="Times New Roman" w:eastAsia="Times New Roman" w:hAnsi="Times New Roman" w:cs="Times New Roman"/>
          <w:sz w:val="24"/>
          <w:szCs w:val="24"/>
        </w:rPr>
      </w:pPr>
      <w:r w:rsidRPr="00C44877">
        <w:rPr>
          <w:rFonts w:ascii="Times New Roman" w:eastAsia="Times New Roman" w:hAnsi="Times New Roman" w:cs="Times New Roman"/>
          <w:sz w:val="24"/>
          <w:szCs w:val="24"/>
        </w:rPr>
        <w:t>De esta grafica se interpreta</w:t>
      </w:r>
      <w:r w:rsidR="00135B3F" w:rsidRPr="00C44877">
        <w:rPr>
          <w:rFonts w:ascii="Times New Roman" w:eastAsia="Times New Roman" w:hAnsi="Times New Roman" w:cs="Times New Roman"/>
          <w:sz w:val="24"/>
          <w:szCs w:val="24"/>
        </w:rPr>
        <w:t xml:space="preserve"> que el 90% de la población demuestra </w:t>
      </w:r>
      <w:r w:rsidRPr="00C44877">
        <w:rPr>
          <w:rFonts w:ascii="Times New Roman" w:eastAsia="Times New Roman" w:hAnsi="Times New Roman" w:cs="Times New Roman"/>
          <w:sz w:val="24"/>
          <w:szCs w:val="24"/>
        </w:rPr>
        <w:t>el gran interés en practicar algún tipo de actividad deportiva que no solo les divierta; sino que también,  contribuya con su formación integral como ser humano</w:t>
      </w:r>
      <w:r w:rsidR="00135B3F" w:rsidRPr="00C44877">
        <w:rPr>
          <w:rFonts w:ascii="Times New Roman" w:eastAsia="Times New Roman" w:hAnsi="Times New Roman" w:cs="Times New Roman"/>
          <w:sz w:val="24"/>
          <w:szCs w:val="24"/>
        </w:rPr>
        <w:t xml:space="preserve"> y el 10% sostiene lo contrario</w:t>
      </w:r>
      <w:r w:rsidRPr="00C44877">
        <w:rPr>
          <w:rFonts w:ascii="Times New Roman" w:eastAsia="Times New Roman" w:hAnsi="Times New Roman" w:cs="Times New Roman"/>
          <w:sz w:val="24"/>
          <w:szCs w:val="24"/>
        </w:rPr>
        <w:t>.</w:t>
      </w:r>
    </w:p>
    <w:p w:rsidR="008822E3" w:rsidRPr="00C44877" w:rsidRDefault="008822E3" w:rsidP="00C44877">
      <w:pPr>
        <w:shd w:val="clear" w:color="auto" w:fill="FFFFFF"/>
        <w:spacing w:after="0" w:line="360" w:lineRule="auto"/>
        <w:ind w:firstLine="567"/>
        <w:jc w:val="both"/>
        <w:rPr>
          <w:rStyle w:val="Textoennegrita"/>
          <w:rFonts w:ascii="Times New Roman" w:hAnsi="Times New Roman" w:cs="Times New Roman"/>
          <w:sz w:val="24"/>
          <w:szCs w:val="24"/>
        </w:rPr>
      </w:pPr>
    </w:p>
    <w:p w:rsidR="007B3B85" w:rsidRPr="00C44877" w:rsidRDefault="007B3B85" w:rsidP="00C44877">
      <w:pPr>
        <w:shd w:val="clear" w:color="auto" w:fill="FFFFFF"/>
        <w:spacing w:after="0" w:line="360" w:lineRule="auto"/>
        <w:ind w:firstLine="567"/>
        <w:jc w:val="both"/>
        <w:rPr>
          <w:rStyle w:val="Textoennegrita"/>
          <w:rFonts w:ascii="Times New Roman" w:hAnsi="Times New Roman" w:cs="Times New Roman"/>
          <w:sz w:val="24"/>
          <w:szCs w:val="24"/>
        </w:rPr>
      </w:pPr>
    </w:p>
    <w:p w:rsidR="00593F63" w:rsidRPr="00C44877" w:rsidRDefault="00593F63" w:rsidP="00C44877">
      <w:pPr>
        <w:shd w:val="clear" w:color="auto" w:fill="FFFFFF"/>
        <w:spacing w:after="0" w:line="360" w:lineRule="auto"/>
        <w:ind w:firstLine="567"/>
        <w:jc w:val="both"/>
        <w:rPr>
          <w:rStyle w:val="Textoennegrita"/>
          <w:rFonts w:ascii="Times New Roman" w:hAnsi="Times New Roman" w:cs="Times New Roman"/>
          <w:sz w:val="24"/>
          <w:szCs w:val="24"/>
        </w:rPr>
      </w:pPr>
    </w:p>
    <w:p w:rsidR="008929C6" w:rsidRPr="00C44877" w:rsidRDefault="008929C6" w:rsidP="00C44877">
      <w:pPr>
        <w:shd w:val="clear" w:color="auto" w:fill="FFFFFF"/>
        <w:spacing w:after="0" w:line="360" w:lineRule="auto"/>
        <w:ind w:firstLine="567"/>
        <w:jc w:val="both"/>
        <w:rPr>
          <w:rStyle w:val="Textoennegrita"/>
          <w:rFonts w:ascii="Times New Roman" w:hAnsi="Times New Roman" w:cs="Times New Roman"/>
          <w:sz w:val="24"/>
          <w:szCs w:val="24"/>
        </w:rPr>
      </w:pPr>
      <w:r w:rsidRPr="00C44877">
        <w:rPr>
          <w:rStyle w:val="Textoennegrita"/>
          <w:rFonts w:ascii="Times New Roman" w:hAnsi="Times New Roman" w:cs="Times New Roman"/>
          <w:sz w:val="24"/>
          <w:szCs w:val="24"/>
        </w:rPr>
        <w:t>ÍTEMS:</w:t>
      </w:r>
    </w:p>
    <w:p w:rsidR="008929C6" w:rsidRPr="00C44877" w:rsidRDefault="008929C6" w:rsidP="00C44877">
      <w:pPr>
        <w:spacing w:after="0" w:line="360" w:lineRule="auto"/>
        <w:ind w:firstLine="567"/>
        <w:jc w:val="both"/>
        <w:rPr>
          <w:rFonts w:ascii="Times New Roman" w:hAnsi="Times New Roman" w:cs="Times New Roman"/>
          <w:sz w:val="24"/>
          <w:szCs w:val="24"/>
        </w:rPr>
      </w:pPr>
      <w:r w:rsidRPr="00C44877">
        <w:rPr>
          <w:rFonts w:ascii="Times New Roman" w:hAnsi="Times New Roman" w:cs="Times New Roman"/>
          <w:sz w:val="24"/>
          <w:szCs w:val="24"/>
        </w:rPr>
        <w:t>4.- ¿Se siente Ud. Motivado a participar en las clases de Educación Física?</w:t>
      </w:r>
    </w:p>
    <w:p w:rsidR="008929C6" w:rsidRPr="00C44877" w:rsidRDefault="008929C6" w:rsidP="00C44877">
      <w:pPr>
        <w:spacing w:after="0"/>
        <w:ind w:firstLine="567"/>
        <w:rPr>
          <w:rFonts w:ascii="Times New Roman" w:hAnsi="Times New Roman" w:cs="Times New Roman"/>
          <w:b/>
          <w:sz w:val="24"/>
          <w:szCs w:val="24"/>
        </w:rPr>
      </w:pPr>
      <w:r w:rsidRPr="00C44877">
        <w:rPr>
          <w:rFonts w:ascii="Times New Roman" w:hAnsi="Times New Roman" w:cs="Times New Roman"/>
          <w:b/>
          <w:sz w:val="24"/>
          <w:szCs w:val="24"/>
        </w:rPr>
        <w:t>Tabla Nro. 4:</w:t>
      </w:r>
    </w:p>
    <w:tbl>
      <w:tblPr>
        <w:tblpPr w:leftFromText="141" w:rightFromText="141" w:vertAnchor="text" w:horzAnchor="margin" w:tblpY="289"/>
        <w:tblW w:w="8603" w:type="dxa"/>
        <w:tblBorders>
          <w:top w:val="single" w:sz="18" w:space="0" w:color="auto"/>
          <w:bottom w:val="single" w:sz="18" w:space="0" w:color="auto"/>
        </w:tblBorders>
        <w:tblLook w:val="00A0"/>
      </w:tblPr>
      <w:tblGrid>
        <w:gridCol w:w="2104"/>
        <w:gridCol w:w="1020"/>
        <w:gridCol w:w="1020"/>
        <w:gridCol w:w="1020"/>
        <w:gridCol w:w="1020"/>
        <w:gridCol w:w="1130"/>
        <w:gridCol w:w="1289"/>
      </w:tblGrid>
      <w:tr w:rsidR="008929C6" w:rsidRPr="00C44877" w:rsidTr="0034106E">
        <w:trPr>
          <w:trHeight w:val="420"/>
        </w:trPr>
        <w:tc>
          <w:tcPr>
            <w:tcW w:w="0" w:type="auto"/>
            <w:tcBorders>
              <w:top w:val="single" w:sz="18" w:space="0" w:color="auto"/>
              <w:left w:val="nil"/>
              <w:bottom w:val="single" w:sz="18" w:space="0" w:color="auto"/>
              <w:right w:val="nil"/>
            </w:tcBorders>
            <w:shd w:val="clear" w:color="auto" w:fill="4F81BD"/>
          </w:tcPr>
          <w:p w:rsidR="008929C6" w:rsidRPr="00C44877" w:rsidRDefault="008929C6" w:rsidP="00C44877">
            <w:pPr>
              <w:spacing w:after="0" w:line="240" w:lineRule="auto"/>
              <w:ind w:firstLine="567"/>
              <w:rPr>
                <w:rFonts w:ascii="Times New Roman" w:hAnsi="Times New Roman" w:cs="Times New Roman"/>
                <w:b/>
                <w:bCs/>
                <w:color w:val="FFFFFF"/>
                <w:sz w:val="24"/>
                <w:szCs w:val="24"/>
              </w:rPr>
            </w:pPr>
          </w:p>
        </w:tc>
        <w:tc>
          <w:tcPr>
            <w:tcW w:w="0" w:type="auto"/>
            <w:gridSpan w:val="2"/>
            <w:tcBorders>
              <w:top w:val="single" w:sz="18" w:space="0" w:color="auto"/>
              <w:left w:val="nil"/>
              <w:bottom w:val="single" w:sz="18" w:space="0" w:color="auto"/>
              <w:right w:val="nil"/>
            </w:tcBorders>
            <w:shd w:val="clear" w:color="auto" w:fill="4F81BD"/>
          </w:tcPr>
          <w:p w:rsidR="008929C6" w:rsidRPr="00C44877" w:rsidRDefault="008929C6" w:rsidP="00C44877">
            <w:pPr>
              <w:spacing w:after="0" w:line="240" w:lineRule="auto"/>
              <w:ind w:firstLine="567"/>
              <w:jc w:val="center"/>
              <w:rPr>
                <w:rFonts w:ascii="Times New Roman" w:hAnsi="Times New Roman" w:cs="Times New Roman"/>
                <w:b/>
                <w:bCs/>
                <w:color w:val="FFFFFF"/>
                <w:sz w:val="24"/>
                <w:szCs w:val="24"/>
              </w:rPr>
            </w:pPr>
            <w:r w:rsidRPr="00C44877">
              <w:rPr>
                <w:rFonts w:ascii="Times New Roman" w:hAnsi="Times New Roman" w:cs="Times New Roman"/>
                <w:bCs/>
                <w:color w:val="FFFFFF"/>
                <w:sz w:val="24"/>
                <w:szCs w:val="24"/>
              </w:rPr>
              <w:t>SÍ</w:t>
            </w:r>
          </w:p>
        </w:tc>
        <w:tc>
          <w:tcPr>
            <w:tcW w:w="0" w:type="auto"/>
            <w:gridSpan w:val="2"/>
            <w:tcBorders>
              <w:top w:val="single" w:sz="18" w:space="0" w:color="auto"/>
              <w:left w:val="nil"/>
              <w:bottom w:val="single" w:sz="18" w:space="0" w:color="auto"/>
              <w:right w:val="nil"/>
            </w:tcBorders>
            <w:shd w:val="clear" w:color="auto" w:fill="4F81BD"/>
          </w:tcPr>
          <w:p w:rsidR="008929C6" w:rsidRPr="00C44877" w:rsidRDefault="008929C6" w:rsidP="00C44877">
            <w:pPr>
              <w:spacing w:after="0" w:line="240" w:lineRule="auto"/>
              <w:ind w:firstLine="567"/>
              <w:jc w:val="center"/>
              <w:rPr>
                <w:rFonts w:ascii="Times New Roman" w:hAnsi="Times New Roman" w:cs="Times New Roman"/>
                <w:b/>
                <w:bCs/>
                <w:color w:val="FFFFFF"/>
                <w:sz w:val="24"/>
                <w:szCs w:val="24"/>
              </w:rPr>
            </w:pPr>
            <w:r w:rsidRPr="00C44877">
              <w:rPr>
                <w:rFonts w:ascii="Times New Roman" w:hAnsi="Times New Roman" w:cs="Times New Roman"/>
                <w:bCs/>
                <w:color w:val="FFFFFF"/>
                <w:sz w:val="24"/>
                <w:szCs w:val="24"/>
              </w:rPr>
              <w:t>NO</w:t>
            </w:r>
          </w:p>
        </w:tc>
        <w:tc>
          <w:tcPr>
            <w:tcW w:w="0" w:type="auto"/>
            <w:gridSpan w:val="2"/>
            <w:tcBorders>
              <w:top w:val="single" w:sz="18" w:space="0" w:color="auto"/>
              <w:left w:val="nil"/>
              <w:bottom w:val="single" w:sz="18" w:space="0" w:color="auto"/>
              <w:right w:val="nil"/>
            </w:tcBorders>
            <w:shd w:val="clear" w:color="auto" w:fill="4F81BD"/>
          </w:tcPr>
          <w:p w:rsidR="008929C6" w:rsidRPr="00C44877" w:rsidRDefault="008929C6" w:rsidP="00C44877">
            <w:pPr>
              <w:spacing w:after="0" w:line="240" w:lineRule="auto"/>
              <w:ind w:firstLine="567"/>
              <w:jc w:val="center"/>
              <w:rPr>
                <w:rFonts w:ascii="Times New Roman" w:hAnsi="Times New Roman" w:cs="Times New Roman"/>
                <w:b/>
                <w:bCs/>
                <w:color w:val="FFFFFF"/>
                <w:sz w:val="24"/>
                <w:szCs w:val="24"/>
              </w:rPr>
            </w:pPr>
            <w:r w:rsidRPr="00C44877">
              <w:rPr>
                <w:rFonts w:ascii="Times New Roman" w:hAnsi="Times New Roman" w:cs="Times New Roman"/>
                <w:bCs/>
                <w:color w:val="FFFFFF"/>
                <w:sz w:val="24"/>
                <w:szCs w:val="24"/>
              </w:rPr>
              <w:t>TOTAL</w:t>
            </w:r>
          </w:p>
        </w:tc>
      </w:tr>
      <w:tr w:rsidR="008929C6" w:rsidRPr="00C44877" w:rsidTr="0034106E">
        <w:trPr>
          <w:trHeight w:val="385"/>
        </w:trPr>
        <w:tc>
          <w:tcPr>
            <w:tcW w:w="0" w:type="auto"/>
            <w:tcBorders>
              <w:left w:val="nil"/>
              <w:bottom w:val="nil"/>
              <w:right w:val="nil"/>
            </w:tcBorders>
            <w:shd w:val="clear" w:color="auto" w:fill="4F81BD"/>
          </w:tcPr>
          <w:p w:rsidR="008929C6" w:rsidRPr="00C44877" w:rsidRDefault="008929C6" w:rsidP="00C44877">
            <w:pPr>
              <w:spacing w:after="0" w:line="240" w:lineRule="auto"/>
              <w:ind w:firstLine="567"/>
              <w:jc w:val="center"/>
              <w:rPr>
                <w:rFonts w:ascii="Times New Roman" w:hAnsi="Times New Roman" w:cs="Times New Roman"/>
                <w:b/>
                <w:bCs/>
                <w:color w:val="FFFFFF"/>
                <w:sz w:val="24"/>
                <w:szCs w:val="24"/>
              </w:rPr>
            </w:pPr>
            <w:r w:rsidRPr="00C44877">
              <w:rPr>
                <w:rFonts w:ascii="Times New Roman" w:hAnsi="Times New Roman" w:cs="Times New Roman"/>
                <w:bCs/>
                <w:color w:val="FFFFFF"/>
                <w:sz w:val="24"/>
                <w:szCs w:val="24"/>
              </w:rPr>
              <w:t>ÍTEMS</w:t>
            </w:r>
          </w:p>
        </w:tc>
        <w:tc>
          <w:tcPr>
            <w:tcW w:w="1020" w:type="dxa"/>
            <w:shd w:val="clear" w:color="auto" w:fill="D8D8D8"/>
          </w:tcPr>
          <w:p w:rsidR="008929C6" w:rsidRPr="00C44877" w:rsidRDefault="008929C6"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F</w:t>
            </w:r>
          </w:p>
        </w:tc>
        <w:tc>
          <w:tcPr>
            <w:tcW w:w="1020" w:type="dxa"/>
            <w:shd w:val="clear" w:color="auto" w:fill="D8D8D8"/>
          </w:tcPr>
          <w:p w:rsidR="008929C6" w:rsidRPr="00C44877" w:rsidRDefault="008929C6"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w:t>
            </w:r>
          </w:p>
        </w:tc>
        <w:tc>
          <w:tcPr>
            <w:tcW w:w="1020" w:type="dxa"/>
            <w:shd w:val="clear" w:color="auto" w:fill="D8D8D8"/>
          </w:tcPr>
          <w:p w:rsidR="008929C6" w:rsidRPr="00C44877" w:rsidRDefault="008929C6"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F</w:t>
            </w:r>
          </w:p>
        </w:tc>
        <w:tc>
          <w:tcPr>
            <w:tcW w:w="1020" w:type="dxa"/>
            <w:shd w:val="clear" w:color="auto" w:fill="D8D8D8"/>
          </w:tcPr>
          <w:p w:rsidR="008929C6" w:rsidRPr="00C44877" w:rsidRDefault="008929C6"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w:t>
            </w:r>
          </w:p>
        </w:tc>
        <w:tc>
          <w:tcPr>
            <w:tcW w:w="1130" w:type="dxa"/>
            <w:shd w:val="clear" w:color="auto" w:fill="D8D8D8"/>
          </w:tcPr>
          <w:p w:rsidR="008929C6" w:rsidRPr="00C44877" w:rsidRDefault="008929C6"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F</w:t>
            </w:r>
          </w:p>
        </w:tc>
        <w:tc>
          <w:tcPr>
            <w:tcW w:w="1289" w:type="dxa"/>
            <w:shd w:val="clear" w:color="auto" w:fill="D8D8D8"/>
          </w:tcPr>
          <w:p w:rsidR="008929C6" w:rsidRPr="00C44877" w:rsidRDefault="008929C6"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w:t>
            </w:r>
          </w:p>
        </w:tc>
      </w:tr>
      <w:tr w:rsidR="008929C6" w:rsidRPr="00C44877" w:rsidTr="0034106E">
        <w:trPr>
          <w:trHeight w:val="372"/>
        </w:trPr>
        <w:tc>
          <w:tcPr>
            <w:tcW w:w="0" w:type="auto"/>
            <w:tcBorders>
              <w:left w:val="nil"/>
              <w:bottom w:val="single" w:sz="18" w:space="0" w:color="auto"/>
              <w:right w:val="nil"/>
            </w:tcBorders>
            <w:shd w:val="clear" w:color="auto" w:fill="4F81BD"/>
          </w:tcPr>
          <w:p w:rsidR="008929C6" w:rsidRPr="00C44877" w:rsidRDefault="008929C6" w:rsidP="00C44877">
            <w:pPr>
              <w:spacing w:after="0" w:line="240" w:lineRule="auto"/>
              <w:ind w:firstLine="567"/>
              <w:jc w:val="center"/>
              <w:rPr>
                <w:rFonts w:ascii="Times New Roman" w:hAnsi="Times New Roman" w:cs="Times New Roman"/>
                <w:bCs/>
                <w:color w:val="FFFFFF"/>
                <w:sz w:val="24"/>
                <w:szCs w:val="24"/>
              </w:rPr>
            </w:pPr>
            <w:r w:rsidRPr="00C44877">
              <w:rPr>
                <w:rFonts w:ascii="Times New Roman" w:hAnsi="Times New Roman" w:cs="Times New Roman"/>
                <w:bCs/>
                <w:color w:val="FFFFFF"/>
                <w:sz w:val="24"/>
                <w:szCs w:val="24"/>
              </w:rPr>
              <w:t>4</w:t>
            </w:r>
          </w:p>
          <w:p w:rsidR="008929C6" w:rsidRPr="00C44877" w:rsidRDefault="008929C6" w:rsidP="00C44877">
            <w:pPr>
              <w:spacing w:after="0" w:line="240" w:lineRule="auto"/>
              <w:ind w:firstLine="567"/>
              <w:jc w:val="center"/>
              <w:rPr>
                <w:rFonts w:ascii="Times New Roman" w:hAnsi="Times New Roman" w:cs="Times New Roman"/>
                <w:bCs/>
                <w:color w:val="FFFFFF"/>
                <w:sz w:val="24"/>
                <w:szCs w:val="24"/>
              </w:rPr>
            </w:pPr>
          </w:p>
        </w:tc>
        <w:tc>
          <w:tcPr>
            <w:tcW w:w="1020" w:type="dxa"/>
            <w:tcBorders>
              <w:bottom w:val="single" w:sz="18" w:space="0" w:color="auto"/>
            </w:tcBorders>
          </w:tcPr>
          <w:p w:rsidR="008929C6" w:rsidRPr="00C44877" w:rsidRDefault="00612D36"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28</w:t>
            </w:r>
          </w:p>
          <w:p w:rsidR="008929C6" w:rsidRPr="00C44877" w:rsidRDefault="008929C6" w:rsidP="00C44877">
            <w:pPr>
              <w:spacing w:after="0" w:line="240" w:lineRule="auto"/>
              <w:ind w:firstLine="567"/>
              <w:jc w:val="center"/>
              <w:rPr>
                <w:rFonts w:ascii="Times New Roman" w:hAnsi="Times New Roman" w:cs="Times New Roman"/>
                <w:b/>
                <w:sz w:val="24"/>
                <w:szCs w:val="24"/>
              </w:rPr>
            </w:pPr>
          </w:p>
        </w:tc>
        <w:tc>
          <w:tcPr>
            <w:tcW w:w="1020" w:type="dxa"/>
            <w:tcBorders>
              <w:bottom w:val="single" w:sz="18" w:space="0" w:color="auto"/>
            </w:tcBorders>
          </w:tcPr>
          <w:p w:rsidR="008929C6" w:rsidRPr="00C44877" w:rsidRDefault="00612D36"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93</w:t>
            </w:r>
          </w:p>
        </w:tc>
        <w:tc>
          <w:tcPr>
            <w:tcW w:w="1020" w:type="dxa"/>
            <w:tcBorders>
              <w:bottom w:val="single" w:sz="18" w:space="0" w:color="auto"/>
            </w:tcBorders>
          </w:tcPr>
          <w:p w:rsidR="008929C6" w:rsidRPr="00C44877" w:rsidRDefault="00450CCD"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2</w:t>
            </w:r>
          </w:p>
          <w:p w:rsidR="008929C6" w:rsidRPr="00C44877" w:rsidRDefault="008929C6" w:rsidP="00C44877">
            <w:pPr>
              <w:spacing w:after="0" w:line="240" w:lineRule="auto"/>
              <w:ind w:firstLine="567"/>
              <w:jc w:val="center"/>
              <w:rPr>
                <w:rFonts w:ascii="Times New Roman" w:hAnsi="Times New Roman" w:cs="Times New Roman"/>
                <w:b/>
                <w:sz w:val="24"/>
                <w:szCs w:val="24"/>
              </w:rPr>
            </w:pPr>
          </w:p>
        </w:tc>
        <w:tc>
          <w:tcPr>
            <w:tcW w:w="1020" w:type="dxa"/>
            <w:tcBorders>
              <w:bottom w:val="single" w:sz="18" w:space="0" w:color="auto"/>
            </w:tcBorders>
          </w:tcPr>
          <w:p w:rsidR="008929C6" w:rsidRPr="00C44877" w:rsidRDefault="00612D36"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7</w:t>
            </w:r>
          </w:p>
          <w:p w:rsidR="008929C6" w:rsidRPr="00C44877" w:rsidRDefault="008929C6" w:rsidP="00C44877">
            <w:pPr>
              <w:spacing w:after="0" w:line="240" w:lineRule="auto"/>
              <w:ind w:firstLine="567"/>
              <w:jc w:val="center"/>
              <w:rPr>
                <w:rFonts w:ascii="Times New Roman" w:hAnsi="Times New Roman" w:cs="Times New Roman"/>
                <w:b/>
                <w:sz w:val="24"/>
                <w:szCs w:val="24"/>
              </w:rPr>
            </w:pPr>
          </w:p>
        </w:tc>
        <w:tc>
          <w:tcPr>
            <w:tcW w:w="1130" w:type="dxa"/>
            <w:tcBorders>
              <w:bottom w:val="single" w:sz="18" w:space="0" w:color="auto"/>
            </w:tcBorders>
          </w:tcPr>
          <w:p w:rsidR="008929C6" w:rsidRPr="00C44877" w:rsidRDefault="008929C6"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30</w:t>
            </w:r>
          </w:p>
          <w:p w:rsidR="008929C6" w:rsidRPr="00C44877" w:rsidRDefault="008929C6" w:rsidP="00C44877">
            <w:pPr>
              <w:spacing w:after="0" w:line="240" w:lineRule="auto"/>
              <w:ind w:firstLine="567"/>
              <w:jc w:val="center"/>
              <w:rPr>
                <w:rFonts w:ascii="Times New Roman" w:hAnsi="Times New Roman" w:cs="Times New Roman"/>
                <w:b/>
                <w:sz w:val="24"/>
                <w:szCs w:val="24"/>
              </w:rPr>
            </w:pPr>
          </w:p>
        </w:tc>
        <w:tc>
          <w:tcPr>
            <w:tcW w:w="1289" w:type="dxa"/>
            <w:tcBorders>
              <w:bottom w:val="single" w:sz="18" w:space="0" w:color="auto"/>
            </w:tcBorders>
          </w:tcPr>
          <w:p w:rsidR="008929C6" w:rsidRPr="00C44877" w:rsidRDefault="008929C6"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100</w:t>
            </w:r>
          </w:p>
        </w:tc>
      </w:tr>
    </w:tbl>
    <w:p w:rsidR="008929C6" w:rsidRPr="00C44877" w:rsidRDefault="008929C6" w:rsidP="00C44877">
      <w:pPr>
        <w:spacing w:after="0"/>
        <w:ind w:firstLine="567"/>
        <w:jc w:val="right"/>
        <w:rPr>
          <w:rFonts w:ascii="Times New Roman" w:hAnsi="Times New Roman" w:cs="Times New Roman"/>
          <w:b/>
          <w:sz w:val="24"/>
          <w:szCs w:val="24"/>
        </w:rPr>
      </w:pPr>
      <w:r w:rsidRPr="00C44877">
        <w:rPr>
          <w:rFonts w:ascii="Times New Roman" w:hAnsi="Times New Roman" w:cs="Times New Roman"/>
          <w:b/>
          <w:sz w:val="24"/>
          <w:szCs w:val="24"/>
        </w:rPr>
        <w:t>Fuente: Lameda 2015</w:t>
      </w:r>
    </w:p>
    <w:p w:rsidR="008822E3" w:rsidRPr="00C44877" w:rsidRDefault="006F6024" w:rsidP="00C44877">
      <w:pPr>
        <w:spacing w:after="0"/>
        <w:ind w:firstLine="567"/>
        <w:jc w:val="right"/>
        <w:rPr>
          <w:rFonts w:ascii="Times New Roman" w:hAnsi="Times New Roman" w:cs="Times New Roman"/>
          <w:b/>
          <w:sz w:val="24"/>
          <w:szCs w:val="24"/>
        </w:rPr>
      </w:pPr>
      <w:r>
        <w:rPr>
          <w:rFonts w:ascii="Times New Roman" w:hAnsi="Times New Roman" w:cs="Times New Roman"/>
          <w:b/>
          <w:noProof/>
          <w:sz w:val="24"/>
          <w:szCs w:val="24"/>
        </w:rPr>
        <w:lastRenderedPageBreak/>
        <w:drawing>
          <wp:anchor distT="0" distB="0" distL="114300" distR="114300" simplePos="0" relativeHeight="251644928" behindDoc="0" locked="0" layoutInCell="1" allowOverlap="1">
            <wp:simplePos x="0" y="0"/>
            <wp:positionH relativeFrom="column">
              <wp:posOffset>205740</wp:posOffset>
            </wp:positionH>
            <wp:positionV relativeFrom="paragraph">
              <wp:posOffset>-225425</wp:posOffset>
            </wp:positionV>
            <wp:extent cx="4281170" cy="2322830"/>
            <wp:effectExtent l="19050" t="0" r="24130" b="1270"/>
            <wp:wrapNone/>
            <wp:docPr id="12" name="Objet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8822E3" w:rsidRPr="00C44877" w:rsidRDefault="008822E3" w:rsidP="00C44877">
      <w:pPr>
        <w:spacing w:after="0"/>
        <w:ind w:firstLine="567"/>
        <w:jc w:val="right"/>
        <w:rPr>
          <w:rFonts w:ascii="Times New Roman" w:hAnsi="Times New Roman" w:cs="Times New Roman"/>
          <w:b/>
          <w:sz w:val="24"/>
          <w:szCs w:val="24"/>
        </w:rPr>
      </w:pPr>
    </w:p>
    <w:p w:rsidR="008822E3" w:rsidRPr="00C44877" w:rsidRDefault="008822E3" w:rsidP="00C44877">
      <w:pPr>
        <w:spacing w:after="0"/>
        <w:ind w:firstLine="567"/>
        <w:jc w:val="right"/>
        <w:rPr>
          <w:rFonts w:ascii="Times New Roman" w:hAnsi="Times New Roman" w:cs="Times New Roman"/>
          <w:b/>
          <w:sz w:val="24"/>
          <w:szCs w:val="24"/>
        </w:rPr>
      </w:pPr>
    </w:p>
    <w:p w:rsidR="008822E3" w:rsidRPr="00C44877" w:rsidRDefault="008822E3" w:rsidP="00C44877">
      <w:pPr>
        <w:spacing w:after="0"/>
        <w:ind w:firstLine="567"/>
        <w:jc w:val="right"/>
        <w:rPr>
          <w:rFonts w:ascii="Times New Roman" w:hAnsi="Times New Roman" w:cs="Times New Roman"/>
          <w:b/>
          <w:sz w:val="24"/>
          <w:szCs w:val="24"/>
        </w:rPr>
      </w:pPr>
    </w:p>
    <w:p w:rsidR="00E6517B" w:rsidRPr="00C44877" w:rsidRDefault="008929C6" w:rsidP="00C44877">
      <w:pPr>
        <w:spacing w:after="0"/>
        <w:ind w:firstLine="567"/>
        <w:rPr>
          <w:rFonts w:ascii="Times New Roman" w:hAnsi="Times New Roman" w:cs="Times New Roman"/>
          <w:sz w:val="24"/>
          <w:szCs w:val="24"/>
        </w:rPr>
      </w:pPr>
      <w:r w:rsidRPr="00C44877">
        <w:rPr>
          <w:rFonts w:ascii="Times New Roman" w:hAnsi="Times New Roman" w:cs="Times New Roman"/>
          <w:sz w:val="24"/>
          <w:szCs w:val="24"/>
        </w:rPr>
        <w:br/>
      </w:r>
    </w:p>
    <w:p w:rsidR="008929C6" w:rsidRPr="00C44877" w:rsidRDefault="008929C6" w:rsidP="00C44877">
      <w:pPr>
        <w:spacing w:after="0"/>
        <w:ind w:firstLine="567"/>
        <w:rPr>
          <w:rFonts w:ascii="Times New Roman" w:hAnsi="Times New Roman" w:cs="Times New Roman"/>
          <w:sz w:val="24"/>
          <w:szCs w:val="24"/>
        </w:rPr>
      </w:pPr>
    </w:p>
    <w:p w:rsidR="008929C6" w:rsidRPr="00C44877" w:rsidRDefault="008929C6" w:rsidP="00C44877">
      <w:pPr>
        <w:spacing w:after="0"/>
        <w:ind w:firstLine="567"/>
        <w:rPr>
          <w:rFonts w:ascii="Times New Roman" w:hAnsi="Times New Roman" w:cs="Times New Roman"/>
          <w:sz w:val="24"/>
          <w:szCs w:val="24"/>
        </w:rPr>
      </w:pPr>
    </w:p>
    <w:p w:rsidR="008822E3" w:rsidRPr="00C44877" w:rsidRDefault="008822E3" w:rsidP="00C44877">
      <w:pPr>
        <w:spacing w:after="0"/>
        <w:ind w:firstLine="567"/>
        <w:rPr>
          <w:rFonts w:ascii="Times New Roman" w:hAnsi="Times New Roman" w:cs="Times New Roman"/>
          <w:sz w:val="24"/>
          <w:szCs w:val="24"/>
        </w:rPr>
      </w:pPr>
    </w:p>
    <w:p w:rsidR="008822E3" w:rsidRPr="00C44877" w:rsidRDefault="008822E3" w:rsidP="00C44877">
      <w:pPr>
        <w:spacing w:after="0"/>
        <w:ind w:firstLine="567"/>
        <w:rPr>
          <w:rFonts w:ascii="Times New Roman" w:hAnsi="Times New Roman" w:cs="Times New Roman"/>
          <w:sz w:val="24"/>
          <w:szCs w:val="24"/>
        </w:rPr>
      </w:pPr>
    </w:p>
    <w:p w:rsidR="008822E3" w:rsidRPr="00C44877" w:rsidRDefault="008822E3" w:rsidP="00C44877">
      <w:pPr>
        <w:spacing w:after="0"/>
        <w:ind w:firstLine="567"/>
        <w:rPr>
          <w:rFonts w:ascii="Times New Roman" w:hAnsi="Times New Roman" w:cs="Times New Roman"/>
          <w:sz w:val="24"/>
          <w:szCs w:val="24"/>
        </w:rPr>
      </w:pPr>
    </w:p>
    <w:p w:rsidR="008822E3" w:rsidRPr="00C44877" w:rsidRDefault="008822E3" w:rsidP="00C44877">
      <w:pPr>
        <w:spacing w:after="0"/>
        <w:ind w:firstLine="567"/>
        <w:rPr>
          <w:rFonts w:ascii="Times New Roman" w:hAnsi="Times New Roman" w:cs="Times New Roman"/>
          <w:sz w:val="24"/>
          <w:szCs w:val="24"/>
        </w:rPr>
      </w:pPr>
    </w:p>
    <w:p w:rsidR="008822E3" w:rsidRPr="00C44877" w:rsidRDefault="00135B3F" w:rsidP="00C44877">
      <w:pPr>
        <w:spacing w:after="0"/>
        <w:ind w:firstLine="567"/>
        <w:jc w:val="both"/>
        <w:rPr>
          <w:rFonts w:ascii="Times New Roman" w:hAnsi="Times New Roman" w:cs="Times New Roman"/>
          <w:sz w:val="24"/>
          <w:szCs w:val="24"/>
        </w:rPr>
      </w:pPr>
      <w:r w:rsidRPr="00C44877">
        <w:rPr>
          <w:rFonts w:ascii="Times New Roman" w:hAnsi="Times New Roman" w:cs="Times New Roman"/>
          <w:b/>
          <w:sz w:val="24"/>
          <w:szCs w:val="24"/>
        </w:rPr>
        <w:t xml:space="preserve">INTERPRETACIÓN: </w:t>
      </w:r>
      <w:r w:rsidRPr="00C44877">
        <w:rPr>
          <w:rFonts w:ascii="Times New Roman" w:hAnsi="Times New Roman" w:cs="Times New Roman"/>
          <w:sz w:val="24"/>
          <w:szCs w:val="24"/>
        </w:rPr>
        <w:t xml:space="preserve">de esta data surge que el </w:t>
      </w:r>
      <w:r w:rsidR="00612D36" w:rsidRPr="00C44877">
        <w:rPr>
          <w:rFonts w:ascii="Times New Roman" w:hAnsi="Times New Roman" w:cs="Times New Roman"/>
          <w:sz w:val="24"/>
          <w:szCs w:val="24"/>
        </w:rPr>
        <w:t>93</w:t>
      </w:r>
      <w:r w:rsidRPr="00C44877">
        <w:rPr>
          <w:rFonts w:ascii="Times New Roman" w:hAnsi="Times New Roman" w:cs="Times New Roman"/>
          <w:sz w:val="24"/>
          <w:szCs w:val="24"/>
        </w:rPr>
        <w:t xml:space="preserve">% de los encuestados </w:t>
      </w:r>
      <w:r w:rsidR="00612D36" w:rsidRPr="00C44877">
        <w:rPr>
          <w:rFonts w:ascii="Times New Roman" w:hAnsi="Times New Roman" w:cs="Times New Roman"/>
          <w:sz w:val="24"/>
          <w:szCs w:val="24"/>
        </w:rPr>
        <w:t xml:space="preserve">no </w:t>
      </w:r>
      <w:r w:rsidRPr="00C44877">
        <w:rPr>
          <w:rFonts w:ascii="Times New Roman" w:hAnsi="Times New Roman" w:cs="Times New Roman"/>
          <w:sz w:val="24"/>
          <w:szCs w:val="24"/>
        </w:rPr>
        <w:t xml:space="preserve">se siente </w:t>
      </w:r>
      <w:r w:rsidR="00612D36" w:rsidRPr="00C44877">
        <w:rPr>
          <w:rFonts w:ascii="Times New Roman" w:hAnsi="Times New Roman" w:cs="Times New Roman"/>
          <w:sz w:val="24"/>
          <w:szCs w:val="24"/>
        </w:rPr>
        <w:t xml:space="preserve">motivados a participar en las clases de Educación Física a lo que es evidente la necesidad de buscar las estrategias que los estimule a incorporarse en las mismas. </w:t>
      </w:r>
    </w:p>
    <w:p w:rsidR="008822E3" w:rsidRPr="00C44877" w:rsidRDefault="008822E3" w:rsidP="00C44877">
      <w:pPr>
        <w:spacing w:after="0"/>
        <w:ind w:firstLine="567"/>
        <w:rPr>
          <w:rFonts w:ascii="Times New Roman" w:hAnsi="Times New Roman" w:cs="Times New Roman"/>
          <w:sz w:val="24"/>
          <w:szCs w:val="24"/>
        </w:rPr>
      </w:pPr>
    </w:p>
    <w:p w:rsidR="008822E3" w:rsidRPr="00C44877" w:rsidRDefault="008822E3" w:rsidP="00C44877">
      <w:pPr>
        <w:spacing w:after="0"/>
        <w:ind w:firstLine="567"/>
        <w:rPr>
          <w:rFonts w:ascii="Times New Roman" w:hAnsi="Times New Roman" w:cs="Times New Roman"/>
          <w:sz w:val="24"/>
          <w:szCs w:val="24"/>
        </w:rPr>
      </w:pPr>
    </w:p>
    <w:p w:rsidR="008822E3" w:rsidRPr="00C44877" w:rsidRDefault="008822E3" w:rsidP="00C44877">
      <w:pPr>
        <w:shd w:val="clear" w:color="auto" w:fill="FFFFFF"/>
        <w:spacing w:after="0" w:line="360" w:lineRule="auto"/>
        <w:ind w:firstLine="567"/>
        <w:jc w:val="both"/>
        <w:rPr>
          <w:rStyle w:val="Textoennegrita"/>
          <w:rFonts w:ascii="Times New Roman" w:hAnsi="Times New Roman" w:cs="Times New Roman"/>
          <w:sz w:val="24"/>
          <w:szCs w:val="24"/>
        </w:rPr>
      </w:pPr>
      <w:r w:rsidRPr="00C44877">
        <w:rPr>
          <w:rStyle w:val="Textoennegrita"/>
          <w:rFonts w:ascii="Times New Roman" w:hAnsi="Times New Roman" w:cs="Times New Roman"/>
          <w:sz w:val="24"/>
          <w:szCs w:val="24"/>
        </w:rPr>
        <w:t>ÍTEMS:</w:t>
      </w:r>
    </w:p>
    <w:p w:rsidR="008822E3" w:rsidRPr="00C44877" w:rsidRDefault="008822E3" w:rsidP="00C44877">
      <w:pPr>
        <w:spacing w:after="0" w:line="360" w:lineRule="auto"/>
        <w:ind w:firstLine="567"/>
        <w:jc w:val="both"/>
        <w:rPr>
          <w:rFonts w:ascii="Times New Roman" w:hAnsi="Times New Roman" w:cs="Times New Roman"/>
          <w:sz w:val="24"/>
          <w:szCs w:val="24"/>
        </w:rPr>
      </w:pPr>
      <w:r w:rsidRPr="00C44877">
        <w:rPr>
          <w:rFonts w:ascii="Times New Roman" w:hAnsi="Times New Roman" w:cs="Times New Roman"/>
          <w:sz w:val="24"/>
          <w:szCs w:val="24"/>
        </w:rPr>
        <w:t>5.- ¿Le gusta participar de forma activa en actividades deportivas planificadas por la institución?</w:t>
      </w:r>
    </w:p>
    <w:p w:rsidR="008822E3" w:rsidRPr="00C44877" w:rsidRDefault="008822E3" w:rsidP="00C44877">
      <w:pPr>
        <w:spacing w:after="0"/>
        <w:ind w:firstLine="567"/>
        <w:rPr>
          <w:rFonts w:ascii="Times New Roman" w:hAnsi="Times New Roman" w:cs="Times New Roman"/>
          <w:b/>
          <w:sz w:val="24"/>
          <w:szCs w:val="24"/>
        </w:rPr>
      </w:pPr>
      <w:r w:rsidRPr="00C44877">
        <w:rPr>
          <w:rFonts w:ascii="Times New Roman" w:hAnsi="Times New Roman" w:cs="Times New Roman"/>
          <w:b/>
          <w:sz w:val="24"/>
          <w:szCs w:val="24"/>
        </w:rPr>
        <w:t>Tabla Nro. 5:</w:t>
      </w:r>
    </w:p>
    <w:tbl>
      <w:tblPr>
        <w:tblpPr w:leftFromText="141" w:rightFromText="141" w:vertAnchor="text" w:horzAnchor="margin" w:tblpY="289"/>
        <w:tblW w:w="8603" w:type="dxa"/>
        <w:tblBorders>
          <w:top w:val="single" w:sz="18" w:space="0" w:color="auto"/>
          <w:bottom w:val="single" w:sz="18" w:space="0" w:color="auto"/>
        </w:tblBorders>
        <w:tblLook w:val="00A0"/>
      </w:tblPr>
      <w:tblGrid>
        <w:gridCol w:w="2104"/>
        <w:gridCol w:w="1020"/>
        <w:gridCol w:w="1020"/>
        <w:gridCol w:w="1020"/>
        <w:gridCol w:w="1020"/>
        <w:gridCol w:w="1130"/>
        <w:gridCol w:w="1289"/>
      </w:tblGrid>
      <w:tr w:rsidR="008822E3" w:rsidRPr="00C44877" w:rsidTr="0034106E">
        <w:trPr>
          <w:trHeight w:val="420"/>
        </w:trPr>
        <w:tc>
          <w:tcPr>
            <w:tcW w:w="0" w:type="auto"/>
            <w:tcBorders>
              <w:top w:val="single" w:sz="18" w:space="0" w:color="auto"/>
              <w:left w:val="nil"/>
              <w:bottom w:val="single" w:sz="18" w:space="0" w:color="auto"/>
              <w:right w:val="nil"/>
            </w:tcBorders>
            <w:shd w:val="clear" w:color="auto" w:fill="4F81BD"/>
          </w:tcPr>
          <w:p w:rsidR="008822E3" w:rsidRPr="00C44877" w:rsidRDefault="008822E3" w:rsidP="00C44877">
            <w:pPr>
              <w:spacing w:after="0" w:line="240" w:lineRule="auto"/>
              <w:ind w:firstLine="567"/>
              <w:rPr>
                <w:rFonts w:ascii="Times New Roman" w:hAnsi="Times New Roman" w:cs="Times New Roman"/>
                <w:b/>
                <w:bCs/>
                <w:color w:val="FFFFFF"/>
                <w:sz w:val="24"/>
                <w:szCs w:val="24"/>
              </w:rPr>
            </w:pPr>
          </w:p>
        </w:tc>
        <w:tc>
          <w:tcPr>
            <w:tcW w:w="0" w:type="auto"/>
            <w:gridSpan w:val="2"/>
            <w:tcBorders>
              <w:top w:val="single" w:sz="18" w:space="0" w:color="auto"/>
              <w:left w:val="nil"/>
              <w:bottom w:val="single" w:sz="18" w:space="0" w:color="auto"/>
              <w:right w:val="nil"/>
            </w:tcBorders>
            <w:shd w:val="clear" w:color="auto" w:fill="4F81BD"/>
          </w:tcPr>
          <w:p w:rsidR="008822E3" w:rsidRPr="00C44877" w:rsidRDefault="008822E3" w:rsidP="00C44877">
            <w:pPr>
              <w:spacing w:after="0" w:line="240" w:lineRule="auto"/>
              <w:ind w:firstLine="567"/>
              <w:jc w:val="center"/>
              <w:rPr>
                <w:rFonts w:ascii="Times New Roman" w:hAnsi="Times New Roman" w:cs="Times New Roman"/>
                <w:b/>
                <w:bCs/>
                <w:color w:val="FFFFFF"/>
                <w:sz w:val="24"/>
                <w:szCs w:val="24"/>
              </w:rPr>
            </w:pPr>
            <w:r w:rsidRPr="00C44877">
              <w:rPr>
                <w:rFonts w:ascii="Times New Roman" w:hAnsi="Times New Roman" w:cs="Times New Roman"/>
                <w:bCs/>
                <w:color w:val="FFFFFF"/>
                <w:sz w:val="24"/>
                <w:szCs w:val="24"/>
              </w:rPr>
              <w:t>SÍ</w:t>
            </w:r>
          </w:p>
        </w:tc>
        <w:tc>
          <w:tcPr>
            <w:tcW w:w="0" w:type="auto"/>
            <w:gridSpan w:val="2"/>
            <w:tcBorders>
              <w:top w:val="single" w:sz="18" w:space="0" w:color="auto"/>
              <w:left w:val="nil"/>
              <w:bottom w:val="single" w:sz="18" w:space="0" w:color="auto"/>
              <w:right w:val="nil"/>
            </w:tcBorders>
            <w:shd w:val="clear" w:color="auto" w:fill="4F81BD"/>
          </w:tcPr>
          <w:p w:rsidR="008822E3" w:rsidRPr="00C44877" w:rsidRDefault="008822E3" w:rsidP="00C44877">
            <w:pPr>
              <w:spacing w:after="0" w:line="240" w:lineRule="auto"/>
              <w:ind w:firstLine="567"/>
              <w:jc w:val="center"/>
              <w:rPr>
                <w:rFonts w:ascii="Times New Roman" w:hAnsi="Times New Roman" w:cs="Times New Roman"/>
                <w:b/>
                <w:bCs/>
                <w:color w:val="FFFFFF"/>
                <w:sz w:val="24"/>
                <w:szCs w:val="24"/>
              </w:rPr>
            </w:pPr>
            <w:r w:rsidRPr="00C44877">
              <w:rPr>
                <w:rFonts w:ascii="Times New Roman" w:hAnsi="Times New Roman" w:cs="Times New Roman"/>
                <w:bCs/>
                <w:color w:val="FFFFFF"/>
                <w:sz w:val="24"/>
                <w:szCs w:val="24"/>
              </w:rPr>
              <w:t>NO</w:t>
            </w:r>
          </w:p>
        </w:tc>
        <w:tc>
          <w:tcPr>
            <w:tcW w:w="0" w:type="auto"/>
            <w:gridSpan w:val="2"/>
            <w:tcBorders>
              <w:top w:val="single" w:sz="18" w:space="0" w:color="auto"/>
              <w:left w:val="nil"/>
              <w:bottom w:val="single" w:sz="18" w:space="0" w:color="auto"/>
              <w:right w:val="nil"/>
            </w:tcBorders>
            <w:shd w:val="clear" w:color="auto" w:fill="4F81BD"/>
          </w:tcPr>
          <w:p w:rsidR="008822E3" w:rsidRPr="00C44877" w:rsidRDefault="008822E3" w:rsidP="00C44877">
            <w:pPr>
              <w:spacing w:after="0" w:line="240" w:lineRule="auto"/>
              <w:ind w:firstLine="567"/>
              <w:jc w:val="center"/>
              <w:rPr>
                <w:rFonts w:ascii="Times New Roman" w:hAnsi="Times New Roman" w:cs="Times New Roman"/>
                <w:b/>
                <w:bCs/>
                <w:color w:val="FFFFFF"/>
                <w:sz w:val="24"/>
                <w:szCs w:val="24"/>
              </w:rPr>
            </w:pPr>
            <w:r w:rsidRPr="00C44877">
              <w:rPr>
                <w:rFonts w:ascii="Times New Roman" w:hAnsi="Times New Roman" w:cs="Times New Roman"/>
                <w:bCs/>
                <w:color w:val="FFFFFF"/>
                <w:sz w:val="24"/>
                <w:szCs w:val="24"/>
              </w:rPr>
              <w:t>TOTAL</w:t>
            </w:r>
          </w:p>
        </w:tc>
      </w:tr>
      <w:tr w:rsidR="008822E3" w:rsidRPr="00C44877" w:rsidTr="0034106E">
        <w:trPr>
          <w:trHeight w:val="385"/>
        </w:trPr>
        <w:tc>
          <w:tcPr>
            <w:tcW w:w="0" w:type="auto"/>
            <w:tcBorders>
              <w:left w:val="nil"/>
              <w:bottom w:val="nil"/>
              <w:right w:val="nil"/>
            </w:tcBorders>
            <w:shd w:val="clear" w:color="auto" w:fill="4F81BD"/>
          </w:tcPr>
          <w:p w:rsidR="008822E3" w:rsidRPr="00C44877" w:rsidRDefault="008822E3" w:rsidP="00C44877">
            <w:pPr>
              <w:spacing w:after="0" w:line="240" w:lineRule="auto"/>
              <w:ind w:firstLine="567"/>
              <w:jc w:val="center"/>
              <w:rPr>
                <w:rFonts w:ascii="Times New Roman" w:hAnsi="Times New Roman" w:cs="Times New Roman"/>
                <w:b/>
                <w:bCs/>
                <w:color w:val="FFFFFF"/>
                <w:sz w:val="24"/>
                <w:szCs w:val="24"/>
              </w:rPr>
            </w:pPr>
            <w:r w:rsidRPr="00C44877">
              <w:rPr>
                <w:rFonts w:ascii="Times New Roman" w:hAnsi="Times New Roman" w:cs="Times New Roman"/>
                <w:bCs/>
                <w:color w:val="FFFFFF"/>
                <w:sz w:val="24"/>
                <w:szCs w:val="24"/>
              </w:rPr>
              <w:t>ÍTEMS</w:t>
            </w:r>
          </w:p>
        </w:tc>
        <w:tc>
          <w:tcPr>
            <w:tcW w:w="1020" w:type="dxa"/>
            <w:shd w:val="clear" w:color="auto" w:fill="D8D8D8"/>
          </w:tcPr>
          <w:p w:rsidR="008822E3" w:rsidRPr="00C44877" w:rsidRDefault="008822E3"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F</w:t>
            </w:r>
          </w:p>
        </w:tc>
        <w:tc>
          <w:tcPr>
            <w:tcW w:w="1020" w:type="dxa"/>
            <w:shd w:val="clear" w:color="auto" w:fill="D8D8D8"/>
          </w:tcPr>
          <w:p w:rsidR="008822E3" w:rsidRPr="00C44877" w:rsidRDefault="008822E3"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w:t>
            </w:r>
          </w:p>
        </w:tc>
        <w:tc>
          <w:tcPr>
            <w:tcW w:w="1020" w:type="dxa"/>
            <w:shd w:val="clear" w:color="auto" w:fill="D8D8D8"/>
          </w:tcPr>
          <w:p w:rsidR="008822E3" w:rsidRPr="00C44877" w:rsidRDefault="008822E3"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F</w:t>
            </w:r>
          </w:p>
        </w:tc>
        <w:tc>
          <w:tcPr>
            <w:tcW w:w="1020" w:type="dxa"/>
            <w:shd w:val="clear" w:color="auto" w:fill="D8D8D8"/>
          </w:tcPr>
          <w:p w:rsidR="008822E3" w:rsidRPr="00C44877" w:rsidRDefault="008822E3"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w:t>
            </w:r>
          </w:p>
        </w:tc>
        <w:tc>
          <w:tcPr>
            <w:tcW w:w="1130" w:type="dxa"/>
            <w:shd w:val="clear" w:color="auto" w:fill="D8D8D8"/>
          </w:tcPr>
          <w:p w:rsidR="008822E3" w:rsidRPr="00C44877" w:rsidRDefault="008822E3"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F</w:t>
            </w:r>
          </w:p>
        </w:tc>
        <w:tc>
          <w:tcPr>
            <w:tcW w:w="1289" w:type="dxa"/>
            <w:shd w:val="clear" w:color="auto" w:fill="D8D8D8"/>
          </w:tcPr>
          <w:p w:rsidR="008822E3" w:rsidRPr="00C44877" w:rsidRDefault="008822E3"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w:t>
            </w:r>
          </w:p>
        </w:tc>
      </w:tr>
      <w:tr w:rsidR="008822E3" w:rsidRPr="00C44877" w:rsidTr="0034106E">
        <w:trPr>
          <w:trHeight w:val="372"/>
        </w:trPr>
        <w:tc>
          <w:tcPr>
            <w:tcW w:w="0" w:type="auto"/>
            <w:tcBorders>
              <w:left w:val="nil"/>
              <w:bottom w:val="single" w:sz="18" w:space="0" w:color="auto"/>
              <w:right w:val="nil"/>
            </w:tcBorders>
            <w:shd w:val="clear" w:color="auto" w:fill="4F81BD"/>
          </w:tcPr>
          <w:p w:rsidR="008822E3" w:rsidRPr="00C44877" w:rsidRDefault="008822E3" w:rsidP="00C44877">
            <w:pPr>
              <w:spacing w:after="0" w:line="240" w:lineRule="auto"/>
              <w:ind w:firstLine="567"/>
              <w:jc w:val="center"/>
              <w:rPr>
                <w:rFonts w:ascii="Times New Roman" w:hAnsi="Times New Roman" w:cs="Times New Roman"/>
                <w:bCs/>
                <w:color w:val="FFFFFF"/>
                <w:sz w:val="24"/>
                <w:szCs w:val="24"/>
              </w:rPr>
            </w:pPr>
            <w:r w:rsidRPr="00C44877">
              <w:rPr>
                <w:rFonts w:ascii="Times New Roman" w:hAnsi="Times New Roman" w:cs="Times New Roman"/>
                <w:bCs/>
                <w:color w:val="FFFFFF"/>
                <w:sz w:val="24"/>
                <w:szCs w:val="24"/>
              </w:rPr>
              <w:t>5</w:t>
            </w:r>
          </w:p>
          <w:p w:rsidR="008822E3" w:rsidRPr="00C44877" w:rsidRDefault="008822E3" w:rsidP="00C44877">
            <w:pPr>
              <w:spacing w:after="0" w:line="240" w:lineRule="auto"/>
              <w:ind w:firstLine="567"/>
              <w:jc w:val="center"/>
              <w:rPr>
                <w:rFonts w:ascii="Times New Roman" w:hAnsi="Times New Roman" w:cs="Times New Roman"/>
                <w:bCs/>
                <w:color w:val="FFFFFF"/>
                <w:sz w:val="24"/>
                <w:szCs w:val="24"/>
              </w:rPr>
            </w:pPr>
          </w:p>
        </w:tc>
        <w:tc>
          <w:tcPr>
            <w:tcW w:w="1020" w:type="dxa"/>
            <w:tcBorders>
              <w:bottom w:val="single" w:sz="18" w:space="0" w:color="auto"/>
            </w:tcBorders>
          </w:tcPr>
          <w:p w:rsidR="008822E3" w:rsidRPr="00C44877" w:rsidRDefault="00450CCD"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24</w:t>
            </w:r>
          </w:p>
          <w:p w:rsidR="008822E3" w:rsidRPr="00C44877" w:rsidRDefault="008822E3" w:rsidP="00C44877">
            <w:pPr>
              <w:spacing w:after="0" w:line="240" w:lineRule="auto"/>
              <w:ind w:firstLine="567"/>
              <w:jc w:val="center"/>
              <w:rPr>
                <w:rFonts w:ascii="Times New Roman" w:hAnsi="Times New Roman" w:cs="Times New Roman"/>
                <w:b/>
                <w:sz w:val="24"/>
                <w:szCs w:val="24"/>
              </w:rPr>
            </w:pPr>
          </w:p>
        </w:tc>
        <w:tc>
          <w:tcPr>
            <w:tcW w:w="1020" w:type="dxa"/>
            <w:tcBorders>
              <w:bottom w:val="single" w:sz="18" w:space="0" w:color="auto"/>
            </w:tcBorders>
          </w:tcPr>
          <w:p w:rsidR="008822E3" w:rsidRPr="00C44877" w:rsidRDefault="008822E3"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89</w:t>
            </w:r>
          </w:p>
        </w:tc>
        <w:tc>
          <w:tcPr>
            <w:tcW w:w="1020" w:type="dxa"/>
            <w:tcBorders>
              <w:bottom w:val="single" w:sz="18" w:space="0" w:color="auto"/>
            </w:tcBorders>
          </w:tcPr>
          <w:p w:rsidR="008822E3" w:rsidRPr="00C44877" w:rsidRDefault="00450CCD"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6</w:t>
            </w:r>
          </w:p>
          <w:p w:rsidR="008822E3" w:rsidRPr="00C44877" w:rsidRDefault="008822E3" w:rsidP="00C44877">
            <w:pPr>
              <w:spacing w:after="0" w:line="240" w:lineRule="auto"/>
              <w:ind w:firstLine="567"/>
              <w:jc w:val="center"/>
              <w:rPr>
                <w:rFonts w:ascii="Times New Roman" w:hAnsi="Times New Roman" w:cs="Times New Roman"/>
                <w:b/>
                <w:sz w:val="24"/>
                <w:szCs w:val="24"/>
              </w:rPr>
            </w:pPr>
          </w:p>
        </w:tc>
        <w:tc>
          <w:tcPr>
            <w:tcW w:w="1020" w:type="dxa"/>
            <w:tcBorders>
              <w:bottom w:val="single" w:sz="18" w:space="0" w:color="auto"/>
            </w:tcBorders>
          </w:tcPr>
          <w:p w:rsidR="008822E3" w:rsidRPr="00C44877" w:rsidRDefault="008822E3"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11</w:t>
            </w:r>
          </w:p>
          <w:p w:rsidR="008822E3" w:rsidRPr="00C44877" w:rsidRDefault="008822E3" w:rsidP="00C44877">
            <w:pPr>
              <w:spacing w:after="0" w:line="240" w:lineRule="auto"/>
              <w:ind w:firstLine="567"/>
              <w:jc w:val="center"/>
              <w:rPr>
                <w:rFonts w:ascii="Times New Roman" w:hAnsi="Times New Roman" w:cs="Times New Roman"/>
                <w:b/>
                <w:sz w:val="24"/>
                <w:szCs w:val="24"/>
              </w:rPr>
            </w:pPr>
          </w:p>
        </w:tc>
        <w:tc>
          <w:tcPr>
            <w:tcW w:w="1130" w:type="dxa"/>
            <w:tcBorders>
              <w:bottom w:val="single" w:sz="18" w:space="0" w:color="auto"/>
            </w:tcBorders>
          </w:tcPr>
          <w:p w:rsidR="008822E3" w:rsidRPr="00C44877" w:rsidRDefault="008822E3"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30</w:t>
            </w:r>
          </w:p>
          <w:p w:rsidR="008822E3" w:rsidRPr="00C44877" w:rsidRDefault="008822E3" w:rsidP="00C44877">
            <w:pPr>
              <w:spacing w:after="0" w:line="240" w:lineRule="auto"/>
              <w:ind w:firstLine="567"/>
              <w:jc w:val="center"/>
              <w:rPr>
                <w:rFonts w:ascii="Times New Roman" w:hAnsi="Times New Roman" w:cs="Times New Roman"/>
                <w:b/>
                <w:sz w:val="24"/>
                <w:szCs w:val="24"/>
              </w:rPr>
            </w:pPr>
          </w:p>
        </w:tc>
        <w:tc>
          <w:tcPr>
            <w:tcW w:w="1289" w:type="dxa"/>
            <w:tcBorders>
              <w:bottom w:val="single" w:sz="18" w:space="0" w:color="auto"/>
            </w:tcBorders>
          </w:tcPr>
          <w:p w:rsidR="008822E3" w:rsidRPr="00C44877" w:rsidRDefault="008822E3"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100</w:t>
            </w:r>
          </w:p>
        </w:tc>
      </w:tr>
    </w:tbl>
    <w:p w:rsidR="008822E3" w:rsidRPr="00C44877" w:rsidRDefault="008822E3" w:rsidP="00C44877">
      <w:pPr>
        <w:spacing w:after="0"/>
        <w:ind w:firstLine="567"/>
        <w:jc w:val="right"/>
        <w:rPr>
          <w:rFonts w:ascii="Times New Roman" w:hAnsi="Times New Roman" w:cs="Times New Roman"/>
          <w:b/>
          <w:sz w:val="24"/>
          <w:szCs w:val="24"/>
        </w:rPr>
      </w:pPr>
      <w:r w:rsidRPr="00C44877">
        <w:rPr>
          <w:rFonts w:ascii="Times New Roman" w:hAnsi="Times New Roman" w:cs="Times New Roman"/>
          <w:b/>
          <w:sz w:val="24"/>
          <w:szCs w:val="24"/>
        </w:rPr>
        <w:t>Fuente: Lameda 2015</w:t>
      </w:r>
    </w:p>
    <w:p w:rsidR="008822E3" w:rsidRPr="00C44877" w:rsidRDefault="008822E3" w:rsidP="00C44877">
      <w:pPr>
        <w:spacing w:after="0"/>
        <w:ind w:firstLine="567"/>
        <w:jc w:val="right"/>
        <w:rPr>
          <w:rFonts w:ascii="Times New Roman" w:hAnsi="Times New Roman" w:cs="Times New Roman"/>
          <w:b/>
          <w:sz w:val="24"/>
          <w:szCs w:val="24"/>
        </w:rPr>
      </w:pPr>
    </w:p>
    <w:p w:rsidR="008822E3" w:rsidRPr="00C44877" w:rsidRDefault="007B3B85" w:rsidP="00C44877">
      <w:pPr>
        <w:spacing w:after="0"/>
        <w:ind w:firstLine="567"/>
        <w:rPr>
          <w:rFonts w:ascii="Times New Roman" w:hAnsi="Times New Roman" w:cs="Times New Roman"/>
          <w:sz w:val="24"/>
          <w:szCs w:val="24"/>
        </w:rPr>
      </w:pPr>
      <w:r w:rsidRPr="00C44877">
        <w:rPr>
          <w:rFonts w:ascii="Times New Roman" w:hAnsi="Times New Roman" w:cs="Times New Roman"/>
          <w:noProof/>
          <w:sz w:val="24"/>
          <w:szCs w:val="24"/>
        </w:rPr>
        <w:drawing>
          <wp:anchor distT="0" distB="0" distL="114300" distR="114300" simplePos="0" relativeHeight="251650048" behindDoc="0" locked="0" layoutInCell="1" allowOverlap="1">
            <wp:simplePos x="0" y="0"/>
            <wp:positionH relativeFrom="column">
              <wp:posOffset>372045</wp:posOffset>
            </wp:positionH>
            <wp:positionV relativeFrom="paragraph">
              <wp:posOffset>14803</wp:posOffset>
            </wp:positionV>
            <wp:extent cx="3936324" cy="2430631"/>
            <wp:effectExtent l="19050" t="0" r="26076" b="7769"/>
            <wp:wrapNone/>
            <wp:docPr id="13" name="Objet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8822E3" w:rsidRPr="00C44877" w:rsidRDefault="008822E3" w:rsidP="00C44877">
      <w:pPr>
        <w:spacing w:after="0"/>
        <w:ind w:firstLine="567"/>
        <w:rPr>
          <w:rFonts w:ascii="Times New Roman" w:hAnsi="Times New Roman" w:cs="Times New Roman"/>
          <w:sz w:val="24"/>
          <w:szCs w:val="24"/>
        </w:rPr>
      </w:pPr>
    </w:p>
    <w:p w:rsidR="008822E3" w:rsidRPr="00C44877" w:rsidRDefault="008822E3" w:rsidP="00C44877">
      <w:pPr>
        <w:spacing w:after="0"/>
        <w:ind w:firstLine="567"/>
        <w:rPr>
          <w:rFonts w:ascii="Times New Roman" w:hAnsi="Times New Roman" w:cs="Times New Roman"/>
          <w:sz w:val="24"/>
          <w:szCs w:val="24"/>
        </w:rPr>
      </w:pPr>
    </w:p>
    <w:p w:rsidR="008822E3" w:rsidRPr="00C44877" w:rsidRDefault="008822E3" w:rsidP="00C44877">
      <w:pPr>
        <w:spacing w:after="0"/>
        <w:ind w:firstLine="567"/>
        <w:rPr>
          <w:rFonts w:ascii="Times New Roman" w:hAnsi="Times New Roman" w:cs="Times New Roman"/>
          <w:sz w:val="24"/>
          <w:szCs w:val="24"/>
        </w:rPr>
      </w:pPr>
    </w:p>
    <w:p w:rsidR="008822E3" w:rsidRPr="00C44877" w:rsidRDefault="008822E3" w:rsidP="00C44877">
      <w:pPr>
        <w:spacing w:after="0"/>
        <w:ind w:firstLine="567"/>
        <w:rPr>
          <w:rFonts w:ascii="Times New Roman" w:hAnsi="Times New Roman" w:cs="Times New Roman"/>
          <w:sz w:val="24"/>
          <w:szCs w:val="24"/>
        </w:rPr>
      </w:pPr>
    </w:p>
    <w:p w:rsidR="008822E3" w:rsidRPr="00C44877" w:rsidRDefault="008822E3" w:rsidP="00C44877">
      <w:pPr>
        <w:spacing w:after="0"/>
        <w:ind w:firstLine="567"/>
        <w:rPr>
          <w:rFonts w:ascii="Times New Roman" w:hAnsi="Times New Roman" w:cs="Times New Roman"/>
          <w:sz w:val="24"/>
          <w:szCs w:val="24"/>
        </w:rPr>
      </w:pPr>
    </w:p>
    <w:p w:rsidR="008822E3" w:rsidRPr="00C44877" w:rsidRDefault="008822E3" w:rsidP="00C44877">
      <w:pPr>
        <w:spacing w:after="0"/>
        <w:ind w:firstLine="567"/>
        <w:rPr>
          <w:rFonts w:ascii="Times New Roman" w:hAnsi="Times New Roman" w:cs="Times New Roman"/>
          <w:sz w:val="24"/>
          <w:szCs w:val="24"/>
        </w:rPr>
      </w:pPr>
    </w:p>
    <w:p w:rsidR="008822E3" w:rsidRPr="00C44877" w:rsidRDefault="008822E3" w:rsidP="00C44877">
      <w:pPr>
        <w:spacing w:after="0"/>
        <w:ind w:firstLine="567"/>
        <w:rPr>
          <w:rFonts w:ascii="Times New Roman" w:hAnsi="Times New Roman" w:cs="Times New Roman"/>
          <w:sz w:val="24"/>
          <w:szCs w:val="24"/>
        </w:rPr>
      </w:pPr>
    </w:p>
    <w:p w:rsidR="008822E3" w:rsidRPr="00C44877" w:rsidRDefault="008822E3" w:rsidP="00C44877">
      <w:pPr>
        <w:spacing w:after="0"/>
        <w:ind w:firstLine="567"/>
        <w:rPr>
          <w:rFonts w:ascii="Times New Roman" w:hAnsi="Times New Roman" w:cs="Times New Roman"/>
          <w:sz w:val="24"/>
          <w:szCs w:val="24"/>
        </w:rPr>
      </w:pPr>
    </w:p>
    <w:p w:rsidR="008822E3" w:rsidRPr="00C44877" w:rsidRDefault="008822E3" w:rsidP="00C44877">
      <w:pPr>
        <w:spacing w:after="0"/>
        <w:ind w:firstLine="567"/>
        <w:rPr>
          <w:rFonts w:ascii="Times New Roman" w:hAnsi="Times New Roman" w:cs="Times New Roman"/>
          <w:sz w:val="24"/>
          <w:szCs w:val="24"/>
        </w:rPr>
      </w:pPr>
    </w:p>
    <w:p w:rsidR="008822E3" w:rsidRPr="00C44877" w:rsidRDefault="008822E3" w:rsidP="00C44877">
      <w:pPr>
        <w:spacing w:after="0"/>
        <w:ind w:firstLine="567"/>
        <w:rPr>
          <w:rFonts w:ascii="Times New Roman" w:hAnsi="Times New Roman" w:cs="Times New Roman"/>
          <w:sz w:val="24"/>
          <w:szCs w:val="24"/>
        </w:rPr>
      </w:pPr>
    </w:p>
    <w:p w:rsidR="008822E3" w:rsidRPr="00C44877" w:rsidRDefault="008822E3" w:rsidP="00C44877">
      <w:pPr>
        <w:spacing w:after="0"/>
        <w:ind w:firstLine="567"/>
        <w:rPr>
          <w:rFonts w:ascii="Times New Roman" w:eastAsia="Times New Roman" w:hAnsi="Times New Roman" w:cs="Times New Roman"/>
          <w:b/>
          <w:sz w:val="24"/>
          <w:szCs w:val="24"/>
        </w:rPr>
      </w:pPr>
      <w:r w:rsidRPr="00C44877">
        <w:rPr>
          <w:rFonts w:ascii="Times New Roman" w:eastAsia="Times New Roman" w:hAnsi="Times New Roman" w:cs="Times New Roman"/>
          <w:b/>
          <w:sz w:val="24"/>
          <w:szCs w:val="24"/>
        </w:rPr>
        <w:lastRenderedPageBreak/>
        <w:t>INTERPRETACIÓN:</w:t>
      </w:r>
    </w:p>
    <w:p w:rsidR="008822E3" w:rsidRPr="00C44877" w:rsidRDefault="008822E3" w:rsidP="00C44877">
      <w:pPr>
        <w:spacing w:after="0"/>
        <w:ind w:firstLine="567"/>
        <w:jc w:val="both"/>
        <w:rPr>
          <w:rFonts w:ascii="Times New Roman" w:eastAsia="Times New Roman" w:hAnsi="Times New Roman" w:cs="Times New Roman"/>
          <w:sz w:val="24"/>
          <w:szCs w:val="24"/>
        </w:rPr>
      </w:pPr>
      <w:r w:rsidRPr="00C44877">
        <w:rPr>
          <w:rFonts w:ascii="Times New Roman" w:eastAsia="Times New Roman" w:hAnsi="Times New Roman" w:cs="Times New Roman"/>
          <w:sz w:val="24"/>
          <w:szCs w:val="24"/>
        </w:rPr>
        <w:t xml:space="preserve">Entre tanto esta grafica </w:t>
      </w:r>
      <w:r w:rsidR="0047447F" w:rsidRPr="00C44877">
        <w:rPr>
          <w:rFonts w:ascii="Times New Roman" w:eastAsia="Times New Roman" w:hAnsi="Times New Roman" w:cs="Times New Roman"/>
          <w:sz w:val="24"/>
          <w:szCs w:val="24"/>
        </w:rPr>
        <w:t>demuestra ampliamente el deseo de los alumnos de participar en actividades deportivas de forma activa</w:t>
      </w:r>
      <w:r w:rsidR="0005378D" w:rsidRPr="00C44877">
        <w:rPr>
          <w:rFonts w:ascii="Times New Roman" w:eastAsia="Times New Roman" w:hAnsi="Times New Roman" w:cs="Times New Roman"/>
          <w:sz w:val="24"/>
          <w:szCs w:val="24"/>
        </w:rPr>
        <w:t xml:space="preserve"> ya que el 80 % respondió de forma afirmativa y el 20% de forma negativa</w:t>
      </w:r>
      <w:r w:rsidR="0047447F" w:rsidRPr="00C44877">
        <w:rPr>
          <w:rFonts w:ascii="Times New Roman" w:eastAsia="Times New Roman" w:hAnsi="Times New Roman" w:cs="Times New Roman"/>
          <w:sz w:val="24"/>
          <w:szCs w:val="24"/>
        </w:rPr>
        <w:t>, lo que es un fiel indicador del valioso recurso que el docente de educación física posee al momento de impartir sus clases pudiendo aprovechar esta condición positiva para fomentar la disminución del sobre peso.</w:t>
      </w:r>
    </w:p>
    <w:p w:rsidR="007B3B85" w:rsidRPr="00C44877" w:rsidRDefault="007B3B85" w:rsidP="00C44877">
      <w:pPr>
        <w:shd w:val="clear" w:color="auto" w:fill="FFFFFF"/>
        <w:spacing w:after="0" w:line="360" w:lineRule="auto"/>
        <w:ind w:firstLine="567"/>
        <w:jc w:val="both"/>
        <w:rPr>
          <w:rStyle w:val="Textoennegrita"/>
          <w:rFonts w:ascii="Times New Roman" w:hAnsi="Times New Roman" w:cs="Times New Roman"/>
          <w:sz w:val="24"/>
          <w:szCs w:val="24"/>
        </w:rPr>
      </w:pPr>
    </w:p>
    <w:p w:rsidR="00450CCD" w:rsidRPr="00C44877" w:rsidRDefault="00450CCD" w:rsidP="00C44877">
      <w:pPr>
        <w:shd w:val="clear" w:color="auto" w:fill="FFFFFF"/>
        <w:spacing w:after="0" w:line="360" w:lineRule="auto"/>
        <w:ind w:firstLine="567"/>
        <w:jc w:val="both"/>
        <w:rPr>
          <w:rStyle w:val="Textoennegrita"/>
          <w:rFonts w:ascii="Times New Roman" w:hAnsi="Times New Roman" w:cs="Times New Roman"/>
          <w:sz w:val="24"/>
          <w:szCs w:val="24"/>
        </w:rPr>
      </w:pPr>
      <w:r w:rsidRPr="00C44877">
        <w:rPr>
          <w:rStyle w:val="Textoennegrita"/>
          <w:rFonts w:ascii="Times New Roman" w:hAnsi="Times New Roman" w:cs="Times New Roman"/>
          <w:sz w:val="24"/>
          <w:szCs w:val="24"/>
        </w:rPr>
        <w:t>ÍTEMS:</w:t>
      </w:r>
    </w:p>
    <w:p w:rsidR="00450CCD" w:rsidRPr="00C44877" w:rsidRDefault="00450CCD" w:rsidP="00C44877">
      <w:pPr>
        <w:spacing w:after="0" w:line="360" w:lineRule="auto"/>
        <w:ind w:firstLine="567"/>
        <w:jc w:val="both"/>
        <w:rPr>
          <w:rFonts w:ascii="Times New Roman" w:hAnsi="Times New Roman" w:cs="Times New Roman"/>
          <w:sz w:val="24"/>
          <w:szCs w:val="24"/>
        </w:rPr>
      </w:pPr>
      <w:r w:rsidRPr="00C44877">
        <w:rPr>
          <w:rFonts w:ascii="Times New Roman" w:hAnsi="Times New Roman" w:cs="Times New Roman"/>
          <w:sz w:val="24"/>
          <w:szCs w:val="24"/>
        </w:rPr>
        <w:t>6.- ¿Se siente Ud. Conforme con las horas de actividades físicas del plantel?</w:t>
      </w:r>
    </w:p>
    <w:p w:rsidR="00450CCD" w:rsidRPr="00C44877" w:rsidRDefault="00450CCD" w:rsidP="008B69ED">
      <w:pPr>
        <w:spacing w:after="0" w:line="360" w:lineRule="auto"/>
        <w:jc w:val="both"/>
        <w:rPr>
          <w:rFonts w:ascii="Times New Roman" w:hAnsi="Times New Roman" w:cs="Times New Roman"/>
          <w:sz w:val="24"/>
          <w:szCs w:val="24"/>
        </w:rPr>
      </w:pPr>
    </w:p>
    <w:p w:rsidR="00450CCD" w:rsidRPr="00C44877" w:rsidRDefault="00450CCD" w:rsidP="00C44877">
      <w:pPr>
        <w:spacing w:after="0"/>
        <w:ind w:firstLine="567"/>
        <w:rPr>
          <w:rFonts w:ascii="Times New Roman" w:hAnsi="Times New Roman" w:cs="Times New Roman"/>
          <w:b/>
          <w:sz w:val="24"/>
          <w:szCs w:val="24"/>
        </w:rPr>
      </w:pPr>
      <w:r w:rsidRPr="00C44877">
        <w:rPr>
          <w:rFonts w:ascii="Times New Roman" w:hAnsi="Times New Roman" w:cs="Times New Roman"/>
          <w:b/>
          <w:sz w:val="24"/>
          <w:szCs w:val="24"/>
        </w:rPr>
        <w:t>Tabla Nro. 6:</w:t>
      </w:r>
    </w:p>
    <w:tbl>
      <w:tblPr>
        <w:tblpPr w:leftFromText="141" w:rightFromText="141" w:vertAnchor="text" w:horzAnchor="margin" w:tblpY="289"/>
        <w:tblW w:w="8603" w:type="dxa"/>
        <w:tblBorders>
          <w:top w:val="single" w:sz="18" w:space="0" w:color="auto"/>
          <w:bottom w:val="single" w:sz="18" w:space="0" w:color="auto"/>
        </w:tblBorders>
        <w:tblLook w:val="00A0"/>
      </w:tblPr>
      <w:tblGrid>
        <w:gridCol w:w="2104"/>
        <w:gridCol w:w="1020"/>
        <w:gridCol w:w="1020"/>
        <w:gridCol w:w="1020"/>
        <w:gridCol w:w="1020"/>
        <w:gridCol w:w="1130"/>
        <w:gridCol w:w="1289"/>
      </w:tblGrid>
      <w:tr w:rsidR="00450CCD" w:rsidRPr="00C44877" w:rsidTr="0034106E">
        <w:trPr>
          <w:trHeight w:val="420"/>
        </w:trPr>
        <w:tc>
          <w:tcPr>
            <w:tcW w:w="0" w:type="auto"/>
            <w:tcBorders>
              <w:top w:val="single" w:sz="18" w:space="0" w:color="auto"/>
              <w:left w:val="nil"/>
              <w:bottom w:val="single" w:sz="18" w:space="0" w:color="auto"/>
              <w:right w:val="nil"/>
            </w:tcBorders>
            <w:shd w:val="clear" w:color="auto" w:fill="4F81BD"/>
          </w:tcPr>
          <w:p w:rsidR="00450CCD" w:rsidRPr="00C44877" w:rsidRDefault="00450CCD" w:rsidP="00C44877">
            <w:pPr>
              <w:spacing w:after="0" w:line="240" w:lineRule="auto"/>
              <w:ind w:firstLine="567"/>
              <w:rPr>
                <w:rFonts w:ascii="Times New Roman" w:hAnsi="Times New Roman" w:cs="Times New Roman"/>
                <w:b/>
                <w:bCs/>
                <w:color w:val="FFFFFF"/>
                <w:sz w:val="24"/>
                <w:szCs w:val="24"/>
              </w:rPr>
            </w:pPr>
          </w:p>
        </w:tc>
        <w:tc>
          <w:tcPr>
            <w:tcW w:w="0" w:type="auto"/>
            <w:gridSpan w:val="2"/>
            <w:tcBorders>
              <w:top w:val="single" w:sz="18" w:space="0" w:color="auto"/>
              <w:left w:val="nil"/>
              <w:bottom w:val="single" w:sz="18" w:space="0" w:color="auto"/>
              <w:right w:val="nil"/>
            </w:tcBorders>
            <w:shd w:val="clear" w:color="auto" w:fill="4F81BD"/>
          </w:tcPr>
          <w:p w:rsidR="00450CCD" w:rsidRPr="00C44877" w:rsidRDefault="00450CCD" w:rsidP="00C44877">
            <w:pPr>
              <w:spacing w:after="0" w:line="240" w:lineRule="auto"/>
              <w:ind w:firstLine="567"/>
              <w:jc w:val="center"/>
              <w:rPr>
                <w:rFonts w:ascii="Times New Roman" w:hAnsi="Times New Roman" w:cs="Times New Roman"/>
                <w:b/>
                <w:bCs/>
                <w:color w:val="FFFFFF"/>
                <w:sz w:val="24"/>
                <w:szCs w:val="24"/>
              </w:rPr>
            </w:pPr>
            <w:r w:rsidRPr="00C44877">
              <w:rPr>
                <w:rFonts w:ascii="Times New Roman" w:hAnsi="Times New Roman" w:cs="Times New Roman"/>
                <w:bCs/>
                <w:color w:val="FFFFFF"/>
                <w:sz w:val="24"/>
                <w:szCs w:val="24"/>
              </w:rPr>
              <w:t>SÍ</w:t>
            </w:r>
          </w:p>
        </w:tc>
        <w:tc>
          <w:tcPr>
            <w:tcW w:w="0" w:type="auto"/>
            <w:gridSpan w:val="2"/>
            <w:tcBorders>
              <w:top w:val="single" w:sz="18" w:space="0" w:color="auto"/>
              <w:left w:val="nil"/>
              <w:bottom w:val="single" w:sz="18" w:space="0" w:color="auto"/>
              <w:right w:val="nil"/>
            </w:tcBorders>
            <w:shd w:val="clear" w:color="auto" w:fill="4F81BD"/>
          </w:tcPr>
          <w:p w:rsidR="00450CCD" w:rsidRPr="00C44877" w:rsidRDefault="00450CCD" w:rsidP="00C44877">
            <w:pPr>
              <w:spacing w:after="0" w:line="240" w:lineRule="auto"/>
              <w:ind w:firstLine="567"/>
              <w:jc w:val="center"/>
              <w:rPr>
                <w:rFonts w:ascii="Times New Roman" w:hAnsi="Times New Roman" w:cs="Times New Roman"/>
                <w:b/>
                <w:bCs/>
                <w:color w:val="FFFFFF"/>
                <w:sz w:val="24"/>
                <w:szCs w:val="24"/>
              </w:rPr>
            </w:pPr>
            <w:r w:rsidRPr="00C44877">
              <w:rPr>
                <w:rFonts w:ascii="Times New Roman" w:hAnsi="Times New Roman" w:cs="Times New Roman"/>
                <w:bCs/>
                <w:color w:val="FFFFFF"/>
                <w:sz w:val="24"/>
                <w:szCs w:val="24"/>
              </w:rPr>
              <w:t>NO</w:t>
            </w:r>
          </w:p>
        </w:tc>
        <w:tc>
          <w:tcPr>
            <w:tcW w:w="0" w:type="auto"/>
            <w:gridSpan w:val="2"/>
            <w:tcBorders>
              <w:top w:val="single" w:sz="18" w:space="0" w:color="auto"/>
              <w:left w:val="nil"/>
              <w:bottom w:val="single" w:sz="18" w:space="0" w:color="auto"/>
              <w:right w:val="nil"/>
            </w:tcBorders>
            <w:shd w:val="clear" w:color="auto" w:fill="4F81BD"/>
          </w:tcPr>
          <w:p w:rsidR="00450CCD" w:rsidRPr="00C44877" w:rsidRDefault="00450CCD" w:rsidP="00C44877">
            <w:pPr>
              <w:spacing w:after="0" w:line="240" w:lineRule="auto"/>
              <w:ind w:firstLine="567"/>
              <w:jc w:val="center"/>
              <w:rPr>
                <w:rFonts w:ascii="Times New Roman" w:hAnsi="Times New Roman" w:cs="Times New Roman"/>
                <w:b/>
                <w:bCs/>
                <w:color w:val="FFFFFF"/>
                <w:sz w:val="24"/>
                <w:szCs w:val="24"/>
              </w:rPr>
            </w:pPr>
            <w:r w:rsidRPr="00C44877">
              <w:rPr>
                <w:rFonts w:ascii="Times New Roman" w:hAnsi="Times New Roman" w:cs="Times New Roman"/>
                <w:bCs/>
                <w:color w:val="FFFFFF"/>
                <w:sz w:val="24"/>
                <w:szCs w:val="24"/>
              </w:rPr>
              <w:t>TOTAL</w:t>
            </w:r>
          </w:p>
        </w:tc>
      </w:tr>
      <w:tr w:rsidR="00450CCD" w:rsidRPr="00C44877" w:rsidTr="0034106E">
        <w:trPr>
          <w:trHeight w:val="385"/>
        </w:trPr>
        <w:tc>
          <w:tcPr>
            <w:tcW w:w="0" w:type="auto"/>
            <w:tcBorders>
              <w:left w:val="nil"/>
              <w:bottom w:val="nil"/>
              <w:right w:val="nil"/>
            </w:tcBorders>
            <w:shd w:val="clear" w:color="auto" w:fill="4F81BD"/>
          </w:tcPr>
          <w:p w:rsidR="00450CCD" w:rsidRPr="00C44877" w:rsidRDefault="00450CCD" w:rsidP="00C44877">
            <w:pPr>
              <w:spacing w:after="0" w:line="240" w:lineRule="auto"/>
              <w:ind w:firstLine="567"/>
              <w:jc w:val="center"/>
              <w:rPr>
                <w:rFonts w:ascii="Times New Roman" w:hAnsi="Times New Roman" w:cs="Times New Roman"/>
                <w:b/>
                <w:bCs/>
                <w:color w:val="FFFFFF"/>
                <w:sz w:val="24"/>
                <w:szCs w:val="24"/>
              </w:rPr>
            </w:pPr>
            <w:r w:rsidRPr="00C44877">
              <w:rPr>
                <w:rFonts w:ascii="Times New Roman" w:hAnsi="Times New Roman" w:cs="Times New Roman"/>
                <w:bCs/>
                <w:color w:val="FFFFFF"/>
                <w:sz w:val="24"/>
                <w:szCs w:val="24"/>
              </w:rPr>
              <w:t>ÍTEMS</w:t>
            </w:r>
          </w:p>
        </w:tc>
        <w:tc>
          <w:tcPr>
            <w:tcW w:w="1020" w:type="dxa"/>
            <w:shd w:val="clear" w:color="auto" w:fill="D8D8D8"/>
          </w:tcPr>
          <w:p w:rsidR="00450CCD" w:rsidRPr="00C44877" w:rsidRDefault="00450CCD"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F</w:t>
            </w:r>
          </w:p>
        </w:tc>
        <w:tc>
          <w:tcPr>
            <w:tcW w:w="1020" w:type="dxa"/>
            <w:shd w:val="clear" w:color="auto" w:fill="D8D8D8"/>
          </w:tcPr>
          <w:p w:rsidR="00450CCD" w:rsidRPr="00C44877" w:rsidRDefault="00450CCD"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w:t>
            </w:r>
          </w:p>
        </w:tc>
        <w:tc>
          <w:tcPr>
            <w:tcW w:w="1020" w:type="dxa"/>
            <w:shd w:val="clear" w:color="auto" w:fill="D8D8D8"/>
          </w:tcPr>
          <w:p w:rsidR="00450CCD" w:rsidRPr="00C44877" w:rsidRDefault="00450CCD"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F</w:t>
            </w:r>
          </w:p>
        </w:tc>
        <w:tc>
          <w:tcPr>
            <w:tcW w:w="1020" w:type="dxa"/>
            <w:shd w:val="clear" w:color="auto" w:fill="D8D8D8"/>
          </w:tcPr>
          <w:p w:rsidR="00450CCD" w:rsidRPr="00C44877" w:rsidRDefault="00450CCD"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w:t>
            </w:r>
          </w:p>
        </w:tc>
        <w:tc>
          <w:tcPr>
            <w:tcW w:w="1130" w:type="dxa"/>
            <w:shd w:val="clear" w:color="auto" w:fill="D8D8D8"/>
          </w:tcPr>
          <w:p w:rsidR="00450CCD" w:rsidRPr="00C44877" w:rsidRDefault="00450CCD"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F</w:t>
            </w:r>
          </w:p>
        </w:tc>
        <w:tc>
          <w:tcPr>
            <w:tcW w:w="1289" w:type="dxa"/>
            <w:shd w:val="clear" w:color="auto" w:fill="D8D8D8"/>
          </w:tcPr>
          <w:p w:rsidR="00450CCD" w:rsidRPr="00C44877" w:rsidRDefault="00450CCD"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w:t>
            </w:r>
          </w:p>
        </w:tc>
      </w:tr>
      <w:tr w:rsidR="00450CCD" w:rsidRPr="00C44877" w:rsidTr="0034106E">
        <w:trPr>
          <w:trHeight w:val="372"/>
        </w:trPr>
        <w:tc>
          <w:tcPr>
            <w:tcW w:w="0" w:type="auto"/>
            <w:tcBorders>
              <w:left w:val="nil"/>
              <w:bottom w:val="single" w:sz="18" w:space="0" w:color="auto"/>
              <w:right w:val="nil"/>
            </w:tcBorders>
            <w:shd w:val="clear" w:color="auto" w:fill="4F81BD"/>
          </w:tcPr>
          <w:p w:rsidR="00450CCD" w:rsidRPr="00C44877" w:rsidRDefault="00450CCD" w:rsidP="00C44877">
            <w:pPr>
              <w:spacing w:after="0" w:line="240" w:lineRule="auto"/>
              <w:ind w:firstLine="567"/>
              <w:jc w:val="center"/>
              <w:rPr>
                <w:rFonts w:ascii="Times New Roman" w:hAnsi="Times New Roman" w:cs="Times New Roman"/>
                <w:bCs/>
                <w:color w:val="FFFFFF"/>
                <w:sz w:val="24"/>
                <w:szCs w:val="24"/>
              </w:rPr>
            </w:pPr>
            <w:r w:rsidRPr="00C44877">
              <w:rPr>
                <w:rFonts w:ascii="Times New Roman" w:hAnsi="Times New Roman" w:cs="Times New Roman"/>
                <w:bCs/>
                <w:color w:val="FFFFFF"/>
                <w:sz w:val="24"/>
                <w:szCs w:val="24"/>
              </w:rPr>
              <w:t>6</w:t>
            </w:r>
          </w:p>
          <w:p w:rsidR="00450CCD" w:rsidRPr="00C44877" w:rsidRDefault="00450CCD" w:rsidP="00C44877">
            <w:pPr>
              <w:spacing w:after="0" w:line="240" w:lineRule="auto"/>
              <w:ind w:firstLine="567"/>
              <w:jc w:val="center"/>
              <w:rPr>
                <w:rFonts w:ascii="Times New Roman" w:hAnsi="Times New Roman" w:cs="Times New Roman"/>
                <w:bCs/>
                <w:color w:val="FFFFFF"/>
                <w:sz w:val="24"/>
                <w:szCs w:val="24"/>
              </w:rPr>
            </w:pPr>
          </w:p>
        </w:tc>
        <w:tc>
          <w:tcPr>
            <w:tcW w:w="1020" w:type="dxa"/>
            <w:tcBorders>
              <w:bottom w:val="single" w:sz="18" w:space="0" w:color="auto"/>
            </w:tcBorders>
          </w:tcPr>
          <w:p w:rsidR="00450CCD" w:rsidRPr="00C44877" w:rsidRDefault="00450CCD"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24</w:t>
            </w:r>
          </w:p>
          <w:p w:rsidR="00450CCD" w:rsidRPr="00C44877" w:rsidRDefault="00450CCD" w:rsidP="00C44877">
            <w:pPr>
              <w:spacing w:after="0" w:line="240" w:lineRule="auto"/>
              <w:ind w:firstLine="567"/>
              <w:jc w:val="center"/>
              <w:rPr>
                <w:rFonts w:ascii="Times New Roman" w:hAnsi="Times New Roman" w:cs="Times New Roman"/>
                <w:b/>
                <w:sz w:val="24"/>
                <w:szCs w:val="24"/>
              </w:rPr>
            </w:pPr>
          </w:p>
        </w:tc>
        <w:tc>
          <w:tcPr>
            <w:tcW w:w="1020" w:type="dxa"/>
            <w:tcBorders>
              <w:bottom w:val="single" w:sz="18" w:space="0" w:color="auto"/>
            </w:tcBorders>
          </w:tcPr>
          <w:p w:rsidR="00450CCD" w:rsidRPr="00C44877" w:rsidRDefault="00450CCD"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89</w:t>
            </w:r>
          </w:p>
        </w:tc>
        <w:tc>
          <w:tcPr>
            <w:tcW w:w="1020" w:type="dxa"/>
            <w:tcBorders>
              <w:bottom w:val="single" w:sz="18" w:space="0" w:color="auto"/>
            </w:tcBorders>
          </w:tcPr>
          <w:p w:rsidR="00450CCD" w:rsidRPr="00C44877" w:rsidRDefault="00D72FE6"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6</w:t>
            </w:r>
          </w:p>
          <w:p w:rsidR="00450CCD" w:rsidRPr="00C44877" w:rsidRDefault="00450CCD" w:rsidP="00C44877">
            <w:pPr>
              <w:spacing w:after="0" w:line="240" w:lineRule="auto"/>
              <w:ind w:firstLine="567"/>
              <w:jc w:val="center"/>
              <w:rPr>
                <w:rFonts w:ascii="Times New Roman" w:hAnsi="Times New Roman" w:cs="Times New Roman"/>
                <w:b/>
                <w:sz w:val="24"/>
                <w:szCs w:val="24"/>
              </w:rPr>
            </w:pPr>
          </w:p>
        </w:tc>
        <w:tc>
          <w:tcPr>
            <w:tcW w:w="1020" w:type="dxa"/>
            <w:tcBorders>
              <w:bottom w:val="single" w:sz="18" w:space="0" w:color="auto"/>
            </w:tcBorders>
          </w:tcPr>
          <w:p w:rsidR="00450CCD" w:rsidRPr="00C44877" w:rsidRDefault="00450CCD"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11</w:t>
            </w:r>
          </w:p>
          <w:p w:rsidR="00450CCD" w:rsidRPr="00C44877" w:rsidRDefault="00450CCD" w:rsidP="00C44877">
            <w:pPr>
              <w:spacing w:after="0" w:line="240" w:lineRule="auto"/>
              <w:ind w:firstLine="567"/>
              <w:jc w:val="center"/>
              <w:rPr>
                <w:rFonts w:ascii="Times New Roman" w:hAnsi="Times New Roman" w:cs="Times New Roman"/>
                <w:b/>
                <w:sz w:val="24"/>
                <w:szCs w:val="24"/>
              </w:rPr>
            </w:pPr>
          </w:p>
        </w:tc>
        <w:tc>
          <w:tcPr>
            <w:tcW w:w="1130" w:type="dxa"/>
            <w:tcBorders>
              <w:bottom w:val="single" w:sz="18" w:space="0" w:color="auto"/>
            </w:tcBorders>
          </w:tcPr>
          <w:p w:rsidR="00450CCD" w:rsidRPr="00C44877" w:rsidRDefault="00450CCD"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30</w:t>
            </w:r>
          </w:p>
          <w:p w:rsidR="00450CCD" w:rsidRPr="00C44877" w:rsidRDefault="00450CCD" w:rsidP="00C44877">
            <w:pPr>
              <w:spacing w:after="0" w:line="240" w:lineRule="auto"/>
              <w:ind w:firstLine="567"/>
              <w:jc w:val="center"/>
              <w:rPr>
                <w:rFonts w:ascii="Times New Roman" w:hAnsi="Times New Roman" w:cs="Times New Roman"/>
                <w:b/>
                <w:sz w:val="24"/>
                <w:szCs w:val="24"/>
              </w:rPr>
            </w:pPr>
          </w:p>
        </w:tc>
        <w:tc>
          <w:tcPr>
            <w:tcW w:w="1289" w:type="dxa"/>
            <w:tcBorders>
              <w:bottom w:val="single" w:sz="18" w:space="0" w:color="auto"/>
            </w:tcBorders>
          </w:tcPr>
          <w:p w:rsidR="00450CCD" w:rsidRPr="00C44877" w:rsidRDefault="00450CCD"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100</w:t>
            </w:r>
          </w:p>
        </w:tc>
      </w:tr>
    </w:tbl>
    <w:p w:rsidR="00450CCD" w:rsidRPr="00C44877" w:rsidRDefault="00450CCD" w:rsidP="00C44877">
      <w:pPr>
        <w:spacing w:after="0"/>
        <w:ind w:firstLine="567"/>
        <w:jc w:val="right"/>
        <w:rPr>
          <w:rFonts w:ascii="Times New Roman" w:hAnsi="Times New Roman" w:cs="Times New Roman"/>
          <w:b/>
          <w:sz w:val="24"/>
          <w:szCs w:val="24"/>
        </w:rPr>
      </w:pPr>
      <w:r w:rsidRPr="00C44877">
        <w:rPr>
          <w:rFonts w:ascii="Times New Roman" w:hAnsi="Times New Roman" w:cs="Times New Roman"/>
          <w:b/>
          <w:sz w:val="24"/>
          <w:szCs w:val="24"/>
        </w:rPr>
        <w:t>Fuente: Lameda 2015</w:t>
      </w:r>
    </w:p>
    <w:p w:rsidR="008822E3" w:rsidRPr="00C44877" w:rsidRDefault="006F6024" w:rsidP="00C44877">
      <w:pPr>
        <w:spacing w:after="0"/>
        <w:ind w:firstLine="567"/>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42880" behindDoc="0" locked="0" layoutInCell="1" allowOverlap="1">
            <wp:simplePos x="0" y="0"/>
            <wp:positionH relativeFrom="column">
              <wp:posOffset>692678</wp:posOffset>
            </wp:positionH>
            <wp:positionV relativeFrom="paragraph">
              <wp:posOffset>151823</wp:posOffset>
            </wp:positionV>
            <wp:extent cx="3686942" cy="2319308"/>
            <wp:effectExtent l="19050" t="0" r="27808" b="4792"/>
            <wp:wrapNone/>
            <wp:docPr id="14" name="Objet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D72FE6" w:rsidRPr="00C44877" w:rsidRDefault="00D72FE6" w:rsidP="00C44877">
      <w:pPr>
        <w:spacing w:after="0"/>
        <w:ind w:firstLine="567"/>
        <w:rPr>
          <w:rFonts w:ascii="Times New Roman" w:hAnsi="Times New Roman" w:cs="Times New Roman"/>
          <w:sz w:val="24"/>
          <w:szCs w:val="24"/>
        </w:rPr>
      </w:pPr>
    </w:p>
    <w:p w:rsidR="00D72FE6" w:rsidRPr="00C44877" w:rsidRDefault="00D72FE6" w:rsidP="00C44877">
      <w:pPr>
        <w:spacing w:after="0"/>
        <w:ind w:firstLine="567"/>
        <w:rPr>
          <w:rFonts w:ascii="Times New Roman" w:hAnsi="Times New Roman" w:cs="Times New Roman"/>
          <w:sz w:val="24"/>
          <w:szCs w:val="24"/>
        </w:rPr>
      </w:pPr>
    </w:p>
    <w:p w:rsidR="00D72FE6" w:rsidRPr="00C44877" w:rsidRDefault="00D72FE6" w:rsidP="00C44877">
      <w:pPr>
        <w:spacing w:after="0"/>
        <w:ind w:firstLine="567"/>
        <w:rPr>
          <w:rFonts w:ascii="Times New Roman" w:hAnsi="Times New Roman" w:cs="Times New Roman"/>
          <w:sz w:val="24"/>
          <w:szCs w:val="24"/>
        </w:rPr>
      </w:pPr>
    </w:p>
    <w:p w:rsidR="00D72FE6" w:rsidRPr="00C44877" w:rsidRDefault="00D72FE6" w:rsidP="00C44877">
      <w:pPr>
        <w:spacing w:after="0"/>
        <w:ind w:firstLine="567"/>
        <w:rPr>
          <w:rFonts w:ascii="Times New Roman" w:hAnsi="Times New Roman" w:cs="Times New Roman"/>
          <w:sz w:val="24"/>
          <w:szCs w:val="24"/>
        </w:rPr>
      </w:pPr>
    </w:p>
    <w:p w:rsidR="00D72FE6" w:rsidRPr="00C44877" w:rsidRDefault="00D72FE6" w:rsidP="00C44877">
      <w:pPr>
        <w:spacing w:after="0"/>
        <w:ind w:firstLine="567"/>
        <w:rPr>
          <w:rFonts w:ascii="Times New Roman" w:hAnsi="Times New Roman" w:cs="Times New Roman"/>
          <w:sz w:val="24"/>
          <w:szCs w:val="24"/>
        </w:rPr>
      </w:pPr>
    </w:p>
    <w:p w:rsidR="00D72FE6" w:rsidRPr="00C44877" w:rsidRDefault="00D72FE6" w:rsidP="00C44877">
      <w:pPr>
        <w:spacing w:after="0"/>
        <w:ind w:firstLine="567"/>
        <w:rPr>
          <w:rFonts w:ascii="Times New Roman" w:hAnsi="Times New Roman" w:cs="Times New Roman"/>
          <w:sz w:val="24"/>
          <w:szCs w:val="24"/>
        </w:rPr>
      </w:pPr>
    </w:p>
    <w:p w:rsidR="00D72FE6" w:rsidRPr="00C44877" w:rsidRDefault="00D72FE6" w:rsidP="00C44877">
      <w:pPr>
        <w:spacing w:after="0"/>
        <w:ind w:firstLine="567"/>
        <w:rPr>
          <w:rFonts w:ascii="Times New Roman" w:hAnsi="Times New Roman" w:cs="Times New Roman"/>
          <w:sz w:val="24"/>
          <w:szCs w:val="24"/>
        </w:rPr>
      </w:pPr>
    </w:p>
    <w:p w:rsidR="00D72FE6" w:rsidRPr="00C44877" w:rsidRDefault="00D72FE6" w:rsidP="00C44877">
      <w:pPr>
        <w:spacing w:after="0"/>
        <w:ind w:firstLine="567"/>
        <w:rPr>
          <w:rFonts w:ascii="Times New Roman" w:hAnsi="Times New Roman" w:cs="Times New Roman"/>
          <w:sz w:val="24"/>
          <w:szCs w:val="24"/>
        </w:rPr>
      </w:pPr>
    </w:p>
    <w:p w:rsidR="00D72FE6" w:rsidRPr="00C44877" w:rsidRDefault="00D72FE6" w:rsidP="00C44877">
      <w:pPr>
        <w:spacing w:after="0"/>
        <w:ind w:firstLine="567"/>
        <w:rPr>
          <w:rFonts w:ascii="Times New Roman" w:hAnsi="Times New Roman" w:cs="Times New Roman"/>
          <w:sz w:val="24"/>
          <w:szCs w:val="24"/>
        </w:rPr>
      </w:pPr>
    </w:p>
    <w:p w:rsidR="00D72FE6" w:rsidRPr="00C44877" w:rsidRDefault="00D72FE6" w:rsidP="00C44877">
      <w:pPr>
        <w:spacing w:after="0"/>
        <w:ind w:firstLine="567"/>
        <w:rPr>
          <w:rFonts w:ascii="Times New Roman" w:hAnsi="Times New Roman" w:cs="Times New Roman"/>
          <w:sz w:val="24"/>
          <w:szCs w:val="24"/>
        </w:rPr>
      </w:pPr>
    </w:p>
    <w:p w:rsidR="00D72FE6" w:rsidRPr="00C44877" w:rsidRDefault="00D72FE6" w:rsidP="00C44877">
      <w:pPr>
        <w:spacing w:after="0"/>
        <w:ind w:firstLine="567"/>
        <w:rPr>
          <w:rFonts w:ascii="Times New Roman" w:hAnsi="Times New Roman" w:cs="Times New Roman"/>
          <w:sz w:val="24"/>
          <w:szCs w:val="24"/>
        </w:rPr>
      </w:pPr>
    </w:p>
    <w:p w:rsidR="00D72FE6" w:rsidRPr="00C44877" w:rsidRDefault="00D72FE6" w:rsidP="00C44877">
      <w:pPr>
        <w:spacing w:after="0"/>
        <w:ind w:firstLine="567"/>
        <w:rPr>
          <w:rFonts w:ascii="Times New Roman" w:hAnsi="Times New Roman" w:cs="Times New Roman"/>
          <w:sz w:val="24"/>
          <w:szCs w:val="24"/>
        </w:rPr>
      </w:pPr>
    </w:p>
    <w:p w:rsidR="00D72FE6" w:rsidRPr="00C44877" w:rsidRDefault="00D72FE6" w:rsidP="00C44877">
      <w:pPr>
        <w:spacing w:after="0"/>
        <w:ind w:firstLine="567"/>
        <w:rPr>
          <w:rFonts w:ascii="Times New Roman" w:eastAsia="Times New Roman" w:hAnsi="Times New Roman" w:cs="Times New Roman"/>
          <w:b/>
          <w:sz w:val="24"/>
          <w:szCs w:val="24"/>
        </w:rPr>
      </w:pPr>
      <w:r w:rsidRPr="00C44877">
        <w:rPr>
          <w:rFonts w:ascii="Times New Roman" w:eastAsia="Times New Roman" w:hAnsi="Times New Roman" w:cs="Times New Roman"/>
          <w:b/>
          <w:sz w:val="24"/>
          <w:szCs w:val="24"/>
        </w:rPr>
        <w:t>INTERPRETACIÓN:</w:t>
      </w:r>
    </w:p>
    <w:p w:rsidR="00D72FE6" w:rsidRPr="00C44877" w:rsidRDefault="00D72FE6" w:rsidP="00C44877">
      <w:pPr>
        <w:spacing w:after="0"/>
        <w:ind w:firstLine="567"/>
        <w:jc w:val="both"/>
        <w:rPr>
          <w:rFonts w:ascii="Times New Roman" w:hAnsi="Times New Roman" w:cs="Times New Roman"/>
          <w:sz w:val="24"/>
          <w:szCs w:val="24"/>
        </w:rPr>
      </w:pPr>
      <w:r w:rsidRPr="00C44877">
        <w:rPr>
          <w:rFonts w:ascii="Times New Roman" w:hAnsi="Times New Roman" w:cs="Times New Roman"/>
          <w:sz w:val="24"/>
          <w:szCs w:val="24"/>
        </w:rPr>
        <w:t xml:space="preserve">De estos resultados se deduce que los alumnos se encuentran conforme con las </w:t>
      </w:r>
      <w:r w:rsidR="0005378D" w:rsidRPr="00C44877">
        <w:rPr>
          <w:rFonts w:ascii="Times New Roman" w:hAnsi="Times New Roman" w:cs="Times New Roman"/>
          <w:sz w:val="24"/>
          <w:szCs w:val="24"/>
        </w:rPr>
        <w:t>horas de</w:t>
      </w:r>
      <w:r w:rsidRPr="00C44877">
        <w:rPr>
          <w:rFonts w:ascii="Times New Roman" w:hAnsi="Times New Roman" w:cs="Times New Roman"/>
          <w:sz w:val="24"/>
          <w:szCs w:val="24"/>
        </w:rPr>
        <w:t xml:space="preserve"> clases de la Asignatura Educación Física</w:t>
      </w:r>
      <w:r w:rsidR="0005378D" w:rsidRPr="00C44877">
        <w:rPr>
          <w:rFonts w:ascii="Times New Roman" w:hAnsi="Times New Roman" w:cs="Times New Roman"/>
          <w:sz w:val="24"/>
          <w:szCs w:val="24"/>
        </w:rPr>
        <w:t xml:space="preserve"> ya que el 80% de ellos dijo que si y el 20% dijo que no</w:t>
      </w:r>
      <w:r w:rsidRPr="00C44877">
        <w:rPr>
          <w:rFonts w:ascii="Times New Roman" w:hAnsi="Times New Roman" w:cs="Times New Roman"/>
          <w:sz w:val="24"/>
          <w:szCs w:val="24"/>
        </w:rPr>
        <w:t xml:space="preserve">; es decir, con su cantidad, por lo que se afirma que el docente debería dar mayor provecho a dichas horas y mejor distribución a las actividades, y que a su vez las mismas sean dirigidas a mantener la salud de éstos. </w:t>
      </w:r>
    </w:p>
    <w:p w:rsidR="006F6024" w:rsidRDefault="006F6024" w:rsidP="00C44877">
      <w:pPr>
        <w:shd w:val="clear" w:color="auto" w:fill="FFFFFF"/>
        <w:spacing w:after="0" w:line="360" w:lineRule="auto"/>
        <w:ind w:firstLine="567"/>
        <w:jc w:val="both"/>
        <w:rPr>
          <w:rStyle w:val="Textoennegrita"/>
          <w:rFonts w:ascii="Times New Roman" w:hAnsi="Times New Roman" w:cs="Times New Roman"/>
          <w:sz w:val="24"/>
          <w:szCs w:val="24"/>
        </w:rPr>
      </w:pPr>
    </w:p>
    <w:p w:rsidR="006F6024" w:rsidRDefault="006F6024" w:rsidP="00C44877">
      <w:pPr>
        <w:shd w:val="clear" w:color="auto" w:fill="FFFFFF"/>
        <w:spacing w:after="0" w:line="360" w:lineRule="auto"/>
        <w:ind w:firstLine="567"/>
        <w:jc w:val="both"/>
        <w:rPr>
          <w:rStyle w:val="Textoennegrita"/>
          <w:rFonts w:ascii="Times New Roman" w:hAnsi="Times New Roman" w:cs="Times New Roman"/>
          <w:sz w:val="24"/>
          <w:szCs w:val="24"/>
        </w:rPr>
      </w:pPr>
    </w:p>
    <w:p w:rsidR="00BC38D4" w:rsidRPr="00C44877" w:rsidRDefault="00BC38D4" w:rsidP="00C44877">
      <w:pPr>
        <w:shd w:val="clear" w:color="auto" w:fill="FFFFFF"/>
        <w:spacing w:after="0" w:line="360" w:lineRule="auto"/>
        <w:ind w:firstLine="567"/>
        <w:jc w:val="both"/>
        <w:rPr>
          <w:rStyle w:val="Textoennegrita"/>
          <w:rFonts w:ascii="Times New Roman" w:hAnsi="Times New Roman" w:cs="Times New Roman"/>
          <w:sz w:val="24"/>
          <w:szCs w:val="24"/>
        </w:rPr>
      </w:pPr>
      <w:r w:rsidRPr="00C44877">
        <w:rPr>
          <w:rStyle w:val="Textoennegrita"/>
          <w:rFonts w:ascii="Times New Roman" w:hAnsi="Times New Roman" w:cs="Times New Roman"/>
          <w:sz w:val="24"/>
          <w:szCs w:val="24"/>
        </w:rPr>
        <w:lastRenderedPageBreak/>
        <w:t>ÍTEMS:</w:t>
      </w:r>
    </w:p>
    <w:p w:rsidR="00BC38D4" w:rsidRPr="00C44877" w:rsidRDefault="00BC38D4" w:rsidP="00C44877">
      <w:pPr>
        <w:spacing w:after="0" w:line="360" w:lineRule="auto"/>
        <w:ind w:firstLine="567"/>
        <w:jc w:val="both"/>
        <w:rPr>
          <w:rFonts w:ascii="Times New Roman" w:hAnsi="Times New Roman" w:cs="Times New Roman"/>
          <w:sz w:val="24"/>
          <w:szCs w:val="24"/>
        </w:rPr>
      </w:pPr>
      <w:r w:rsidRPr="00C44877">
        <w:rPr>
          <w:rFonts w:ascii="Times New Roman" w:hAnsi="Times New Roman" w:cs="Times New Roman"/>
          <w:sz w:val="24"/>
          <w:szCs w:val="24"/>
        </w:rPr>
        <w:t>7.- ¿Realiza la Escuela actividades deportivas y recreativas programadas con frecuencia?</w:t>
      </w:r>
    </w:p>
    <w:p w:rsidR="00BC38D4" w:rsidRPr="00C44877" w:rsidRDefault="00BC38D4" w:rsidP="00C44877">
      <w:pPr>
        <w:spacing w:after="0" w:line="360" w:lineRule="auto"/>
        <w:ind w:firstLine="567"/>
        <w:jc w:val="both"/>
        <w:rPr>
          <w:rFonts w:ascii="Times New Roman" w:hAnsi="Times New Roman" w:cs="Times New Roman"/>
          <w:sz w:val="24"/>
          <w:szCs w:val="24"/>
        </w:rPr>
      </w:pPr>
    </w:p>
    <w:p w:rsidR="00BC38D4" w:rsidRPr="00C44877" w:rsidRDefault="00BC38D4" w:rsidP="00C44877">
      <w:pPr>
        <w:spacing w:after="0"/>
        <w:ind w:firstLine="567"/>
        <w:rPr>
          <w:rFonts w:ascii="Times New Roman" w:hAnsi="Times New Roman" w:cs="Times New Roman"/>
          <w:b/>
          <w:sz w:val="24"/>
          <w:szCs w:val="24"/>
        </w:rPr>
      </w:pPr>
      <w:r w:rsidRPr="00C44877">
        <w:rPr>
          <w:rFonts w:ascii="Times New Roman" w:hAnsi="Times New Roman" w:cs="Times New Roman"/>
          <w:b/>
          <w:sz w:val="24"/>
          <w:szCs w:val="24"/>
        </w:rPr>
        <w:t>Tabla Nro. 7:</w:t>
      </w:r>
    </w:p>
    <w:tbl>
      <w:tblPr>
        <w:tblpPr w:leftFromText="141" w:rightFromText="141" w:vertAnchor="text" w:horzAnchor="margin" w:tblpY="289"/>
        <w:tblW w:w="8603" w:type="dxa"/>
        <w:tblBorders>
          <w:top w:val="single" w:sz="18" w:space="0" w:color="auto"/>
          <w:bottom w:val="single" w:sz="18" w:space="0" w:color="auto"/>
        </w:tblBorders>
        <w:tblLook w:val="00A0"/>
      </w:tblPr>
      <w:tblGrid>
        <w:gridCol w:w="2104"/>
        <w:gridCol w:w="1020"/>
        <w:gridCol w:w="1020"/>
        <w:gridCol w:w="1020"/>
        <w:gridCol w:w="1020"/>
        <w:gridCol w:w="1130"/>
        <w:gridCol w:w="1289"/>
      </w:tblGrid>
      <w:tr w:rsidR="00BC38D4" w:rsidRPr="00C44877" w:rsidTr="0034106E">
        <w:trPr>
          <w:trHeight w:val="420"/>
        </w:trPr>
        <w:tc>
          <w:tcPr>
            <w:tcW w:w="0" w:type="auto"/>
            <w:tcBorders>
              <w:top w:val="single" w:sz="18" w:space="0" w:color="auto"/>
              <w:left w:val="nil"/>
              <w:bottom w:val="single" w:sz="18" w:space="0" w:color="auto"/>
              <w:right w:val="nil"/>
            </w:tcBorders>
            <w:shd w:val="clear" w:color="auto" w:fill="4F81BD"/>
          </w:tcPr>
          <w:p w:rsidR="00BC38D4" w:rsidRPr="00C44877" w:rsidRDefault="00BC38D4" w:rsidP="00C44877">
            <w:pPr>
              <w:spacing w:after="0" w:line="240" w:lineRule="auto"/>
              <w:ind w:firstLine="567"/>
              <w:rPr>
                <w:rFonts w:ascii="Times New Roman" w:hAnsi="Times New Roman" w:cs="Times New Roman"/>
                <w:b/>
                <w:bCs/>
                <w:color w:val="FFFFFF"/>
                <w:sz w:val="24"/>
                <w:szCs w:val="24"/>
              </w:rPr>
            </w:pPr>
          </w:p>
        </w:tc>
        <w:tc>
          <w:tcPr>
            <w:tcW w:w="0" w:type="auto"/>
            <w:gridSpan w:val="2"/>
            <w:tcBorders>
              <w:top w:val="single" w:sz="18" w:space="0" w:color="auto"/>
              <w:left w:val="nil"/>
              <w:bottom w:val="single" w:sz="18" w:space="0" w:color="auto"/>
              <w:right w:val="nil"/>
            </w:tcBorders>
            <w:shd w:val="clear" w:color="auto" w:fill="4F81BD"/>
          </w:tcPr>
          <w:p w:rsidR="00BC38D4" w:rsidRPr="00C44877" w:rsidRDefault="00BC38D4" w:rsidP="00C44877">
            <w:pPr>
              <w:spacing w:after="0" w:line="240" w:lineRule="auto"/>
              <w:ind w:firstLine="567"/>
              <w:jc w:val="center"/>
              <w:rPr>
                <w:rFonts w:ascii="Times New Roman" w:hAnsi="Times New Roman" w:cs="Times New Roman"/>
                <w:b/>
                <w:bCs/>
                <w:color w:val="FFFFFF"/>
                <w:sz w:val="24"/>
                <w:szCs w:val="24"/>
              </w:rPr>
            </w:pPr>
            <w:r w:rsidRPr="00C44877">
              <w:rPr>
                <w:rFonts w:ascii="Times New Roman" w:hAnsi="Times New Roman" w:cs="Times New Roman"/>
                <w:bCs/>
                <w:color w:val="FFFFFF"/>
                <w:sz w:val="24"/>
                <w:szCs w:val="24"/>
              </w:rPr>
              <w:t>SÍ</w:t>
            </w:r>
          </w:p>
        </w:tc>
        <w:tc>
          <w:tcPr>
            <w:tcW w:w="0" w:type="auto"/>
            <w:gridSpan w:val="2"/>
            <w:tcBorders>
              <w:top w:val="single" w:sz="18" w:space="0" w:color="auto"/>
              <w:left w:val="nil"/>
              <w:bottom w:val="single" w:sz="18" w:space="0" w:color="auto"/>
              <w:right w:val="nil"/>
            </w:tcBorders>
            <w:shd w:val="clear" w:color="auto" w:fill="4F81BD"/>
          </w:tcPr>
          <w:p w:rsidR="00BC38D4" w:rsidRPr="00C44877" w:rsidRDefault="00BC38D4" w:rsidP="00C44877">
            <w:pPr>
              <w:spacing w:after="0" w:line="240" w:lineRule="auto"/>
              <w:ind w:firstLine="567"/>
              <w:jc w:val="center"/>
              <w:rPr>
                <w:rFonts w:ascii="Times New Roman" w:hAnsi="Times New Roman" w:cs="Times New Roman"/>
                <w:b/>
                <w:bCs/>
                <w:color w:val="FFFFFF"/>
                <w:sz w:val="24"/>
                <w:szCs w:val="24"/>
              </w:rPr>
            </w:pPr>
            <w:r w:rsidRPr="00C44877">
              <w:rPr>
                <w:rFonts w:ascii="Times New Roman" w:hAnsi="Times New Roman" w:cs="Times New Roman"/>
                <w:bCs/>
                <w:color w:val="FFFFFF"/>
                <w:sz w:val="24"/>
                <w:szCs w:val="24"/>
              </w:rPr>
              <w:t>NO</w:t>
            </w:r>
          </w:p>
        </w:tc>
        <w:tc>
          <w:tcPr>
            <w:tcW w:w="0" w:type="auto"/>
            <w:gridSpan w:val="2"/>
            <w:tcBorders>
              <w:top w:val="single" w:sz="18" w:space="0" w:color="auto"/>
              <w:left w:val="nil"/>
              <w:bottom w:val="single" w:sz="18" w:space="0" w:color="auto"/>
              <w:right w:val="nil"/>
            </w:tcBorders>
            <w:shd w:val="clear" w:color="auto" w:fill="4F81BD"/>
          </w:tcPr>
          <w:p w:rsidR="00BC38D4" w:rsidRPr="00C44877" w:rsidRDefault="00BC38D4" w:rsidP="00C44877">
            <w:pPr>
              <w:spacing w:after="0" w:line="240" w:lineRule="auto"/>
              <w:ind w:firstLine="567"/>
              <w:jc w:val="center"/>
              <w:rPr>
                <w:rFonts w:ascii="Times New Roman" w:hAnsi="Times New Roman" w:cs="Times New Roman"/>
                <w:b/>
                <w:bCs/>
                <w:color w:val="FFFFFF"/>
                <w:sz w:val="24"/>
                <w:szCs w:val="24"/>
              </w:rPr>
            </w:pPr>
            <w:r w:rsidRPr="00C44877">
              <w:rPr>
                <w:rFonts w:ascii="Times New Roman" w:hAnsi="Times New Roman" w:cs="Times New Roman"/>
                <w:bCs/>
                <w:color w:val="FFFFFF"/>
                <w:sz w:val="24"/>
                <w:szCs w:val="24"/>
              </w:rPr>
              <w:t>TOTAL</w:t>
            </w:r>
          </w:p>
        </w:tc>
      </w:tr>
      <w:tr w:rsidR="00BC38D4" w:rsidRPr="00C44877" w:rsidTr="0034106E">
        <w:trPr>
          <w:trHeight w:val="385"/>
        </w:trPr>
        <w:tc>
          <w:tcPr>
            <w:tcW w:w="0" w:type="auto"/>
            <w:tcBorders>
              <w:left w:val="nil"/>
              <w:bottom w:val="nil"/>
              <w:right w:val="nil"/>
            </w:tcBorders>
            <w:shd w:val="clear" w:color="auto" w:fill="4F81BD"/>
          </w:tcPr>
          <w:p w:rsidR="00BC38D4" w:rsidRPr="00C44877" w:rsidRDefault="00BC38D4" w:rsidP="00C44877">
            <w:pPr>
              <w:spacing w:after="0" w:line="240" w:lineRule="auto"/>
              <w:ind w:firstLine="567"/>
              <w:jc w:val="center"/>
              <w:rPr>
                <w:rFonts w:ascii="Times New Roman" w:hAnsi="Times New Roman" w:cs="Times New Roman"/>
                <w:b/>
                <w:bCs/>
                <w:color w:val="FFFFFF"/>
                <w:sz w:val="24"/>
                <w:szCs w:val="24"/>
              </w:rPr>
            </w:pPr>
            <w:r w:rsidRPr="00C44877">
              <w:rPr>
                <w:rFonts w:ascii="Times New Roman" w:hAnsi="Times New Roman" w:cs="Times New Roman"/>
                <w:bCs/>
                <w:color w:val="FFFFFF"/>
                <w:sz w:val="24"/>
                <w:szCs w:val="24"/>
              </w:rPr>
              <w:t>ÍTEMS</w:t>
            </w:r>
          </w:p>
        </w:tc>
        <w:tc>
          <w:tcPr>
            <w:tcW w:w="1020" w:type="dxa"/>
            <w:shd w:val="clear" w:color="auto" w:fill="D8D8D8"/>
          </w:tcPr>
          <w:p w:rsidR="00BC38D4" w:rsidRPr="00C44877" w:rsidRDefault="00BC38D4"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F</w:t>
            </w:r>
          </w:p>
        </w:tc>
        <w:tc>
          <w:tcPr>
            <w:tcW w:w="1020" w:type="dxa"/>
            <w:shd w:val="clear" w:color="auto" w:fill="D8D8D8"/>
          </w:tcPr>
          <w:p w:rsidR="00BC38D4" w:rsidRPr="00C44877" w:rsidRDefault="00BC38D4"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w:t>
            </w:r>
          </w:p>
        </w:tc>
        <w:tc>
          <w:tcPr>
            <w:tcW w:w="1020" w:type="dxa"/>
            <w:shd w:val="clear" w:color="auto" w:fill="D8D8D8"/>
          </w:tcPr>
          <w:p w:rsidR="00BC38D4" w:rsidRPr="00C44877" w:rsidRDefault="00BC38D4"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F</w:t>
            </w:r>
          </w:p>
        </w:tc>
        <w:tc>
          <w:tcPr>
            <w:tcW w:w="1020" w:type="dxa"/>
            <w:shd w:val="clear" w:color="auto" w:fill="D8D8D8"/>
          </w:tcPr>
          <w:p w:rsidR="00BC38D4" w:rsidRPr="00C44877" w:rsidRDefault="00BC38D4"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w:t>
            </w:r>
          </w:p>
        </w:tc>
        <w:tc>
          <w:tcPr>
            <w:tcW w:w="1130" w:type="dxa"/>
            <w:shd w:val="clear" w:color="auto" w:fill="D8D8D8"/>
          </w:tcPr>
          <w:p w:rsidR="00BC38D4" w:rsidRPr="00C44877" w:rsidRDefault="00BC38D4"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F</w:t>
            </w:r>
          </w:p>
        </w:tc>
        <w:tc>
          <w:tcPr>
            <w:tcW w:w="1289" w:type="dxa"/>
            <w:shd w:val="clear" w:color="auto" w:fill="D8D8D8"/>
          </w:tcPr>
          <w:p w:rsidR="00BC38D4" w:rsidRPr="00C44877" w:rsidRDefault="00BC38D4"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w:t>
            </w:r>
          </w:p>
        </w:tc>
      </w:tr>
      <w:tr w:rsidR="00BC38D4" w:rsidRPr="00C44877" w:rsidTr="0034106E">
        <w:trPr>
          <w:trHeight w:val="372"/>
        </w:trPr>
        <w:tc>
          <w:tcPr>
            <w:tcW w:w="0" w:type="auto"/>
            <w:tcBorders>
              <w:left w:val="nil"/>
              <w:bottom w:val="single" w:sz="18" w:space="0" w:color="auto"/>
              <w:right w:val="nil"/>
            </w:tcBorders>
            <w:shd w:val="clear" w:color="auto" w:fill="4F81BD"/>
          </w:tcPr>
          <w:p w:rsidR="00BC38D4" w:rsidRPr="00C44877" w:rsidRDefault="00BC38D4" w:rsidP="00C44877">
            <w:pPr>
              <w:spacing w:after="0" w:line="240" w:lineRule="auto"/>
              <w:ind w:firstLine="567"/>
              <w:jc w:val="center"/>
              <w:rPr>
                <w:rFonts w:ascii="Times New Roman" w:hAnsi="Times New Roman" w:cs="Times New Roman"/>
                <w:bCs/>
                <w:color w:val="FFFFFF"/>
                <w:sz w:val="24"/>
                <w:szCs w:val="24"/>
              </w:rPr>
            </w:pPr>
            <w:r w:rsidRPr="00C44877">
              <w:rPr>
                <w:rFonts w:ascii="Times New Roman" w:hAnsi="Times New Roman" w:cs="Times New Roman"/>
                <w:bCs/>
                <w:color w:val="FFFFFF"/>
                <w:sz w:val="24"/>
                <w:szCs w:val="24"/>
              </w:rPr>
              <w:t>7</w:t>
            </w:r>
          </w:p>
          <w:p w:rsidR="00BC38D4" w:rsidRPr="00C44877" w:rsidRDefault="00BC38D4" w:rsidP="00C44877">
            <w:pPr>
              <w:spacing w:after="0" w:line="240" w:lineRule="auto"/>
              <w:ind w:firstLine="567"/>
              <w:jc w:val="center"/>
              <w:rPr>
                <w:rFonts w:ascii="Times New Roman" w:hAnsi="Times New Roman" w:cs="Times New Roman"/>
                <w:bCs/>
                <w:color w:val="FFFFFF"/>
                <w:sz w:val="24"/>
                <w:szCs w:val="24"/>
              </w:rPr>
            </w:pPr>
          </w:p>
        </w:tc>
        <w:tc>
          <w:tcPr>
            <w:tcW w:w="1020" w:type="dxa"/>
            <w:tcBorders>
              <w:bottom w:val="single" w:sz="18" w:space="0" w:color="auto"/>
            </w:tcBorders>
          </w:tcPr>
          <w:p w:rsidR="00BC38D4" w:rsidRPr="00C44877" w:rsidRDefault="00BC38D4"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11</w:t>
            </w:r>
          </w:p>
          <w:p w:rsidR="00BC38D4" w:rsidRPr="00C44877" w:rsidRDefault="00BC38D4" w:rsidP="00C44877">
            <w:pPr>
              <w:spacing w:after="0" w:line="240" w:lineRule="auto"/>
              <w:ind w:firstLine="567"/>
              <w:jc w:val="center"/>
              <w:rPr>
                <w:rFonts w:ascii="Times New Roman" w:hAnsi="Times New Roman" w:cs="Times New Roman"/>
                <w:b/>
                <w:sz w:val="24"/>
                <w:szCs w:val="24"/>
              </w:rPr>
            </w:pPr>
          </w:p>
        </w:tc>
        <w:tc>
          <w:tcPr>
            <w:tcW w:w="1020" w:type="dxa"/>
            <w:tcBorders>
              <w:bottom w:val="single" w:sz="18" w:space="0" w:color="auto"/>
            </w:tcBorders>
          </w:tcPr>
          <w:p w:rsidR="00BC38D4" w:rsidRPr="00C44877" w:rsidRDefault="0005378D"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37</w:t>
            </w:r>
          </w:p>
        </w:tc>
        <w:tc>
          <w:tcPr>
            <w:tcW w:w="1020" w:type="dxa"/>
            <w:tcBorders>
              <w:bottom w:val="single" w:sz="18" w:space="0" w:color="auto"/>
            </w:tcBorders>
          </w:tcPr>
          <w:p w:rsidR="00BC38D4" w:rsidRPr="00C44877" w:rsidRDefault="00BC38D4"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19</w:t>
            </w:r>
          </w:p>
          <w:p w:rsidR="00BC38D4" w:rsidRPr="00C44877" w:rsidRDefault="00BC38D4" w:rsidP="00C44877">
            <w:pPr>
              <w:spacing w:after="0" w:line="240" w:lineRule="auto"/>
              <w:ind w:firstLine="567"/>
              <w:jc w:val="center"/>
              <w:rPr>
                <w:rFonts w:ascii="Times New Roman" w:hAnsi="Times New Roman" w:cs="Times New Roman"/>
                <w:b/>
                <w:sz w:val="24"/>
                <w:szCs w:val="24"/>
              </w:rPr>
            </w:pPr>
          </w:p>
        </w:tc>
        <w:tc>
          <w:tcPr>
            <w:tcW w:w="1020" w:type="dxa"/>
            <w:tcBorders>
              <w:bottom w:val="single" w:sz="18" w:space="0" w:color="auto"/>
            </w:tcBorders>
          </w:tcPr>
          <w:p w:rsidR="00BC38D4" w:rsidRPr="00C44877" w:rsidRDefault="0005378D"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63</w:t>
            </w:r>
          </w:p>
          <w:p w:rsidR="00BC38D4" w:rsidRPr="00C44877" w:rsidRDefault="00BC38D4" w:rsidP="00C44877">
            <w:pPr>
              <w:spacing w:after="0" w:line="240" w:lineRule="auto"/>
              <w:ind w:firstLine="567"/>
              <w:jc w:val="center"/>
              <w:rPr>
                <w:rFonts w:ascii="Times New Roman" w:hAnsi="Times New Roman" w:cs="Times New Roman"/>
                <w:b/>
                <w:sz w:val="24"/>
                <w:szCs w:val="24"/>
              </w:rPr>
            </w:pPr>
          </w:p>
        </w:tc>
        <w:tc>
          <w:tcPr>
            <w:tcW w:w="1130" w:type="dxa"/>
            <w:tcBorders>
              <w:bottom w:val="single" w:sz="18" w:space="0" w:color="auto"/>
            </w:tcBorders>
          </w:tcPr>
          <w:p w:rsidR="00BC38D4" w:rsidRPr="00C44877" w:rsidRDefault="00BC38D4"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30</w:t>
            </w:r>
          </w:p>
          <w:p w:rsidR="00BC38D4" w:rsidRPr="00C44877" w:rsidRDefault="00BC38D4" w:rsidP="00C44877">
            <w:pPr>
              <w:spacing w:after="0" w:line="240" w:lineRule="auto"/>
              <w:ind w:firstLine="567"/>
              <w:jc w:val="center"/>
              <w:rPr>
                <w:rFonts w:ascii="Times New Roman" w:hAnsi="Times New Roman" w:cs="Times New Roman"/>
                <w:b/>
                <w:sz w:val="24"/>
                <w:szCs w:val="24"/>
              </w:rPr>
            </w:pPr>
          </w:p>
        </w:tc>
        <w:tc>
          <w:tcPr>
            <w:tcW w:w="1289" w:type="dxa"/>
            <w:tcBorders>
              <w:bottom w:val="single" w:sz="18" w:space="0" w:color="auto"/>
            </w:tcBorders>
          </w:tcPr>
          <w:p w:rsidR="00BC38D4" w:rsidRPr="00C44877" w:rsidRDefault="00BC38D4"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100</w:t>
            </w:r>
          </w:p>
        </w:tc>
      </w:tr>
    </w:tbl>
    <w:p w:rsidR="00BC38D4" w:rsidRPr="00C44877" w:rsidRDefault="00BC38D4" w:rsidP="00C44877">
      <w:pPr>
        <w:spacing w:after="0"/>
        <w:ind w:firstLine="567"/>
        <w:jc w:val="right"/>
        <w:rPr>
          <w:rFonts w:ascii="Times New Roman" w:hAnsi="Times New Roman" w:cs="Times New Roman"/>
          <w:b/>
          <w:sz w:val="24"/>
          <w:szCs w:val="24"/>
        </w:rPr>
      </w:pPr>
      <w:r w:rsidRPr="00C44877">
        <w:rPr>
          <w:rFonts w:ascii="Times New Roman" w:hAnsi="Times New Roman" w:cs="Times New Roman"/>
          <w:b/>
          <w:sz w:val="24"/>
          <w:szCs w:val="24"/>
        </w:rPr>
        <w:t>Fuente: Lameda 2015</w:t>
      </w:r>
    </w:p>
    <w:p w:rsidR="00BC38D4" w:rsidRPr="00C44877" w:rsidRDefault="006F6024" w:rsidP="00C44877">
      <w:pPr>
        <w:spacing w:after="0"/>
        <w:ind w:firstLine="567"/>
        <w:jc w:val="right"/>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43904" behindDoc="0" locked="0" layoutInCell="1" allowOverlap="1">
            <wp:simplePos x="0" y="0"/>
            <wp:positionH relativeFrom="column">
              <wp:posOffset>264795</wp:posOffset>
            </wp:positionH>
            <wp:positionV relativeFrom="paragraph">
              <wp:posOffset>125095</wp:posOffset>
            </wp:positionV>
            <wp:extent cx="3877310" cy="2172970"/>
            <wp:effectExtent l="19050" t="0" r="27940" b="0"/>
            <wp:wrapNone/>
            <wp:docPr id="15" name="Objet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rsidR="00BC38D4" w:rsidRPr="00C44877" w:rsidRDefault="00BC38D4" w:rsidP="00C44877">
      <w:pPr>
        <w:spacing w:after="0"/>
        <w:ind w:firstLine="567"/>
        <w:jc w:val="right"/>
        <w:rPr>
          <w:rFonts w:ascii="Times New Roman" w:hAnsi="Times New Roman" w:cs="Times New Roman"/>
          <w:b/>
          <w:sz w:val="24"/>
          <w:szCs w:val="24"/>
        </w:rPr>
      </w:pPr>
    </w:p>
    <w:p w:rsidR="00BC38D4" w:rsidRPr="00C44877" w:rsidRDefault="00BC38D4" w:rsidP="00C44877">
      <w:pPr>
        <w:spacing w:after="0"/>
        <w:ind w:firstLine="567"/>
        <w:jc w:val="right"/>
        <w:rPr>
          <w:rFonts w:ascii="Times New Roman" w:hAnsi="Times New Roman" w:cs="Times New Roman"/>
          <w:b/>
          <w:sz w:val="24"/>
          <w:szCs w:val="24"/>
        </w:rPr>
      </w:pPr>
    </w:p>
    <w:p w:rsidR="00D846F2" w:rsidRPr="00C44877" w:rsidRDefault="00D846F2" w:rsidP="00C44877">
      <w:pPr>
        <w:spacing w:after="0"/>
        <w:ind w:firstLine="567"/>
        <w:jc w:val="both"/>
        <w:rPr>
          <w:rFonts w:ascii="Times New Roman" w:hAnsi="Times New Roman" w:cs="Times New Roman"/>
          <w:sz w:val="24"/>
          <w:szCs w:val="24"/>
        </w:rPr>
      </w:pPr>
    </w:p>
    <w:p w:rsidR="00D846F2" w:rsidRPr="00C44877" w:rsidRDefault="00D846F2" w:rsidP="00C44877">
      <w:pPr>
        <w:spacing w:after="0"/>
        <w:ind w:firstLine="567"/>
        <w:rPr>
          <w:rFonts w:ascii="Times New Roman" w:hAnsi="Times New Roman" w:cs="Times New Roman"/>
          <w:sz w:val="24"/>
          <w:szCs w:val="24"/>
        </w:rPr>
      </w:pPr>
    </w:p>
    <w:p w:rsidR="00D846F2" w:rsidRPr="00C44877" w:rsidRDefault="00D846F2" w:rsidP="00C44877">
      <w:pPr>
        <w:spacing w:after="0"/>
        <w:ind w:firstLine="567"/>
        <w:rPr>
          <w:rFonts w:ascii="Times New Roman" w:hAnsi="Times New Roman" w:cs="Times New Roman"/>
          <w:sz w:val="24"/>
          <w:szCs w:val="24"/>
        </w:rPr>
      </w:pPr>
    </w:p>
    <w:p w:rsidR="00D846F2" w:rsidRPr="00C44877" w:rsidRDefault="00D846F2" w:rsidP="00C44877">
      <w:pPr>
        <w:spacing w:after="0"/>
        <w:ind w:firstLine="567"/>
        <w:rPr>
          <w:rFonts w:ascii="Times New Roman" w:hAnsi="Times New Roman" w:cs="Times New Roman"/>
          <w:sz w:val="24"/>
          <w:szCs w:val="24"/>
        </w:rPr>
      </w:pPr>
    </w:p>
    <w:p w:rsidR="00D846F2" w:rsidRPr="00C44877" w:rsidRDefault="00D846F2" w:rsidP="00C44877">
      <w:pPr>
        <w:spacing w:after="0"/>
        <w:ind w:firstLine="567"/>
        <w:rPr>
          <w:rFonts w:ascii="Times New Roman" w:hAnsi="Times New Roman" w:cs="Times New Roman"/>
          <w:sz w:val="24"/>
          <w:szCs w:val="24"/>
        </w:rPr>
      </w:pPr>
    </w:p>
    <w:p w:rsidR="00D846F2" w:rsidRPr="00C44877" w:rsidRDefault="00D846F2" w:rsidP="00C44877">
      <w:pPr>
        <w:spacing w:after="0"/>
        <w:ind w:firstLine="567"/>
        <w:rPr>
          <w:rFonts w:ascii="Times New Roman" w:hAnsi="Times New Roman" w:cs="Times New Roman"/>
          <w:sz w:val="24"/>
          <w:szCs w:val="24"/>
        </w:rPr>
      </w:pPr>
    </w:p>
    <w:p w:rsidR="00D846F2" w:rsidRPr="00C44877" w:rsidRDefault="00D846F2" w:rsidP="00C44877">
      <w:pPr>
        <w:spacing w:after="0"/>
        <w:ind w:firstLine="567"/>
        <w:rPr>
          <w:rFonts w:ascii="Times New Roman" w:hAnsi="Times New Roman" w:cs="Times New Roman"/>
          <w:sz w:val="24"/>
          <w:szCs w:val="24"/>
        </w:rPr>
      </w:pPr>
    </w:p>
    <w:p w:rsidR="00D846F2" w:rsidRPr="00C44877" w:rsidRDefault="00D846F2" w:rsidP="00C44877">
      <w:pPr>
        <w:spacing w:after="0"/>
        <w:ind w:firstLine="567"/>
        <w:rPr>
          <w:rFonts w:ascii="Times New Roman" w:hAnsi="Times New Roman" w:cs="Times New Roman"/>
          <w:sz w:val="24"/>
          <w:szCs w:val="24"/>
        </w:rPr>
      </w:pPr>
    </w:p>
    <w:p w:rsidR="00D846F2" w:rsidRPr="00C44877" w:rsidRDefault="00D846F2" w:rsidP="00C44877">
      <w:pPr>
        <w:spacing w:after="0"/>
        <w:ind w:firstLine="567"/>
        <w:rPr>
          <w:rFonts w:ascii="Times New Roman" w:hAnsi="Times New Roman" w:cs="Times New Roman"/>
          <w:sz w:val="24"/>
          <w:szCs w:val="24"/>
        </w:rPr>
      </w:pPr>
    </w:p>
    <w:p w:rsidR="00D846F2" w:rsidRPr="00C44877" w:rsidRDefault="00D846F2" w:rsidP="00C44877">
      <w:pPr>
        <w:spacing w:after="0"/>
        <w:ind w:firstLine="567"/>
        <w:rPr>
          <w:rFonts w:ascii="Times New Roman" w:eastAsia="Times New Roman" w:hAnsi="Times New Roman" w:cs="Times New Roman"/>
          <w:b/>
          <w:sz w:val="24"/>
          <w:szCs w:val="24"/>
        </w:rPr>
      </w:pPr>
      <w:r w:rsidRPr="00C44877">
        <w:rPr>
          <w:rFonts w:ascii="Times New Roman" w:eastAsia="Times New Roman" w:hAnsi="Times New Roman" w:cs="Times New Roman"/>
          <w:b/>
          <w:sz w:val="24"/>
          <w:szCs w:val="24"/>
        </w:rPr>
        <w:t>INTERPRETACIÓN:</w:t>
      </w:r>
    </w:p>
    <w:p w:rsidR="00CF3902" w:rsidRPr="00C44877" w:rsidRDefault="00D846F2" w:rsidP="00C44877">
      <w:pPr>
        <w:spacing w:after="0" w:line="360" w:lineRule="auto"/>
        <w:ind w:firstLine="567"/>
        <w:jc w:val="both"/>
        <w:rPr>
          <w:rFonts w:ascii="Times New Roman" w:hAnsi="Times New Roman" w:cs="Times New Roman"/>
          <w:sz w:val="24"/>
          <w:szCs w:val="24"/>
        </w:rPr>
      </w:pPr>
      <w:r w:rsidRPr="00C44877">
        <w:rPr>
          <w:rFonts w:ascii="Times New Roman" w:hAnsi="Times New Roman" w:cs="Times New Roman"/>
          <w:sz w:val="24"/>
          <w:szCs w:val="24"/>
        </w:rPr>
        <w:t xml:space="preserve">La </w:t>
      </w:r>
      <w:r w:rsidR="00A10584" w:rsidRPr="00C44877">
        <w:rPr>
          <w:rFonts w:ascii="Times New Roman" w:hAnsi="Times New Roman" w:cs="Times New Roman"/>
          <w:sz w:val="24"/>
          <w:szCs w:val="24"/>
        </w:rPr>
        <w:t>estadística</w:t>
      </w:r>
      <w:r w:rsidRPr="00C44877">
        <w:rPr>
          <w:rFonts w:ascii="Times New Roman" w:hAnsi="Times New Roman" w:cs="Times New Roman"/>
          <w:sz w:val="24"/>
          <w:szCs w:val="24"/>
        </w:rPr>
        <w:t xml:space="preserve"> presentada refiere</w:t>
      </w:r>
      <w:r w:rsidR="0005378D" w:rsidRPr="00C44877">
        <w:rPr>
          <w:rFonts w:ascii="Times New Roman" w:hAnsi="Times New Roman" w:cs="Times New Roman"/>
          <w:sz w:val="24"/>
          <w:szCs w:val="24"/>
        </w:rPr>
        <w:t xml:space="preserve"> un 63%de respuestas negativas y un 37% de respuestas positivas, lo que refleja </w:t>
      </w:r>
      <w:r w:rsidRPr="00C44877">
        <w:rPr>
          <w:rFonts w:ascii="Times New Roman" w:hAnsi="Times New Roman" w:cs="Times New Roman"/>
          <w:sz w:val="24"/>
          <w:szCs w:val="24"/>
        </w:rPr>
        <w:t xml:space="preserve">la falta de actividades deportivas y recreativas, en forma considerable, programadas </w:t>
      </w:r>
      <w:r w:rsidR="00A10584" w:rsidRPr="00C44877">
        <w:rPr>
          <w:rFonts w:ascii="Times New Roman" w:hAnsi="Times New Roman" w:cs="Times New Roman"/>
          <w:sz w:val="24"/>
          <w:szCs w:val="24"/>
        </w:rPr>
        <w:t xml:space="preserve">con frecuencia </w:t>
      </w:r>
      <w:r w:rsidRPr="00C44877">
        <w:rPr>
          <w:rFonts w:ascii="Times New Roman" w:hAnsi="Times New Roman" w:cs="Times New Roman"/>
          <w:sz w:val="24"/>
          <w:szCs w:val="24"/>
        </w:rPr>
        <w:t>por la institución</w:t>
      </w:r>
      <w:r w:rsidR="00A10584" w:rsidRPr="00C44877">
        <w:rPr>
          <w:rFonts w:ascii="Times New Roman" w:hAnsi="Times New Roman" w:cs="Times New Roman"/>
          <w:sz w:val="24"/>
          <w:szCs w:val="24"/>
        </w:rPr>
        <w:t xml:space="preserve">; lo que deduce que la esta se queda con un mismo patrón haciendo monótona y poco atractivas las actividades que en la clase de educación Física son impartidas. </w:t>
      </w:r>
    </w:p>
    <w:p w:rsidR="0034106E" w:rsidRPr="00C44877" w:rsidRDefault="007B3B85" w:rsidP="00C44877">
      <w:pPr>
        <w:spacing w:after="0"/>
        <w:ind w:firstLine="567"/>
        <w:rPr>
          <w:rFonts w:ascii="Times New Roman" w:hAnsi="Times New Roman" w:cs="Times New Roman"/>
          <w:b/>
          <w:sz w:val="24"/>
          <w:szCs w:val="24"/>
        </w:rPr>
      </w:pPr>
      <w:r w:rsidRPr="00C44877">
        <w:rPr>
          <w:rFonts w:ascii="Times New Roman" w:hAnsi="Times New Roman" w:cs="Times New Roman"/>
          <w:b/>
          <w:sz w:val="24"/>
          <w:szCs w:val="24"/>
        </w:rPr>
        <w:t>ÍTEMS NRO. 8</w:t>
      </w:r>
    </w:p>
    <w:p w:rsidR="0034106E" w:rsidRPr="00C44877" w:rsidRDefault="0034106E" w:rsidP="00C44877">
      <w:pPr>
        <w:spacing w:after="0"/>
        <w:ind w:firstLine="567"/>
        <w:rPr>
          <w:rFonts w:ascii="Times New Roman" w:hAnsi="Times New Roman" w:cs="Times New Roman"/>
          <w:b/>
          <w:sz w:val="24"/>
          <w:szCs w:val="24"/>
        </w:rPr>
      </w:pPr>
      <w:r w:rsidRPr="00C44877">
        <w:rPr>
          <w:rFonts w:ascii="Times New Roman" w:hAnsi="Times New Roman" w:cs="Times New Roman"/>
          <w:b/>
          <w:sz w:val="24"/>
          <w:szCs w:val="24"/>
        </w:rPr>
        <w:t>¿Consume Ud. Algún tipo de alimento derivado de frituras?</w:t>
      </w:r>
    </w:p>
    <w:p w:rsidR="00B91328" w:rsidRPr="00C44877" w:rsidRDefault="00B91328" w:rsidP="00C44877">
      <w:pPr>
        <w:spacing w:after="0"/>
        <w:ind w:firstLine="567"/>
        <w:rPr>
          <w:rFonts w:ascii="Times New Roman" w:hAnsi="Times New Roman" w:cs="Times New Roman"/>
          <w:b/>
          <w:sz w:val="24"/>
          <w:szCs w:val="24"/>
        </w:rPr>
      </w:pPr>
      <w:r w:rsidRPr="00C44877">
        <w:rPr>
          <w:rFonts w:ascii="Times New Roman" w:hAnsi="Times New Roman" w:cs="Times New Roman"/>
          <w:b/>
          <w:sz w:val="24"/>
          <w:szCs w:val="24"/>
        </w:rPr>
        <w:t>Tabla Nro. 8:</w:t>
      </w:r>
    </w:p>
    <w:tbl>
      <w:tblPr>
        <w:tblpPr w:leftFromText="141" w:rightFromText="141" w:vertAnchor="text" w:horzAnchor="margin" w:tblpY="95"/>
        <w:tblW w:w="8603" w:type="dxa"/>
        <w:tblBorders>
          <w:top w:val="single" w:sz="18" w:space="0" w:color="auto"/>
          <w:bottom w:val="single" w:sz="18" w:space="0" w:color="auto"/>
        </w:tblBorders>
        <w:tblLook w:val="00A0"/>
      </w:tblPr>
      <w:tblGrid>
        <w:gridCol w:w="2104"/>
        <w:gridCol w:w="1020"/>
        <w:gridCol w:w="1020"/>
        <w:gridCol w:w="1020"/>
        <w:gridCol w:w="1020"/>
        <w:gridCol w:w="1130"/>
        <w:gridCol w:w="1289"/>
      </w:tblGrid>
      <w:tr w:rsidR="0034106E" w:rsidRPr="00C44877" w:rsidTr="0034106E">
        <w:trPr>
          <w:trHeight w:val="420"/>
        </w:trPr>
        <w:tc>
          <w:tcPr>
            <w:tcW w:w="0" w:type="auto"/>
            <w:tcBorders>
              <w:top w:val="single" w:sz="18" w:space="0" w:color="auto"/>
              <w:left w:val="nil"/>
              <w:bottom w:val="single" w:sz="18" w:space="0" w:color="auto"/>
              <w:right w:val="nil"/>
            </w:tcBorders>
            <w:shd w:val="clear" w:color="auto" w:fill="4F81BD"/>
          </w:tcPr>
          <w:p w:rsidR="0034106E" w:rsidRPr="00C44877" w:rsidRDefault="0034106E" w:rsidP="00C44877">
            <w:pPr>
              <w:spacing w:after="0" w:line="240" w:lineRule="auto"/>
              <w:ind w:firstLine="567"/>
              <w:rPr>
                <w:rFonts w:ascii="Times New Roman" w:hAnsi="Times New Roman" w:cs="Times New Roman"/>
                <w:b/>
                <w:bCs/>
                <w:color w:val="FFFFFF"/>
                <w:sz w:val="24"/>
                <w:szCs w:val="24"/>
              </w:rPr>
            </w:pPr>
          </w:p>
        </w:tc>
        <w:tc>
          <w:tcPr>
            <w:tcW w:w="0" w:type="auto"/>
            <w:gridSpan w:val="2"/>
            <w:tcBorders>
              <w:top w:val="single" w:sz="18" w:space="0" w:color="auto"/>
              <w:left w:val="nil"/>
              <w:bottom w:val="single" w:sz="18" w:space="0" w:color="auto"/>
              <w:right w:val="nil"/>
            </w:tcBorders>
            <w:shd w:val="clear" w:color="auto" w:fill="4F81BD"/>
          </w:tcPr>
          <w:p w:rsidR="0034106E" w:rsidRPr="00C44877" w:rsidRDefault="0034106E" w:rsidP="00C44877">
            <w:pPr>
              <w:spacing w:after="0" w:line="240" w:lineRule="auto"/>
              <w:ind w:firstLine="567"/>
              <w:jc w:val="center"/>
              <w:rPr>
                <w:rFonts w:ascii="Times New Roman" w:hAnsi="Times New Roman" w:cs="Times New Roman"/>
                <w:b/>
                <w:bCs/>
                <w:color w:val="FFFFFF"/>
                <w:sz w:val="24"/>
                <w:szCs w:val="24"/>
              </w:rPr>
            </w:pPr>
            <w:r w:rsidRPr="00C44877">
              <w:rPr>
                <w:rFonts w:ascii="Times New Roman" w:hAnsi="Times New Roman" w:cs="Times New Roman"/>
                <w:bCs/>
                <w:color w:val="FFFFFF"/>
                <w:sz w:val="24"/>
                <w:szCs w:val="24"/>
              </w:rPr>
              <w:t>SÍ</w:t>
            </w:r>
          </w:p>
        </w:tc>
        <w:tc>
          <w:tcPr>
            <w:tcW w:w="0" w:type="auto"/>
            <w:gridSpan w:val="2"/>
            <w:tcBorders>
              <w:top w:val="single" w:sz="18" w:space="0" w:color="auto"/>
              <w:left w:val="nil"/>
              <w:bottom w:val="single" w:sz="18" w:space="0" w:color="auto"/>
              <w:right w:val="nil"/>
            </w:tcBorders>
            <w:shd w:val="clear" w:color="auto" w:fill="4F81BD"/>
          </w:tcPr>
          <w:p w:rsidR="0034106E" w:rsidRPr="00C44877" w:rsidRDefault="0034106E" w:rsidP="00C44877">
            <w:pPr>
              <w:spacing w:after="0" w:line="240" w:lineRule="auto"/>
              <w:ind w:firstLine="567"/>
              <w:jc w:val="center"/>
              <w:rPr>
                <w:rFonts w:ascii="Times New Roman" w:hAnsi="Times New Roman" w:cs="Times New Roman"/>
                <w:b/>
                <w:bCs/>
                <w:color w:val="FFFFFF"/>
                <w:sz w:val="24"/>
                <w:szCs w:val="24"/>
              </w:rPr>
            </w:pPr>
            <w:r w:rsidRPr="00C44877">
              <w:rPr>
                <w:rFonts w:ascii="Times New Roman" w:hAnsi="Times New Roman" w:cs="Times New Roman"/>
                <w:bCs/>
                <w:color w:val="FFFFFF"/>
                <w:sz w:val="24"/>
                <w:szCs w:val="24"/>
              </w:rPr>
              <w:t>NO</w:t>
            </w:r>
          </w:p>
        </w:tc>
        <w:tc>
          <w:tcPr>
            <w:tcW w:w="0" w:type="auto"/>
            <w:gridSpan w:val="2"/>
            <w:tcBorders>
              <w:top w:val="single" w:sz="18" w:space="0" w:color="auto"/>
              <w:left w:val="nil"/>
              <w:bottom w:val="single" w:sz="18" w:space="0" w:color="auto"/>
              <w:right w:val="nil"/>
            </w:tcBorders>
            <w:shd w:val="clear" w:color="auto" w:fill="4F81BD"/>
          </w:tcPr>
          <w:p w:rsidR="0034106E" w:rsidRPr="00C44877" w:rsidRDefault="0034106E" w:rsidP="00C44877">
            <w:pPr>
              <w:spacing w:after="0" w:line="240" w:lineRule="auto"/>
              <w:ind w:firstLine="567"/>
              <w:jc w:val="center"/>
              <w:rPr>
                <w:rFonts w:ascii="Times New Roman" w:hAnsi="Times New Roman" w:cs="Times New Roman"/>
                <w:b/>
                <w:bCs/>
                <w:color w:val="FFFFFF"/>
                <w:sz w:val="24"/>
                <w:szCs w:val="24"/>
              </w:rPr>
            </w:pPr>
            <w:r w:rsidRPr="00C44877">
              <w:rPr>
                <w:rFonts w:ascii="Times New Roman" w:hAnsi="Times New Roman" w:cs="Times New Roman"/>
                <w:bCs/>
                <w:color w:val="FFFFFF"/>
                <w:sz w:val="24"/>
                <w:szCs w:val="24"/>
              </w:rPr>
              <w:t>TOTAL</w:t>
            </w:r>
          </w:p>
        </w:tc>
      </w:tr>
      <w:tr w:rsidR="0034106E" w:rsidRPr="00C44877" w:rsidTr="0034106E">
        <w:trPr>
          <w:trHeight w:val="385"/>
        </w:trPr>
        <w:tc>
          <w:tcPr>
            <w:tcW w:w="0" w:type="auto"/>
            <w:tcBorders>
              <w:left w:val="nil"/>
              <w:bottom w:val="nil"/>
              <w:right w:val="nil"/>
            </w:tcBorders>
            <w:shd w:val="clear" w:color="auto" w:fill="4F81BD"/>
          </w:tcPr>
          <w:p w:rsidR="0034106E" w:rsidRPr="00C44877" w:rsidRDefault="0034106E" w:rsidP="00C44877">
            <w:pPr>
              <w:spacing w:after="0" w:line="240" w:lineRule="auto"/>
              <w:ind w:firstLine="567"/>
              <w:jc w:val="center"/>
              <w:rPr>
                <w:rFonts w:ascii="Times New Roman" w:hAnsi="Times New Roman" w:cs="Times New Roman"/>
                <w:b/>
                <w:bCs/>
                <w:color w:val="FFFFFF"/>
                <w:sz w:val="24"/>
                <w:szCs w:val="24"/>
              </w:rPr>
            </w:pPr>
            <w:r w:rsidRPr="00C44877">
              <w:rPr>
                <w:rFonts w:ascii="Times New Roman" w:hAnsi="Times New Roman" w:cs="Times New Roman"/>
                <w:bCs/>
                <w:color w:val="FFFFFF"/>
                <w:sz w:val="24"/>
                <w:szCs w:val="24"/>
              </w:rPr>
              <w:t>ÍTEMS</w:t>
            </w:r>
          </w:p>
        </w:tc>
        <w:tc>
          <w:tcPr>
            <w:tcW w:w="1020" w:type="dxa"/>
            <w:shd w:val="clear" w:color="auto" w:fill="D8D8D8"/>
          </w:tcPr>
          <w:p w:rsidR="0034106E" w:rsidRPr="00C44877" w:rsidRDefault="0034106E"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F</w:t>
            </w:r>
          </w:p>
        </w:tc>
        <w:tc>
          <w:tcPr>
            <w:tcW w:w="1020" w:type="dxa"/>
            <w:shd w:val="clear" w:color="auto" w:fill="D8D8D8"/>
          </w:tcPr>
          <w:p w:rsidR="0034106E" w:rsidRPr="00C44877" w:rsidRDefault="0034106E"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w:t>
            </w:r>
          </w:p>
        </w:tc>
        <w:tc>
          <w:tcPr>
            <w:tcW w:w="1020" w:type="dxa"/>
            <w:shd w:val="clear" w:color="auto" w:fill="D8D8D8"/>
          </w:tcPr>
          <w:p w:rsidR="0034106E" w:rsidRPr="00C44877" w:rsidRDefault="0034106E"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F</w:t>
            </w:r>
          </w:p>
        </w:tc>
        <w:tc>
          <w:tcPr>
            <w:tcW w:w="1020" w:type="dxa"/>
            <w:shd w:val="clear" w:color="auto" w:fill="D8D8D8"/>
          </w:tcPr>
          <w:p w:rsidR="0034106E" w:rsidRPr="00C44877" w:rsidRDefault="0034106E"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w:t>
            </w:r>
          </w:p>
        </w:tc>
        <w:tc>
          <w:tcPr>
            <w:tcW w:w="1130" w:type="dxa"/>
            <w:shd w:val="clear" w:color="auto" w:fill="D8D8D8"/>
          </w:tcPr>
          <w:p w:rsidR="0034106E" w:rsidRPr="00C44877" w:rsidRDefault="0034106E"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F</w:t>
            </w:r>
          </w:p>
        </w:tc>
        <w:tc>
          <w:tcPr>
            <w:tcW w:w="1289" w:type="dxa"/>
            <w:shd w:val="clear" w:color="auto" w:fill="D8D8D8"/>
          </w:tcPr>
          <w:p w:rsidR="0034106E" w:rsidRPr="00C44877" w:rsidRDefault="0034106E"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w:t>
            </w:r>
          </w:p>
        </w:tc>
      </w:tr>
      <w:tr w:rsidR="0034106E" w:rsidRPr="00C44877" w:rsidTr="0034106E">
        <w:trPr>
          <w:trHeight w:val="372"/>
        </w:trPr>
        <w:tc>
          <w:tcPr>
            <w:tcW w:w="0" w:type="auto"/>
            <w:tcBorders>
              <w:left w:val="nil"/>
              <w:bottom w:val="single" w:sz="18" w:space="0" w:color="auto"/>
              <w:right w:val="nil"/>
            </w:tcBorders>
            <w:shd w:val="clear" w:color="auto" w:fill="4F81BD"/>
          </w:tcPr>
          <w:p w:rsidR="0034106E" w:rsidRPr="00C44877" w:rsidRDefault="0034106E" w:rsidP="00C44877">
            <w:pPr>
              <w:spacing w:after="0" w:line="240" w:lineRule="auto"/>
              <w:ind w:firstLine="567"/>
              <w:jc w:val="center"/>
              <w:rPr>
                <w:rFonts w:ascii="Times New Roman" w:hAnsi="Times New Roman" w:cs="Times New Roman"/>
                <w:bCs/>
                <w:color w:val="FFFFFF"/>
                <w:sz w:val="24"/>
                <w:szCs w:val="24"/>
              </w:rPr>
            </w:pPr>
            <w:r w:rsidRPr="00C44877">
              <w:rPr>
                <w:rFonts w:ascii="Times New Roman" w:hAnsi="Times New Roman" w:cs="Times New Roman"/>
                <w:bCs/>
                <w:color w:val="FFFFFF"/>
                <w:sz w:val="24"/>
                <w:szCs w:val="24"/>
              </w:rPr>
              <w:t>8</w:t>
            </w:r>
          </w:p>
          <w:p w:rsidR="0034106E" w:rsidRPr="00C44877" w:rsidRDefault="0034106E" w:rsidP="00C44877">
            <w:pPr>
              <w:spacing w:after="0" w:line="240" w:lineRule="auto"/>
              <w:ind w:firstLine="567"/>
              <w:jc w:val="center"/>
              <w:rPr>
                <w:rFonts w:ascii="Times New Roman" w:hAnsi="Times New Roman" w:cs="Times New Roman"/>
                <w:bCs/>
                <w:color w:val="FFFFFF"/>
                <w:sz w:val="24"/>
                <w:szCs w:val="24"/>
              </w:rPr>
            </w:pPr>
          </w:p>
        </w:tc>
        <w:tc>
          <w:tcPr>
            <w:tcW w:w="1020" w:type="dxa"/>
            <w:tcBorders>
              <w:bottom w:val="single" w:sz="18" w:space="0" w:color="auto"/>
            </w:tcBorders>
          </w:tcPr>
          <w:p w:rsidR="0034106E" w:rsidRPr="00C44877" w:rsidRDefault="0034106E"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24</w:t>
            </w:r>
          </w:p>
          <w:p w:rsidR="0034106E" w:rsidRPr="00C44877" w:rsidRDefault="0034106E" w:rsidP="00C44877">
            <w:pPr>
              <w:spacing w:after="0" w:line="240" w:lineRule="auto"/>
              <w:ind w:firstLine="567"/>
              <w:jc w:val="center"/>
              <w:rPr>
                <w:rFonts w:ascii="Times New Roman" w:hAnsi="Times New Roman" w:cs="Times New Roman"/>
                <w:b/>
                <w:sz w:val="24"/>
                <w:szCs w:val="24"/>
              </w:rPr>
            </w:pPr>
          </w:p>
        </w:tc>
        <w:tc>
          <w:tcPr>
            <w:tcW w:w="1020" w:type="dxa"/>
            <w:tcBorders>
              <w:bottom w:val="single" w:sz="18" w:space="0" w:color="auto"/>
            </w:tcBorders>
          </w:tcPr>
          <w:p w:rsidR="0034106E" w:rsidRPr="00C44877" w:rsidRDefault="0034106E"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80</w:t>
            </w:r>
          </w:p>
        </w:tc>
        <w:tc>
          <w:tcPr>
            <w:tcW w:w="1020" w:type="dxa"/>
            <w:tcBorders>
              <w:bottom w:val="single" w:sz="18" w:space="0" w:color="auto"/>
            </w:tcBorders>
          </w:tcPr>
          <w:p w:rsidR="0034106E" w:rsidRPr="00C44877" w:rsidRDefault="0034106E"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6</w:t>
            </w:r>
          </w:p>
          <w:p w:rsidR="0034106E" w:rsidRPr="00C44877" w:rsidRDefault="0034106E" w:rsidP="00C44877">
            <w:pPr>
              <w:spacing w:after="0" w:line="240" w:lineRule="auto"/>
              <w:ind w:firstLine="567"/>
              <w:jc w:val="center"/>
              <w:rPr>
                <w:rFonts w:ascii="Times New Roman" w:hAnsi="Times New Roman" w:cs="Times New Roman"/>
                <w:b/>
                <w:sz w:val="24"/>
                <w:szCs w:val="24"/>
              </w:rPr>
            </w:pPr>
          </w:p>
        </w:tc>
        <w:tc>
          <w:tcPr>
            <w:tcW w:w="1020" w:type="dxa"/>
            <w:tcBorders>
              <w:bottom w:val="single" w:sz="18" w:space="0" w:color="auto"/>
            </w:tcBorders>
          </w:tcPr>
          <w:p w:rsidR="0034106E" w:rsidRPr="00C44877" w:rsidRDefault="0034106E"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20</w:t>
            </w:r>
          </w:p>
          <w:p w:rsidR="0034106E" w:rsidRPr="00C44877" w:rsidRDefault="0034106E" w:rsidP="00C44877">
            <w:pPr>
              <w:spacing w:after="0" w:line="240" w:lineRule="auto"/>
              <w:ind w:firstLine="567"/>
              <w:jc w:val="center"/>
              <w:rPr>
                <w:rFonts w:ascii="Times New Roman" w:hAnsi="Times New Roman" w:cs="Times New Roman"/>
                <w:b/>
                <w:sz w:val="24"/>
                <w:szCs w:val="24"/>
              </w:rPr>
            </w:pPr>
          </w:p>
        </w:tc>
        <w:tc>
          <w:tcPr>
            <w:tcW w:w="1130" w:type="dxa"/>
            <w:tcBorders>
              <w:bottom w:val="single" w:sz="18" w:space="0" w:color="auto"/>
            </w:tcBorders>
          </w:tcPr>
          <w:p w:rsidR="0034106E" w:rsidRPr="00C44877" w:rsidRDefault="0034106E"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30</w:t>
            </w:r>
          </w:p>
          <w:p w:rsidR="0034106E" w:rsidRPr="00C44877" w:rsidRDefault="0034106E" w:rsidP="00C44877">
            <w:pPr>
              <w:spacing w:after="0" w:line="240" w:lineRule="auto"/>
              <w:ind w:firstLine="567"/>
              <w:jc w:val="center"/>
              <w:rPr>
                <w:rFonts w:ascii="Times New Roman" w:hAnsi="Times New Roman" w:cs="Times New Roman"/>
                <w:b/>
                <w:sz w:val="24"/>
                <w:szCs w:val="24"/>
              </w:rPr>
            </w:pPr>
          </w:p>
        </w:tc>
        <w:tc>
          <w:tcPr>
            <w:tcW w:w="1289" w:type="dxa"/>
            <w:tcBorders>
              <w:bottom w:val="single" w:sz="18" w:space="0" w:color="auto"/>
            </w:tcBorders>
          </w:tcPr>
          <w:p w:rsidR="0034106E" w:rsidRPr="00C44877" w:rsidRDefault="0034106E"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100</w:t>
            </w:r>
          </w:p>
        </w:tc>
      </w:tr>
    </w:tbl>
    <w:p w:rsidR="0034106E" w:rsidRPr="00C44877" w:rsidRDefault="0034106E" w:rsidP="00C44877">
      <w:pPr>
        <w:spacing w:after="0"/>
        <w:ind w:firstLine="567"/>
        <w:rPr>
          <w:rFonts w:ascii="Times New Roman" w:hAnsi="Times New Roman" w:cs="Times New Roman"/>
          <w:b/>
          <w:sz w:val="24"/>
          <w:szCs w:val="24"/>
        </w:rPr>
      </w:pPr>
      <w:r w:rsidRPr="00C44877">
        <w:rPr>
          <w:rFonts w:ascii="Times New Roman" w:hAnsi="Times New Roman" w:cs="Times New Roman"/>
          <w:b/>
          <w:noProof/>
          <w:sz w:val="24"/>
          <w:szCs w:val="24"/>
        </w:rPr>
        <w:lastRenderedPageBreak/>
        <w:drawing>
          <wp:anchor distT="0" distB="0" distL="114300" distR="114300" simplePos="0" relativeHeight="251645952" behindDoc="1" locked="0" layoutInCell="1" allowOverlap="1">
            <wp:simplePos x="0" y="0"/>
            <wp:positionH relativeFrom="column">
              <wp:posOffset>-53340</wp:posOffset>
            </wp:positionH>
            <wp:positionV relativeFrom="paragraph">
              <wp:posOffset>-23495</wp:posOffset>
            </wp:positionV>
            <wp:extent cx="5250815" cy="2054225"/>
            <wp:effectExtent l="57150" t="19050" r="45085" b="3175"/>
            <wp:wrapThrough wrapText="bothSides">
              <wp:wrapPolygon edited="0">
                <wp:start x="-235" y="-200"/>
                <wp:lineTo x="-157" y="21633"/>
                <wp:lineTo x="21785" y="21633"/>
                <wp:lineTo x="21785" y="3005"/>
                <wp:lineTo x="21707" y="0"/>
                <wp:lineTo x="21707" y="-200"/>
                <wp:lineTo x="-235" y="-200"/>
              </wp:wrapPolygon>
            </wp:wrapThrough>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rsidR="0034106E" w:rsidRPr="00C44877" w:rsidRDefault="0034106E" w:rsidP="00C44877">
      <w:pPr>
        <w:spacing w:after="0"/>
        <w:ind w:firstLine="567"/>
        <w:rPr>
          <w:rFonts w:ascii="Times New Roman" w:eastAsia="Times New Roman" w:hAnsi="Times New Roman" w:cs="Times New Roman"/>
          <w:b/>
          <w:sz w:val="24"/>
          <w:szCs w:val="24"/>
        </w:rPr>
      </w:pPr>
      <w:r w:rsidRPr="00C44877">
        <w:rPr>
          <w:rFonts w:ascii="Times New Roman" w:eastAsia="Times New Roman" w:hAnsi="Times New Roman" w:cs="Times New Roman"/>
          <w:b/>
          <w:sz w:val="24"/>
          <w:szCs w:val="24"/>
        </w:rPr>
        <w:t>INTERPRETACIÓN:</w:t>
      </w:r>
    </w:p>
    <w:p w:rsidR="0034106E" w:rsidRPr="00C44877" w:rsidRDefault="0034106E" w:rsidP="00C44877">
      <w:pPr>
        <w:spacing w:after="0" w:line="360" w:lineRule="auto"/>
        <w:ind w:firstLine="567"/>
        <w:jc w:val="both"/>
        <w:rPr>
          <w:rFonts w:ascii="Times New Roman" w:hAnsi="Times New Roman" w:cs="Times New Roman"/>
          <w:sz w:val="24"/>
          <w:szCs w:val="24"/>
        </w:rPr>
      </w:pPr>
      <w:r w:rsidRPr="00C44877">
        <w:rPr>
          <w:rFonts w:ascii="Times New Roman" w:hAnsi="Times New Roman" w:cs="Times New Roman"/>
          <w:sz w:val="24"/>
          <w:szCs w:val="24"/>
        </w:rPr>
        <w:t xml:space="preserve">Evidentemente la </w:t>
      </w:r>
      <w:r w:rsidR="000A4EA2" w:rsidRPr="00C44877">
        <w:rPr>
          <w:rFonts w:ascii="Times New Roman" w:hAnsi="Times New Roman" w:cs="Times New Roman"/>
          <w:sz w:val="24"/>
          <w:szCs w:val="24"/>
        </w:rPr>
        <w:t>gráfica</w:t>
      </w:r>
      <w:r w:rsidRPr="00C44877">
        <w:rPr>
          <w:rFonts w:ascii="Times New Roman" w:hAnsi="Times New Roman" w:cs="Times New Roman"/>
          <w:sz w:val="24"/>
          <w:szCs w:val="24"/>
        </w:rPr>
        <w:t xml:space="preserve"> demuestra </w:t>
      </w:r>
      <w:r w:rsidR="000A4EA2" w:rsidRPr="00C44877">
        <w:rPr>
          <w:rFonts w:ascii="Times New Roman" w:hAnsi="Times New Roman" w:cs="Times New Roman"/>
          <w:sz w:val="24"/>
          <w:szCs w:val="24"/>
        </w:rPr>
        <w:t>cómo</w:t>
      </w:r>
      <w:r w:rsidRPr="00C44877">
        <w:rPr>
          <w:rFonts w:ascii="Times New Roman" w:hAnsi="Times New Roman" w:cs="Times New Roman"/>
          <w:sz w:val="24"/>
          <w:szCs w:val="24"/>
        </w:rPr>
        <w:t xml:space="preserve"> la población estudiantil </w:t>
      </w:r>
      <w:r w:rsidR="000A4EA2" w:rsidRPr="00C44877">
        <w:rPr>
          <w:rFonts w:ascii="Times New Roman" w:hAnsi="Times New Roman" w:cs="Times New Roman"/>
          <w:sz w:val="24"/>
          <w:szCs w:val="24"/>
        </w:rPr>
        <w:t>más</w:t>
      </w:r>
      <w:r w:rsidRPr="00C44877">
        <w:rPr>
          <w:rFonts w:ascii="Times New Roman" w:hAnsi="Times New Roman" w:cs="Times New Roman"/>
          <w:sz w:val="24"/>
          <w:szCs w:val="24"/>
        </w:rPr>
        <w:t xml:space="preserve"> joven dentro de su menú diario contempla un alto </w:t>
      </w:r>
      <w:r w:rsidR="000A4EA2" w:rsidRPr="00C44877">
        <w:rPr>
          <w:rFonts w:ascii="Times New Roman" w:hAnsi="Times New Roman" w:cs="Times New Roman"/>
          <w:sz w:val="24"/>
          <w:szCs w:val="24"/>
        </w:rPr>
        <w:t>consumo de alimentos ricos en grasas saturadas, lo que los hace vulnerables a padecer obesidad</w:t>
      </w:r>
      <w:r w:rsidR="0005378D" w:rsidRPr="00C44877">
        <w:rPr>
          <w:rFonts w:ascii="Times New Roman" w:hAnsi="Times New Roman" w:cs="Times New Roman"/>
          <w:sz w:val="24"/>
          <w:szCs w:val="24"/>
        </w:rPr>
        <w:t xml:space="preserve"> ya que un 80% de ellos dijo que si y un 20% dijo que no al consumo de alimentos con frituras</w:t>
      </w:r>
      <w:r w:rsidR="000A4EA2" w:rsidRPr="00C44877">
        <w:rPr>
          <w:rFonts w:ascii="Times New Roman" w:hAnsi="Times New Roman" w:cs="Times New Roman"/>
          <w:sz w:val="24"/>
          <w:szCs w:val="24"/>
        </w:rPr>
        <w:t xml:space="preserve">. </w:t>
      </w:r>
    </w:p>
    <w:p w:rsidR="0034106E" w:rsidRPr="00C44877" w:rsidRDefault="0034106E" w:rsidP="00C44877">
      <w:pPr>
        <w:spacing w:after="0"/>
        <w:ind w:firstLine="567"/>
        <w:rPr>
          <w:rFonts w:ascii="Times New Roman" w:hAnsi="Times New Roman" w:cs="Times New Roman"/>
          <w:sz w:val="24"/>
          <w:szCs w:val="24"/>
        </w:rPr>
      </w:pPr>
    </w:p>
    <w:p w:rsidR="007B3B85" w:rsidRPr="00C44877" w:rsidRDefault="007B3B85" w:rsidP="00C44877">
      <w:pPr>
        <w:spacing w:after="0"/>
        <w:ind w:firstLine="567"/>
        <w:rPr>
          <w:rFonts w:ascii="Times New Roman" w:hAnsi="Times New Roman" w:cs="Times New Roman"/>
          <w:b/>
          <w:sz w:val="24"/>
          <w:szCs w:val="24"/>
        </w:rPr>
      </w:pPr>
    </w:p>
    <w:p w:rsidR="0034106E" w:rsidRPr="00C44877" w:rsidRDefault="007B3B85" w:rsidP="00C44877">
      <w:pPr>
        <w:spacing w:after="0"/>
        <w:ind w:firstLine="567"/>
        <w:rPr>
          <w:rFonts w:ascii="Times New Roman" w:hAnsi="Times New Roman" w:cs="Times New Roman"/>
          <w:b/>
          <w:sz w:val="24"/>
          <w:szCs w:val="24"/>
        </w:rPr>
      </w:pPr>
      <w:r w:rsidRPr="00C44877">
        <w:rPr>
          <w:rFonts w:ascii="Times New Roman" w:hAnsi="Times New Roman" w:cs="Times New Roman"/>
          <w:b/>
          <w:sz w:val="24"/>
          <w:szCs w:val="24"/>
        </w:rPr>
        <w:t>ÍTEMS NRO. 9</w:t>
      </w:r>
    </w:p>
    <w:p w:rsidR="0034106E" w:rsidRPr="00C44877" w:rsidRDefault="0034106E" w:rsidP="00C44877">
      <w:pPr>
        <w:spacing w:after="0"/>
        <w:ind w:firstLine="567"/>
        <w:rPr>
          <w:rFonts w:ascii="Times New Roman" w:hAnsi="Times New Roman" w:cs="Times New Roman"/>
          <w:b/>
          <w:sz w:val="24"/>
          <w:szCs w:val="24"/>
        </w:rPr>
      </w:pPr>
      <w:r w:rsidRPr="00C44877">
        <w:rPr>
          <w:rFonts w:ascii="Times New Roman" w:hAnsi="Times New Roman" w:cs="Times New Roman"/>
          <w:b/>
          <w:sz w:val="24"/>
          <w:szCs w:val="24"/>
        </w:rPr>
        <w:t>¿Consume Ud. Con frecuencia golosinas y refrescos?</w:t>
      </w:r>
    </w:p>
    <w:p w:rsidR="00B91328" w:rsidRPr="00C44877" w:rsidRDefault="00B91328" w:rsidP="00C44877">
      <w:pPr>
        <w:spacing w:after="0"/>
        <w:ind w:firstLine="567"/>
        <w:rPr>
          <w:rFonts w:ascii="Times New Roman" w:hAnsi="Times New Roman" w:cs="Times New Roman"/>
          <w:b/>
          <w:sz w:val="24"/>
          <w:szCs w:val="24"/>
        </w:rPr>
      </w:pPr>
      <w:r w:rsidRPr="00C44877">
        <w:rPr>
          <w:rFonts w:ascii="Times New Roman" w:hAnsi="Times New Roman" w:cs="Times New Roman"/>
          <w:b/>
          <w:sz w:val="24"/>
          <w:szCs w:val="24"/>
        </w:rPr>
        <w:t>Tabla Nro.  9:</w:t>
      </w:r>
    </w:p>
    <w:tbl>
      <w:tblPr>
        <w:tblpPr w:leftFromText="141" w:rightFromText="141" w:vertAnchor="text" w:horzAnchor="margin" w:tblpY="95"/>
        <w:tblW w:w="8603" w:type="dxa"/>
        <w:tblBorders>
          <w:top w:val="single" w:sz="18" w:space="0" w:color="auto"/>
          <w:bottom w:val="single" w:sz="18" w:space="0" w:color="auto"/>
        </w:tblBorders>
        <w:tblLook w:val="00A0"/>
      </w:tblPr>
      <w:tblGrid>
        <w:gridCol w:w="2104"/>
        <w:gridCol w:w="1020"/>
        <w:gridCol w:w="1020"/>
        <w:gridCol w:w="1020"/>
        <w:gridCol w:w="1020"/>
        <w:gridCol w:w="1130"/>
        <w:gridCol w:w="1289"/>
      </w:tblGrid>
      <w:tr w:rsidR="0034106E" w:rsidRPr="00C44877" w:rsidTr="0034106E">
        <w:trPr>
          <w:trHeight w:val="420"/>
        </w:trPr>
        <w:tc>
          <w:tcPr>
            <w:tcW w:w="0" w:type="auto"/>
            <w:tcBorders>
              <w:top w:val="single" w:sz="18" w:space="0" w:color="auto"/>
              <w:left w:val="nil"/>
              <w:bottom w:val="single" w:sz="18" w:space="0" w:color="auto"/>
              <w:right w:val="nil"/>
            </w:tcBorders>
            <w:shd w:val="clear" w:color="auto" w:fill="4F81BD"/>
          </w:tcPr>
          <w:p w:rsidR="0034106E" w:rsidRPr="00C44877" w:rsidRDefault="0034106E" w:rsidP="00C44877">
            <w:pPr>
              <w:spacing w:after="0" w:line="240" w:lineRule="auto"/>
              <w:ind w:firstLine="567"/>
              <w:rPr>
                <w:rFonts w:ascii="Times New Roman" w:hAnsi="Times New Roman" w:cs="Times New Roman"/>
                <w:b/>
                <w:bCs/>
                <w:color w:val="FFFFFF"/>
                <w:sz w:val="24"/>
                <w:szCs w:val="24"/>
              </w:rPr>
            </w:pPr>
          </w:p>
        </w:tc>
        <w:tc>
          <w:tcPr>
            <w:tcW w:w="0" w:type="auto"/>
            <w:gridSpan w:val="2"/>
            <w:tcBorders>
              <w:top w:val="single" w:sz="18" w:space="0" w:color="auto"/>
              <w:left w:val="nil"/>
              <w:bottom w:val="single" w:sz="18" w:space="0" w:color="auto"/>
              <w:right w:val="nil"/>
            </w:tcBorders>
            <w:shd w:val="clear" w:color="auto" w:fill="4F81BD"/>
          </w:tcPr>
          <w:p w:rsidR="0034106E" w:rsidRPr="00C44877" w:rsidRDefault="0034106E" w:rsidP="00C44877">
            <w:pPr>
              <w:spacing w:after="0" w:line="240" w:lineRule="auto"/>
              <w:ind w:firstLine="567"/>
              <w:jc w:val="center"/>
              <w:rPr>
                <w:rFonts w:ascii="Times New Roman" w:hAnsi="Times New Roman" w:cs="Times New Roman"/>
                <w:b/>
                <w:bCs/>
                <w:color w:val="FFFFFF"/>
                <w:sz w:val="24"/>
                <w:szCs w:val="24"/>
              </w:rPr>
            </w:pPr>
            <w:r w:rsidRPr="00C44877">
              <w:rPr>
                <w:rFonts w:ascii="Times New Roman" w:hAnsi="Times New Roman" w:cs="Times New Roman"/>
                <w:bCs/>
                <w:color w:val="FFFFFF"/>
                <w:sz w:val="24"/>
                <w:szCs w:val="24"/>
              </w:rPr>
              <w:t>SÍ</w:t>
            </w:r>
          </w:p>
        </w:tc>
        <w:tc>
          <w:tcPr>
            <w:tcW w:w="0" w:type="auto"/>
            <w:gridSpan w:val="2"/>
            <w:tcBorders>
              <w:top w:val="single" w:sz="18" w:space="0" w:color="auto"/>
              <w:left w:val="nil"/>
              <w:bottom w:val="single" w:sz="18" w:space="0" w:color="auto"/>
              <w:right w:val="nil"/>
            </w:tcBorders>
            <w:shd w:val="clear" w:color="auto" w:fill="4F81BD"/>
          </w:tcPr>
          <w:p w:rsidR="0034106E" w:rsidRPr="00C44877" w:rsidRDefault="0034106E" w:rsidP="00C44877">
            <w:pPr>
              <w:spacing w:after="0" w:line="240" w:lineRule="auto"/>
              <w:ind w:firstLine="567"/>
              <w:jc w:val="center"/>
              <w:rPr>
                <w:rFonts w:ascii="Times New Roman" w:hAnsi="Times New Roman" w:cs="Times New Roman"/>
                <w:b/>
                <w:bCs/>
                <w:color w:val="FFFFFF"/>
                <w:sz w:val="24"/>
                <w:szCs w:val="24"/>
              </w:rPr>
            </w:pPr>
            <w:r w:rsidRPr="00C44877">
              <w:rPr>
                <w:rFonts w:ascii="Times New Roman" w:hAnsi="Times New Roman" w:cs="Times New Roman"/>
                <w:bCs/>
                <w:color w:val="FFFFFF"/>
                <w:sz w:val="24"/>
                <w:szCs w:val="24"/>
              </w:rPr>
              <w:t>NO</w:t>
            </w:r>
          </w:p>
        </w:tc>
        <w:tc>
          <w:tcPr>
            <w:tcW w:w="0" w:type="auto"/>
            <w:gridSpan w:val="2"/>
            <w:tcBorders>
              <w:top w:val="single" w:sz="18" w:space="0" w:color="auto"/>
              <w:left w:val="nil"/>
              <w:bottom w:val="single" w:sz="18" w:space="0" w:color="auto"/>
              <w:right w:val="nil"/>
            </w:tcBorders>
            <w:shd w:val="clear" w:color="auto" w:fill="4F81BD"/>
          </w:tcPr>
          <w:p w:rsidR="0034106E" w:rsidRPr="00C44877" w:rsidRDefault="0034106E" w:rsidP="00C44877">
            <w:pPr>
              <w:spacing w:after="0" w:line="240" w:lineRule="auto"/>
              <w:ind w:firstLine="567"/>
              <w:jc w:val="center"/>
              <w:rPr>
                <w:rFonts w:ascii="Times New Roman" w:hAnsi="Times New Roman" w:cs="Times New Roman"/>
                <w:b/>
                <w:bCs/>
                <w:color w:val="FFFFFF"/>
                <w:sz w:val="24"/>
                <w:szCs w:val="24"/>
              </w:rPr>
            </w:pPr>
            <w:r w:rsidRPr="00C44877">
              <w:rPr>
                <w:rFonts w:ascii="Times New Roman" w:hAnsi="Times New Roman" w:cs="Times New Roman"/>
                <w:bCs/>
                <w:color w:val="FFFFFF"/>
                <w:sz w:val="24"/>
                <w:szCs w:val="24"/>
              </w:rPr>
              <w:t>TOTAL</w:t>
            </w:r>
          </w:p>
        </w:tc>
      </w:tr>
      <w:tr w:rsidR="0034106E" w:rsidRPr="00C44877" w:rsidTr="0034106E">
        <w:trPr>
          <w:trHeight w:val="385"/>
        </w:trPr>
        <w:tc>
          <w:tcPr>
            <w:tcW w:w="0" w:type="auto"/>
            <w:tcBorders>
              <w:left w:val="nil"/>
              <w:bottom w:val="nil"/>
              <w:right w:val="nil"/>
            </w:tcBorders>
            <w:shd w:val="clear" w:color="auto" w:fill="4F81BD"/>
          </w:tcPr>
          <w:p w:rsidR="0034106E" w:rsidRPr="00C44877" w:rsidRDefault="0034106E" w:rsidP="00C44877">
            <w:pPr>
              <w:spacing w:after="0" w:line="240" w:lineRule="auto"/>
              <w:ind w:firstLine="567"/>
              <w:jc w:val="center"/>
              <w:rPr>
                <w:rFonts w:ascii="Times New Roman" w:hAnsi="Times New Roman" w:cs="Times New Roman"/>
                <w:b/>
                <w:bCs/>
                <w:color w:val="FFFFFF"/>
                <w:sz w:val="24"/>
                <w:szCs w:val="24"/>
              </w:rPr>
            </w:pPr>
            <w:r w:rsidRPr="00C44877">
              <w:rPr>
                <w:rFonts w:ascii="Times New Roman" w:hAnsi="Times New Roman" w:cs="Times New Roman"/>
                <w:bCs/>
                <w:color w:val="FFFFFF"/>
                <w:sz w:val="24"/>
                <w:szCs w:val="24"/>
              </w:rPr>
              <w:t>ÍTEMS</w:t>
            </w:r>
          </w:p>
        </w:tc>
        <w:tc>
          <w:tcPr>
            <w:tcW w:w="1020" w:type="dxa"/>
            <w:shd w:val="clear" w:color="auto" w:fill="D8D8D8"/>
          </w:tcPr>
          <w:p w:rsidR="0034106E" w:rsidRPr="00C44877" w:rsidRDefault="0034106E"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F</w:t>
            </w:r>
          </w:p>
        </w:tc>
        <w:tc>
          <w:tcPr>
            <w:tcW w:w="1020" w:type="dxa"/>
            <w:shd w:val="clear" w:color="auto" w:fill="D8D8D8"/>
          </w:tcPr>
          <w:p w:rsidR="0034106E" w:rsidRPr="00C44877" w:rsidRDefault="0034106E"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w:t>
            </w:r>
          </w:p>
        </w:tc>
        <w:tc>
          <w:tcPr>
            <w:tcW w:w="1020" w:type="dxa"/>
            <w:shd w:val="clear" w:color="auto" w:fill="D8D8D8"/>
          </w:tcPr>
          <w:p w:rsidR="0034106E" w:rsidRPr="00C44877" w:rsidRDefault="0034106E"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F</w:t>
            </w:r>
          </w:p>
        </w:tc>
        <w:tc>
          <w:tcPr>
            <w:tcW w:w="1020" w:type="dxa"/>
            <w:shd w:val="clear" w:color="auto" w:fill="D8D8D8"/>
          </w:tcPr>
          <w:p w:rsidR="0034106E" w:rsidRPr="00C44877" w:rsidRDefault="0034106E"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w:t>
            </w:r>
          </w:p>
        </w:tc>
        <w:tc>
          <w:tcPr>
            <w:tcW w:w="1130" w:type="dxa"/>
            <w:shd w:val="clear" w:color="auto" w:fill="D8D8D8"/>
          </w:tcPr>
          <w:p w:rsidR="0034106E" w:rsidRPr="00C44877" w:rsidRDefault="0034106E"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F</w:t>
            </w:r>
          </w:p>
        </w:tc>
        <w:tc>
          <w:tcPr>
            <w:tcW w:w="1289" w:type="dxa"/>
            <w:shd w:val="clear" w:color="auto" w:fill="D8D8D8"/>
          </w:tcPr>
          <w:p w:rsidR="0034106E" w:rsidRPr="00C44877" w:rsidRDefault="0034106E"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w:t>
            </w:r>
          </w:p>
        </w:tc>
      </w:tr>
      <w:tr w:rsidR="0034106E" w:rsidRPr="00C44877" w:rsidTr="0034106E">
        <w:trPr>
          <w:trHeight w:val="372"/>
        </w:trPr>
        <w:tc>
          <w:tcPr>
            <w:tcW w:w="0" w:type="auto"/>
            <w:tcBorders>
              <w:left w:val="nil"/>
              <w:bottom w:val="single" w:sz="18" w:space="0" w:color="auto"/>
              <w:right w:val="nil"/>
            </w:tcBorders>
            <w:shd w:val="clear" w:color="auto" w:fill="4F81BD"/>
          </w:tcPr>
          <w:p w:rsidR="0034106E" w:rsidRPr="00C44877" w:rsidRDefault="0034106E" w:rsidP="00C44877">
            <w:pPr>
              <w:spacing w:after="0" w:line="240" w:lineRule="auto"/>
              <w:ind w:firstLine="567"/>
              <w:jc w:val="center"/>
              <w:rPr>
                <w:rFonts w:ascii="Times New Roman" w:hAnsi="Times New Roman" w:cs="Times New Roman"/>
                <w:bCs/>
                <w:color w:val="FFFFFF"/>
                <w:sz w:val="24"/>
                <w:szCs w:val="24"/>
              </w:rPr>
            </w:pPr>
            <w:r w:rsidRPr="00C44877">
              <w:rPr>
                <w:rFonts w:ascii="Times New Roman" w:hAnsi="Times New Roman" w:cs="Times New Roman"/>
                <w:bCs/>
                <w:color w:val="FFFFFF"/>
                <w:sz w:val="24"/>
                <w:szCs w:val="24"/>
              </w:rPr>
              <w:t>9</w:t>
            </w:r>
          </w:p>
          <w:p w:rsidR="0034106E" w:rsidRPr="00C44877" w:rsidRDefault="0034106E" w:rsidP="00C44877">
            <w:pPr>
              <w:spacing w:after="0" w:line="240" w:lineRule="auto"/>
              <w:ind w:firstLine="567"/>
              <w:jc w:val="center"/>
              <w:rPr>
                <w:rFonts w:ascii="Times New Roman" w:hAnsi="Times New Roman" w:cs="Times New Roman"/>
                <w:bCs/>
                <w:color w:val="FFFFFF"/>
                <w:sz w:val="24"/>
                <w:szCs w:val="24"/>
              </w:rPr>
            </w:pPr>
          </w:p>
        </w:tc>
        <w:tc>
          <w:tcPr>
            <w:tcW w:w="1020" w:type="dxa"/>
            <w:tcBorders>
              <w:bottom w:val="single" w:sz="18" w:space="0" w:color="auto"/>
            </w:tcBorders>
          </w:tcPr>
          <w:p w:rsidR="0034106E" w:rsidRPr="00C44877" w:rsidRDefault="0034106E"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21</w:t>
            </w:r>
          </w:p>
          <w:p w:rsidR="0034106E" w:rsidRPr="00C44877" w:rsidRDefault="0034106E" w:rsidP="00C44877">
            <w:pPr>
              <w:spacing w:after="0" w:line="240" w:lineRule="auto"/>
              <w:ind w:firstLine="567"/>
              <w:jc w:val="center"/>
              <w:rPr>
                <w:rFonts w:ascii="Times New Roman" w:hAnsi="Times New Roman" w:cs="Times New Roman"/>
                <w:b/>
                <w:sz w:val="24"/>
                <w:szCs w:val="24"/>
              </w:rPr>
            </w:pPr>
          </w:p>
        </w:tc>
        <w:tc>
          <w:tcPr>
            <w:tcW w:w="1020" w:type="dxa"/>
            <w:tcBorders>
              <w:bottom w:val="single" w:sz="18" w:space="0" w:color="auto"/>
            </w:tcBorders>
          </w:tcPr>
          <w:p w:rsidR="0034106E" w:rsidRPr="00C44877" w:rsidRDefault="0034106E"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70</w:t>
            </w:r>
          </w:p>
        </w:tc>
        <w:tc>
          <w:tcPr>
            <w:tcW w:w="1020" w:type="dxa"/>
            <w:tcBorders>
              <w:bottom w:val="single" w:sz="18" w:space="0" w:color="auto"/>
            </w:tcBorders>
          </w:tcPr>
          <w:p w:rsidR="0034106E" w:rsidRPr="00C44877" w:rsidRDefault="0034106E"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9</w:t>
            </w:r>
          </w:p>
          <w:p w:rsidR="0034106E" w:rsidRPr="00C44877" w:rsidRDefault="0034106E" w:rsidP="00C44877">
            <w:pPr>
              <w:spacing w:after="0" w:line="240" w:lineRule="auto"/>
              <w:ind w:firstLine="567"/>
              <w:jc w:val="center"/>
              <w:rPr>
                <w:rFonts w:ascii="Times New Roman" w:hAnsi="Times New Roman" w:cs="Times New Roman"/>
                <w:b/>
                <w:sz w:val="24"/>
                <w:szCs w:val="24"/>
              </w:rPr>
            </w:pPr>
          </w:p>
        </w:tc>
        <w:tc>
          <w:tcPr>
            <w:tcW w:w="1020" w:type="dxa"/>
            <w:tcBorders>
              <w:bottom w:val="single" w:sz="18" w:space="0" w:color="auto"/>
            </w:tcBorders>
          </w:tcPr>
          <w:p w:rsidR="0034106E" w:rsidRPr="00C44877" w:rsidRDefault="0034106E"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30</w:t>
            </w:r>
          </w:p>
          <w:p w:rsidR="0034106E" w:rsidRPr="00C44877" w:rsidRDefault="0034106E" w:rsidP="00C44877">
            <w:pPr>
              <w:spacing w:after="0" w:line="240" w:lineRule="auto"/>
              <w:ind w:firstLine="567"/>
              <w:jc w:val="center"/>
              <w:rPr>
                <w:rFonts w:ascii="Times New Roman" w:hAnsi="Times New Roman" w:cs="Times New Roman"/>
                <w:b/>
                <w:sz w:val="24"/>
                <w:szCs w:val="24"/>
              </w:rPr>
            </w:pPr>
          </w:p>
        </w:tc>
        <w:tc>
          <w:tcPr>
            <w:tcW w:w="1130" w:type="dxa"/>
            <w:tcBorders>
              <w:bottom w:val="single" w:sz="18" w:space="0" w:color="auto"/>
            </w:tcBorders>
          </w:tcPr>
          <w:p w:rsidR="0034106E" w:rsidRPr="00C44877" w:rsidRDefault="0034106E"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30</w:t>
            </w:r>
          </w:p>
          <w:p w:rsidR="0034106E" w:rsidRPr="00C44877" w:rsidRDefault="0034106E" w:rsidP="00C44877">
            <w:pPr>
              <w:spacing w:after="0" w:line="240" w:lineRule="auto"/>
              <w:ind w:firstLine="567"/>
              <w:jc w:val="center"/>
              <w:rPr>
                <w:rFonts w:ascii="Times New Roman" w:hAnsi="Times New Roman" w:cs="Times New Roman"/>
                <w:b/>
                <w:sz w:val="24"/>
                <w:szCs w:val="24"/>
              </w:rPr>
            </w:pPr>
          </w:p>
        </w:tc>
        <w:tc>
          <w:tcPr>
            <w:tcW w:w="1289" w:type="dxa"/>
            <w:tcBorders>
              <w:bottom w:val="single" w:sz="18" w:space="0" w:color="auto"/>
            </w:tcBorders>
          </w:tcPr>
          <w:p w:rsidR="0034106E" w:rsidRPr="00C44877" w:rsidRDefault="0034106E"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100</w:t>
            </w:r>
          </w:p>
        </w:tc>
      </w:tr>
    </w:tbl>
    <w:p w:rsidR="00B91328" w:rsidRPr="00C44877" w:rsidRDefault="00B91328" w:rsidP="00C44877">
      <w:pPr>
        <w:spacing w:after="0"/>
        <w:ind w:firstLine="567"/>
        <w:jc w:val="right"/>
        <w:rPr>
          <w:rFonts w:ascii="Times New Roman" w:hAnsi="Times New Roman" w:cs="Times New Roman"/>
          <w:b/>
          <w:sz w:val="24"/>
          <w:szCs w:val="24"/>
        </w:rPr>
      </w:pPr>
      <w:r w:rsidRPr="00C44877">
        <w:rPr>
          <w:rFonts w:ascii="Times New Roman" w:hAnsi="Times New Roman" w:cs="Times New Roman"/>
          <w:b/>
          <w:sz w:val="24"/>
          <w:szCs w:val="24"/>
        </w:rPr>
        <w:t>Fuente: Lameda 2015</w:t>
      </w:r>
    </w:p>
    <w:p w:rsidR="0034106E" w:rsidRPr="00C44877" w:rsidRDefault="0034106E" w:rsidP="00C44877">
      <w:pPr>
        <w:spacing w:after="0"/>
        <w:ind w:firstLine="567"/>
        <w:jc w:val="right"/>
        <w:rPr>
          <w:rFonts w:ascii="Times New Roman" w:hAnsi="Times New Roman" w:cs="Times New Roman"/>
          <w:b/>
          <w:sz w:val="24"/>
          <w:szCs w:val="24"/>
        </w:rPr>
      </w:pPr>
    </w:p>
    <w:p w:rsidR="0034106E" w:rsidRPr="00C44877" w:rsidRDefault="0034106E" w:rsidP="00C44877">
      <w:pPr>
        <w:spacing w:after="0"/>
        <w:ind w:firstLine="567"/>
        <w:rPr>
          <w:rFonts w:ascii="Times New Roman" w:hAnsi="Times New Roman" w:cs="Times New Roman"/>
          <w:sz w:val="24"/>
          <w:szCs w:val="24"/>
        </w:rPr>
      </w:pPr>
      <w:r w:rsidRPr="00C44877">
        <w:rPr>
          <w:rFonts w:ascii="Times New Roman" w:hAnsi="Times New Roman" w:cs="Times New Roman"/>
          <w:noProof/>
          <w:sz w:val="24"/>
          <w:szCs w:val="24"/>
        </w:rPr>
        <w:drawing>
          <wp:inline distT="0" distB="0" distL="0" distR="0">
            <wp:extent cx="4077937" cy="2280062"/>
            <wp:effectExtent l="19050" t="0" r="17813" b="5938"/>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F3115" w:rsidRPr="00C44877" w:rsidRDefault="005F3115" w:rsidP="00C44877">
      <w:pPr>
        <w:spacing w:after="0"/>
        <w:ind w:firstLine="567"/>
        <w:rPr>
          <w:rFonts w:ascii="Times New Roman" w:eastAsia="Times New Roman" w:hAnsi="Times New Roman" w:cs="Times New Roman"/>
          <w:b/>
          <w:sz w:val="24"/>
          <w:szCs w:val="24"/>
        </w:rPr>
      </w:pPr>
      <w:r w:rsidRPr="00C44877">
        <w:rPr>
          <w:rFonts w:ascii="Times New Roman" w:eastAsia="Times New Roman" w:hAnsi="Times New Roman" w:cs="Times New Roman"/>
          <w:b/>
          <w:sz w:val="24"/>
          <w:szCs w:val="24"/>
        </w:rPr>
        <w:lastRenderedPageBreak/>
        <w:t>INTERPRETACIÓN:</w:t>
      </w:r>
    </w:p>
    <w:p w:rsidR="0034106E" w:rsidRPr="00C44877" w:rsidRDefault="001755F2" w:rsidP="00C44877">
      <w:pPr>
        <w:spacing w:after="0" w:line="360" w:lineRule="auto"/>
        <w:ind w:firstLine="567"/>
        <w:jc w:val="both"/>
        <w:rPr>
          <w:rFonts w:ascii="Times New Roman" w:hAnsi="Times New Roman" w:cs="Times New Roman"/>
          <w:sz w:val="24"/>
          <w:szCs w:val="24"/>
        </w:rPr>
      </w:pPr>
      <w:r w:rsidRPr="00C44877">
        <w:rPr>
          <w:rFonts w:ascii="Times New Roman" w:hAnsi="Times New Roman" w:cs="Times New Roman"/>
          <w:sz w:val="24"/>
          <w:szCs w:val="24"/>
        </w:rPr>
        <w:t xml:space="preserve">De igual manera estos datos: el 70% dijo que si y 30% dijo que no; </w:t>
      </w:r>
      <w:r w:rsidR="005F3115" w:rsidRPr="00C44877">
        <w:rPr>
          <w:rFonts w:ascii="Times New Roman" w:hAnsi="Times New Roman" w:cs="Times New Roman"/>
          <w:sz w:val="24"/>
          <w:szCs w:val="24"/>
        </w:rPr>
        <w:t xml:space="preserve">reflejan que nuestros estudiantes de hoy en día prefieren el consumo  de golosinas y refrescos generando la ingesta de grandes cantidades de azucares fuente primaria de la obesidad y el deterioro de la salud. </w:t>
      </w:r>
    </w:p>
    <w:p w:rsidR="007B3B85" w:rsidRPr="00C44877" w:rsidRDefault="007B3B85" w:rsidP="00C44877">
      <w:pPr>
        <w:spacing w:after="0"/>
        <w:ind w:firstLine="567"/>
        <w:rPr>
          <w:rFonts w:ascii="Times New Roman" w:hAnsi="Times New Roman" w:cs="Times New Roman"/>
          <w:b/>
          <w:sz w:val="24"/>
          <w:szCs w:val="24"/>
        </w:rPr>
      </w:pPr>
    </w:p>
    <w:p w:rsidR="007B3B85" w:rsidRPr="00C44877" w:rsidRDefault="007B3B85" w:rsidP="00C44877">
      <w:pPr>
        <w:spacing w:after="0"/>
        <w:ind w:firstLine="567"/>
        <w:rPr>
          <w:rFonts w:ascii="Times New Roman" w:hAnsi="Times New Roman" w:cs="Times New Roman"/>
          <w:b/>
          <w:sz w:val="24"/>
          <w:szCs w:val="24"/>
        </w:rPr>
      </w:pPr>
    </w:p>
    <w:p w:rsidR="0034106E" w:rsidRPr="00C44877" w:rsidRDefault="007B3B85" w:rsidP="00C44877">
      <w:pPr>
        <w:spacing w:after="0"/>
        <w:ind w:firstLine="567"/>
        <w:rPr>
          <w:rFonts w:ascii="Times New Roman" w:hAnsi="Times New Roman" w:cs="Times New Roman"/>
          <w:b/>
          <w:sz w:val="24"/>
          <w:szCs w:val="24"/>
        </w:rPr>
      </w:pPr>
      <w:r w:rsidRPr="00C44877">
        <w:rPr>
          <w:rFonts w:ascii="Times New Roman" w:hAnsi="Times New Roman" w:cs="Times New Roman"/>
          <w:b/>
          <w:sz w:val="24"/>
          <w:szCs w:val="24"/>
        </w:rPr>
        <w:t xml:space="preserve">ÍTEMS NRO. 10 </w:t>
      </w:r>
    </w:p>
    <w:p w:rsidR="0034106E" w:rsidRPr="00C44877" w:rsidRDefault="0034106E" w:rsidP="00C44877">
      <w:pPr>
        <w:spacing w:after="0"/>
        <w:ind w:firstLine="567"/>
        <w:rPr>
          <w:rFonts w:ascii="Times New Roman" w:hAnsi="Times New Roman" w:cs="Times New Roman"/>
          <w:b/>
          <w:sz w:val="24"/>
          <w:szCs w:val="24"/>
        </w:rPr>
      </w:pPr>
      <w:r w:rsidRPr="00C44877">
        <w:rPr>
          <w:rFonts w:ascii="Times New Roman" w:hAnsi="Times New Roman" w:cs="Times New Roman"/>
          <w:b/>
          <w:sz w:val="24"/>
          <w:szCs w:val="24"/>
        </w:rPr>
        <w:t>¿Posee Ud. Un horario estipulado para ingerir sus alimentos?</w:t>
      </w:r>
    </w:p>
    <w:p w:rsidR="00B91328" w:rsidRPr="00C44877" w:rsidRDefault="00B91328" w:rsidP="00500BF3">
      <w:pPr>
        <w:spacing w:after="0"/>
        <w:rPr>
          <w:rFonts w:ascii="Times New Roman" w:hAnsi="Times New Roman" w:cs="Times New Roman"/>
          <w:b/>
          <w:sz w:val="24"/>
          <w:szCs w:val="24"/>
        </w:rPr>
      </w:pPr>
    </w:p>
    <w:tbl>
      <w:tblPr>
        <w:tblpPr w:leftFromText="141" w:rightFromText="141" w:vertAnchor="text" w:horzAnchor="margin" w:tblpY="95"/>
        <w:tblW w:w="8603" w:type="dxa"/>
        <w:tblBorders>
          <w:top w:val="single" w:sz="18" w:space="0" w:color="auto"/>
          <w:bottom w:val="single" w:sz="18" w:space="0" w:color="auto"/>
        </w:tblBorders>
        <w:tblLook w:val="00A0"/>
      </w:tblPr>
      <w:tblGrid>
        <w:gridCol w:w="2104"/>
        <w:gridCol w:w="1020"/>
        <w:gridCol w:w="1020"/>
        <w:gridCol w:w="1020"/>
        <w:gridCol w:w="1020"/>
        <w:gridCol w:w="1130"/>
        <w:gridCol w:w="1289"/>
      </w:tblGrid>
      <w:tr w:rsidR="0034106E" w:rsidRPr="00C44877" w:rsidTr="0034106E">
        <w:trPr>
          <w:trHeight w:val="420"/>
        </w:trPr>
        <w:tc>
          <w:tcPr>
            <w:tcW w:w="0" w:type="auto"/>
            <w:tcBorders>
              <w:top w:val="single" w:sz="18" w:space="0" w:color="auto"/>
              <w:left w:val="nil"/>
              <w:bottom w:val="single" w:sz="18" w:space="0" w:color="auto"/>
              <w:right w:val="nil"/>
            </w:tcBorders>
            <w:shd w:val="clear" w:color="auto" w:fill="4F81BD"/>
          </w:tcPr>
          <w:p w:rsidR="0034106E" w:rsidRPr="00C44877" w:rsidRDefault="0034106E" w:rsidP="00C44877">
            <w:pPr>
              <w:spacing w:after="0" w:line="240" w:lineRule="auto"/>
              <w:ind w:firstLine="567"/>
              <w:rPr>
                <w:rFonts w:ascii="Times New Roman" w:hAnsi="Times New Roman" w:cs="Times New Roman"/>
                <w:b/>
                <w:bCs/>
                <w:color w:val="FFFFFF"/>
                <w:sz w:val="24"/>
                <w:szCs w:val="24"/>
              </w:rPr>
            </w:pPr>
          </w:p>
        </w:tc>
        <w:tc>
          <w:tcPr>
            <w:tcW w:w="0" w:type="auto"/>
            <w:gridSpan w:val="2"/>
            <w:tcBorders>
              <w:top w:val="single" w:sz="18" w:space="0" w:color="auto"/>
              <w:left w:val="nil"/>
              <w:bottom w:val="single" w:sz="18" w:space="0" w:color="auto"/>
              <w:right w:val="nil"/>
            </w:tcBorders>
            <w:shd w:val="clear" w:color="auto" w:fill="4F81BD"/>
          </w:tcPr>
          <w:p w:rsidR="0034106E" w:rsidRPr="00C44877" w:rsidRDefault="0034106E" w:rsidP="00C44877">
            <w:pPr>
              <w:spacing w:after="0" w:line="240" w:lineRule="auto"/>
              <w:ind w:firstLine="567"/>
              <w:jc w:val="center"/>
              <w:rPr>
                <w:rFonts w:ascii="Times New Roman" w:hAnsi="Times New Roman" w:cs="Times New Roman"/>
                <w:b/>
                <w:bCs/>
                <w:color w:val="FFFFFF"/>
                <w:sz w:val="24"/>
                <w:szCs w:val="24"/>
              </w:rPr>
            </w:pPr>
            <w:r w:rsidRPr="00C44877">
              <w:rPr>
                <w:rFonts w:ascii="Times New Roman" w:hAnsi="Times New Roman" w:cs="Times New Roman"/>
                <w:bCs/>
                <w:color w:val="FFFFFF"/>
                <w:sz w:val="24"/>
                <w:szCs w:val="24"/>
              </w:rPr>
              <w:t>SÍ</w:t>
            </w:r>
          </w:p>
        </w:tc>
        <w:tc>
          <w:tcPr>
            <w:tcW w:w="0" w:type="auto"/>
            <w:gridSpan w:val="2"/>
            <w:tcBorders>
              <w:top w:val="single" w:sz="18" w:space="0" w:color="auto"/>
              <w:left w:val="nil"/>
              <w:bottom w:val="single" w:sz="18" w:space="0" w:color="auto"/>
              <w:right w:val="nil"/>
            </w:tcBorders>
            <w:shd w:val="clear" w:color="auto" w:fill="4F81BD"/>
          </w:tcPr>
          <w:p w:rsidR="0034106E" w:rsidRPr="00C44877" w:rsidRDefault="0034106E" w:rsidP="00C44877">
            <w:pPr>
              <w:spacing w:after="0" w:line="240" w:lineRule="auto"/>
              <w:ind w:firstLine="567"/>
              <w:jc w:val="center"/>
              <w:rPr>
                <w:rFonts w:ascii="Times New Roman" w:hAnsi="Times New Roman" w:cs="Times New Roman"/>
                <w:b/>
                <w:bCs/>
                <w:color w:val="FFFFFF"/>
                <w:sz w:val="24"/>
                <w:szCs w:val="24"/>
              </w:rPr>
            </w:pPr>
            <w:r w:rsidRPr="00C44877">
              <w:rPr>
                <w:rFonts w:ascii="Times New Roman" w:hAnsi="Times New Roman" w:cs="Times New Roman"/>
                <w:bCs/>
                <w:color w:val="FFFFFF"/>
                <w:sz w:val="24"/>
                <w:szCs w:val="24"/>
              </w:rPr>
              <w:t>NO</w:t>
            </w:r>
          </w:p>
        </w:tc>
        <w:tc>
          <w:tcPr>
            <w:tcW w:w="0" w:type="auto"/>
            <w:gridSpan w:val="2"/>
            <w:tcBorders>
              <w:top w:val="single" w:sz="18" w:space="0" w:color="auto"/>
              <w:left w:val="nil"/>
              <w:bottom w:val="single" w:sz="18" w:space="0" w:color="auto"/>
              <w:right w:val="nil"/>
            </w:tcBorders>
            <w:shd w:val="clear" w:color="auto" w:fill="4F81BD"/>
          </w:tcPr>
          <w:p w:rsidR="0034106E" w:rsidRPr="00C44877" w:rsidRDefault="0034106E" w:rsidP="00C44877">
            <w:pPr>
              <w:spacing w:after="0" w:line="240" w:lineRule="auto"/>
              <w:ind w:firstLine="567"/>
              <w:jc w:val="center"/>
              <w:rPr>
                <w:rFonts w:ascii="Times New Roman" w:hAnsi="Times New Roman" w:cs="Times New Roman"/>
                <w:b/>
                <w:bCs/>
                <w:color w:val="FFFFFF"/>
                <w:sz w:val="24"/>
                <w:szCs w:val="24"/>
              </w:rPr>
            </w:pPr>
            <w:r w:rsidRPr="00C44877">
              <w:rPr>
                <w:rFonts w:ascii="Times New Roman" w:hAnsi="Times New Roman" w:cs="Times New Roman"/>
                <w:bCs/>
                <w:color w:val="FFFFFF"/>
                <w:sz w:val="24"/>
                <w:szCs w:val="24"/>
              </w:rPr>
              <w:t>TOTAL</w:t>
            </w:r>
          </w:p>
        </w:tc>
      </w:tr>
      <w:tr w:rsidR="0034106E" w:rsidRPr="00C44877" w:rsidTr="0034106E">
        <w:trPr>
          <w:trHeight w:val="385"/>
        </w:trPr>
        <w:tc>
          <w:tcPr>
            <w:tcW w:w="0" w:type="auto"/>
            <w:tcBorders>
              <w:left w:val="nil"/>
              <w:bottom w:val="nil"/>
              <w:right w:val="nil"/>
            </w:tcBorders>
            <w:shd w:val="clear" w:color="auto" w:fill="4F81BD"/>
          </w:tcPr>
          <w:p w:rsidR="0034106E" w:rsidRPr="00C44877" w:rsidRDefault="0034106E" w:rsidP="00C44877">
            <w:pPr>
              <w:spacing w:after="0" w:line="240" w:lineRule="auto"/>
              <w:ind w:firstLine="567"/>
              <w:jc w:val="center"/>
              <w:rPr>
                <w:rFonts w:ascii="Times New Roman" w:hAnsi="Times New Roman" w:cs="Times New Roman"/>
                <w:b/>
                <w:bCs/>
                <w:color w:val="FFFFFF"/>
                <w:sz w:val="24"/>
                <w:szCs w:val="24"/>
              </w:rPr>
            </w:pPr>
            <w:r w:rsidRPr="00C44877">
              <w:rPr>
                <w:rFonts w:ascii="Times New Roman" w:hAnsi="Times New Roman" w:cs="Times New Roman"/>
                <w:bCs/>
                <w:color w:val="FFFFFF"/>
                <w:sz w:val="24"/>
                <w:szCs w:val="24"/>
              </w:rPr>
              <w:t>ÍTEMS</w:t>
            </w:r>
          </w:p>
        </w:tc>
        <w:tc>
          <w:tcPr>
            <w:tcW w:w="1020" w:type="dxa"/>
            <w:shd w:val="clear" w:color="auto" w:fill="D8D8D8"/>
          </w:tcPr>
          <w:p w:rsidR="0034106E" w:rsidRPr="00C44877" w:rsidRDefault="0034106E"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F</w:t>
            </w:r>
          </w:p>
        </w:tc>
        <w:tc>
          <w:tcPr>
            <w:tcW w:w="1020" w:type="dxa"/>
            <w:shd w:val="clear" w:color="auto" w:fill="D8D8D8"/>
          </w:tcPr>
          <w:p w:rsidR="0034106E" w:rsidRPr="00C44877" w:rsidRDefault="0034106E"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w:t>
            </w:r>
          </w:p>
        </w:tc>
        <w:tc>
          <w:tcPr>
            <w:tcW w:w="1020" w:type="dxa"/>
            <w:shd w:val="clear" w:color="auto" w:fill="D8D8D8"/>
          </w:tcPr>
          <w:p w:rsidR="0034106E" w:rsidRPr="00C44877" w:rsidRDefault="0034106E"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F</w:t>
            </w:r>
          </w:p>
        </w:tc>
        <w:tc>
          <w:tcPr>
            <w:tcW w:w="1020" w:type="dxa"/>
            <w:shd w:val="clear" w:color="auto" w:fill="D8D8D8"/>
          </w:tcPr>
          <w:p w:rsidR="0034106E" w:rsidRPr="00C44877" w:rsidRDefault="0034106E"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w:t>
            </w:r>
          </w:p>
        </w:tc>
        <w:tc>
          <w:tcPr>
            <w:tcW w:w="1130" w:type="dxa"/>
            <w:shd w:val="clear" w:color="auto" w:fill="D8D8D8"/>
          </w:tcPr>
          <w:p w:rsidR="0034106E" w:rsidRPr="00C44877" w:rsidRDefault="0034106E"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F</w:t>
            </w:r>
          </w:p>
        </w:tc>
        <w:tc>
          <w:tcPr>
            <w:tcW w:w="1289" w:type="dxa"/>
            <w:shd w:val="clear" w:color="auto" w:fill="D8D8D8"/>
          </w:tcPr>
          <w:p w:rsidR="0034106E" w:rsidRPr="00C44877" w:rsidRDefault="0034106E"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w:t>
            </w:r>
          </w:p>
        </w:tc>
      </w:tr>
      <w:tr w:rsidR="0034106E" w:rsidRPr="00C44877" w:rsidTr="0034106E">
        <w:trPr>
          <w:trHeight w:val="372"/>
        </w:trPr>
        <w:tc>
          <w:tcPr>
            <w:tcW w:w="0" w:type="auto"/>
            <w:tcBorders>
              <w:left w:val="nil"/>
              <w:bottom w:val="single" w:sz="18" w:space="0" w:color="auto"/>
              <w:right w:val="nil"/>
            </w:tcBorders>
            <w:shd w:val="clear" w:color="auto" w:fill="4F81BD"/>
          </w:tcPr>
          <w:p w:rsidR="0034106E" w:rsidRPr="00C44877" w:rsidRDefault="0034106E" w:rsidP="00C44877">
            <w:pPr>
              <w:spacing w:after="0" w:line="240" w:lineRule="auto"/>
              <w:ind w:firstLine="567"/>
              <w:jc w:val="center"/>
              <w:rPr>
                <w:rFonts w:ascii="Times New Roman" w:hAnsi="Times New Roman" w:cs="Times New Roman"/>
                <w:bCs/>
                <w:color w:val="FFFFFF"/>
                <w:sz w:val="24"/>
                <w:szCs w:val="24"/>
              </w:rPr>
            </w:pPr>
            <w:r w:rsidRPr="00C44877">
              <w:rPr>
                <w:rFonts w:ascii="Times New Roman" w:hAnsi="Times New Roman" w:cs="Times New Roman"/>
                <w:bCs/>
                <w:color w:val="FFFFFF"/>
                <w:sz w:val="24"/>
                <w:szCs w:val="24"/>
              </w:rPr>
              <w:t>10</w:t>
            </w:r>
          </w:p>
          <w:p w:rsidR="0034106E" w:rsidRPr="00C44877" w:rsidRDefault="0034106E" w:rsidP="00C44877">
            <w:pPr>
              <w:spacing w:after="0" w:line="240" w:lineRule="auto"/>
              <w:ind w:firstLine="567"/>
              <w:jc w:val="center"/>
              <w:rPr>
                <w:rFonts w:ascii="Times New Roman" w:hAnsi="Times New Roman" w:cs="Times New Roman"/>
                <w:bCs/>
                <w:color w:val="FFFFFF"/>
                <w:sz w:val="24"/>
                <w:szCs w:val="24"/>
              </w:rPr>
            </w:pPr>
          </w:p>
        </w:tc>
        <w:tc>
          <w:tcPr>
            <w:tcW w:w="1020" w:type="dxa"/>
            <w:tcBorders>
              <w:bottom w:val="single" w:sz="18" w:space="0" w:color="auto"/>
            </w:tcBorders>
          </w:tcPr>
          <w:p w:rsidR="0034106E" w:rsidRPr="00C44877" w:rsidRDefault="0034106E"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18</w:t>
            </w:r>
          </w:p>
          <w:p w:rsidR="0034106E" w:rsidRPr="00C44877" w:rsidRDefault="0034106E" w:rsidP="00C44877">
            <w:pPr>
              <w:spacing w:after="0" w:line="240" w:lineRule="auto"/>
              <w:ind w:firstLine="567"/>
              <w:jc w:val="center"/>
              <w:rPr>
                <w:rFonts w:ascii="Times New Roman" w:hAnsi="Times New Roman" w:cs="Times New Roman"/>
                <w:b/>
                <w:sz w:val="24"/>
                <w:szCs w:val="24"/>
              </w:rPr>
            </w:pPr>
          </w:p>
        </w:tc>
        <w:tc>
          <w:tcPr>
            <w:tcW w:w="1020" w:type="dxa"/>
            <w:tcBorders>
              <w:bottom w:val="single" w:sz="18" w:space="0" w:color="auto"/>
            </w:tcBorders>
          </w:tcPr>
          <w:p w:rsidR="0034106E" w:rsidRPr="00C44877" w:rsidRDefault="0034106E"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60</w:t>
            </w:r>
          </w:p>
        </w:tc>
        <w:tc>
          <w:tcPr>
            <w:tcW w:w="1020" w:type="dxa"/>
            <w:tcBorders>
              <w:bottom w:val="single" w:sz="18" w:space="0" w:color="auto"/>
            </w:tcBorders>
          </w:tcPr>
          <w:p w:rsidR="0034106E" w:rsidRPr="00C44877" w:rsidRDefault="0034106E"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12</w:t>
            </w:r>
          </w:p>
          <w:p w:rsidR="0034106E" w:rsidRPr="00C44877" w:rsidRDefault="0034106E" w:rsidP="00C44877">
            <w:pPr>
              <w:spacing w:after="0" w:line="240" w:lineRule="auto"/>
              <w:ind w:firstLine="567"/>
              <w:jc w:val="center"/>
              <w:rPr>
                <w:rFonts w:ascii="Times New Roman" w:hAnsi="Times New Roman" w:cs="Times New Roman"/>
                <w:b/>
                <w:sz w:val="24"/>
                <w:szCs w:val="24"/>
              </w:rPr>
            </w:pPr>
          </w:p>
        </w:tc>
        <w:tc>
          <w:tcPr>
            <w:tcW w:w="1020" w:type="dxa"/>
            <w:tcBorders>
              <w:bottom w:val="single" w:sz="18" w:space="0" w:color="auto"/>
            </w:tcBorders>
          </w:tcPr>
          <w:p w:rsidR="0034106E" w:rsidRPr="00C44877" w:rsidRDefault="0034106E"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40</w:t>
            </w:r>
          </w:p>
          <w:p w:rsidR="0034106E" w:rsidRPr="00C44877" w:rsidRDefault="0034106E" w:rsidP="00C44877">
            <w:pPr>
              <w:spacing w:after="0" w:line="240" w:lineRule="auto"/>
              <w:ind w:firstLine="567"/>
              <w:jc w:val="center"/>
              <w:rPr>
                <w:rFonts w:ascii="Times New Roman" w:hAnsi="Times New Roman" w:cs="Times New Roman"/>
                <w:b/>
                <w:sz w:val="24"/>
                <w:szCs w:val="24"/>
              </w:rPr>
            </w:pPr>
          </w:p>
        </w:tc>
        <w:tc>
          <w:tcPr>
            <w:tcW w:w="1130" w:type="dxa"/>
            <w:tcBorders>
              <w:bottom w:val="single" w:sz="18" w:space="0" w:color="auto"/>
            </w:tcBorders>
          </w:tcPr>
          <w:p w:rsidR="0034106E" w:rsidRPr="00C44877" w:rsidRDefault="0034106E"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30</w:t>
            </w:r>
          </w:p>
          <w:p w:rsidR="0034106E" w:rsidRPr="00C44877" w:rsidRDefault="0034106E" w:rsidP="00C44877">
            <w:pPr>
              <w:spacing w:after="0" w:line="240" w:lineRule="auto"/>
              <w:ind w:firstLine="567"/>
              <w:jc w:val="center"/>
              <w:rPr>
                <w:rFonts w:ascii="Times New Roman" w:hAnsi="Times New Roman" w:cs="Times New Roman"/>
                <w:b/>
                <w:sz w:val="24"/>
                <w:szCs w:val="24"/>
              </w:rPr>
            </w:pPr>
          </w:p>
        </w:tc>
        <w:tc>
          <w:tcPr>
            <w:tcW w:w="1289" w:type="dxa"/>
            <w:tcBorders>
              <w:bottom w:val="single" w:sz="18" w:space="0" w:color="auto"/>
            </w:tcBorders>
          </w:tcPr>
          <w:p w:rsidR="0034106E" w:rsidRPr="00C44877" w:rsidRDefault="0034106E"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100</w:t>
            </w:r>
          </w:p>
        </w:tc>
      </w:tr>
    </w:tbl>
    <w:p w:rsidR="00500BF3" w:rsidRDefault="00500BF3" w:rsidP="00C44877">
      <w:pPr>
        <w:spacing w:after="0"/>
        <w:ind w:firstLine="567"/>
        <w:jc w:val="right"/>
        <w:rPr>
          <w:rFonts w:ascii="Times New Roman" w:hAnsi="Times New Roman" w:cs="Times New Roman"/>
          <w:b/>
          <w:sz w:val="24"/>
          <w:szCs w:val="24"/>
        </w:rPr>
      </w:pPr>
    </w:p>
    <w:p w:rsidR="0034106E" w:rsidRPr="00C44877" w:rsidRDefault="006F6024" w:rsidP="00C44877">
      <w:pPr>
        <w:spacing w:after="0"/>
        <w:ind w:firstLine="567"/>
        <w:jc w:val="right"/>
        <w:rPr>
          <w:rFonts w:ascii="Times New Roman" w:hAnsi="Times New Roman" w:cs="Times New Roman"/>
          <w:b/>
          <w:sz w:val="24"/>
          <w:szCs w:val="24"/>
        </w:rPr>
      </w:pPr>
      <w:r w:rsidRPr="00C44877">
        <w:rPr>
          <w:rFonts w:ascii="Times New Roman" w:hAnsi="Times New Roman" w:cs="Times New Roman"/>
          <w:noProof/>
          <w:sz w:val="24"/>
          <w:szCs w:val="24"/>
        </w:rPr>
        <w:drawing>
          <wp:inline distT="0" distB="0" distL="0" distR="0">
            <wp:extent cx="3650425" cy="2458192"/>
            <wp:effectExtent l="19050" t="0" r="26225" b="0"/>
            <wp:docPr id="6"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4106E" w:rsidRPr="00C44877" w:rsidRDefault="0034106E" w:rsidP="00C44877">
      <w:pPr>
        <w:spacing w:after="0"/>
        <w:ind w:firstLine="567"/>
        <w:rPr>
          <w:rFonts w:ascii="Times New Roman" w:hAnsi="Times New Roman" w:cs="Times New Roman"/>
          <w:sz w:val="24"/>
          <w:szCs w:val="24"/>
        </w:rPr>
      </w:pPr>
    </w:p>
    <w:p w:rsidR="0034106E" w:rsidRPr="00C44877" w:rsidRDefault="0034106E" w:rsidP="00C44877">
      <w:pPr>
        <w:spacing w:after="0"/>
        <w:ind w:firstLine="567"/>
        <w:rPr>
          <w:rFonts w:ascii="Times New Roman" w:hAnsi="Times New Roman" w:cs="Times New Roman"/>
          <w:sz w:val="24"/>
          <w:szCs w:val="24"/>
        </w:rPr>
      </w:pPr>
    </w:p>
    <w:p w:rsidR="00777DF8" w:rsidRPr="00C44877" w:rsidRDefault="00777DF8" w:rsidP="00C44877">
      <w:pPr>
        <w:spacing w:after="0"/>
        <w:ind w:firstLine="567"/>
        <w:rPr>
          <w:rFonts w:ascii="Times New Roman" w:eastAsia="Times New Roman" w:hAnsi="Times New Roman" w:cs="Times New Roman"/>
          <w:b/>
          <w:sz w:val="24"/>
          <w:szCs w:val="24"/>
        </w:rPr>
      </w:pPr>
      <w:r w:rsidRPr="00C44877">
        <w:rPr>
          <w:rFonts w:ascii="Times New Roman" w:eastAsia="Times New Roman" w:hAnsi="Times New Roman" w:cs="Times New Roman"/>
          <w:b/>
          <w:sz w:val="24"/>
          <w:szCs w:val="24"/>
        </w:rPr>
        <w:t>INTERPRETACIÓN:</w:t>
      </w:r>
    </w:p>
    <w:p w:rsidR="003E2120" w:rsidRPr="00C44877" w:rsidRDefault="00777DF8" w:rsidP="00C44877">
      <w:pPr>
        <w:spacing w:after="0" w:line="360" w:lineRule="auto"/>
        <w:ind w:firstLine="567"/>
        <w:rPr>
          <w:rFonts w:ascii="Times New Roman" w:hAnsi="Times New Roman" w:cs="Times New Roman"/>
          <w:sz w:val="24"/>
          <w:szCs w:val="24"/>
        </w:rPr>
      </w:pPr>
      <w:r w:rsidRPr="00C44877">
        <w:rPr>
          <w:rFonts w:ascii="Times New Roman" w:hAnsi="Times New Roman" w:cs="Times New Roman"/>
          <w:sz w:val="24"/>
          <w:szCs w:val="24"/>
        </w:rPr>
        <w:t>Po otro lado queda demostrado, de la gráfica presentada</w:t>
      </w:r>
      <w:r w:rsidR="00DF0147" w:rsidRPr="00C44877">
        <w:rPr>
          <w:rFonts w:ascii="Times New Roman" w:hAnsi="Times New Roman" w:cs="Times New Roman"/>
          <w:sz w:val="24"/>
          <w:szCs w:val="24"/>
        </w:rPr>
        <w:t xml:space="preserve"> con un 60% de respuestas afirmativas y un 40% de respuestas negativas</w:t>
      </w:r>
      <w:r w:rsidRPr="00C44877">
        <w:rPr>
          <w:rFonts w:ascii="Times New Roman" w:hAnsi="Times New Roman" w:cs="Times New Roman"/>
          <w:sz w:val="24"/>
          <w:szCs w:val="24"/>
        </w:rPr>
        <w:t xml:space="preserve">, que los jóvenes no poseen un horario controlado para el consumo de sus alimentos, lo que genera un descontrol en el metabolismo y mala distribución de los minerales en el organismo ya que esto altera los procesos digestivos, por ende se convierte en una amenaza de obesidad. </w:t>
      </w:r>
    </w:p>
    <w:p w:rsidR="00500BF3" w:rsidRDefault="00500BF3" w:rsidP="00C44877">
      <w:pPr>
        <w:spacing w:after="0" w:line="360" w:lineRule="auto"/>
        <w:ind w:firstLine="567"/>
        <w:rPr>
          <w:rFonts w:ascii="Times New Roman" w:hAnsi="Times New Roman" w:cs="Times New Roman"/>
          <w:b/>
          <w:sz w:val="24"/>
          <w:szCs w:val="24"/>
        </w:rPr>
      </w:pPr>
    </w:p>
    <w:p w:rsidR="0034106E" w:rsidRPr="00C44877" w:rsidRDefault="007B3B85" w:rsidP="00C44877">
      <w:pPr>
        <w:spacing w:after="0" w:line="360" w:lineRule="auto"/>
        <w:ind w:firstLine="567"/>
        <w:rPr>
          <w:rFonts w:ascii="Times New Roman" w:hAnsi="Times New Roman" w:cs="Times New Roman"/>
          <w:sz w:val="24"/>
          <w:szCs w:val="24"/>
        </w:rPr>
      </w:pPr>
      <w:r w:rsidRPr="00C44877">
        <w:rPr>
          <w:rFonts w:ascii="Times New Roman" w:hAnsi="Times New Roman" w:cs="Times New Roman"/>
          <w:b/>
          <w:sz w:val="24"/>
          <w:szCs w:val="24"/>
        </w:rPr>
        <w:lastRenderedPageBreak/>
        <w:t>ÍTEMS NRO. 11</w:t>
      </w:r>
    </w:p>
    <w:p w:rsidR="0034106E" w:rsidRPr="00C44877" w:rsidRDefault="0034106E" w:rsidP="00C44877">
      <w:pPr>
        <w:spacing w:after="0"/>
        <w:ind w:firstLine="567"/>
        <w:rPr>
          <w:rFonts w:ascii="Times New Roman" w:hAnsi="Times New Roman" w:cs="Times New Roman"/>
          <w:b/>
          <w:sz w:val="24"/>
          <w:szCs w:val="24"/>
        </w:rPr>
      </w:pPr>
      <w:r w:rsidRPr="00C44877">
        <w:rPr>
          <w:rFonts w:ascii="Times New Roman" w:hAnsi="Times New Roman" w:cs="Times New Roman"/>
          <w:b/>
          <w:sz w:val="24"/>
          <w:szCs w:val="24"/>
        </w:rPr>
        <w:t>¿Durante sus meriendas come Ud. frutas?</w:t>
      </w:r>
    </w:p>
    <w:p w:rsidR="00B91328" w:rsidRPr="00C44877" w:rsidRDefault="00B91328" w:rsidP="00C44877">
      <w:pPr>
        <w:spacing w:after="0"/>
        <w:ind w:firstLine="567"/>
        <w:rPr>
          <w:rFonts w:ascii="Times New Roman" w:hAnsi="Times New Roman" w:cs="Times New Roman"/>
          <w:b/>
          <w:sz w:val="24"/>
          <w:szCs w:val="24"/>
        </w:rPr>
      </w:pPr>
      <w:r w:rsidRPr="00C44877">
        <w:rPr>
          <w:rFonts w:ascii="Times New Roman" w:hAnsi="Times New Roman" w:cs="Times New Roman"/>
          <w:b/>
          <w:sz w:val="24"/>
          <w:szCs w:val="24"/>
        </w:rPr>
        <w:t>Tabla Nro. 11:</w:t>
      </w:r>
    </w:p>
    <w:tbl>
      <w:tblPr>
        <w:tblpPr w:leftFromText="141" w:rightFromText="141" w:vertAnchor="text" w:horzAnchor="margin" w:tblpY="95"/>
        <w:tblW w:w="8603" w:type="dxa"/>
        <w:tblBorders>
          <w:top w:val="single" w:sz="18" w:space="0" w:color="auto"/>
          <w:bottom w:val="single" w:sz="18" w:space="0" w:color="auto"/>
        </w:tblBorders>
        <w:tblLook w:val="00A0"/>
      </w:tblPr>
      <w:tblGrid>
        <w:gridCol w:w="2104"/>
        <w:gridCol w:w="1020"/>
        <w:gridCol w:w="1020"/>
        <w:gridCol w:w="1020"/>
        <w:gridCol w:w="1020"/>
        <w:gridCol w:w="1130"/>
        <w:gridCol w:w="1289"/>
      </w:tblGrid>
      <w:tr w:rsidR="0034106E" w:rsidRPr="00C44877" w:rsidTr="0034106E">
        <w:trPr>
          <w:trHeight w:val="420"/>
        </w:trPr>
        <w:tc>
          <w:tcPr>
            <w:tcW w:w="0" w:type="auto"/>
            <w:tcBorders>
              <w:top w:val="single" w:sz="18" w:space="0" w:color="auto"/>
              <w:left w:val="nil"/>
              <w:bottom w:val="single" w:sz="18" w:space="0" w:color="auto"/>
              <w:right w:val="nil"/>
            </w:tcBorders>
            <w:shd w:val="clear" w:color="auto" w:fill="4F81BD"/>
          </w:tcPr>
          <w:p w:rsidR="0034106E" w:rsidRPr="00C44877" w:rsidRDefault="0034106E" w:rsidP="00C44877">
            <w:pPr>
              <w:spacing w:after="0" w:line="240" w:lineRule="auto"/>
              <w:ind w:firstLine="567"/>
              <w:rPr>
                <w:rFonts w:ascii="Times New Roman" w:hAnsi="Times New Roman" w:cs="Times New Roman"/>
                <w:b/>
                <w:bCs/>
                <w:color w:val="FFFFFF"/>
                <w:sz w:val="24"/>
                <w:szCs w:val="24"/>
              </w:rPr>
            </w:pPr>
          </w:p>
        </w:tc>
        <w:tc>
          <w:tcPr>
            <w:tcW w:w="0" w:type="auto"/>
            <w:gridSpan w:val="2"/>
            <w:tcBorders>
              <w:top w:val="single" w:sz="18" w:space="0" w:color="auto"/>
              <w:left w:val="nil"/>
              <w:bottom w:val="single" w:sz="18" w:space="0" w:color="auto"/>
              <w:right w:val="nil"/>
            </w:tcBorders>
            <w:shd w:val="clear" w:color="auto" w:fill="4F81BD"/>
          </w:tcPr>
          <w:p w:rsidR="0034106E" w:rsidRPr="00C44877" w:rsidRDefault="0034106E" w:rsidP="00C44877">
            <w:pPr>
              <w:spacing w:after="0" w:line="240" w:lineRule="auto"/>
              <w:ind w:firstLine="567"/>
              <w:jc w:val="center"/>
              <w:rPr>
                <w:rFonts w:ascii="Times New Roman" w:hAnsi="Times New Roman" w:cs="Times New Roman"/>
                <w:b/>
                <w:bCs/>
                <w:color w:val="FFFFFF"/>
                <w:sz w:val="24"/>
                <w:szCs w:val="24"/>
              </w:rPr>
            </w:pPr>
            <w:r w:rsidRPr="00C44877">
              <w:rPr>
                <w:rFonts w:ascii="Times New Roman" w:hAnsi="Times New Roman" w:cs="Times New Roman"/>
                <w:bCs/>
                <w:color w:val="FFFFFF"/>
                <w:sz w:val="24"/>
                <w:szCs w:val="24"/>
              </w:rPr>
              <w:t>SÍ</w:t>
            </w:r>
          </w:p>
        </w:tc>
        <w:tc>
          <w:tcPr>
            <w:tcW w:w="0" w:type="auto"/>
            <w:gridSpan w:val="2"/>
            <w:tcBorders>
              <w:top w:val="single" w:sz="18" w:space="0" w:color="auto"/>
              <w:left w:val="nil"/>
              <w:bottom w:val="single" w:sz="18" w:space="0" w:color="auto"/>
              <w:right w:val="nil"/>
            </w:tcBorders>
            <w:shd w:val="clear" w:color="auto" w:fill="4F81BD"/>
          </w:tcPr>
          <w:p w:rsidR="0034106E" w:rsidRPr="00C44877" w:rsidRDefault="0034106E" w:rsidP="00C44877">
            <w:pPr>
              <w:spacing w:after="0" w:line="240" w:lineRule="auto"/>
              <w:ind w:firstLine="567"/>
              <w:jc w:val="center"/>
              <w:rPr>
                <w:rFonts w:ascii="Times New Roman" w:hAnsi="Times New Roman" w:cs="Times New Roman"/>
                <w:b/>
                <w:bCs/>
                <w:color w:val="FFFFFF"/>
                <w:sz w:val="24"/>
                <w:szCs w:val="24"/>
              </w:rPr>
            </w:pPr>
            <w:r w:rsidRPr="00C44877">
              <w:rPr>
                <w:rFonts w:ascii="Times New Roman" w:hAnsi="Times New Roman" w:cs="Times New Roman"/>
                <w:bCs/>
                <w:color w:val="FFFFFF"/>
                <w:sz w:val="24"/>
                <w:szCs w:val="24"/>
              </w:rPr>
              <w:t>NO</w:t>
            </w:r>
          </w:p>
        </w:tc>
        <w:tc>
          <w:tcPr>
            <w:tcW w:w="0" w:type="auto"/>
            <w:gridSpan w:val="2"/>
            <w:tcBorders>
              <w:top w:val="single" w:sz="18" w:space="0" w:color="auto"/>
              <w:left w:val="nil"/>
              <w:bottom w:val="single" w:sz="18" w:space="0" w:color="auto"/>
              <w:right w:val="nil"/>
            </w:tcBorders>
            <w:shd w:val="clear" w:color="auto" w:fill="4F81BD"/>
          </w:tcPr>
          <w:p w:rsidR="0034106E" w:rsidRPr="00C44877" w:rsidRDefault="0034106E" w:rsidP="00C44877">
            <w:pPr>
              <w:spacing w:after="0" w:line="240" w:lineRule="auto"/>
              <w:ind w:firstLine="567"/>
              <w:jc w:val="center"/>
              <w:rPr>
                <w:rFonts w:ascii="Times New Roman" w:hAnsi="Times New Roman" w:cs="Times New Roman"/>
                <w:b/>
                <w:bCs/>
                <w:color w:val="FFFFFF"/>
                <w:sz w:val="24"/>
                <w:szCs w:val="24"/>
              </w:rPr>
            </w:pPr>
            <w:r w:rsidRPr="00C44877">
              <w:rPr>
                <w:rFonts w:ascii="Times New Roman" w:hAnsi="Times New Roman" w:cs="Times New Roman"/>
                <w:bCs/>
                <w:color w:val="FFFFFF"/>
                <w:sz w:val="24"/>
                <w:szCs w:val="24"/>
              </w:rPr>
              <w:t>TOTAL</w:t>
            </w:r>
          </w:p>
        </w:tc>
      </w:tr>
      <w:tr w:rsidR="0034106E" w:rsidRPr="00C44877" w:rsidTr="0034106E">
        <w:trPr>
          <w:trHeight w:val="385"/>
        </w:trPr>
        <w:tc>
          <w:tcPr>
            <w:tcW w:w="0" w:type="auto"/>
            <w:tcBorders>
              <w:left w:val="nil"/>
              <w:bottom w:val="nil"/>
              <w:right w:val="nil"/>
            </w:tcBorders>
            <w:shd w:val="clear" w:color="auto" w:fill="4F81BD"/>
          </w:tcPr>
          <w:p w:rsidR="0034106E" w:rsidRPr="00C44877" w:rsidRDefault="0034106E" w:rsidP="00C44877">
            <w:pPr>
              <w:spacing w:after="0" w:line="240" w:lineRule="auto"/>
              <w:ind w:firstLine="567"/>
              <w:jc w:val="center"/>
              <w:rPr>
                <w:rFonts w:ascii="Times New Roman" w:hAnsi="Times New Roman" w:cs="Times New Roman"/>
                <w:b/>
                <w:bCs/>
                <w:color w:val="FFFFFF"/>
                <w:sz w:val="24"/>
                <w:szCs w:val="24"/>
              </w:rPr>
            </w:pPr>
            <w:r w:rsidRPr="00C44877">
              <w:rPr>
                <w:rFonts w:ascii="Times New Roman" w:hAnsi="Times New Roman" w:cs="Times New Roman"/>
                <w:bCs/>
                <w:color w:val="FFFFFF"/>
                <w:sz w:val="24"/>
                <w:szCs w:val="24"/>
              </w:rPr>
              <w:t>ÍTEMS</w:t>
            </w:r>
          </w:p>
        </w:tc>
        <w:tc>
          <w:tcPr>
            <w:tcW w:w="1020" w:type="dxa"/>
            <w:shd w:val="clear" w:color="auto" w:fill="D8D8D8"/>
          </w:tcPr>
          <w:p w:rsidR="0034106E" w:rsidRPr="00C44877" w:rsidRDefault="0034106E"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F</w:t>
            </w:r>
          </w:p>
        </w:tc>
        <w:tc>
          <w:tcPr>
            <w:tcW w:w="1020" w:type="dxa"/>
            <w:shd w:val="clear" w:color="auto" w:fill="D8D8D8"/>
          </w:tcPr>
          <w:p w:rsidR="0034106E" w:rsidRPr="00C44877" w:rsidRDefault="0034106E"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w:t>
            </w:r>
          </w:p>
        </w:tc>
        <w:tc>
          <w:tcPr>
            <w:tcW w:w="1020" w:type="dxa"/>
            <w:shd w:val="clear" w:color="auto" w:fill="D8D8D8"/>
          </w:tcPr>
          <w:p w:rsidR="0034106E" w:rsidRPr="00C44877" w:rsidRDefault="0034106E"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F</w:t>
            </w:r>
          </w:p>
        </w:tc>
        <w:tc>
          <w:tcPr>
            <w:tcW w:w="1020" w:type="dxa"/>
            <w:shd w:val="clear" w:color="auto" w:fill="D8D8D8"/>
          </w:tcPr>
          <w:p w:rsidR="0034106E" w:rsidRPr="00C44877" w:rsidRDefault="0034106E"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w:t>
            </w:r>
          </w:p>
        </w:tc>
        <w:tc>
          <w:tcPr>
            <w:tcW w:w="1130" w:type="dxa"/>
            <w:shd w:val="clear" w:color="auto" w:fill="D8D8D8"/>
          </w:tcPr>
          <w:p w:rsidR="0034106E" w:rsidRPr="00C44877" w:rsidRDefault="0034106E"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F</w:t>
            </w:r>
          </w:p>
        </w:tc>
        <w:tc>
          <w:tcPr>
            <w:tcW w:w="1289" w:type="dxa"/>
            <w:shd w:val="clear" w:color="auto" w:fill="D8D8D8"/>
          </w:tcPr>
          <w:p w:rsidR="0034106E" w:rsidRPr="00C44877" w:rsidRDefault="0034106E"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w:t>
            </w:r>
          </w:p>
        </w:tc>
      </w:tr>
      <w:tr w:rsidR="0034106E" w:rsidRPr="00C44877" w:rsidTr="0034106E">
        <w:trPr>
          <w:trHeight w:val="372"/>
        </w:trPr>
        <w:tc>
          <w:tcPr>
            <w:tcW w:w="0" w:type="auto"/>
            <w:tcBorders>
              <w:left w:val="nil"/>
              <w:bottom w:val="single" w:sz="18" w:space="0" w:color="auto"/>
              <w:right w:val="nil"/>
            </w:tcBorders>
            <w:shd w:val="clear" w:color="auto" w:fill="4F81BD"/>
          </w:tcPr>
          <w:p w:rsidR="0034106E" w:rsidRPr="00C44877" w:rsidRDefault="0034106E" w:rsidP="00C44877">
            <w:pPr>
              <w:spacing w:after="0" w:line="240" w:lineRule="auto"/>
              <w:ind w:firstLine="567"/>
              <w:jc w:val="center"/>
              <w:rPr>
                <w:rFonts w:ascii="Times New Roman" w:hAnsi="Times New Roman" w:cs="Times New Roman"/>
                <w:bCs/>
                <w:color w:val="FFFFFF"/>
                <w:sz w:val="24"/>
                <w:szCs w:val="24"/>
              </w:rPr>
            </w:pPr>
            <w:r w:rsidRPr="00C44877">
              <w:rPr>
                <w:rFonts w:ascii="Times New Roman" w:hAnsi="Times New Roman" w:cs="Times New Roman"/>
                <w:bCs/>
                <w:color w:val="FFFFFF"/>
                <w:sz w:val="24"/>
                <w:szCs w:val="24"/>
              </w:rPr>
              <w:t>11</w:t>
            </w:r>
          </w:p>
          <w:p w:rsidR="0034106E" w:rsidRPr="00C44877" w:rsidRDefault="0034106E" w:rsidP="00C44877">
            <w:pPr>
              <w:spacing w:after="0" w:line="240" w:lineRule="auto"/>
              <w:ind w:firstLine="567"/>
              <w:jc w:val="center"/>
              <w:rPr>
                <w:rFonts w:ascii="Times New Roman" w:hAnsi="Times New Roman" w:cs="Times New Roman"/>
                <w:bCs/>
                <w:color w:val="FFFFFF"/>
                <w:sz w:val="24"/>
                <w:szCs w:val="24"/>
              </w:rPr>
            </w:pPr>
          </w:p>
        </w:tc>
        <w:tc>
          <w:tcPr>
            <w:tcW w:w="1020" w:type="dxa"/>
            <w:tcBorders>
              <w:bottom w:val="single" w:sz="18" w:space="0" w:color="auto"/>
            </w:tcBorders>
          </w:tcPr>
          <w:p w:rsidR="0034106E" w:rsidRPr="00C44877" w:rsidRDefault="0034106E"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13</w:t>
            </w:r>
          </w:p>
          <w:p w:rsidR="0034106E" w:rsidRPr="00C44877" w:rsidRDefault="0034106E" w:rsidP="00C44877">
            <w:pPr>
              <w:spacing w:after="0" w:line="240" w:lineRule="auto"/>
              <w:ind w:firstLine="567"/>
              <w:jc w:val="center"/>
              <w:rPr>
                <w:rFonts w:ascii="Times New Roman" w:hAnsi="Times New Roman" w:cs="Times New Roman"/>
                <w:b/>
                <w:sz w:val="24"/>
                <w:szCs w:val="24"/>
              </w:rPr>
            </w:pPr>
          </w:p>
        </w:tc>
        <w:tc>
          <w:tcPr>
            <w:tcW w:w="1020" w:type="dxa"/>
            <w:tcBorders>
              <w:bottom w:val="single" w:sz="18" w:space="0" w:color="auto"/>
            </w:tcBorders>
          </w:tcPr>
          <w:p w:rsidR="0034106E" w:rsidRPr="00C44877" w:rsidRDefault="0034106E"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43</w:t>
            </w:r>
          </w:p>
        </w:tc>
        <w:tc>
          <w:tcPr>
            <w:tcW w:w="1020" w:type="dxa"/>
            <w:tcBorders>
              <w:bottom w:val="single" w:sz="18" w:space="0" w:color="auto"/>
            </w:tcBorders>
          </w:tcPr>
          <w:p w:rsidR="0034106E" w:rsidRPr="00C44877" w:rsidRDefault="0034106E"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17</w:t>
            </w:r>
          </w:p>
          <w:p w:rsidR="0034106E" w:rsidRPr="00C44877" w:rsidRDefault="0034106E" w:rsidP="00C44877">
            <w:pPr>
              <w:spacing w:after="0" w:line="240" w:lineRule="auto"/>
              <w:ind w:firstLine="567"/>
              <w:jc w:val="center"/>
              <w:rPr>
                <w:rFonts w:ascii="Times New Roman" w:hAnsi="Times New Roman" w:cs="Times New Roman"/>
                <w:b/>
                <w:sz w:val="24"/>
                <w:szCs w:val="24"/>
              </w:rPr>
            </w:pPr>
          </w:p>
        </w:tc>
        <w:tc>
          <w:tcPr>
            <w:tcW w:w="1020" w:type="dxa"/>
            <w:tcBorders>
              <w:bottom w:val="single" w:sz="18" w:space="0" w:color="auto"/>
            </w:tcBorders>
          </w:tcPr>
          <w:p w:rsidR="0034106E" w:rsidRPr="00C44877" w:rsidRDefault="0034106E"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57</w:t>
            </w:r>
          </w:p>
          <w:p w:rsidR="0034106E" w:rsidRPr="00C44877" w:rsidRDefault="0034106E" w:rsidP="00C44877">
            <w:pPr>
              <w:spacing w:after="0" w:line="240" w:lineRule="auto"/>
              <w:ind w:firstLine="567"/>
              <w:jc w:val="center"/>
              <w:rPr>
                <w:rFonts w:ascii="Times New Roman" w:hAnsi="Times New Roman" w:cs="Times New Roman"/>
                <w:b/>
                <w:sz w:val="24"/>
                <w:szCs w:val="24"/>
              </w:rPr>
            </w:pPr>
          </w:p>
        </w:tc>
        <w:tc>
          <w:tcPr>
            <w:tcW w:w="1130" w:type="dxa"/>
            <w:tcBorders>
              <w:bottom w:val="single" w:sz="18" w:space="0" w:color="auto"/>
            </w:tcBorders>
          </w:tcPr>
          <w:p w:rsidR="0034106E" w:rsidRPr="00C44877" w:rsidRDefault="0034106E"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30</w:t>
            </w:r>
          </w:p>
          <w:p w:rsidR="0034106E" w:rsidRPr="00C44877" w:rsidRDefault="0034106E" w:rsidP="00C44877">
            <w:pPr>
              <w:spacing w:after="0" w:line="240" w:lineRule="auto"/>
              <w:ind w:firstLine="567"/>
              <w:jc w:val="center"/>
              <w:rPr>
                <w:rFonts w:ascii="Times New Roman" w:hAnsi="Times New Roman" w:cs="Times New Roman"/>
                <w:b/>
                <w:sz w:val="24"/>
                <w:szCs w:val="24"/>
              </w:rPr>
            </w:pPr>
          </w:p>
        </w:tc>
        <w:tc>
          <w:tcPr>
            <w:tcW w:w="1289" w:type="dxa"/>
            <w:tcBorders>
              <w:bottom w:val="single" w:sz="18" w:space="0" w:color="auto"/>
            </w:tcBorders>
          </w:tcPr>
          <w:p w:rsidR="0034106E" w:rsidRPr="00C44877" w:rsidRDefault="0034106E"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100</w:t>
            </w:r>
          </w:p>
        </w:tc>
      </w:tr>
    </w:tbl>
    <w:p w:rsidR="00B91328" w:rsidRPr="00C44877" w:rsidRDefault="00B91328" w:rsidP="00C44877">
      <w:pPr>
        <w:spacing w:after="0"/>
        <w:ind w:firstLine="567"/>
        <w:jc w:val="right"/>
        <w:rPr>
          <w:rFonts w:ascii="Times New Roman" w:hAnsi="Times New Roman" w:cs="Times New Roman"/>
          <w:b/>
          <w:sz w:val="24"/>
          <w:szCs w:val="24"/>
        </w:rPr>
      </w:pPr>
      <w:r w:rsidRPr="00C44877">
        <w:rPr>
          <w:rFonts w:ascii="Times New Roman" w:hAnsi="Times New Roman" w:cs="Times New Roman"/>
          <w:b/>
          <w:sz w:val="24"/>
          <w:szCs w:val="24"/>
        </w:rPr>
        <w:t>Fuente: Lameda 2015</w:t>
      </w:r>
    </w:p>
    <w:p w:rsidR="0034106E" w:rsidRPr="00C44877" w:rsidRDefault="0034106E" w:rsidP="00C44877">
      <w:pPr>
        <w:spacing w:after="0"/>
        <w:ind w:firstLine="567"/>
        <w:jc w:val="right"/>
        <w:rPr>
          <w:rFonts w:ascii="Times New Roman" w:hAnsi="Times New Roman" w:cs="Times New Roman"/>
          <w:b/>
          <w:sz w:val="24"/>
          <w:szCs w:val="24"/>
        </w:rPr>
      </w:pPr>
    </w:p>
    <w:p w:rsidR="0034106E" w:rsidRPr="00C44877" w:rsidRDefault="00DF0147" w:rsidP="00C44877">
      <w:pPr>
        <w:spacing w:after="0"/>
        <w:ind w:firstLine="567"/>
        <w:rPr>
          <w:rFonts w:ascii="Times New Roman" w:hAnsi="Times New Roman" w:cs="Times New Roman"/>
          <w:b/>
          <w:sz w:val="24"/>
          <w:szCs w:val="24"/>
        </w:rPr>
      </w:pPr>
      <w:r w:rsidRPr="00C44877">
        <w:rPr>
          <w:rFonts w:ascii="Times New Roman" w:hAnsi="Times New Roman" w:cs="Times New Roman"/>
          <w:b/>
          <w:noProof/>
          <w:sz w:val="24"/>
          <w:szCs w:val="24"/>
        </w:rPr>
        <w:drawing>
          <wp:inline distT="0" distB="0" distL="0" distR="0">
            <wp:extent cx="5039995" cy="2939997"/>
            <wp:effectExtent l="0" t="0" r="0" b="0"/>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E2120" w:rsidRPr="00C44877" w:rsidRDefault="003E2120" w:rsidP="00C44877">
      <w:pPr>
        <w:spacing w:after="0"/>
        <w:ind w:firstLine="567"/>
        <w:rPr>
          <w:rFonts w:ascii="Times New Roman" w:eastAsia="Times New Roman" w:hAnsi="Times New Roman" w:cs="Times New Roman"/>
          <w:b/>
          <w:sz w:val="24"/>
          <w:szCs w:val="24"/>
        </w:rPr>
      </w:pPr>
      <w:r w:rsidRPr="00C44877">
        <w:rPr>
          <w:rFonts w:ascii="Times New Roman" w:eastAsia="Times New Roman" w:hAnsi="Times New Roman" w:cs="Times New Roman"/>
          <w:b/>
          <w:sz w:val="24"/>
          <w:szCs w:val="24"/>
        </w:rPr>
        <w:t>INTERPRETACIÓN:</w:t>
      </w:r>
    </w:p>
    <w:p w:rsidR="00B17CFD" w:rsidRPr="00C44877" w:rsidRDefault="003E2120" w:rsidP="00C44877">
      <w:pPr>
        <w:spacing w:after="0"/>
        <w:ind w:firstLine="567"/>
        <w:rPr>
          <w:rFonts w:ascii="Times New Roman" w:hAnsi="Times New Roman" w:cs="Times New Roman"/>
          <w:b/>
          <w:sz w:val="24"/>
          <w:szCs w:val="24"/>
        </w:rPr>
      </w:pPr>
      <w:r w:rsidRPr="00C44877">
        <w:rPr>
          <w:rFonts w:ascii="Times New Roman" w:hAnsi="Times New Roman" w:cs="Times New Roman"/>
          <w:sz w:val="24"/>
          <w:szCs w:val="24"/>
        </w:rPr>
        <w:t xml:space="preserve">Penosamente nuestra población joven no posee el buen hábito de consumir frutas que son la fuente principal de la fructuosa,  la cual no genera obesidad por ser de tipo </w:t>
      </w:r>
      <w:r w:rsidR="00DF0147" w:rsidRPr="00C44877">
        <w:rPr>
          <w:rFonts w:ascii="Times New Roman" w:hAnsi="Times New Roman" w:cs="Times New Roman"/>
          <w:sz w:val="24"/>
          <w:szCs w:val="24"/>
        </w:rPr>
        <w:t xml:space="preserve">natural ya que en este ítems el 57% sostuvo que no consumía frutas y el 43% sostuvo que sí. </w:t>
      </w:r>
    </w:p>
    <w:p w:rsidR="004D7F91" w:rsidRPr="00C44877" w:rsidRDefault="004D7F91" w:rsidP="00C44877">
      <w:pPr>
        <w:spacing w:after="0"/>
        <w:ind w:firstLine="567"/>
        <w:rPr>
          <w:rFonts w:ascii="Times New Roman" w:hAnsi="Times New Roman" w:cs="Times New Roman"/>
          <w:b/>
          <w:sz w:val="24"/>
          <w:szCs w:val="24"/>
        </w:rPr>
      </w:pPr>
    </w:p>
    <w:p w:rsidR="007B3B85" w:rsidRPr="00C44877" w:rsidRDefault="007B3B85" w:rsidP="00C44877">
      <w:pPr>
        <w:spacing w:after="0"/>
        <w:ind w:firstLine="567"/>
        <w:rPr>
          <w:rFonts w:ascii="Times New Roman" w:hAnsi="Times New Roman" w:cs="Times New Roman"/>
          <w:b/>
          <w:sz w:val="24"/>
          <w:szCs w:val="24"/>
        </w:rPr>
      </w:pPr>
    </w:p>
    <w:tbl>
      <w:tblPr>
        <w:tblpPr w:leftFromText="141" w:rightFromText="141" w:vertAnchor="text" w:horzAnchor="margin" w:tblpY="597"/>
        <w:tblW w:w="8603" w:type="dxa"/>
        <w:tblBorders>
          <w:top w:val="single" w:sz="18" w:space="0" w:color="auto"/>
          <w:bottom w:val="single" w:sz="18" w:space="0" w:color="auto"/>
        </w:tblBorders>
        <w:tblLook w:val="00A0"/>
      </w:tblPr>
      <w:tblGrid>
        <w:gridCol w:w="2104"/>
        <w:gridCol w:w="1020"/>
        <w:gridCol w:w="1020"/>
        <w:gridCol w:w="1020"/>
        <w:gridCol w:w="1020"/>
        <w:gridCol w:w="1130"/>
        <w:gridCol w:w="1289"/>
      </w:tblGrid>
      <w:tr w:rsidR="00500BF3" w:rsidRPr="00C44877" w:rsidTr="00500BF3">
        <w:trPr>
          <w:trHeight w:val="420"/>
        </w:trPr>
        <w:tc>
          <w:tcPr>
            <w:tcW w:w="0" w:type="auto"/>
            <w:tcBorders>
              <w:top w:val="single" w:sz="18" w:space="0" w:color="auto"/>
              <w:left w:val="nil"/>
              <w:bottom w:val="single" w:sz="18" w:space="0" w:color="auto"/>
              <w:right w:val="nil"/>
            </w:tcBorders>
            <w:shd w:val="clear" w:color="auto" w:fill="4F81BD"/>
          </w:tcPr>
          <w:p w:rsidR="00500BF3" w:rsidRPr="00C44877" w:rsidRDefault="00500BF3" w:rsidP="00500BF3">
            <w:pPr>
              <w:spacing w:after="0" w:line="240" w:lineRule="auto"/>
              <w:ind w:firstLine="567"/>
              <w:rPr>
                <w:rFonts w:ascii="Times New Roman" w:hAnsi="Times New Roman" w:cs="Times New Roman"/>
                <w:b/>
                <w:bCs/>
                <w:color w:val="FFFFFF"/>
                <w:sz w:val="24"/>
                <w:szCs w:val="24"/>
              </w:rPr>
            </w:pPr>
          </w:p>
        </w:tc>
        <w:tc>
          <w:tcPr>
            <w:tcW w:w="0" w:type="auto"/>
            <w:gridSpan w:val="2"/>
            <w:tcBorders>
              <w:top w:val="single" w:sz="18" w:space="0" w:color="auto"/>
              <w:left w:val="nil"/>
              <w:bottom w:val="single" w:sz="18" w:space="0" w:color="auto"/>
              <w:right w:val="nil"/>
            </w:tcBorders>
            <w:shd w:val="clear" w:color="auto" w:fill="4F81BD"/>
          </w:tcPr>
          <w:p w:rsidR="00500BF3" w:rsidRPr="00C44877" w:rsidRDefault="00500BF3" w:rsidP="00500BF3">
            <w:pPr>
              <w:spacing w:after="0" w:line="240" w:lineRule="auto"/>
              <w:ind w:firstLine="567"/>
              <w:jc w:val="center"/>
              <w:rPr>
                <w:rFonts w:ascii="Times New Roman" w:hAnsi="Times New Roman" w:cs="Times New Roman"/>
                <w:b/>
                <w:bCs/>
                <w:color w:val="FFFFFF"/>
                <w:sz w:val="24"/>
                <w:szCs w:val="24"/>
              </w:rPr>
            </w:pPr>
            <w:r w:rsidRPr="00C44877">
              <w:rPr>
                <w:rFonts w:ascii="Times New Roman" w:hAnsi="Times New Roman" w:cs="Times New Roman"/>
                <w:bCs/>
                <w:color w:val="FFFFFF"/>
                <w:sz w:val="24"/>
                <w:szCs w:val="24"/>
              </w:rPr>
              <w:t>SÍ</w:t>
            </w:r>
          </w:p>
        </w:tc>
        <w:tc>
          <w:tcPr>
            <w:tcW w:w="0" w:type="auto"/>
            <w:gridSpan w:val="2"/>
            <w:tcBorders>
              <w:top w:val="single" w:sz="18" w:space="0" w:color="auto"/>
              <w:left w:val="nil"/>
              <w:bottom w:val="single" w:sz="18" w:space="0" w:color="auto"/>
              <w:right w:val="nil"/>
            </w:tcBorders>
            <w:shd w:val="clear" w:color="auto" w:fill="4F81BD"/>
          </w:tcPr>
          <w:p w:rsidR="00500BF3" w:rsidRPr="00C44877" w:rsidRDefault="00500BF3" w:rsidP="00500BF3">
            <w:pPr>
              <w:spacing w:after="0" w:line="240" w:lineRule="auto"/>
              <w:ind w:firstLine="567"/>
              <w:jc w:val="center"/>
              <w:rPr>
                <w:rFonts w:ascii="Times New Roman" w:hAnsi="Times New Roman" w:cs="Times New Roman"/>
                <w:b/>
                <w:bCs/>
                <w:color w:val="FFFFFF"/>
                <w:sz w:val="24"/>
                <w:szCs w:val="24"/>
              </w:rPr>
            </w:pPr>
            <w:r w:rsidRPr="00C44877">
              <w:rPr>
                <w:rFonts w:ascii="Times New Roman" w:hAnsi="Times New Roman" w:cs="Times New Roman"/>
                <w:bCs/>
                <w:color w:val="FFFFFF"/>
                <w:sz w:val="24"/>
                <w:szCs w:val="24"/>
              </w:rPr>
              <w:t>NO</w:t>
            </w:r>
          </w:p>
        </w:tc>
        <w:tc>
          <w:tcPr>
            <w:tcW w:w="0" w:type="auto"/>
            <w:gridSpan w:val="2"/>
            <w:tcBorders>
              <w:top w:val="single" w:sz="18" w:space="0" w:color="auto"/>
              <w:left w:val="nil"/>
              <w:bottom w:val="single" w:sz="18" w:space="0" w:color="auto"/>
              <w:right w:val="nil"/>
            </w:tcBorders>
            <w:shd w:val="clear" w:color="auto" w:fill="4F81BD"/>
          </w:tcPr>
          <w:p w:rsidR="00500BF3" w:rsidRPr="00C44877" w:rsidRDefault="00500BF3" w:rsidP="00500BF3">
            <w:pPr>
              <w:spacing w:after="0" w:line="240" w:lineRule="auto"/>
              <w:ind w:firstLine="567"/>
              <w:jc w:val="center"/>
              <w:rPr>
                <w:rFonts w:ascii="Times New Roman" w:hAnsi="Times New Roman" w:cs="Times New Roman"/>
                <w:b/>
                <w:bCs/>
                <w:color w:val="FFFFFF"/>
                <w:sz w:val="24"/>
                <w:szCs w:val="24"/>
              </w:rPr>
            </w:pPr>
            <w:r w:rsidRPr="00C44877">
              <w:rPr>
                <w:rFonts w:ascii="Times New Roman" w:hAnsi="Times New Roman" w:cs="Times New Roman"/>
                <w:bCs/>
                <w:color w:val="FFFFFF"/>
                <w:sz w:val="24"/>
                <w:szCs w:val="24"/>
              </w:rPr>
              <w:t>TOTAL</w:t>
            </w:r>
          </w:p>
        </w:tc>
      </w:tr>
      <w:tr w:rsidR="00500BF3" w:rsidRPr="00C44877" w:rsidTr="00500BF3">
        <w:trPr>
          <w:trHeight w:val="385"/>
        </w:trPr>
        <w:tc>
          <w:tcPr>
            <w:tcW w:w="0" w:type="auto"/>
            <w:tcBorders>
              <w:left w:val="nil"/>
              <w:bottom w:val="nil"/>
              <w:right w:val="nil"/>
            </w:tcBorders>
            <w:shd w:val="clear" w:color="auto" w:fill="4F81BD"/>
          </w:tcPr>
          <w:p w:rsidR="00500BF3" w:rsidRPr="00C44877" w:rsidRDefault="00500BF3" w:rsidP="00500BF3">
            <w:pPr>
              <w:spacing w:after="0" w:line="240" w:lineRule="auto"/>
              <w:ind w:firstLine="567"/>
              <w:jc w:val="center"/>
              <w:rPr>
                <w:rFonts w:ascii="Times New Roman" w:hAnsi="Times New Roman" w:cs="Times New Roman"/>
                <w:b/>
                <w:bCs/>
                <w:color w:val="FFFFFF"/>
                <w:sz w:val="24"/>
                <w:szCs w:val="24"/>
              </w:rPr>
            </w:pPr>
            <w:r w:rsidRPr="00C44877">
              <w:rPr>
                <w:rFonts w:ascii="Times New Roman" w:hAnsi="Times New Roman" w:cs="Times New Roman"/>
                <w:bCs/>
                <w:color w:val="FFFFFF"/>
                <w:sz w:val="24"/>
                <w:szCs w:val="24"/>
              </w:rPr>
              <w:t>ÍTEMS</w:t>
            </w:r>
          </w:p>
        </w:tc>
        <w:tc>
          <w:tcPr>
            <w:tcW w:w="1020" w:type="dxa"/>
            <w:shd w:val="clear" w:color="auto" w:fill="D8D8D8"/>
          </w:tcPr>
          <w:p w:rsidR="00500BF3" w:rsidRPr="00C44877" w:rsidRDefault="00500BF3" w:rsidP="00500BF3">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F</w:t>
            </w:r>
          </w:p>
        </w:tc>
        <w:tc>
          <w:tcPr>
            <w:tcW w:w="1020" w:type="dxa"/>
            <w:shd w:val="clear" w:color="auto" w:fill="D8D8D8"/>
          </w:tcPr>
          <w:p w:rsidR="00500BF3" w:rsidRPr="00C44877" w:rsidRDefault="00500BF3" w:rsidP="00500BF3">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w:t>
            </w:r>
          </w:p>
        </w:tc>
        <w:tc>
          <w:tcPr>
            <w:tcW w:w="1020" w:type="dxa"/>
            <w:shd w:val="clear" w:color="auto" w:fill="D8D8D8"/>
          </w:tcPr>
          <w:p w:rsidR="00500BF3" w:rsidRPr="00C44877" w:rsidRDefault="00500BF3" w:rsidP="00500BF3">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F</w:t>
            </w:r>
          </w:p>
        </w:tc>
        <w:tc>
          <w:tcPr>
            <w:tcW w:w="1020" w:type="dxa"/>
            <w:shd w:val="clear" w:color="auto" w:fill="D8D8D8"/>
          </w:tcPr>
          <w:p w:rsidR="00500BF3" w:rsidRPr="00C44877" w:rsidRDefault="00500BF3" w:rsidP="00500BF3">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w:t>
            </w:r>
          </w:p>
        </w:tc>
        <w:tc>
          <w:tcPr>
            <w:tcW w:w="1130" w:type="dxa"/>
            <w:shd w:val="clear" w:color="auto" w:fill="D8D8D8"/>
          </w:tcPr>
          <w:p w:rsidR="00500BF3" w:rsidRPr="00C44877" w:rsidRDefault="00500BF3" w:rsidP="00500BF3">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F</w:t>
            </w:r>
          </w:p>
        </w:tc>
        <w:tc>
          <w:tcPr>
            <w:tcW w:w="1289" w:type="dxa"/>
            <w:shd w:val="clear" w:color="auto" w:fill="D8D8D8"/>
          </w:tcPr>
          <w:p w:rsidR="00500BF3" w:rsidRPr="00C44877" w:rsidRDefault="00500BF3" w:rsidP="00500BF3">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w:t>
            </w:r>
          </w:p>
        </w:tc>
      </w:tr>
      <w:tr w:rsidR="00500BF3" w:rsidRPr="00C44877" w:rsidTr="00500BF3">
        <w:trPr>
          <w:trHeight w:val="372"/>
        </w:trPr>
        <w:tc>
          <w:tcPr>
            <w:tcW w:w="0" w:type="auto"/>
            <w:tcBorders>
              <w:left w:val="nil"/>
              <w:bottom w:val="single" w:sz="18" w:space="0" w:color="auto"/>
              <w:right w:val="nil"/>
            </w:tcBorders>
            <w:shd w:val="clear" w:color="auto" w:fill="4F81BD"/>
          </w:tcPr>
          <w:p w:rsidR="00500BF3" w:rsidRPr="00C44877" w:rsidRDefault="00500BF3" w:rsidP="00500BF3">
            <w:pPr>
              <w:spacing w:after="0" w:line="240" w:lineRule="auto"/>
              <w:ind w:firstLine="567"/>
              <w:jc w:val="center"/>
              <w:rPr>
                <w:rFonts w:ascii="Times New Roman" w:hAnsi="Times New Roman" w:cs="Times New Roman"/>
                <w:bCs/>
                <w:color w:val="FFFFFF"/>
                <w:sz w:val="24"/>
                <w:szCs w:val="24"/>
              </w:rPr>
            </w:pPr>
            <w:r w:rsidRPr="00C44877">
              <w:rPr>
                <w:rFonts w:ascii="Times New Roman" w:hAnsi="Times New Roman" w:cs="Times New Roman"/>
                <w:bCs/>
                <w:color w:val="FFFFFF"/>
                <w:sz w:val="24"/>
                <w:szCs w:val="24"/>
              </w:rPr>
              <w:t>12</w:t>
            </w:r>
          </w:p>
          <w:p w:rsidR="00500BF3" w:rsidRPr="00C44877" w:rsidRDefault="00500BF3" w:rsidP="00500BF3">
            <w:pPr>
              <w:spacing w:after="0" w:line="240" w:lineRule="auto"/>
              <w:ind w:firstLine="567"/>
              <w:jc w:val="center"/>
              <w:rPr>
                <w:rFonts w:ascii="Times New Roman" w:hAnsi="Times New Roman" w:cs="Times New Roman"/>
                <w:bCs/>
                <w:color w:val="FFFFFF"/>
                <w:sz w:val="24"/>
                <w:szCs w:val="24"/>
              </w:rPr>
            </w:pPr>
          </w:p>
        </w:tc>
        <w:tc>
          <w:tcPr>
            <w:tcW w:w="1020" w:type="dxa"/>
            <w:tcBorders>
              <w:bottom w:val="single" w:sz="18" w:space="0" w:color="auto"/>
            </w:tcBorders>
          </w:tcPr>
          <w:p w:rsidR="00500BF3" w:rsidRPr="00C44877" w:rsidRDefault="00500BF3" w:rsidP="00500BF3">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11</w:t>
            </w:r>
          </w:p>
          <w:p w:rsidR="00500BF3" w:rsidRPr="00C44877" w:rsidRDefault="00500BF3" w:rsidP="00500BF3">
            <w:pPr>
              <w:spacing w:after="0" w:line="240" w:lineRule="auto"/>
              <w:ind w:firstLine="567"/>
              <w:jc w:val="center"/>
              <w:rPr>
                <w:rFonts w:ascii="Times New Roman" w:hAnsi="Times New Roman" w:cs="Times New Roman"/>
                <w:b/>
                <w:sz w:val="24"/>
                <w:szCs w:val="24"/>
              </w:rPr>
            </w:pPr>
          </w:p>
        </w:tc>
        <w:tc>
          <w:tcPr>
            <w:tcW w:w="1020" w:type="dxa"/>
            <w:tcBorders>
              <w:bottom w:val="single" w:sz="18" w:space="0" w:color="auto"/>
            </w:tcBorders>
          </w:tcPr>
          <w:p w:rsidR="00500BF3" w:rsidRPr="00C44877" w:rsidRDefault="00500BF3" w:rsidP="00500BF3">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37</w:t>
            </w:r>
          </w:p>
        </w:tc>
        <w:tc>
          <w:tcPr>
            <w:tcW w:w="1020" w:type="dxa"/>
            <w:tcBorders>
              <w:bottom w:val="single" w:sz="18" w:space="0" w:color="auto"/>
            </w:tcBorders>
          </w:tcPr>
          <w:p w:rsidR="00500BF3" w:rsidRPr="00C44877" w:rsidRDefault="00500BF3" w:rsidP="00500BF3">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19</w:t>
            </w:r>
          </w:p>
          <w:p w:rsidR="00500BF3" w:rsidRPr="00C44877" w:rsidRDefault="00500BF3" w:rsidP="00500BF3">
            <w:pPr>
              <w:spacing w:after="0" w:line="240" w:lineRule="auto"/>
              <w:ind w:firstLine="567"/>
              <w:jc w:val="center"/>
              <w:rPr>
                <w:rFonts w:ascii="Times New Roman" w:hAnsi="Times New Roman" w:cs="Times New Roman"/>
                <w:b/>
                <w:sz w:val="24"/>
                <w:szCs w:val="24"/>
              </w:rPr>
            </w:pPr>
          </w:p>
        </w:tc>
        <w:tc>
          <w:tcPr>
            <w:tcW w:w="1020" w:type="dxa"/>
            <w:tcBorders>
              <w:bottom w:val="single" w:sz="18" w:space="0" w:color="auto"/>
            </w:tcBorders>
          </w:tcPr>
          <w:p w:rsidR="00500BF3" w:rsidRPr="00C44877" w:rsidRDefault="00500BF3" w:rsidP="00500BF3">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63</w:t>
            </w:r>
          </w:p>
          <w:p w:rsidR="00500BF3" w:rsidRPr="00C44877" w:rsidRDefault="00500BF3" w:rsidP="00500BF3">
            <w:pPr>
              <w:spacing w:after="0" w:line="240" w:lineRule="auto"/>
              <w:ind w:firstLine="567"/>
              <w:jc w:val="center"/>
              <w:rPr>
                <w:rFonts w:ascii="Times New Roman" w:hAnsi="Times New Roman" w:cs="Times New Roman"/>
                <w:b/>
                <w:sz w:val="24"/>
                <w:szCs w:val="24"/>
              </w:rPr>
            </w:pPr>
          </w:p>
        </w:tc>
        <w:tc>
          <w:tcPr>
            <w:tcW w:w="1130" w:type="dxa"/>
            <w:tcBorders>
              <w:bottom w:val="single" w:sz="18" w:space="0" w:color="auto"/>
            </w:tcBorders>
          </w:tcPr>
          <w:p w:rsidR="00500BF3" w:rsidRPr="00C44877" w:rsidRDefault="00500BF3" w:rsidP="00500BF3">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30</w:t>
            </w:r>
          </w:p>
          <w:p w:rsidR="00500BF3" w:rsidRPr="00C44877" w:rsidRDefault="00500BF3" w:rsidP="00500BF3">
            <w:pPr>
              <w:spacing w:after="0" w:line="240" w:lineRule="auto"/>
              <w:ind w:firstLine="567"/>
              <w:jc w:val="center"/>
              <w:rPr>
                <w:rFonts w:ascii="Times New Roman" w:hAnsi="Times New Roman" w:cs="Times New Roman"/>
                <w:b/>
                <w:sz w:val="24"/>
                <w:szCs w:val="24"/>
              </w:rPr>
            </w:pPr>
          </w:p>
        </w:tc>
        <w:tc>
          <w:tcPr>
            <w:tcW w:w="1289" w:type="dxa"/>
            <w:tcBorders>
              <w:bottom w:val="single" w:sz="18" w:space="0" w:color="auto"/>
            </w:tcBorders>
          </w:tcPr>
          <w:p w:rsidR="00500BF3" w:rsidRPr="00C44877" w:rsidRDefault="00500BF3" w:rsidP="00500BF3">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100</w:t>
            </w:r>
          </w:p>
        </w:tc>
      </w:tr>
    </w:tbl>
    <w:p w:rsidR="0034106E" w:rsidRPr="00C44877" w:rsidRDefault="007B3B85" w:rsidP="00C44877">
      <w:pPr>
        <w:spacing w:after="0"/>
        <w:ind w:firstLine="567"/>
        <w:rPr>
          <w:rFonts w:ascii="Times New Roman" w:hAnsi="Times New Roman" w:cs="Times New Roman"/>
          <w:b/>
          <w:sz w:val="24"/>
          <w:szCs w:val="24"/>
        </w:rPr>
      </w:pPr>
      <w:r w:rsidRPr="00C44877">
        <w:rPr>
          <w:rFonts w:ascii="Times New Roman" w:hAnsi="Times New Roman" w:cs="Times New Roman"/>
          <w:b/>
          <w:sz w:val="24"/>
          <w:szCs w:val="24"/>
        </w:rPr>
        <w:t xml:space="preserve">ÍTEMS NRO. 12 </w:t>
      </w:r>
    </w:p>
    <w:p w:rsidR="00500BF3" w:rsidRDefault="00500BF3" w:rsidP="00C44877">
      <w:pPr>
        <w:spacing w:after="0" w:line="360" w:lineRule="auto"/>
        <w:ind w:firstLine="567"/>
        <w:jc w:val="both"/>
        <w:rPr>
          <w:rFonts w:ascii="Times New Roman" w:hAnsi="Times New Roman" w:cs="Times New Roman"/>
          <w:b/>
          <w:sz w:val="24"/>
          <w:szCs w:val="24"/>
        </w:rPr>
      </w:pPr>
    </w:p>
    <w:p w:rsidR="0034106E" w:rsidRPr="00C44877" w:rsidRDefault="0034106E" w:rsidP="00C44877">
      <w:pPr>
        <w:spacing w:after="0" w:line="360" w:lineRule="auto"/>
        <w:ind w:firstLine="567"/>
        <w:jc w:val="both"/>
        <w:rPr>
          <w:rFonts w:ascii="Times New Roman" w:hAnsi="Times New Roman" w:cs="Times New Roman"/>
          <w:b/>
          <w:sz w:val="24"/>
          <w:szCs w:val="24"/>
        </w:rPr>
      </w:pPr>
      <w:r w:rsidRPr="00C44877">
        <w:rPr>
          <w:rFonts w:ascii="Times New Roman" w:hAnsi="Times New Roman" w:cs="Times New Roman"/>
          <w:b/>
          <w:sz w:val="24"/>
          <w:szCs w:val="24"/>
        </w:rPr>
        <w:lastRenderedPageBreak/>
        <w:t>¿Le Gusta a Ud. Consumir Vegetales?</w:t>
      </w:r>
    </w:p>
    <w:p w:rsidR="00B91328" w:rsidRPr="00C44877" w:rsidRDefault="00B91328" w:rsidP="00C44877">
      <w:pPr>
        <w:spacing w:after="0" w:line="360" w:lineRule="auto"/>
        <w:ind w:firstLine="567"/>
        <w:jc w:val="both"/>
        <w:rPr>
          <w:rFonts w:ascii="Times New Roman" w:hAnsi="Times New Roman" w:cs="Times New Roman"/>
          <w:b/>
          <w:sz w:val="24"/>
          <w:szCs w:val="24"/>
        </w:rPr>
      </w:pPr>
    </w:p>
    <w:p w:rsidR="00B91328" w:rsidRPr="00C44877" w:rsidRDefault="00B91328" w:rsidP="00C44877">
      <w:pPr>
        <w:spacing w:after="0" w:line="360" w:lineRule="auto"/>
        <w:ind w:firstLine="567"/>
        <w:jc w:val="both"/>
        <w:rPr>
          <w:rFonts w:ascii="Times New Roman" w:hAnsi="Times New Roman" w:cs="Times New Roman"/>
          <w:b/>
          <w:sz w:val="24"/>
          <w:szCs w:val="24"/>
        </w:rPr>
      </w:pPr>
      <w:r w:rsidRPr="00C44877">
        <w:rPr>
          <w:rFonts w:ascii="Times New Roman" w:hAnsi="Times New Roman" w:cs="Times New Roman"/>
          <w:b/>
          <w:sz w:val="24"/>
          <w:szCs w:val="24"/>
        </w:rPr>
        <w:t>Tabla Nro. 12:</w:t>
      </w:r>
    </w:p>
    <w:p w:rsidR="00B91328" w:rsidRPr="00C44877" w:rsidRDefault="00B91328" w:rsidP="00C44877">
      <w:pPr>
        <w:spacing w:after="0"/>
        <w:ind w:firstLine="567"/>
        <w:jc w:val="right"/>
        <w:rPr>
          <w:rFonts w:ascii="Times New Roman" w:hAnsi="Times New Roman" w:cs="Times New Roman"/>
          <w:b/>
          <w:sz w:val="24"/>
          <w:szCs w:val="24"/>
        </w:rPr>
      </w:pPr>
      <w:r w:rsidRPr="00C44877">
        <w:rPr>
          <w:rFonts w:ascii="Times New Roman" w:hAnsi="Times New Roman" w:cs="Times New Roman"/>
          <w:b/>
          <w:sz w:val="24"/>
          <w:szCs w:val="24"/>
        </w:rPr>
        <w:t>Fuente: Lameda 2015</w:t>
      </w:r>
    </w:p>
    <w:p w:rsidR="00B91328" w:rsidRPr="00C44877" w:rsidRDefault="00DF0147" w:rsidP="00C44877">
      <w:pPr>
        <w:spacing w:after="0"/>
        <w:ind w:firstLine="567"/>
        <w:jc w:val="right"/>
        <w:rPr>
          <w:rFonts w:ascii="Times New Roman" w:hAnsi="Times New Roman" w:cs="Times New Roman"/>
          <w:sz w:val="24"/>
          <w:szCs w:val="24"/>
        </w:rPr>
      </w:pPr>
      <w:r w:rsidRPr="00C44877">
        <w:rPr>
          <w:rFonts w:ascii="Times New Roman" w:hAnsi="Times New Roman" w:cs="Times New Roman"/>
          <w:b/>
          <w:noProof/>
          <w:sz w:val="24"/>
          <w:szCs w:val="24"/>
        </w:rPr>
        <w:drawing>
          <wp:anchor distT="0" distB="0" distL="114300" distR="114300" simplePos="0" relativeHeight="251649024" behindDoc="1" locked="0" layoutInCell="1" allowOverlap="1">
            <wp:simplePos x="0" y="0"/>
            <wp:positionH relativeFrom="column">
              <wp:posOffset>-127000</wp:posOffset>
            </wp:positionH>
            <wp:positionV relativeFrom="paragraph">
              <wp:posOffset>257175</wp:posOffset>
            </wp:positionV>
            <wp:extent cx="4612005" cy="2303780"/>
            <wp:effectExtent l="19050" t="0" r="17145" b="1270"/>
            <wp:wrapThrough wrapText="bothSides">
              <wp:wrapPolygon edited="0">
                <wp:start x="-89" y="0"/>
                <wp:lineTo x="-89" y="21612"/>
                <wp:lineTo x="21680" y="21612"/>
                <wp:lineTo x="21680" y="0"/>
                <wp:lineTo x="-89" y="0"/>
              </wp:wrapPolygon>
            </wp:wrapThrough>
            <wp:docPr id="20"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p w:rsidR="00B91328" w:rsidRPr="00C44877" w:rsidRDefault="00B91328" w:rsidP="00C44877">
      <w:pPr>
        <w:spacing w:after="0"/>
        <w:ind w:firstLine="567"/>
        <w:rPr>
          <w:rFonts w:ascii="Times New Roman" w:hAnsi="Times New Roman" w:cs="Times New Roman"/>
          <w:sz w:val="24"/>
          <w:szCs w:val="24"/>
        </w:rPr>
      </w:pPr>
    </w:p>
    <w:p w:rsidR="004D7F91" w:rsidRPr="00C44877" w:rsidRDefault="004D7F91" w:rsidP="00C44877">
      <w:pPr>
        <w:spacing w:after="0"/>
        <w:ind w:firstLine="567"/>
        <w:rPr>
          <w:rFonts w:ascii="Times New Roman" w:eastAsia="Times New Roman" w:hAnsi="Times New Roman" w:cs="Times New Roman"/>
          <w:b/>
          <w:sz w:val="24"/>
          <w:szCs w:val="24"/>
        </w:rPr>
      </w:pPr>
      <w:r w:rsidRPr="00C44877">
        <w:rPr>
          <w:rFonts w:ascii="Times New Roman" w:eastAsia="Times New Roman" w:hAnsi="Times New Roman" w:cs="Times New Roman"/>
          <w:b/>
          <w:sz w:val="24"/>
          <w:szCs w:val="24"/>
        </w:rPr>
        <w:t>INTERPRETACIÓN:</w:t>
      </w:r>
    </w:p>
    <w:p w:rsidR="0034106E" w:rsidRPr="00C44877" w:rsidRDefault="004D7F91" w:rsidP="00C44877">
      <w:pPr>
        <w:spacing w:after="0" w:line="360" w:lineRule="auto"/>
        <w:ind w:firstLine="567"/>
        <w:jc w:val="both"/>
        <w:rPr>
          <w:rFonts w:ascii="Times New Roman" w:hAnsi="Times New Roman" w:cs="Times New Roman"/>
          <w:sz w:val="24"/>
          <w:szCs w:val="24"/>
        </w:rPr>
      </w:pPr>
      <w:r w:rsidRPr="00C44877">
        <w:rPr>
          <w:rFonts w:ascii="Times New Roman" w:hAnsi="Times New Roman" w:cs="Times New Roman"/>
          <w:sz w:val="24"/>
          <w:szCs w:val="24"/>
        </w:rPr>
        <w:t xml:space="preserve">De igual forma </w:t>
      </w:r>
      <w:r w:rsidR="00DF0147" w:rsidRPr="00C44877">
        <w:rPr>
          <w:rFonts w:ascii="Times New Roman" w:hAnsi="Times New Roman" w:cs="Times New Roman"/>
          <w:sz w:val="24"/>
          <w:szCs w:val="24"/>
        </w:rPr>
        <w:t xml:space="preserve">el 37% de los estudiantes sostuvo que </w:t>
      </w:r>
      <w:r w:rsidRPr="00C44877">
        <w:rPr>
          <w:rFonts w:ascii="Times New Roman" w:hAnsi="Times New Roman" w:cs="Times New Roman"/>
          <w:sz w:val="24"/>
          <w:szCs w:val="24"/>
        </w:rPr>
        <w:t xml:space="preserve">en los menús diarios los estudiantes no les agrada consumir vegetales, lo que indica que no poseen una nutrición </w:t>
      </w:r>
      <w:r w:rsidR="003D2B11" w:rsidRPr="00C44877">
        <w:rPr>
          <w:rFonts w:ascii="Times New Roman" w:hAnsi="Times New Roman" w:cs="Times New Roman"/>
          <w:sz w:val="24"/>
          <w:szCs w:val="24"/>
        </w:rPr>
        <w:t xml:space="preserve">balanceada ni saludable lo que genera una sustitución de estos por algún tipo calorías. </w:t>
      </w:r>
      <w:r w:rsidR="00DF0147" w:rsidRPr="00C44877">
        <w:rPr>
          <w:rFonts w:ascii="Times New Roman" w:hAnsi="Times New Roman" w:cs="Times New Roman"/>
          <w:sz w:val="24"/>
          <w:szCs w:val="24"/>
        </w:rPr>
        <w:t xml:space="preserve">Mientras que 63% dijo lo contrario. </w:t>
      </w:r>
    </w:p>
    <w:p w:rsidR="0034106E" w:rsidRPr="00C44877" w:rsidRDefault="0034106E" w:rsidP="00C44877">
      <w:pPr>
        <w:spacing w:after="0" w:line="360" w:lineRule="auto"/>
        <w:ind w:firstLine="567"/>
        <w:jc w:val="both"/>
        <w:rPr>
          <w:rFonts w:ascii="Times New Roman" w:hAnsi="Times New Roman" w:cs="Times New Roman"/>
          <w:b/>
          <w:sz w:val="24"/>
          <w:szCs w:val="24"/>
        </w:rPr>
      </w:pPr>
    </w:p>
    <w:p w:rsidR="00DF0147" w:rsidRPr="00C44877" w:rsidRDefault="00DF0147" w:rsidP="00C44877">
      <w:pPr>
        <w:spacing w:after="0"/>
        <w:ind w:firstLine="567"/>
        <w:rPr>
          <w:rFonts w:ascii="Times New Roman" w:hAnsi="Times New Roman" w:cs="Times New Roman"/>
          <w:b/>
          <w:sz w:val="24"/>
          <w:szCs w:val="24"/>
        </w:rPr>
      </w:pPr>
    </w:p>
    <w:p w:rsidR="0034106E" w:rsidRPr="00C44877" w:rsidRDefault="007B3B85" w:rsidP="00C44877">
      <w:pPr>
        <w:spacing w:after="0"/>
        <w:ind w:firstLine="567"/>
        <w:rPr>
          <w:rFonts w:ascii="Times New Roman" w:hAnsi="Times New Roman" w:cs="Times New Roman"/>
          <w:b/>
          <w:sz w:val="24"/>
          <w:szCs w:val="24"/>
        </w:rPr>
      </w:pPr>
      <w:r w:rsidRPr="00C44877">
        <w:rPr>
          <w:rFonts w:ascii="Times New Roman" w:hAnsi="Times New Roman" w:cs="Times New Roman"/>
          <w:b/>
          <w:sz w:val="24"/>
          <w:szCs w:val="24"/>
        </w:rPr>
        <w:t>ÍTEMS NRO. 13</w:t>
      </w:r>
    </w:p>
    <w:p w:rsidR="0034106E" w:rsidRPr="00C44877" w:rsidRDefault="0034106E" w:rsidP="00C44877">
      <w:pPr>
        <w:spacing w:after="0" w:line="360" w:lineRule="auto"/>
        <w:ind w:firstLine="567"/>
        <w:jc w:val="both"/>
        <w:rPr>
          <w:rFonts w:ascii="Times New Roman" w:hAnsi="Times New Roman" w:cs="Times New Roman"/>
          <w:b/>
          <w:sz w:val="24"/>
          <w:szCs w:val="24"/>
        </w:rPr>
      </w:pPr>
      <w:r w:rsidRPr="00C44877">
        <w:rPr>
          <w:rFonts w:ascii="Times New Roman" w:hAnsi="Times New Roman" w:cs="Times New Roman"/>
          <w:b/>
          <w:sz w:val="24"/>
          <w:szCs w:val="24"/>
        </w:rPr>
        <w:t>¿Considera Ud. Que sobrepasa los límites de su peso?</w:t>
      </w:r>
    </w:p>
    <w:p w:rsidR="00B91328" w:rsidRPr="00C44877" w:rsidRDefault="00B91328" w:rsidP="00C44877">
      <w:pPr>
        <w:spacing w:after="0" w:line="360" w:lineRule="auto"/>
        <w:ind w:firstLine="567"/>
        <w:jc w:val="both"/>
        <w:rPr>
          <w:rFonts w:ascii="Times New Roman" w:hAnsi="Times New Roman" w:cs="Times New Roman"/>
          <w:b/>
          <w:sz w:val="24"/>
          <w:szCs w:val="24"/>
        </w:rPr>
      </w:pPr>
      <w:r w:rsidRPr="00C44877">
        <w:rPr>
          <w:rFonts w:ascii="Times New Roman" w:hAnsi="Times New Roman" w:cs="Times New Roman"/>
          <w:b/>
          <w:sz w:val="24"/>
          <w:szCs w:val="24"/>
        </w:rPr>
        <w:t>Tabla Nro. 13:</w:t>
      </w:r>
    </w:p>
    <w:tbl>
      <w:tblPr>
        <w:tblpPr w:leftFromText="141" w:rightFromText="141" w:vertAnchor="text" w:horzAnchor="margin" w:tblpY="95"/>
        <w:tblW w:w="8603" w:type="dxa"/>
        <w:tblBorders>
          <w:top w:val="single" w:sz="18" w:space="0" w:color="auto"/>
          <w:bottom w:val="single" w:sz="18" w:space="0" w:color="auto"/>
        </w:tblBorders>
        <w:tblLook w:val="00A0"/>
      </w:tblPr>
      <w:tblGrid>
        <w:gridCol w:w="2104"/>
        <w:gridCol w:w="1020"/>
        <w:gridCol w:w="1020"/>
        <w:gridCol w:w="1020"/>
        <w:gridCol w:w="1020"/>
        <w:gridCol w:w="1130"/>
        <w:gridCol w:w="1289"/>
      </w:tblGrid>
      <w:tr w:rsidR="0034106E" w:rsidRPr="00C44877" w:rsidTr="0034106E">
        <w:trPr>
          <w:trHeight w:val="420"/>
        </w:trPr>
        <w:tc>
          <w:tcPr>
            <w:tcW w:w="0" w:type="auto"/>
            <w:tcBorders>
              <w:top w:val="single" w:sz="18" w:space="0" w:color="auto"/>
              <w:left w:val="nil"/>
              <w:bottom w:val="single" w:sz="18" w:space="0" w:color="auto"/>
              <w:right w:val="nil"/>
            </w:tcBorders>
            <w:shd w:val="clear" w:color="auto" w:fill="4F81BD"/>
          </w:tcPr>
          <w:p w:rsidR="0034106E" w:rsidRPr="00C44877" w:rsidRDefault="0034106E" w:rsidP="00C44877">
            <w:pPr>
              <w:spacing w:after="0" w:line="240" w:lineRule="auto"/>
              <w:ind w:firstLine="567"/>
              <w:rPr>
                <w:rFonts w:ascii="Times New Roman" w:hAnsi="Times New Roman" w:cs="Times New Roman"/>
                <w:b/>
                <w:bCs/>
                <w:color w:val="FFFFFF"/>
                <w:sz w:val="24"/>
                <w:szCs w:val="24"/>
              </w:rPr>
            </w:pPr>
          </w:p>
        </w:tc>
        <w:tc>
          <w:tcPr>
            <w:tcW w:w="0" w:type="auto"/>
            <w:gridSpan w:val="2"/>
            <w:tcBorders>
              <w:top w:val="single" w:sz="18" w:space="0" w:color="auto"/>
              <w:left w:val="nil"/>
              <w:bottom w:val="single" w:sz="18" w:space="0" w:color="auto"/>
              <w:right w:val="nil"/>
            </w:tcBorders>
            <w:shd w:val="clear" w:color="auto" w:fill="4F81BD"/>
          </w:tcPr>
          <w:p w:rsidR="0034106E" w:rsidRPr="00C44877" w:rsidRDefault="0034106E" w:rsidP="00C44877">
            <w:pPr>
              <w:spacing w:after="0" w:line="240" w:lineRule="auto"/>
              <w:ind w:firstLine="567"/>
              <w:jc w:val="center"/>
              <w:rPr>
                <w:rFonts w:ascii="Times New Roman" w:hAnsi="Times New Roman" w:cs="Times New Roman"/>
                <w:b/>
                <w:bCs/>
                <w:color w:val="FFFFFF"/>
                <w:sz w:val="24"/>
                <w:szCs w:val="24"/>
              </w:rPr>
            </w:pPr>
            <w:r w:rsidRPr="00C44877">
              <w:rPr>
                <w:rFonts w:ascii="Times New Roman" w:hAnsi="Times New Roman" w:cs="Times New Roman"/>
                <w:bCs/>
                <w:color w:val="FFFFFF"/>
                <w:sz w:val="24"/>
                <w:szCs w:val="24"/>
              </w:rPr>
              <w:t>SÍ</w:t>
            </w:r>
          </w:p>
        </w:tc>
        <w:tc>
          <w:tcPr>
            <w:tcW w:w="0" w:type="auto"/>
            <w:gridSpan w:val="2"/>
            <w:tcBorders>
              <w:top w:val="single" w:sz="18" w:space="0" w:color="auto"/>
              <w:left w:val="nil"/>
              <w:bottom w:val="single" w:sz="18" w:space="0" w:color="auto"/>
              <w:right w:val="nil"/>
            </w:tcBorders>
            <w:shd w:val="clear" w:color="auto" w:fill="4F81BD"/>
          </w:tcPr>
          <w:p w:rsidR="0034106E" w:rsidRPr="00C44877" w:rsidRDefault="0034106E" w:rsidP="00C44877">
            <w:pPr>
              <w:spacing w:after="0" w:line="240" w:lineRule="auto"/>
              <w:ind w:firstLine="567"/>
              <w:jc w:val="center"/>
              <w:rPr>
                <w:rFonts w:ascii="Times New Roman" w:hAnsi="Times New Roman" w:cs="Times New Roman"/>
                <w:b/>
                <w:bCs/>
                <w:color w:val="FFFFFF"/>
                <w:sz w:val="24"/>
                <w:szCs w:val="24"/>
              </w:rPr>
            </w:pPr>
            <w:r w:rsidRPr="00C44877">
              <w:rPr>
                <w:rFonts w:ascii="Times New Roman" w:hAnsi="Times New Roman" w:cs="Times New Roman"/>
                <w:bCs/>
                <w:color w:val="FFFFFF"/>
                <w:sz w:val="24"/>
                <w:szCs w:val="24"/>
              </w:rPr>
              <w:t>NO</w:t>
            </w:r>
          </w:p>
        </w:tc>
        <w:tc>
          <w:tcPr>
            <w:tcW w:w="0" w:type="auto"/>
            <w:gridSpan w:val="2"/>
            <w:tcBorders>
              <w:top w:val="single" w:sz="18" w:space="0" w:color="auto"/>
              <w:left w:val="nil"/>
              <w:bottom w:val="single" w:sz="18" w:space="0" w:color="auto"/>
              <w:right w:val="nil"/>
            </w:tcBorders>
            <w:shd w:val="clear" w:color="auto" w:fill="4F81BD"/>
          </w:tcPr>
          <w:p w:rsidR="0034106E" w:rsidRPr="00C44877" w:rsidRDefault="0034106E" w:rsidP="00C44877">
            <w:pPr>
              <w:spacing w:after="0" w:line="240" w:lineRule="auto"/>
              <w:ind w:firstLine="567"/>
              <w:jc w:val="center"/>
              <w:rPr>
                <w:rFonts w:ascii="Times New Roman" w:hAnsi="Times New Roman" w:cs="Times New Roman"/>
                <w:b/>
                <w:bCs/>
                <w:color w:val="FFFFFF"/>
                <w:sz w:val="24"/>
                <w:szCs w:val="24"/>
              </w:rPr>
            </w:pPr>
            <w:r w:rsidRPr="00C44877">
              <w:rPr>
                <w:rFonts w:ascii="Times New Roman" w:hAnsi="Times New Roman" w:cs="Times New Roman"/>
                <w:bCs/>
                <w:color w:val="FFFFFF"/>
                <w:sz w:val="24"/>
                <w:szCs w:val="24"/>
              </w:rPr>
              <w:t>TOTAL</w:t>
            </w:r>
          </w:p>
        </w:tc>
      </w:tr>
      <w:tr w:rsidR="0034106E" w:rsidRPr="00C44877" w:rsidTr="0034106E">
        <w:trPr>
          <w:trHeight w:val="385"/>
        </w:trPr>
        <w:tc>
          <w:tcPr>
            <w:tcW w:w="0" w:type="auto"/>
            <w:tcBorders>
              <w:left w:val="nil"/>
              <w:bottom w:val="nil"/>
              <w:right w:val="nil"/>
            </w:tcBorders>
            <w:shd w:val="clear" w:color="auto" w:fill="4F81BD"/>
          </w:tcPr>
          <w:p w:rsidR="0034106E" w:rsidRPr="00C44877" w:rsidRDefault="0034106E" w:rsidP="00C44877">
            <w:pPr>
              <w:spacing w:after="0" w:line="240" w:lineRule="auto"/>
              <w:ind w:firstLine="567"/>
              <w:jc w:val="center"/>
              <w:rPr>
                <w:rFonts w:ascii="Times New Roman" w:hAnsi="Times New Roman" w:cs="Times New Roman"/>
                <w:b/>
                <w:bCs/>
                <w:color w:val="FFFFFF"/>
                <w:sz w:val="24"/>
                <w:szCs w:val="24"/>
              </w:rPr>
            </w:pPr>
            <w:r w:rsidRPr="00C44877">
              <w:rPr>
                <w:rFonts w:ascii="Times New Roman" w:hAnsi="Times New Roman" w:cs="Times New Roman"/>
                <w:bCs/>
                <w:color w:val="FFFFFF"/>
                <w:sz w:val="24"/>
                <w:szCs w:val="24"/>
              </w:rPr>
              <w:t>ÍTEMS</w:t>
            </w:r>
          </w:p>
        </w:tc>
        <w:tc>
          <w:tcPr>
            <w:tcW w:w="1020" w:type="dxa"/>
            <w:shd w:val="clear" w:color="auto" w:fill="D8D8D8"/>
          </w:tcPr>
          <w:p w:rsidR="0034106E" w:rsidRPr="00C44877" w:rsidRDefault="0034106E"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F</w:t>
            </w:r>
          </w:p>
        </w:tc>
        <w:tc>
          <w:tcPr>
            <w:tcW w:w="1020" w:type="dxa"/>
            <w:shd w:val="clear" w:color="auto" w:fill="D8D8D8"/>
          </w:tcPr>
          <w:p w:rsidR="0034106E" w:rsidRPr="00C44877" w:rsidRDefault="0034106E"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w:t>
            </w:r>
          </w:p>
        </w:tc>
        <w:tc>
          <w:tcPr>
            <w:tcW w:w="1020" w:type="dxa"/>
            <w:shd w:val="clear" w:color="auto" w:fill="D8D8D8"/>
          </w:tcPr>
          <w:p w:rsidR="0034106E" w:rsidRPr="00C44877" w:rsidRDefault="0034106E"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F</w:t>
            </w:r>
          </w:p>
        </w:tc>
        <w:tc>
          <w:tcPr>
            <w:tcW w:w="1020" w:type="dxa"/>
            <w:shd w:val="clear" w:color="auto" w:fill="D8D8D8"/>
          </w:tcPr>
          <w:p w:rsidR="0034106E" w:rsidRPr="00C44877" w:rsidRDefault="0034106E"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w:t>
            </w:r>
          </w:p>
        </w:tc>
        <w:tc>
          <w:tcPr>
            <w:tcW w:w="1130" w:type="dxa"/>
            <w:shd w:val="clear" w:color="auto" w:fill="D8D8D8"/>
          </w:tcPr>
          <w:p w:rsidR="0034106E" w:rsidRPr="00C44877" w:rsidRDefault="0034106E"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F</w:t>
            </w:r>
          </w:p>
        </w:tc>
        <w:tc>
          <w:tcPr>
            <w:tcW w:w="1289" w:type="dxa"/>
            <w:shd w:val="clear" w:color="auto" w:fill="D8D8D8"/>
          </w:tcPr>
          <w:p w:rsidR="0034106E" w:rsidRPr="00C44877" w:rsidRDefault="0034106E"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w:t>
            </w:r>
          </w:p>
        </w:tc>
      </w:tr>
      <w:tr w:rsidR="0034106E" w:rsidRPr="00C44877" w:rsidTr="0034106E">
        <w:trPr>
          <w:trHeight w:val="372"/>
        </w:trPr>
        <w:tc>
          <w:tcPr>
            <w:tcW w:w="0" w:type="auto"/>
            <w:tcBorders>
              <w:left w:val="nil"/>
              <w:bottom w:val="single" w:sz="18" w:space="0" w:color="auto"/>
              <w:right w:val="nil"/>
            </w:tcBorders>
            <w:shd w:val="clear" w:color="auto" w:fill="4F81BD"/>
          </w:tcPr>
          <w:p w:rsidR="0034106E" w:rsidRPr="00C44877" w:rsidRDefault="0034106E" w:rsidP="00C44877">
            <w:pPr>
              <w:spacing w:after="0" w:line="240" w:lineRule="auto"/>
              <w:ind w:firstLine="567"/>
              <w:jc w:val="center"/>
              <w:rPr>
                <w:rFonts w:ascii="Times New Roman" w:hAnsi="Times New Roman" w:cs="Times New Roman"/>
                <w:bCs/>
                <w:color w:val="FFFFFF"/>
                <w:sz w:val="24"/>
                <w:szCs w:val="24"/>
              </w:rPr>
            </w:pPr>
            <w:r w:rsidRPr="00C44877">
              <w:rPr>
                <w:rFonts w:ascii="Times New Roman" w:hAnsi="Times New Roman" w:cs="Times New Roman"/>
                <w:bCs/>
                <w:color w:val="FFFFFF"/>
                <w:sz w:val="24"/>
                <w:szCs w:val="24"/>
              </w:rPr>
              <w:t>13</w:t>
            </w:r>
          </w:p>
          <w:p w:rsidR="0034106E" w:rsidRPr="00C44877" w:rsidRDefault="0034106E" w:rsidP="00C44877">
            <w:pPr>
              <w:spacing w:after="0" w:line="240" w:lineRule="auto"/>
              <w:ind w:firstLine="567"/>
              <w:jc w:val="center"/>
              <w:rPr>
                <w:rFonts w:ascii="Times New Roman" w:hAnsi="Times New Roman" w:cs="Times New Roman"/>
                <w:bCs/>
                <w:color w:val="FFFFFF"/>
                <w:sz w:val="24"/>
                <w:szCs w:val="24"/>
              </w:rPr>
            </w:pPr>
          </w:p>
        </w:tc>
        <w:tc>
          <w:tcPr>
            <w:tcW w:w="1020" w:type="dxa"/>
            <w:tcBorders>
              <w:bottom w:val="single" w:sz="18" w:space="0" w:color="auto"/>
            </w:tcBorders>
          </w:tcPr>
          <w:p w:rsidR="0034106E" w:rsidRPr="00C44877" w:rsidRDefault="0034106E"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19</w:t>
            </w:r>
          </w:p>
          <w:p w:rsidR="0034106E" w:rsidRPr="00C44877" w:rsidRDefault="0034106E" w:rsidP="00C44877">
            <w:pPr>
              <w:spacing w:after="0" w:line="240" w:lineRule="auto"/>
              <w:ind w:firstLine="567"/>
              <w:jc w:val="center"/>
              <w:rPr>
                <w:rFonts w:ascii="Times New Roman" w:hAnsi="Times New Roman" w:cs="Times New Roman"/>
                <w:b/>
                <w:sz w:val="24"/>
                <w:szCs w:val="24"/>
              </w:rPr>
            </w:pPr>
          </w:p>
        </w:tc>
        <w:tc>
          <w:tcPr>
            <w:tcW w:w="1020" w:type="dxa"/>
            <w:tcBorders>
              <w:bottom w:val="single" w:sz="18" w:space="0" w:color="auto"/>
            </w:tcBorders>
          </w:tcPr>
          <w:p w:rsidR="0034106E" w:rsidRPr="00C44877" w:rsidRDefault="0034106E"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63</w:t>
            </w:r>
          </w:p>
        </w:tc>
        <w:tc>
          <w:tcPr>
            <w:tcW w:w="1020" w:type="dxa"/>
            <w:tcBorders>
              <w:bottom w:val="single" w:sz="18" w:space="0" w:color="auto"/>
            </w:tcBorders>
          </w:tcPr>
          <w:p w:rsidR="0034106E" w:rsidRPr="00C44877" w:rsidRDefault="0034106E"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11</w:t>
            </w:r>
          </w:p>
          <w:p w:rsidR="0034106E" w:rsidRPr="00C44877" w:rsidRDefault="0034106E" w:rsidP="00C44877">
            <w:pPr>
              <w:spacing w:after="0" w:line="240" w:lineRule="auto"/>
              <w:ind w:firstLine="567"/>
              <w:jc w:val="center"/>
              <w:rPr>
                <w:rFonts w:ascii="Times New Roman" w:hAnsi="Times New Roman" w:cs="Times New Roman"/>
                <w:b/>
                <w:sz w:val="24"/>
                <w:szCs w:val="24"/>
              </w:rPr>
            </w:pPr>
          </w:p>
        </w:tc>
        <w:tc>
          <w:tcPr>
            <w:tcW w:w="1020" w:type="dxa"/>
            <w:tcBorders>
              <w:bottom w:val="single" w:sz="18" w:space="0" w:color="auto"/>
            </w:tcBorders>
          </w:tcPr>
          <w:p w:rsidR="0034106E" w:rsidRPr="00C44877" w:rsidRDefault="0034106E"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37</w:t>
            </w:r>
          </w:p>
          <w:p w:rsidR="0034106E" w:rsidRPr="00C44877" w:rsidRDefault="0034106E" w:rsidP="00C44877">
            <w:pPr>
              <w:spacing w:after="0" w:line="240" w:lineRule="auto"/>
              <w:ind w:firstLine="567"/>
              <w:jc w:val="center"/>
              <w:rPr>
                <w:rFonts w:ascii="Times New Roman" w:hAnsi="Times New Roman" w:cs="Times New Roman"/>
                <w:b/>
                <w:sz w:val="24"/>
                <w:szCs w:val="24"/>
              </w:rPr>
            </w:pPr>
          </w:p>
        </w:tc>
        <w:tc>
          <w:tcPr>
            <w:tcW w:w="1130" w:type="dxa"/>
            <w:tcBorders>
              <w:bottom w:val="single" w:sz="18" w:space="0" w:color="auto"/>
            </w:tcBorders>
          </w:tcPr>
          <w:p w:rsidR="0034106E" w:rsidRPr="00C44877" w:rsidRDefault="0034106E"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30</w:t>
            </w:r>
          </w:p>
          <w:p w:rsidR="0034106E" w:rsidRPr="00C44877" w:rsidRDefault="0034106E" w:rsidP="00C44877">
            <w:pPr>
              <w:spacing w:after="0" w:line="240" w:lineRule="auto"/>
              <w:ind w:firstLine="567"/>
              <w:jc w:val="center"/>
              <w:rPr>
                <w:rFonts w:ascii="Times New Roman" w:hAnsi="Times New Roman" w:cs="Times New Roman"/>
                <w:b/>
                <w:sz w:val="24"/>
                <w:szCs w:val="24"/>
              </w:rPr>
            </w:pPr>
          </w:p>
        </w:tc>
        <w:tc>
          <w:tcPr>
            <w:tcW w:w="1289" w:type="dxa"/>
            <w:tcBorders>
              <w:bottom w:val="single" w:sz="18" w:space="0" w:color="auto"/>
            </w:tcBorders>
          </w:tcPr>
          <w:p w:rsidR="0034106E" w:rsidRPr="00C44877" w:rsidRDefault="0034106E"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100</w:t>
            </w:r>
          </w:p>
        </w:tc>
      </w:tr>
    </w:tbl>
    <w:p w:rsidR="00B91328" w:rsidRPr="00C44877" w:rsidRDefault="00B91328" w:rsidP="00C44877">
      <w:pPr>
        <w:spacing w:after="0"/>
        <w:ind w:firstLine="567"/>
        <w:jc w:val="right"/>
        <w:rPr>
          <w:rFonts w:ascii="Times New Roman" w:hAnsi="Times New Roman" w:cs="Times New Roman"/>
          <w:b/>
          <w:sz w:val="24"/>
          <w:szCs w:val="24"/>
        </w:rPr>
      </w:pPr>
      <w:r w:rsidRPr="00C44877">
        <w:rPr>
          <w:rFonts w:ascii="Times New Roman" w:hAnsi="Times New Roman" w:cs="Times New Roman"/>
          <w:b/>
          <w:sz w:val="24"/>
          <w:szCs w:val="24"/>
        </w:rPr>
        <w:t>Fuente: Lameda 2015</w:t>
      </w:r>
    </w:p>
    <w:p w:rsidR="0034106E" w:rsidRPr="00C44877" w:rsidRDefault="0034106E" w:rsidP="00C44877">
      <w:pPr>
        <w:spacing w:after="0"/>
        <w:ind w:firstLine="567"/>
        <w:jc w:val="right"/>
        <w:rPr>
          <w:rFonts w:ascii="Times New Roman" w:hAnsi="Times New Roman" w:cs="Times New Roman"/>
          <w:sz w:val="24"/>
          <w:szCs w:val="24"/>
        </w:rPr>
      </w:pPr>
    </w:p>
    <w:p w:rsidR="0034106E" w:rsidRPr="00C44877" w:rsidRDefault="0034106E" w:rsidP="00C44877">
      <w:pPr>
        <w:spacing w:after="0" w:line="360" w:lineRule="auto"/>
        <w:ind w:firstLine="567"/>
        <w:jc w:val="both"/>
        <w:rPr>
          <w:rFonts w:ascii="Times New Roman" w:hAnsi="Times New Roman" w:cs="Times New Roman"/>
          <w:b/>
          <w:sz w:val="24"/>
          <w:szCs w:val="24"/>
        </w:rPr>
      </w:pPr>
      <w:r w:rsidRPr="00C44877">
        <w:rPr>
          <w:rFonts w:ascii="Times New Roman" w:hAnsi="Times New Roman" w:cs="Times New Roman"/>
          <w:b/>
          <w:noProof/>
          <w:sz w:val="24"/>
          <w:szCs w:val="24"/>
        </w:rPr>
        <w:lastRenderedPageBreak/>
        <w:drawing>
          <wp:inline distT="0" distB="0" distL="0" distR="0">
            <wp:extent cx="4216887" cy="2173184"/>
            <wp:effectExtent l="19050" t="0" r="12213" b="0"/>
            <wp:docPr id="21" name="Gráfico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C5164" w:rsidRPr="00C44877" w:rsidRDefault="00AC5164" w:rsidP="00C44877">
      <w:pPr>
        <w:spacing w:after="0"/>
        <w:ind w:firstLine="567"/>
        <w:rPr>
          <w:rFonts w:ascii="Times New Roman" w:eastAsia="Times New Roman" w:hAnsi="Times New Roman" w:cs="Times New Roman"/>
          <w:b/>
          <w:sz w:val="24"/>
          <w:szCs w:val="24"/>
        </w:rPr>
      </w:pPr>
      <w:r w:rsidRPr="00C44877">
        <w:rPr>
          <w:rFonts w:ascii="Times New Roman" w:eastAsia="Times New Roman" w:hAnsi="Times New Roman" w:cs="Times New Roman"/>
          <w:b/>
          <w:sz w:val="24"/>
          <w:szCs w:val="24"/>
        </w:rPr>
        <w:t>INTERPRETACIÓN:</w:t>
      </w:r>
    </w:p>
    <w:p w:rsidR="00B91328" w:rsidRPr="00C44877" w:rsidRDefault="00DF0147" w:rsidP="00C44877">
      <w:pPr>
        <w:spacing w:after="0" w:line="360" w:lineRule="auto"/>
        <w:ind w:firstLine="567"/>
        <w:rPr>
          <w:rFonts w:ascii="Times New Roman" w:hAnsi="Times New Roman" w:cs="Times New Roman"/>
          <w:b/>
          <w:sz w:val="24"/>
          <w:szCs w:val="24"/>
        </w:rPr>
      </w:pPr>
      <w:r w:rsidRPr="00C44877">
        <w:rPr>
          <w:rFonts w:ascii="Times New Roman" w:hAnsi="Times New Roman" w:cs="Times New Roman"/>
          <w:sz w:val="24"/>
          <w:szCs w:val="24"/>
        </w:rPr>
        <w:t>El 63% de n</w:t>
      </w:r>
      <w:r w:rsidR="00AC5164" w:rsidRPr="00C44877">
        <w:rPr>
          <w:rFonts w:ascii="Times New Roman" w:hAnsi="Times New Roman" w:cs="Times New Roman"/>
          <w:sz w:val="24"/>
          <w:szCs w:val="24"/>
        </w:rPr>
        <w:t>uestros jóvenes estudiante</w:t>
      </w:r>
      <w:r w:rsidRPr="00C44877">
        <w:rPr>
          <w:rFonts w:ascii="Times New Roman" w:hAnsi="Times New Roman" w:cs="Times New Roman"/>
          <w:sz w:val="24"/>
          <w:szCs w:val="24"/>
        </w:rPr>
        <w:t xml:space="preserve"> reconoce que supera los límites de su peso</w:t>
      </w:r>
      <w:r w:rsidR="00AC5164" w:rsidRPr="00C44877">
        <w:rPr>
          <w:rFonts w:ascii="Times New Roman" w:hAnsi="Times New Roman" w:cs="Times New Roman"/>
          <w:sz w:val="24"/>
          <w:szCs w:val="24"/>
        </w:rPr>
        <w:t>, por poseer malos hábitos alimenticios y poca práctica de actividades deportivas han adquirido un aumento considerable de su peso, en relación a su estatura</w:t>
      </w:r>
      <w:r w:rsidRPr="00C44877">
        <w:rPr>
          <w:rFonts w:ascii="Times New Roman" w:hAnsi="Times New Roman" w:cs="Times New Roman"/>
          <w:b/>
          <w:sz w:val="24"/>
          <w:szCs w:val="24"/>
        </w:rPr>
        <w:t xml:space="preserve">, </w:t>
      </w:r>
      <w:r w:rsidRPr="00C44877">
        <w:rPr>
          <w:rFonts w:ascii="Times New Roman" w:hAnsi="Times New Roman" w:cs="Times New Roman"/>
          <w:sz w:val="24"/>
          <w:szCs w:val="24"/>
        </w:rPr>
        <w:t>mientras que el 37% dijo que no sabía.</w:t>
      </w:r>
    </w:p>
    <w:p w:rsidR="007B3B85" w:rsidRPr="00C44877" w:rsidRDefault="007B3B85" w:rsidP="00C44877">
      <w:pPr>
        <w:spacing w:after="0" w:line="360" w:lineRule="auto"/>
        <w:ind w:firstLine="567"/>
        <w:rPr>
          <w:rFonts w:ascii="Times New Roman" w:hAnsi="Times New Roman" w:cs="Times New Roman"/>
          <w:b/>
          <w:sz w:val="24"/>
          <w:szCs w:val="24"/>
        </w:rPr>
      </w:pPr>
    </w:p>
    <w:p w:rsidR="0034106E" w:rsidRPr="00C44877" w:rsidRDefault="007B3B85" w:rsidP="00C44877">
      <w:pPr>
        <w:spacing w:after="0" w:line="360" w:lineRule="auto"/>
        <w:ind w:firstLine="567"/>
        <w:rPr>
          <w:rFonts w:ascii="Times New Roman" w:hAnsi="Times New Roman" w:cs="Times New Roman"/>
          <w:b/>
          <w:sz w:val="24"/>
          <w:szCs w:val="24"/>
        </w:rPr>
      </w:pPr>
      <w:r w:rsidRPr="00C44877">
        <w:rPr>
          <w:rFonts w:ascii="Times New Roman" w:hAnsi="Times New Roman" w:cs="Times New Roman"/>
          <w:b/>
          <w:sz w:val="24"/>
          <w:szCs w:val="24"/>
        </w:rPr>
        <w:t xml:space="preserve">ÍTEMS NRO. 14 </w:t>
      </w:r>
    </w:p>
    <w:tbl>
      <w:tblPr>
        <w:tblpPr w:leftFromText="141" w:rightFromText="141" w:vertAnchor="text" w:horzAnchor="margin" w:tblpXSpec="center" w:tblpY="1334"/>
        <w:tblW w:w="8603" w:type="dxa"/>
        <w:tblBorders>
          <w:top w:val="single" w:sz="18" w:space="0" w:color="auto"/>
          <w:bottom w:val="single" w:sz="18" w:space="0" w:color="auto"/>
        </w:tblBorders>
        <w:tblLook w:val="00A0"/>
      </w:tblPr>
      <w:tblGrid>
        <w:gridCol w:w="2104"/>
        <w:gridCol w:w="1020"/>
        <w:gridCol w:w="1020"/>
        <w:gridCol w:w="1020"/>
        <w:gridCol w:w="1020"/>
        <w:gridCol w:w="1130"/>
        <w:gridCol w:w="1289"/>
      </w:tblGrid>
      <w:tr w:rsidR="00B91328" w:rsidRPr="00C44877" w:rsidTr="00B91328">
        <w:trPr>
          <w:trHeight w:val="420"/>
        </w:trPr>
        <w:tc>
          <w:tcPr>
            <w:tcW w:w="0" w:type="auto"/>
            <w:tcBorders>
              <w:top w:val="single" w:sz="18" w:space="0" w:color="auto"/>
              <w:left w:val="nil"/>
              <w:bottom w:val="single" w:sz="18" w:space="0" w:color="auto"/>
              <w:right w:val="nil"/>
            </w:tcBorders>
            <w:shd w:val="clear" w:color="auto" w:fill="4F81BD"/>
          </w:tcPr>
          <w:p w:rsidR="00B91328" w:rsidRPr="00C44877" w:rsidRDefault="00B91328" w:rsidP="00C44877">
            <w:pPr>
              <w:spacing w:after="0" w:line="240" w:lineRule="auto"/>
              <w:ind w:firstLine="567"/>
              <w:rPr>
                <w:rFonts w:ascii="Times New Roman" w:hAnsi="Times New Roman" w:cs="Times New Roman"/>
                <w:b/>
                <w:bCs/>
                <w:color w:val="FFFFFF"/>
                <w:sz w:val="24"/>
                <w:szCs w:val="24"/>
              </w:rPr>
            </w:pPr>
          </w:p>
        </w:tc>
        <w:tc>
          <w:tcPr>
            <w:tcW w:w="0" w:type="auto"/>
            <w:gridSpan w:val="2"/>
            <w:tcBorders>
              <w:top w:val="single" w:sz="18" w:space="0" w:color="auto"/>
              <w:left w:val="nil"/>
              <w:bottom w:val="single" w:sz="18" w:space="0" w:color="auto"/>
              <w:right w:val="nil"/>
            </w:tcBorders>
            <w:shd w:val="clear" w:color="auto" w:fill="4F81BD"/>
          </w:tcPr>
          <w:p w:rsidR="00B91328" w:rsidRPr="00C44877" w:rsidRDefault="00B91328" w:rsidP="00C44877">
            <w:pPr>
              <w:spacing w:after="0" w:line="240" w:lineRule="auto"/>
              <w:ind w:firstLine="567"/>
              <w:jc w:val="center"/>
              <w:rPr>
                <w:rFonts w:ascii="Times New Roman" w:hAnsi="Times New Roman" w:cs="Times New Roman"/>
                <w:b/>
                <w:bCs/>
                <w:color w:val="FFFFFF"/>
                <w:sz w:val="24"/>
                <w:szCs w:val="24"/>
              </w:rPr>
            </w:pPr>
            <w:r w:rsidRPr="00C44877">
              <w:rPr>
                <w:rFonts w:ascii="Times New Roman" w:hAnsi="Times New Roman" w:cs="Times New Roman"/>
                <w:bCs/>
                <w:color w:val="FFFFFF"/>
                <w:sz w:val="24"/>
                <w:szCs w:val="24"/>
              </w:rPr>
              <w:t>SÍ</w:t>
            </w:r>
          </w:p>
        </w:tc>
        <w:tc>
          <w:tcPr>
            <w:tcW w:w="0" w:type="auto"/>
            <w:gridSpan w:val="2"/>
            <w:tcBorders>
              <w:top w:val="single" w:sz="18" w:space="0" w:color="auto"/>
              <w:left w:val="nil"/>
              <w:bottom w:val="single" w:sz="18" w:space="0" w:color="auto"/>
              <w:right w:val="nil"/>
            </w:tcBorders>
            <w:shd w:val="clear" w:color="auto" w:fill="4F81BD"/>
          </w:tcPr>
          <w:p w:rsidR="00B91328" w:rsidRPr="00C44877" w:rsidRDefault="00B91328" w:rsidP="00C44877">
            <w:pPr>
              <w:spacing w:after="0" w:line="240" w:lineRule="auto"/>
              <w:ind w:firstLine="567"/>
              <w:jc w:val="center"/>
              <w:rPr>
                <w:rFonts w:ascii="Times New Roman" w:hAnsi="Times New Roman" w:cs="Times New Roman"/>
                <w:b/>
                <w:bCs/>
                <w:color w:val="FFFFFF"/>
                <w:sz w:val="24"/>
                <w:szCs w:val="24"/>
              </w:rPr>
            </w:pPr>
            <w:r w:rsidRPr="00C44877">
              <w:rPr>
                <w:rFonts w:ascii="Times New Roman" w:hAnsi="Times New Roman" w:cs="Times New Roman"/>
                <w:bCs/>
                <w:color w:val="FFFFFF"/>
                <w:sz w:val="24"/>
                <w:szCs w:val="24"/>
              </w:rPr>
              <w:t>NO</w:t>
            </w:r>
          </w:p>
        </w:tc>
        <w:tc>
          <w:tcPr>
            <w:tcW w:w="0" w:type="auto"/>
            <w:gridSpan w:val="2"/>
            <w:tcBorders>
              <w:top w:val="single" w:sz="18" w:space="0" w:color="auto"/>
              <w:left w:val="nil"/>
              <w:bottom w:val="single" w:sz="18" w:space="0" w:color="auto"/>
              <w:right w:val="nil"/>
            </w:tcBorders>
            <w:shd w:val="clear" w:color="auto" w:fill="4F81BD"/>
          </w:tcPr>
          <w:p w:rsidR="00B91328" w:rsidRPr="00C44877" w:rsidRDefault="00B91328" w:rsidP="00C44877">
            <w:pPr>
              <w:spacing w:after="0" w:line="240" w:lineRule="auto"/>
              <w:ind w:firstLine="567"/>
              <w:jc w:val="center"/>
              <w:rPr>
                <w:rFonts w:ascii="Times New Roman" w:hAnsi="Times New Roman" w:cs="Times New Roman"/>
                <w:b/>
                <w:bCs/>
                <w:color w:val="FFFFFF"/>
                <w:sz w:val="24"/>
                <w:szCs w:val="24"/>
              </w:rPr>
            </w:pPr>
            <w:r w:rsidRPr="00C44877">
              <w:rPr>
                <w:rFonts w:ascii="Times New Roman" w:hAnsi="Times New Roman" w:cs="Times New Roman"/>
                <w:bCs/>
                <w:color w:val="FFFFFF"/>
                <w:sz w:val="24"/>
                <w:szCs w:val="24"/>
              </w:rPr>
              <w:t>TOTAL</w:t>
            </w:r>
          </w:p>
        </w:tc>
      </w:tr>
      <w:tr w:rsidR="00B91328" w:rsidRPr="00C44877" w:rsidTr="00B91328">
        <w:trPr>
          <w:trHeight w:val="385"/>
        </w:trPr>
        <w:tc>
          <w:tcPr>
            <w:tcW w:w="0" w:type="auto"/>
            <w:tcBorders>
              <w:left w:val="nil"/>
              <w:bottom w:val="nil"/>
              <w:right w:val="nil"/>
            </w:tcBorders>
            <w:shd w:val="clear" w:color="auto" w:fill="4F81BD"/>
          </w:tcPr>
          <w:p w:rsidR="00B91328" w:rsidRPr="00C44877" w:rsidRDefault="00B91328" w:rsidP="00C44877">
            <w:pPr>
              <w:spacing w:after="0" w:line="240" w:lineRule="auto"/>
              <w:ind w:firstLine="567"/>
              <w:jc w:val="center"/>
              <w:rPr>
                <w:rFonts w:ascii="Times New Roman" w:hAnsi="Times New Roman" w:cs="Times New Roman"/>
                <w:b/>
                <w:bCs/>
                <w:color w:val="FFFFFF"/>
                <w:sz w:val="24"/>
                <w:szCs w:val="24"/>
              </w:rPr>
            </w:pPr>
            <w:r w:rsidRPr="00C44877">
              <w:rPr>
                <w:rFonts w:ascii="Times New Roman" w:hAnsi="Times New Roman" w:cs="Times New Roman"/>
                <w:bCs/>
                <w:color w:val="FFFFFF"/>
                <w:sz w:val="24"/>
                <w:szCs w:val="24"/>
              </w:rPr>
              <w:t>ÍTEMS</w:t>
            </w:r>
          </w:p>
        </w:tc>
        <w:tc>
          <w:tcPr>
            <w:tcW w:w="1020" w:type="dxa"/>
            <w:shd w:val="clear" w:color="auto" w:fill="D8D8D8"/>
          </w:tcPr>
          <w:p w:rsidR="00B91328" w:rsidRPr="00C44877" w:rsidRDefault="00B91328"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F</w:t>
            </w:r>
          </w:p>
        </w:tc>
        <w:tc>
          <w:tcPr>
            <w:tcW w:w="1020" w:type="dxa"/>
            <w:shd w:val="clear" w:color="auto" w:fill="D8D8D8"/>
          </w:tcPr>
          <w:p w:rsidR="00B91328" w:rsidRPr="00C44877" w:rsidRDefault="00B91328"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w:t>
            </w:r>
          </w:p>
        </w:tc>
        <w:tc>
          <w:tcPr>
            <w:tcW w:w="1020" w:type="dxa"/>
            <w:shd w:val="clear" w:color="auto" w:fill="D8D8D8"/>
          </w:tcPr>
          <w:p w:rsidR="00B91328" w:rsidRPr="00C44877" w:rsidRDefault="00B91328"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F</w:t>
            </w:r>
          </w:p>
        </w:tc>
        <w:tc>
          <w:tcPr>
            <w:tcW w:w="1020" w:type="dxa"/>
            <w:shd w:val="clear" w:color="auto" w:fill="D8D8D8"/>
          </w:tcPr>
          <w:p w:rsidR="00B91328" w:rsidRPr="00C44877" w:rsidRDefault="00B91328"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w:t>
            </w:r>
          </w:p>
        </w:tc>
        <w:tc>
          <w:tcPr>
            <w:tcW w:w="1130" w:type="dxa"/>
            <w:shd w:val="clear" w:color="auto" w:fill="D8D8D8"/>
          </w:tcPr>
          <w:p w:rsidR="00B91328" w:rsidRPr="00C44877" w:rsidRDefault="00B91328"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F</w:t>
            </w:r>
          </w:p>
        </w:tc>
        <w:tc>
          <w:tcPr>
            <w:tcW w:w="1289" w:type="dxa"/>
            <w:shd w:val="clear" w:color="auto" w:fill="D8D8D8"/>
          </w:tcPr>
          <w:p w:rsidR="00B91328" w:rsidRPr="00C44877" w:rsidRDefault="00B91328"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w:t>
            </w:r>
          </w:p>
        </w:tc>
      </w:tr>
      <w:tr w:rsidR="00B91328" w:rsidRPr="00C44877" w:rsidTr="00B91328">
        <w:trPr>
          <w:trHeight w:val="372"/>
        </w:trPr>
        <w:tc>
          <w:tcPr>
            <w:tcW w:w="0" w:type="auto"/>
            <w:tcBorders>
              <w:left w:val="nil"/>
              <w:bottom w:val="single" w:sz="18" w:space="0" w:color="auto"/>
              <w:right w:val="nil"/>
            </w:tcBorders>
            <w:shd w:val="clear" w:color="auto" w:fill="4F81BD"/>
          </w:tcPr>
          <w:p w:rsidR="00B91328" w:rsidRPr="00C44877" w:rsidRDefault="00B91328" w:rsidP="00C44877">
            <w:pPr>
              <w:spacing w:after="0" w:line="240" w:lineRule="auto"/>
              <w:ind w:firstLine="567"/>
              <w:jc w:val="center"/>
              <w:rPr>
                <w:rFonts w:ascii="Times New Roman" w:hAnsi="Times New Roman" w:cs="Times New Roman"/>
                <w:bCs/>
                <w:color w:val="FFFFFF"/>
                <w:sz w:val="24"/>
                <w:szCs w:val="24"/>
              </w:rPr>
            </w:pPr>
            <w:r w:rsidRPr="00C44877">
              <w:rPr>
                <w:rFonts w:ascii="Times New Roman" w:hAnsi="Times New Roman" w:cs="Times New Roman"/>
                <w:bCs/>
                <w:color w:val="FFFFFF"/>
                <w:sz w:val="24"/>
                <w:szCs w:val="24"/>
              </w:rPr>
              <w:t>14</w:t>
            </w:r>
          </w:p>
          <w:p w:rsidR="00B91328" w:rsidRPr="00C44877" w:rsidRDefault="00B91328" w:rsidP="00C44877">
            <w:pPr>
              <w:spacing w:after="0" w:line="240" w:lineRule="auto"/>
              <w:ind w:firstLine="567"/>
              <w:jc w:val="center"/>
              <w:rPr>
                <w:rFonts w:ascii="Times New Roman" w:hAnsi="Times New Roman" w:cs="Times New Roman"/>
                <w:bCs/>
                <w:color w:val="FFFFFF"/>
                <w:sz w:val="24"/>
                <w:szCs w:val="24"/>
              </w:rPr>
            </w:pPr>
          </w:p>
        </w:tc>
        <w:tc>
          <w:tcPr>
            <w:tcW w:w="1020" w:type="dxa"/>
            <w:tcBorders>
              <w:bottom w:val="single" w:sz="18" w:space="0" w:color="auto"/>
            </w:tcBorders>
          </w:tcPr>
          <w:p w:rsidR="00B91328" w:rsidRPr="00C44877" w:rsidRDefault="00B91328"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29</w:t>
            </w:r>
          </w:p>
          <w:p w:rsidR="00B91328" w:rsidRPr="00C44877" w:rsidRDefault="00B91328" w:rsidP="00C44877">
            <w:pPr>
              <w:spacing w:after="0" w:line="240" w:lineRule="auto"/>
              <w:ind w:firstLine="567"/>
              <w:jc w:val="center"/>
              <w:rPr>
                <w:rFonts w:ascii="Times New Roman" w:hAnsi="Times New Roman" w:cs="Times New Roman"/>
                <w:b/>
                <w:sz w:val="24"/>
                <w:szCs w:val="24"/>
              </w:rPr>
            </w:pPr>
          </w:p>
        </w:tc>
        <w:tc>
          <w:tcPr>
            <w:tcW w:w="1020" w:type="dxa"/>
            <w:tcBorders>
              <w:bottom w:val="single" w:sz="18" w:space="0" w:color="auto"/>
            </w:tcBorders>
          </w:tcPr>
          <w:p w:rsidR="00B91328" w:rsidRPr="00C44877" w:rsidRDefault="00B91328"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97</w:t>
            </w:r>
          </w:p>
        </w:tc>
        <w:tc>
          <w:tcPr>
            <w:tcW w:w="1020" w:type="dxa"/>
            <w:tcBorders>
              <w:bottom w:val="single" w:sz="18" w:space="0" w:color="auto"/>
            </w:tcBorders>
          </w:tcPr>
          <w:p w:rsidR="00B91328" w:rsidRPr="00C44877" w:rsidRDefault="00B91328"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1</w:t>
            </w:r>
          </w:p>
          <w:p w:rsidR="00B91328" w:rsidRPr="00C44877" w:rsidRDefault="00B91328" w:rsidP="00C44877">
            <w:pPr>
              <w:spacing w:after="0" w:line="240" w:lineRule="auto"/>
              <w:ind w:firstLine="567"/>
              <w:jc w:val="center"/>
              <w:rPr>
                <w:rFonts w:ascii="Times New Roman" w:hAnsi="Times New Roman" w:cs="Times New Roman"/>
                <w:b/>
                <w:sz w:val="24"/>
                <w:szCs w:val="24"/>
              </w:rPr>
            </w:pPr>
          </w:p>
        </w:tc>
        <w:tc>
          <w:tcPr>
            <w:tcW w:w="1020" w:type="dxa"/>
            <w:tcBorders>
              <w:bottom w:val="single" w:sz="18" w:space="0" w:color="auto"/>
            </w:tcBorders>
          </w:tcPr>
          <w:p w:rsidR="00B91328" w:rsidRPr="00C44877" w:rsidRDefault="00B91328"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3</w:t>
            </w:r>
          </w:p>
          <w:p w:rsidR="00B91328" w:rsidRPr="00C44877" w:rsidRDefault="00B91328" w:rsidP="00C44877">
            <w:pPr>
              <w:spacing w:after="0" w:line="240" w:lineRule="auto"/>
              <w:ind w:firstLine="567"/>
              <w:jc w:val="center"/>
              <w:rPr>
                <w:rFonts w:ascii="Times New Roman" w:hAnsi="Times New Roman" w:cs="Times New Roman"/>
                <w:b/>
                <w:sz w:val="24"/>
                <w:szCs w:val="24"/>
              </w:rPr>
            </w:pPr>
          </w:p>
        </w:tc>
        <w:tc>
          <w:tcPr>
            <w:tcW w:w="1130" w:type="dxa"/>
            <w:tcBorders>
              <w:bottom w:val="single" w:sz="18" w:space="0" w:color="auto"/>
            </w:tcBorders>
          </w:tcPr>
          <w:p w:rsidR="00B91328" w:rsidRPr="00C44877" w:rsidRDefault="00B91328"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30</w:t>
            </w:r>
          </w:p>
          <w:p w:rsidR="00B91328" w:rsidRPr="00C44877" w:rsidRDefault="00B91328" w:rsidP="00C44877">
            <w:pPr>
              <w:spacing w:after="0" w:line="240" w:lineRule="auto"/>
              <w:ind w:firstLine="567"/>
              <w:jc w:val="center"/>
              <w:rPr>
                <w:rFonts w:ascii="Times New Roman" w:hAnsi="Times New Roman" w:cs="Times New Roman"/>
                <w:b/>
                <w:sz w:val="24"/>
                <w:szCs w:val="24"/>
              </w:rPr>
            </w:pPr>
          </w:p>
        </w:tc>
        <w:tc>
          <w:tcPr>
            <w:tcW w:w="1289" w:type="dxa"/>
            <w:tcBorders>
              <w:bottom w:val="single" w:sz="18" w:space="0" w:color="auto"/>
            </w:tcBorders>
          </w:tcPr>
          <w:p w:rsidR="00B91328" w:rsidRPr="00C44877" w:rsidRDefault="00B91328"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100</w:t>
            </w:r>
          </w:p>
        </w:tc>
      </w:tr>
    </w:tbl>
    <w:p w:rsidR="0034106E" w:rsidRPr="00C44877" w:rsidRDefault="0034106E" w:rsidP="00C44877">
      <w:pPr>
        <w:spacing w:after="0" w:line="360" w:lineRule="auto"/>
        <w:ind w:firstLine="567"/>
        <w:jc w:val="both"/>
        <w:rPr>
          <w:rFonts w:ascii="Times New Roman" w:hAnsi="Times New Roman" w:cs="Times New Roman"/>
          <w:b/>
          <w:sz w:val="24"/>
          <w:szCs w:val="24"/>
        </w:rPr>
      </w:pPr>
      <w:r w:rsidRPr="00C44877">
        <w:rPr>
          <w:rFonts w:ascii="Times New Roman" w:hAnsi="Times New Roman" w:cs="Times New Roman"/>
          <w:b/>
          <w:sz w:val="24"/>
          <w:szCs w:val="24"/>
        </w:rPr>
        <w:t>¿Cree Ud. Que los buenos hábitos alimenticios mejoran la calidad de vida del educando?</w:t>
      </w:r>
    </w:p>
    <w:p w:rsidR="00B91328" w:rsidRPr="00C44877" w:rsidRDefault="00B91328" w:rsidP="00C44877">
      <w:pPr>
        <w:spacing w:after="0" w:line="360" w:lineRule="auto"/>
        <w:ind w:firstLine="567"/>
        <w:jc w:val="both"/>
        <w:rPr>
          <w:rFonts w:ascii="Times New Roman" w:hAnsi="Times New Roman" w:cs="Times New Roman"/>
          <w:b/>
          <w:sz w:val="24"/>
          <w:szCs w:val="24"/>
        </w:rPr>
      </w:pPr>
      <w:r w:rsidRPr="00C44877">
        <w:rPr>
          <w:rFonts w:ascii="Times New Roman" w:hAnsi="Times New Roman" w:cs="Times New Roman"/>
          <w:b/>
          <w:sz w:val="24"/>
          <w:szCs w:val="24"/>
        </w:rPr>
        <w:t>Tabla Nro. 14:</w:t>
      </w:r>
    </w:p>
    <w:p w:rsidR="0026677A" w:rsidRDefault="0026677A" w:rsidP="00C44877">
      <w:pPr>
        <w:spacing w:after="0" w:line="360" w:lineRule="auto"/>
        <w:ind w:firstLine="567"/>
        <w:jc w:val="both"/>
        <w:rPr>
          <w:rFonts w:ascii="Times New Roman" w:hAnsi="Times New Roman" w:cs="Times New Roman"/>
          <w:b/>
          <w:sz w:val="24"/>
          <w:szCs w:val="24"/>
        </w:rPr>
      </w:pPr>
    </w:p>
    <w:p w:rsidR="0026677A" w:rsidRDefault="00500BF3" w:rsidP="00C44877">
      <w:pPr>
        <w:spacing w:after="0" w:line="360" w:lineRule="auto"/>
        <w:ind w:firstLine="567"/>
        <w:jc w:val="both"/>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3120" behindDoc="1" locked="0" layoutInCell="1" allowOverlap="1">
            <wp:simplePos x="0" y="0"/>
            <wp:positionH relativeFrom="column">
              <wp:posOffset>347980</wp:posOffset>
            </wp:positionH>
            <wp:positionV relativeFrom="paragraph">
              <wp:posOffset>10160</wp:posOffset>
            </wp:positionV>
            <wp:extent cx="4160520" cy="2291715"/>
            <wp:effectExtent l="19050" t="0" r="11430" b="0"/>
            <wp:wrapThrough wrapText="bothSides">
              <wp:wrapPolygon edited="0">
                <wp:start x="-99" y="0"/>
                <wp:lineTo x="-99" y="21546"/>
                <wp:lineTo x="21659" y="21546"/>
                <wp:lineTo x="21659" y="0"/>
                <wp:lineTo x="-99" y="0"/>
              </wp:wrapPolygon>
            </wp:wrapThrough>
            <wp:docPr id="22" name="Gráfico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p>
    <w:p w:rsidR="0026677A" w:rsidRDefault="0026677A" w:rsidP="00C44877">
      <w:pPr>
        <w:spacing w:after="0" w:line="360" w:lineRule="auto"/>
        <w:ind w:firstLine="567"/>
        <w:jc w:val="both"/>
        <w:rPr>
          <w:rFonts w:ascii="Times New Roman" w:hAnsi="Times New Roman" w:cs="Times New Roman"/>
          <w:b/>
          <w:sz w:val="24"/>
          <w:szCs w:val="24"/>
        </w:rPr>
      </w:pPr>
    </w:p>
    <w:p w:rsidR="0026677A" w:rsidRDefault="0026677A" w:rsidP="00C44877">
      <w:pPr>
        <w:spacing w:after="0" w:line="360" w:lineRule="auto"/>
        <w:ind w:firstLine="567"/>
        <w:jc w:val="both"/>
        <w:rPr>
          <w:rFonts w:ascii="Times New Roman" w:hAnsi="Times New Roman" w:cs="Times New Roman"/>
          <w:b/>
          <w:sz w:val="24"/>
          <w:szCs w:val="24"/>
        </w:rPr>
      </w:pPr>
    </w:p>
    <w:p w:rsidR="0026677A" w:rsidRDefault="0026677A" w:rsidP="00C44877">
      <w:pPr>
        <w:spacing w:after="0" w:line="360" w:lineRule="auto"/>
        <w:ind w:firstLine="567"/>
        <w:jc w:val="both"/>
        <w:rPr>
          <w:rFonts w:ascii="Times New Roman" w:hAnsi="Times New Roman" w:cs="Times New Roman"/>
          <w:b/>
          <w:sz w:val="24"/>
          <w:szCs w:val="24"/>
        </w:rPr>
      </w:pPr>
    </w:p>
    <w:p w:rsidR="0026677A" w:rsidRDefault="0026677A" w:rsidP="00C44877">
      <w:pPr>
        <w:spacing w:after="0" w:line="360" w:lineRule="auto"/>
        <w:ind w:firstLine="567"/>
        <w:jc w:val="both"/>
        <w:rPr>
          <w:rFonts w:ascii="Times New Roman" w:hAnsi="Times New Roman" w:cs="Times New Roman"/>
          <w:b/>
          <w:sz w:val="24"/>
          <w:szCs w:val="24"/>
        </w:rPr>
      </w:pPr>
    </w:p>
    <w:p w:rsidR="0026677A" w:rsidRDefault="0026677A" w:rsidP="00C44877">
      <w:pPr>
        <w:spacing w:after="0" w:line="360" w:lineRule="auto"/>
        <w:ind w:firstLine="567"/>
        <w:jc w:val="both"/>
        <w:rPr>
          <w:rFonts w:ascii="Times New Roman" w:hAnsi="Times New Roman" w:cs="Times New Roman"/>
          <w:b/>
          <w:sz w:val="24"/>
          <w:szCs w:val="24"/>
        </w:rPr>
      </w:pPr>
    </w:p>
    <w:p w:rsidR="0026677A" w:rsidRDefault="0026677A" w:rsidP="00C44877">
      <w:pPr>
        <w:spacing w:after="0" w:line="360" w:lineRule="auto"/>
        <w:ind w:firstLine="567"/>
        <w:jc w:val="both"/>
        <w:rPr>
          <w:rFonts w:ascii="Times New Roman" w:hAnsi="Times New Roman" w:cs="Times New Roman"/>
          <w:b/>
          <w:sz w:val="24"/>
          <w:szCs w:val="24"/>
        </w:rPr>
      </w:pPr>
    </w:p>
    <w:p w:rsidR="0034106E" w:rsidRPr="00C44877" w:rsidRDefault="00B91328" w:rsidP="00C44877">
      <w:pPr>
        <w:spacing w:after="0" w:line="360" w:lineRule="auto"/>
        <w:ind w:firstLine="567"/>
        <w:jc w:val="both"/>
        <w:rPr>
          <w:rFonts w:ascii="Times New Roman" w:hAnsi="Times New Roman" w:cs="Times New Roman"/>
          <w:b/>
          <w:sz w:val="24"/>
          <w:szCs w:val="24"/>
        </w:rPr>
      </w:pPr>
      <w:r w:rsidRPr="00C44877">
        <w:rPr>
          <w:rFonts w:ascii="Times New Roman" w:hAnsi="Times New Roman" w:cs="Times New Roman"/>
          <w:b/>
          <w:sz w:val="24"/>
          <w:szCs w:val="24"/>
        </w:rPr>
        <w:lastRenderedPageBreak/>
        <w:t xml:space="preserve">INTERPRETACIÓN: </w:t>
      </w:r>
    </w:p>
    <w:p w:rsidR="0034106E" w:rsidRPr="00C44877" w:rsidRDefault="0034106E" w:rsidP="00C44877">
      <w:pPr>
        <w:spacing w:after="0" w:line="360" w:lineRule="auto"/>
        <w:ind w:firstLine="567"/>
        <w:jc w:val="both"/>
        <w:rPr>
          <w:rFonts w:ascii="Times New Roman" w:hAnsi="Times New Roman" w:cs="Times New Roman"/>
          <w:sz w:val="24"/>
          <w:szCs w:val="24"/>
        </w:rPr>
      </w:pPr>
    </w:p>
    <w:p w:rsidR="003D1CCB" w:rsidRDefault="00B91328" w:rsidP="00C44877">
      <w:pPr>
        <w:spacing w:after="0" w:line="360" w:lineRule="auto"/>
        <w:ind w:firstLine="567"/>
        <w:jc w:val="both"/>
        <w:rPr>
          <w:rFonts w:ascii="Times New Roman" w:hAnsi="Times New Roman" w:cs="Times New Roman"/>
          <w:sz w:val="24"/>
          <w:szCs w:val="24"/>
        </w:rPr>
      </w:pPr>
      <w:r w:rsidRPr="00C44877">
        <w:rPr>
          <w:rFonts w:ascii="Times New Roman" w:hAnsi="Times New Roman" w:cs="Times New Roman"/>
          <w:sz w:val="24"/>
          <w:szCs w:val="24"/>
        </w:rPr>
        <w:t xml:space="preserve">Tomando en cuenta que nuestra población estudiantil más joven no posee buenos hábitos alimenticios, practica actividades recreativas y deportivas con poca frecuencia, </w:t>
      </w:r>
      <w:r w:rsidR="00DF0147" w:rsidRPr="00C44877">
        <w:rPr>
          <w:rFonts w:ascii="Times New Roman" w:hAnsi="Times New Roman" w:cs="Times New Roman"/>
          <w:sz w:val="24"/>
          <w:szCs w:val="24"/>
        </w:rPr>
        <w:t xml:space="preserve">el 97% de los encuestados dijo que </w:t>
      </w:r>
      <w:r w:rsidRPr="00C44877">
        <w:rPr>
          <w:rFonts w:ascii="Times New Roman" w:hAnsi="Times New Roman" w:cs="Times New Roman"/>
          <w:sz w:val="24"/>
          <w:szCs w:val="24"/>
        </w:rPr>
        <w:t>esta conscientes que los hábitos alimenticios basados en una combinación de alimentos bajos en carbohidratos, grasas y azucares mejoran su calidad d</w:t>
      </w:r>
      <w:r w:rsidR="00DF0147" w:rsidRPr="00C44877">
        <w:rPr>
          <w:rFonts w:ascii="Times New Roman" w:hAnsi="Times New Roman" w:cs="Times New Roman"/>
          <w:sz w:val="24"/>
          <w:szCs w:val="24"/>
        </w:rPr>
        <w:t>e vida y previenen la obesidad per</w:t>
      </w:r>
      <w:r w:rsidR="00500BF3">
        <w:rPr>
          <w:rFonts w:ascii="Times New Roman" w:hAnsi="Times New Roman" w:cs="Times New Roman"/>
          <w:sz w:val="24"/>
          <w:szCs w:val="24"/>
        </w:rPr>
        <w:t>o el 3% considera lo contrario.</w:t>
      </w:r>
    </w:p>
    <w:p w:rsidR="00500BF3" w:rsidRPr="00C44877" w:rsidRDefault="00500BF3" w:rsidP="00C44877">
      <w:pPr>
        <w:spacing w:after="0" w:line="360" w:lineRule="auto"/>
        <w:ind w:firstLine="567"/>
        <w:jc w:val="both"/>
        <w:rPr>
          <w:rFonts w:ascii="Times New Roman" w:hAnsi="Times New Roman" w:cs="Times New Roman"/>
          <w:sz w:val="24"/>
          <w:szCs w:val="24"/>
        </w:rPr>
        <w:sectPr w:rsidR="00500BF3" w:rsidRPr="00C44877" w:rsidSect="00317661">
          <w:pgSz w:w="11906" w:h="16838"/>
          <w:pgMar w:top="1701" w:right="1701" w:bottom="1701" w:left="2268" w:header="709" w:footer="709" w:gutter="0"/>
          <w:cols w:space="708"/>
          <w:docGrid w:linePitch="360"/>
        </w:sectPr>
      </w:pPr>
    </w:p>
    <w:p w:rsidR="007B3B85" w:rsidRPr="00C44877" w:rsidRDefault="007B3B85" w:rsidP="00C44877">
      <w:pPr>
        <w:spacing w:after="0" w:line="360" w:lineRule="auto"/>
        <w:ind w:firstLine="567"/>
        <w:jc w:val="both"/>
        <w:rPr>
          <w:rFonts w:ascii="Times New Roman" w:hAnsi="Times New Roman" w:cs="Times New Roman"/>
          <w:sz w:val="24"/>
          <w:szCs w:val="24"/>
        </w:rPr>
      </w:pPr>
    </w:p>
    <w:p w:rsidR="00824953" w:rsidRDefault="00E510DD" w:rsidP="00500BF3">
      <w:pPr>
        <w:spacing w:after="0" w:line="360" w:lineRule="auto"/>
        <w:jc w:val="center"/>
        <w:rPr>
          <w:rFonts w:ascii="Times New Roman" w:hAnsi="Times New Roman" w:cs="Times New Roman"/>
          <w:b/>
          <w:sz w:val="24"/>
          <w:szCs w:val="24"/>
        </w:rPr>
      </w:pPr>
      <w:r w:rsidRPr="00C44877">
        <w:rPr>
          <w:rFonts w:ascii="Times New Roman" w:hAnsi="Times New Roman" w:cs="Times New Roman"/>
          <w:b/>
          <w:sz w:val="24"/>
          <w:szCs w:val="24"/>
        </w:rPr>
        <w:t>CAPÍTULO V</w:t>
      </w:r>
    </w:p>
    <w:p w:rsidR="00481773" w:rsidRPr="00C44877" w:rsidRDefault="00481773" w:rsidP="00500BF3">
      <w:pPr>
        <w:spacing w:after="0" w:line="360" w:lineRule="auto"/>
        <w:jc w:val="center"/>
        <w:rPr>
          <w:rFonts w:ascii="Times New Roman" w:hAnsi="Times New Roman" w:cs="Times New Roman"/>
          <w:sz w:val="24"/>
          <w:szCs w:val="24"/>
        </w:rPr>
      </w:pPr>
    </w:p>
    <w:p w:rsidR="00824953" w:rsidRPr="00C44877" w:rsidRDefault="00824953" w:rsidP="00500BF3">
      <w:pPr>
        <w:spacing w:after="0" w:line="360" w:lineRule="auto"/>
        <w:jc w:val="center"/>
        <w:rPr>
          <w:rFonts w:ascii="Times New Roman" w:hAnsi="Times New Roman" w:cs="Times New Roman"/>
          <w:b/>
          <w:sz w:val="24"/>
          <w:szCs w:val="24"/>
        </w:rPr>
      </w:pPr>
      <w:r w:rsidRPr="00C44877">
        <w:rPr>
          <w:rFonts w:ascii="Times New Roman" w:hAnsi="Times New Roman" w:cs="Times New Roman"/>
          <w:b/>
          <w:sz w:val="24"/>
          <w:szCs w:val="24"/>
        </w:rPr>
        <w:t xml:space="preserve">CONCLUSIONES Y RECOMENDACIONES </w:t>
      </w:r>
    </w:p>
    <w:p w:rsidR="00824953" w:rsidRPr="00C44877" w:rsidRDefault="00824953" w:rsidP="00500BF3">
      <w:pPr>
        <w:spacing w:after="0" w:line="360" w:lineRule="auto"/>
        <w:jc w:val="both"/>
        <w:rPr>
          <w:rFonts w:ascii="Times New Roman" w:hAnsi="Times New Roman" w:cs="Times New Roman"/>
          <w:sz w:val="24"/>
          <w:szCs w:val="24"/>
        </w:rPr>
      </w:pPr>
    </w:p>
    <w:p w:rsidR="00824953" w:rsidRDefault="00824953" w:rsidP="00500BF3">
      <w:pPr>
        <w:spacing w:after="0" w:line="360" w:lineRule="auto"/>
        <w:jc w:val="center"/>
        <w:rPr>
          <w:rFonts w:ascii="Times New Roman" w:hAnsi="Times New Roman" w:cs="Times New Roman"/>
          <w:b/>
          <w:sz w:val="24"/>
          <w:szCs w:val="24"/>
        </w:rPr>
      </w:pPr>
      <w:r w:rsidRPr="00C44877">
        <w:rPr>
          <w:rFonts w:ascii="Times New Roman" w:hAnsi="Times New Roman" w:cs="Times New Roman"/>
          <w:b/>
          <w:sz w:val="24"/>
          <w:szCs w:val="24"/>
        </w:rPr>
        <w:t>Conclusiones:</w:t>
      </w:r>
    </w:p>
    <w:p w:rsidR="00A1243D" w:rsidRPr="00C44877" w:rsidRDefault="00A1243D" w:rsidP="00500BF3">
      <w:pPr>
        <w:spacing w:after="0" w:line="360" w:lineRule="auto"/>
        <w:jc w:val="center"/>
        <w:rPr>
          <w:rFonts w:ascii="Times New Roman" w:hAnsi="Times New Roman" w:cs="Times New Roman"/>
          <w:b/>
          <w:sz w:val="24"/>
          <w:szCs w:val="24"/>
        </w:rPr>
      </w:pPr>
    </w:p>
    <w:p w:rsidR="00817FAB" w:rsidRPr="00C44877" w:rsidRDefault="00817FAB" w:rsidP="00500BF3">
      <w:pPr>
        <w:pStyle w:val="Prrafodelista"/>
        <w:spacing w:after="0" w:line="360" w:lineRule="auto"/>
        <w:ind w:left="0" w:firstLine="567"/>
        <w:jc w:val="both"/>
        <w:rPr>
          <w:rFonts w:ascii="Times New Roman" w:hAnsi="Times New Roman" w:cs="Times New Roman"/>
          <w:sz w:val="24"/>
          <w:szCs w:val="24"/>
        </w:rPr>
      </w:pPr>
      <w:r w:rsidRPr="00C44877">
        <w:rPr>
          <w:rFonts w:ascii="Times New Roman" w:hAnsi="Times New Roman" w:cs="Times New Roman"/>
          <w:sz w:val="24"/>
          <w:szCs w:val="24"/>
        </w:rPr>
        <w:t xml:space="preserve">La ingesta de alimentos altos en grasas y azucares saturados producen de forma acelerada obesidad. </w:t>
      </w:r>
    </w:p>
    <w:p w:rsidR="000F758B" w:rsidRPr="00C44877" w:rsidRDefault="00892557" w:rsidP="00500BF3">
      <w:pPr>
        <w:pStyle w:val="Prrafodelista"/>
        <w:spacing w:after="0" w:line="360" w:lineRule="auto"/>
        <w:ind w:left="0" w:firstLine="567"/>
        <w:jc w:val="both"/>
        <w:rPr>
          <w:rFonts w:ascii="Times New Roman" w:hAnsi="Times New Roman" w:cs="Times New Roman"/>
          <w:sz w:val="24"/>
          <w:szCs w:val="24"/>
        </w:rPr>
      </w:pPr>
      <w:r w:rsidRPr="00C44877">
        <w:rPr>
          <w:rFonts w:ascii="Times New Roman" w:hAnsi="Times New Roman" w:cs="Times New Roman"/>
          <w:sz w:val="24"/>
          <w:szCs w:val="24"/>
        </w:rPr>
        <w:t xml:space="preserve">El estado nutricional de los escolares jóvenes carece del consumo </w:t>
      </w:r>
      <w:r w:rsidR="007B3B85" w:rsidRPr="00C44877">
        <w:rPr>
          <w:rFonts w:ascii="Times New Roman" w:hAnsi="Times New Roman" w:cs="Times New Roman"/>
          <w:sz w:val="24"/>
          <w:szCs w:val="24"/>
        </w:rPr>
        <w:t>de frutas</w:t>
      </w:r>
      <w:r w:rsidR="00113C6C" w:rsidRPr="00C44877">
        <w:rPr>
          <w:rFonts w:ascii="Times New Roman" w:hAnsi="Times New Roman" w:cs="Times New Roman"/>
          <w:sz w:val="24"/>
          <w:szCs w:val="24"/>
        </w:rPr>
        <w:t xml:space="preserve"> y </w:t>
      </w:r>
      <w:r w:rsidR="000F758B" w:rsidRPr="00C44877">
        <w:rPr>
          <w:rFonts w:ascii="Times New Roman" w:hAnsi="Times New Roman" w:cs="Times New Roman"/>
          <w:sz w:val="24"/>
          <w:szCs w:val="24"/>
        </w:rPr>
        <w:t xml:space="preserve">vegetales. </w:t>
      </w:r>
    </w:p>
    <w:p w:rsidR="00113C6C" w:rsidRPr="00C44877" w:rsidRDefault="00113C6C" w:rsidP="00500BF3">
      <w:pPr>
        <w:pStyle w:val="Prrafodelista"/>
        <w:spacing w:after="0" w:line="360" w:lineRule="auto"/>
        <w:ind w:left="0" w:firstLine="567"/>
        <w:jc w:val="both"/>
        <w:rPr>
          <w:rFonts w:ascii="Times New Roman" w:hAnsi="Times New Roman" w:cs="Times New Roman"/>
          <w:sz w:val="24"/>
          <w:szCs w:val="24"/>
        </w:rPr>
      </w:pPr>
      <w:r w:rsidRPr="00C44877">
        <w:rPr>
          <w:rFonts w:ascii="Times New Roman" w:hAnsi="Times New Roman" w:cs="Times New Roman"/>
          <w:sz w:val="24"/>
          <w:szCs w:val="24"/>
        </w:rPr>
        <w:t xml:space="preserve">Los estudiantes más jóvenes se encuentran por encima del límite de su peso normal, en consideración de su edad y estatura. </w:t>
      </w:r>
    </w:p>
    <w:p w:rsidR="00817FAB" w:rsidRPr="00C44877" w:rsidRDefault="00817FAB" w:rsidP="00500BF3">
      <w:pPr>
        <w:pStyle w:val="Prrafodelista"/>
        <w:spacing w:after="0" w:line="360" w:lineRule="auto"/>
        <w:ind w:left="0" w:firstLine="567"/>
        <w:jc w:val="both"/>
        <w:rPr>
          <w:rFonts w:ascii="Times New Roman" w:hAnsi="Times New Roman" w:cs="Times New Roman"/>
          <w:sz w:val="24"/>
          <w:szCs w:val="24"/>
        </w:rPr>
      </w:pPr>
      <w:r w:rsidRPr="00C44877">
        <w:rPr>
          <w:rFonts w:ascii="Times New Roman" w:hAnsi="Times New Roman" w:cs="Times New Roman"/>
          <w:sz w:val="24"/>
          <w:szCs w:val="24"/>
        </w:rPr>
        <w:t>Las instituciones educativas en la actualidad</w:t>
      </w:r>
      <w:r w:rsidR="008D1FA6" w:rsidRPr="00C44877">
        <w:rPr>
          <w:rFonts w:ascii="Times New Roman" w:hAnsi="Times New Roman" w:cs="Times New Roman"/>
          <w:sz w:val="24"/>
          <w:szCs w:val="24"/>
        </w:rPr>
        <w:t>,</w:t>
      </w:r>
      <w:r w:rsidRPr="00C44877">
        <w:rPr>
          <w:rFonts w:ascii="Times New Roman" w:hAnsi="Times New Roman" w:cs="Times New Roman"/>
          <w:sz w:val="24"/>
          <w:szCs w:val="24"/>
        </w:rPr>
        <w:t xml:space="preserve"> no incorporan </w:t>
      </w:r>
      <w:r w:rsidR="001E2E35" w:rsidRPr="00C44877">
        <w:rPr>
          <w:rFonts w:ascii="Times New Roman" w:hAnsi="Times New Roman" w:cs="Times New Roman"/>
          <w:sz w:val="24"/>
          <w:szCs w:val="24"/>
        </w:rPr>
        <w:t xml:space="preserve">o lo hacen con poca relevancia, </w:t>
      </w:r>
      <w:r w:rsidRPr="00C44877">
        <w:rPr>
          <w:rFonts w:ascii="Times New Roman" w:hAnsi="Times New Roman" w:cs="Times New Roman"/>
          <w:sz w:val="24"/>
          <w:szCs w:val="24"/>
        </w:rPr>
        <w:t xml:space="preserve">actividades recreativas en la asignatura </w:t>
      </w:r>
      <w:r w:rsidR="007B3B85" w:rsidRPr="00C44877">
        <w:rPr>
          <w:rFonts w:ascii="Times New Roman" w:hAnsi="Times New Roman" w:cs="Times New Roman"/>
          <w:sz w:val="24"/>
          <w:szCs w:val="24"/>
        </w:rPr>
        <w:t>Educación Física</w:t>
      </w:r>
      <w:r w:rsidRPr="00C44877">
        <w:rPr>
          <w:rFonts w:ascii="Times New Roman" w:hAnsi="Times New Roman" w:cs="Times New Roman"/>
          <w:sz w:val="24"/>
          <w:szCs w:val="24"/>
        </w:rPr>
        <w:t xml:space="preserve"> por lo que no se h</w:t>
      </w:r>
      <w:r w:rsidR="001E2E35" w:rsidRPr="00C44877">
        <w:rPr>
          <w:rFonts w:ascii="Times New Roman" w:hAnsi="Times New Roman" w:cs="Times New Roman"/>
          <w:sz w:val="24"/>
          <w:szCs w:val="24"/>
        </w:rPr>
        <w:t>ace atractiva a los estudiantes.</w:t>
      </w:r>
    </w:p>
    <w:p w:rsidR="0063425B" w:rsidRPr="00C44877" w:rsidRDefault="0063425B" w:rsidP="00500BF3">
      <w:pPr>
        <w:pStyle w:val="Prrafodelista"/>
        <w:spacing w:after="0" w:line="360" w:lineRule="auto"/>
        <w:ind w:left="0" w:firstLine="567"/>
        <w:jc w:val="both"/>
        <w:rPr>
          <w:rFonts w:ascii="Times New Roman" w:hAnsi="Times New Roman" w:cs="Times New Roman"/>
          <w:sz w:val="24"/>
          <w:szCs w:val="24"/>
        </w:rPr>
      </w:pPr>
      <w:r w:rsidRPr="00C44877">
        <w:rPr>
          <w:rFonts w:ascii="Times New Roman" w:hAnsi="Times New Roman" w:cs="Times New Roman"/>
          <w:sz w:val="24"/>
          <w:szCs w:val="24"/>
        </w:rPr>
        <w:t xml:space="preserve">La falta de actividades recreativas en las clases de deporte genera desmotivación en los alumnos. </w:t>
      </w:r>
    </w:p>
    <w:p w:rsidR="00F25A8A" w:rsidRPr="00C44877" w:rsidRDefault="00F25A8A" w:rsidP="00500BF3">
      <w:pPr>
        <w:pStyle w:val="Prrafodelista"/>
        <w:spacing w:after="0" w:line="360" w:lineRule="auto"/>
        <w:ind w:left="0" w:firstLine="567"/>
        <w:jc w:val="both"/>
        <w:rPr>
          <w:rFonts w:ascii="Times New Roman" w:hAnsi="Times New Roman" w:cs="Times New Roman"/>
          <w:sz w:val="24"/>
          <w:szCs w:val="24"/>
        </w:rPr>
      </w:pPr>
      <w:r w:rsidRPr="00C44877">
        <w:rPr>
          <w:rFonts w:ascii="Times New Roman" w:hAnsi="Times New Roman" w:cs="Times New Roman"/>
          <w:sz w:val="24"/>
          <w:szCs w:val="24"/>
        </w:rPr>
        <w:t xml:space="preserve">Los estudiantes jóvenes quisieran practicar algún tipo de actividad deportiva. </w:t>
      </w:r>
    </w:p>
    <w:p w:rsidR="00374EA3" w:rsidRPr="00C44877" w:rsidRDefault="00374EA3" w:rsidP="00500BF3">
      <w:pPr>
        <w:pStyle w:val="Prrafodelista"/>
        <w:spacing w:after="0" w:line="360" w:lineRule="auto"/>
        <w:ind w:left="0" w:firstLine="567"/>
        <w:jc w:val="both"/>
        <w:rPr>
          <w:rFonts w:ascii="Times New Roman" w:hAnsi="Times New Roman" w:cs="Times New Roman"/>
          <w:sz w:val="24"/>
          <w:szCs w:val="24"/>
        </w:rPr>
      </w:pPr>
      <w:r w:rsidRPr="00C44877">
        <w:rPr>
          <w:rFonts w:ascii="Times New Roman" w:hAnsi="Times New Roman" w:cs="Times New Roman"/>
          <w:sz w:val="24"/>
          <w:szCs w:val="24"/>
        </w:rPr>
        <w:t xml:space="preserve">Urge la unión de la recreación y el deporte en las instituciones educativas. </w:t>
      </w:r>
    </w:p>
    <w:p w:rsidR="006F6024" w:rsidRPr="00C44877" w:rsidRDefault="006F6024" w:rsidP="00500BF3">
      <w:pPr>
        <w:spacing w:after="0" w:line="360" w:lineRule="auto"/>
        <w:ind w:firstLine="567"/>
        <w:jc w:val="both"/>
        <w:rPr>
          <w:rFonts w:ascii="Times New Roman" w:hAnsi="Times New Roman" w:cs="Times New Roman"/>
          <w:b/>
          <w:sz w:val="24"/>
          <w:szCs w:val="24"/>
        </w:rPr>
      </w:pPr>
    </w:p>
    <w:p w:rsidR="00AD23A2" w:rsidRPr="00C44877" w:rsidRDefault="00931A23" w:rsidP="00500BF3">
      <w:pPr>
        <w:spacing w:after="0" w:line="36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Recomendaciones:</w:t>
      </w:r>
    </w:p>
    <w:p w:rsidR="003D1CCB" w:rsidRPr="00C44877" w:rsidRDefault="003D1CCB" w:rsidP="00500BF3">
      <w:pPr>
        <w:spacing w:after="0" w:line="360" w:lineRule="auto"/>
        <w:ind w:firstLine="567"/>
        <w:jc w:val="center"/>
        <w:rPr>
          <w:rFonts w:ascii="Times New Roman" w:hAnsi="Times New Roman" w:cs="Times New Roman"/>
          <w:b/>
          <w:sz w:val="24"/>
          <w:szCs w:val="24"/>
        </w:rPr>
      </w:pPr>
    </w:p>
    <w:p w:rsidR="00891117" w:rsidRPr="00C44877" w:rsidRDefault="00AD23A2" w:rsidP="00500BF3">
      <w:pPr>
        <w:pStyle w:val="Prrafodelista"/>
        <w:spacing w:after="0" w:line="360" w:lineRule="auto"/>
        <w:ind w:left="0" w:firstLine="567"/>
        <w:jc w:val="both"/>
        <w:rPr>
          <w:rFonts w:ascii="Times New Roman" w:eastAsia="Times New Roman" w:hAnsi="Times New Roman" w:cs="Times New Roman"/>
          <w:sz w:val="24"/>
          <w:szCs w:val="24"/>
        </w:rPr>
      </w:pPr>
      <w:r w:rsidRPr="00C44877">
        <w:rPr>
          <w:rFonts w:ascii="Times New Roman" w:eastAsia="Times New Roman" w:hAnsi="Times New Roman" w:cs="Times New Roman"/>
          <w:sz w:val="24"/>
          <w:szCs w:val="24"/>
        </w:rPr>
        <w:t xml:space="preserve">Limitar la ingesta energética procedente de la cantidad de </w:t>
      </w:r>
      <w:r w:rsidR="00EA1AAF" w:rsidRPr="00C44877">
        <w:rPr>
          <w:rFonts w:ascii="Times New Roman" w:eastAsia="Times New Roman" w:hAnsi="Times New Roman" w:cs="Times New Roman"/>
          <w:sz w:val="24"/>
          <w:szCs w:val="24"/>
        </w:rPr>
        <w:t>grasas</w:t>
      </w:r>
      <w:r w:rsidR="00BC5504" w:rsidRPr="00C44877">
        <w:rPr>
          <w:rFonts w:ascii="Times New Roman" w:eastAsia="Times New Roman" w:hAnsi="Times New Roman" w:cs="Times New Roman"/>
          <w:sz w:val="24"/>
          <w:szCs w:val="24"/>
        </w:rPr>
        <w:t xml:space="preserve"> azucares.</w:t>
      </w:r>
    </w:p>
    <w:p w:rsidR="00891117" w:rsidRPr="00C44877" w:rsidRDefault="00AD23A2" w:rsidP="00500BF3">
      <w:pPr>
        <w:pStyle w:val="Prrafodelista"/>
        <w:spacing w:after="0" w:line="360" w:lineRule="auto"/>
        <w:ind w:left="0" w:firstLine="567"/>
        <w:jc w:val="both"/>
        <w:rPr>
          <w:rFonts w:ascii="Times New Roman" w:eastAsia="Times New Roman" w:hAnsi="Times New Roman" w:cs="Times New Roman"/>
          <w:sz w:val="24"/>
          <w:szCs w:val="24"/>
        </w:rPr>
      </w:pPr>
      <w:r w:rsidRPr="00C44877">
        <w:rPr>
          <w:rFonts w:ascii="Times New Roman" w:eastAsia="Times New Roman" w:hAnsi="Times New Roman" w:cs="Times New Roman"/>
          <w:sz w:val="24"/>
          <w:szCs w:val="24"/>
        </w:rPr>
        <w:t>Aumentar el consumo de frutas y verduras, así como legumbres, cereales integrales y frutos secos.</w:t>
      </w:r>
    </w:p>
    <w:p w:rsidR="00AD23A2" w:rsidRPr="00C44877" w:rsidRDefault="00AD23A2" w:rsidP="00500BF3">
      <w:pPr>
        <w:pStyle w:val="Prrafodelista"/>
        <w:spacing w:after="0" w:line="360" w:lineRule="auto"/>
        <w:ind w:left="0" w:firstLine="567"/>
        <w:jc w:val="both"/>
        <w:rPr>
          <w:rFonts w:ascii="Times New Roman" w:eastAsia="Times New Roman" w:hAnsi="Times New Roman" w:cs="Times New Roman"/>
          <w:sz w:val="24"/>
          <w:szCs w:val="24"/>
        </w:rPr>
      </w:pPr>
      <w:r w:rsidRPr="00C44877">
        <w:rPr>
          <w:rFonts w:ascii="Times New Roman" w:eastAsia="Times New Roman" w:hAnsi="Times New Roman" w:cs="Times New Roman"/>
          <w:sz w:val="24"/>
          <w:szCs w:val="24"/>
        </w:rPr>
        <w:t>Realizar una actividad física periódica.</w:t>
      </w:r>
    </w:p>
    <w:p w:rsidR="00BC5504" w:rsidRPr="00C44877" w:rsidRDefault="00AD23A2" w:rsidP="00500BF3">
      <w:pPr>
        <w:pStyle w:val="Prrafodelista"/>
        <w:spacing w:after="0" w:line="360" w:lineRule="auto"/>
        <w:ind w:left="0" w:firstLine="567"/>
        <w:jc w:val="both"/>
        <w:rPr>
          <w:rFonts w:ascii="Times New Roman" w:eastAsia="Times New Roman" w:hAnsi="Times New Roman" w:cs="Times New Roman"/>
          <w:sz w:val="24"/>
          <w:szCs w:val="24"/>
        </w:rPr>
      </w:pPr>
      <w:r w:rsidRPr="00C44877">
        <w:rPr>
          <w:rFonts w:ascii="Times New Roman" w:eastAsia="Times New Roman" w:hAnsi="Times New Roman" w:cs="Times New Roman"/>
          <w:sz w:val="24"/>
          <w:szCs w:val="24"/>
        </w:rPr>
        <w:t>Lograr un equilibrio energético y un peso normal.</w:t>
      </w:r>
    </w:p>
    <w:p w:rsidR="001E2E35" w:rsidRPr="00C44877" w:rsidRDefault="00BC5504" w:rsidP="00500BF3">
      <w:pPr>
        <w:pStyle w:val="Prrafodelista"/>
        <w:spacing w:after="0" w:line="360" w:lineRule="auto"/>
        <w:ind w:left="0" w:firstLine="567"/>
        <w:jc w:val="both"/>
        <w:rPr>
          <w:rStyle w:val="apple-converted-space"/>
          <w:rFonts w:ascii="Times New Roman" w:eastAsia="Times New Roman" w:hAnsi="Times New Roman" w:cs="Times New Roman"/>
          <w:sz w:val="24"/>
          <w:szCs w:val="24"/>
        </w:rPr>
      </w:pPr>
      <w:r w:rsidRPr="00C44877">
        <w:rPr>
          <w:rFonts w:ascii="Times New Roman" w:hAnsi="Times New Roman" w:cs="Times New Roman"/>
          <w:sz w:val="24"/>
          <w:szCs w:val="24"/>
          <w:shd w:val="clear" w:color="auto" w:fill="FFFFFF"/>
        </w:rPr>
        <w:t xml:space="preserve">Practicar actividades físicas como juegos, deportes, desplazamientos, actividades recreativas, educación física o ejercicios programados, en el contexto </w:t>
      </w:r>
      <w:r w:rsidRPr="00C44877">
        <w:rPr>
          <w:rFonts w:ascii="Times New Roman" w:hAnsi="Times New Roman" w:cs="Times New Roman"/>
          <w:sz w:val="24"/>
          <w:szCs w:val="24"/>
          <w:shd w:val="clear" w:color="auto" w:fill="FFFFFF"/>
        </w:rPr>
        <w:lastRenderedPageBreak/>
        <w:t>de la familia, la escuela con el fin de mejorar las funciones cardiorrespiratorias y musculares</w:t>
      </w:r>
      <w:r w:rsidRPr="00C44877">
        <w:rPr>
          <w:rStyle w:val="apple-converted-space"/>
          <w:rFonts w:ascii="Times New Roman" w:hAnsi="Times New Roman" w:cs="Times New Roman"/>
          <w:sz w:val="24"/>
          <w:szCs w:val="24"/>
          <w:shd w:val="clear" w:color="auto" w:fill="FFFFFF"/>
        </w:rPr>
        <w:t>.</w:t>
      </w:r>
    </w:p>
    <w:p w:rsidR="00DE5590" w:rsidRPr="00C44877" w:rsidRDefault="00DE5590" w:rsidP="00500BF3">
      <w:pPr>
        <w:pStyle w:val="Prrafodelista"/>
        <w:spacing w:after="0" w:line="360" w:lineRule="auto"/>
        <w:ind w:left="0" w:firstLine="567"/>
        <w:jc w:val="both"/>
        <w:rPr>
          <w:rFonts w:ascii="Times New Roman" w:eastAsia="Times New Roman" w:hAnsi="Times New Roman" w:cs="Times New Roman"/>
          <w:sz w:val="24"/>
          <w:szCs w:val="24"/>
        </w:rPr>
      </w:pPr>
      <w:r w:rsidRPr="00C44877">
        <w:rPr>
          <w:rFonts w:ascii="Times New Roman" w:hAnsi="Times New Roman" w:cs="Times New Roman"/>
          <w:sz w:val="24"/>
          <w:szCs w:val="24"/>
          <w:shd w:val="clear" w:color="auto" w:fill="FFFFFF"/>
        </w:rPr>
        <w:t xml:space="preserve">Invertir como mínimo 60 minutos diarios en actividades físicas </w:t>
      </w:r>
      <w:r w:rsidR="00891117" w:rsidRPr="00C44877">
        <w:rPr>
          <w:rFonts w:ascii="Times New Roman" w:hAnsi="Times New Roman" w:cs="Times New Roman"/>
          <w:sz w:val="24"/>
          <w:szCs w:val="24"/>
          <w:shd w:val="clear" w:color="auto" w:fill="FFFFFF"/>
        </w:rPr>
        <w:t xml:space="preserve">y recreativas </w:t>
      </w:r>
      <w:r w:rsidRPr="00C44877">
        <w:rPr>
          <w:rFonts w:ascii="Times New Roman" w:hAnsi="Times New Roman" w:cs="Times New Roman"/>
          <w:sz w:val="24"/>
          <w:szCs w:val="24"/>
          <w:shd w:val="clear" w:color="auto" w:fill="FFFFFF"/>
        </w:rPr>
        <w:t>de intensidad moderada a vigorosa</w:t>
      </w:r>
      <w:r w:rsidR="00891117" w:rsidRPr="00C44877">
        <w:rPr>
          <w:rFonts w:ascii="Times New Roman" w:hAnsi="Times New Roman" w:cs="Times New Roman"/>
          <w:sz w:val="24"/>
          <w:szCs w:val="24"/>
          <w:shd w:val="clear" w:color="auto" w:fill="FFFFFF"/>
        </w:rPr>
        <w:t>.</w:t>
      </w:r>
    </w:p>
    <w:p w:rsidR="00891117" w:rsidRPr="00C44877" w:rsidRDefault="00891117" w:rsidP="00500BF3">
      <w:pPr>
        <w:pStyle w:val="Prrafodelista"/>
        <w:spacing w:after="0" w:line="360" w:lineRule="auto"/>
        <w:ind w:left="0" w:firstLine="567"/>
        <w:jc w:val="both"/>
        <w:rPr>
          <w:rFonts w:ascii="Times New Roman" w:eastAsia="Times New Roman" w:hAnsi="Times New Roman" w:cs="Times New Roman"/>
          <w:sz w:val="24"/>
          <w:szCs w:val="24"/>
        </w:rPr>
      </w:pPr>
      <w:r w:rsidRPr="00C44877">
        <w:rPr>
          <w:rFonts w:ascii="Times New Roman" w:hAnsi="Times New Roman" w:cs="Times New Roman"/>
          <w:sz w:val="24"/>
          <w:szCs w:val="24"/>
          <w:shd w:val="clear" w:color="auto" w:fill="FFFFFF"/>
        </w:rPr>
        <w:t xml:space="preserve">Incorporar la recreación en las planificaciones y actividades deportivas; desde la Asignatura Educación Física, a fin de motivar a los estudiantes. </w:t>
      </w:r>
    </w:p>
    <w:p w:rsidR="000B3528" w:rsidRPr="00C44877" w:rsidRDefault="000B3528" w:rsidP="00500BF3">
      <w:pPr>
        <w:pStyle w:val="Prrafodelista"/>
        <w:spacing w:after="0" w:line="360" w:lineRule="auto"/>
        <w:ind w:left="0" w:firstLine="567"/>
        <w:jc w:val="both"/>
        <w:rPr>
          <w:rFonts w:ascii="Times New Roman" w:eastAsia="Times New Roman" w:hAnsi="Times New Roman" w:cs="Times New Roman"/>
          <w:sz w:val="24"/>
          <w:szCs w:val="24"/>
        </w:rPr>
      </w:pPr>
      <w:r w:rsidRPr="00C44877">
        <w:rPr>
          <w:rFonts w:ascii="Times New Roman" w:hAnsi="Times New Roman" w:cs="Times New Roman"/>
          <w:sz w:val="24"/>
          <w:szCs w:val="24"/>
          <w:shd w:val="clear" w:color="auto" w:fill="FFFFFF"/>
        </w:rPr>
        <w:t xml:space="preserve">Aprovechar la disposición de los jóvenes estudiantes para la práctica deportiva. </w:t>
      </w:r>
    </w:p>
    <w:p w:rsidR="000B3528" w:rsidRPr="00C44877" w:rsidRDefault="000B3528" w:rsidP="00500BF3">
      <w:pPr>
        <w:pStyle w:val="Prrafodelista"/>
        <w:spacing w:after="0" w:line="360" w:lineRule="auto"/>
        <w:ind w:left="0" w:firstLine="567"/>
        <w:jc w:val="both"/>
        <w:rPr>
          <w:rFonts w:ascii="Times New Roman" w:eastAsia="Times New Roman" w:hAnsi="Times New Roman" w:cs="Times New Roman"/>
          <w:sz w:val="24"/>
          <w:szCs w:val="24"/>
        </w:rPr>
      </w:pPr>
      <w:r w:rsidRPr="00C44877">
        <w:rPr>
          <w:rFonts w:ascii="Times New Roman" w:hAnsi="Times New Roman" w:cs="Times New Roman"/>
          <w:sz w:val="24"/>
          <w:szCs w:val="24"/>
          <w:shd w:val="clear" w:color="auto" w:fill="FFFFFF"/>
        </w:rPr>
        <w:t xml:space="preserve">Hacer uso de los juegos como parte fundamental para fomentar la buena salud. </w:t>
      </w:r>
    </w:p>
    <w:p w:rsidR="00233BDA" w:rsidRPr="00C44877" w:rsidRDefault="00233BDA" w:rsidP="00500BF3">
      <w:pPr>
        <w:pStyle w:val="Prrafodelista"/>
        <w:spacing w:after="0" w:line="360" w:lineRule="auto"/>
        <w:ind w:left="0" w:firstLine="567"/>
        <w:jc w:val="both"/>
        <w:rPr>
          <w:rFonts w:ascii="Times New Roman" w:eastAsia="Times New Roman" w:hAnsi="Times New Roman" w:cs="Times New Roman"/>
          <w:sz w:val="24"/>
          <w:szCs w:val="24"/>
        </w:rPr>
      </w:pPr>
      <w:r w:rsidRPr="00C44877">
        <w:rPr>
          <w:rFonts w:ascii="Times New Roman" w:hAnsi="Times New Roman" w:cs="Times New Roman"/>
          <w:sz w:val="24"/>
          <w:szCs w:val="24"/>
          <w:shd w:val="clear" w:color="auto" w:fill="FFFFFF"/>
        </w:rPr>
        <w:t xml:space="preserve">Aprovechar al máximo los recursos, no solo materiales sino también, humano para mejorar la pedagogía de las clases. </w:t>
      </w:r>
    </w:p>
    <w:p w:rsidR="0030197C" w:rsidRPr="00C44877" w:rsidRDefault="0030197C" w:rsidP="00C44877">
      <w:pPr>
        <w:pStyle w:val="Prrafodelista"/>
        <w:spacing w:after="0" w:line="360" w:lineRule="auto"/>
        <w:ind w:firstLine="567"/>
        <w:jc w:val="both"/>
        <w:rPr>
          <w:rFonts w:ascii="Times New Roman" w:eastAsia="Times New Roman" w:hAnsi="Times New Roman" w:cs="Times New Roman"/>
          <w:sz w:val="24"/>
          <w:szCs w:val="24"/>
        </w:rPr>
      </w:pPr>
    </w:p>
    <w:p w:rsidR="00B221AB" w:rsidRPr="00C44877" w:rsidRDefault="00B221AB" w:rsidP="00C44877">
      <w:pPr>
        <w:pStyle w:val="Prrafodelista"/>
        <w:spacing w:after="0" w:line="360" w:lineRule="auto"/>
        <w:ind w:firstLine="567"/>
        <w:jc w:val="both"/>
        <w:rPr>
          <w:rFonts w:ascii="Times New Roman" w:eastAsia="Times New Roman" w:hAnsi="Times New Roman" w:cs="Times New Roman"/>
          <w:sz w:val="24"/>
          <w:szCs w:val="24"/>
        </w:rPr>
      </w:pPr>
    </w:p>
    <w:p w:rsidR="00041C15" w:rsidRPr="00C44877" w:rsidRDefault="00041C15" w:rsidP="00500BF3">
      <w:pPr>
        <w:pStyle w:val="Prrafodelista"/>
        <w:spacing w:after="0" w:line="360" w:lineRule="auto"/>
        <w:ind w:left="0" w:firstLine="567"/>
        <w:jc w:val="both"/>
        <w:rPr>
          <w:rFonts w:ascii="Times New Roman" w:eastAsia="Times New Roman" w:hAnsi="Times New Roman" w:cs="Times New Roman"/>
          <w:sz w:val="24"/>
          <w:szCs w:val="24"/>
        </w:rPr>
        <w:sectPr w:rsidR="00041C15" w:rsidRPr="00C44877" w:rsidSect="00317661">
          <w:pgSz w:w="11906" w:h="16838"/>
          <w:pgMar w:top="1701" w:right="1701" w:bottom="1701" w:left="2268" w:header="709" w:footer="709" w:gutter="0"/>
          <w:cols w:space="708"/>
          <w:docGrid w:linePitch="360"/>
        </w:sectPr>
      </w:pPr>
    </w:p>
    <w:p w:rsidR="002D293C" w:rsidRPr="00C44877" w:rsidRDefault="002D293C" w:rsidP="00987804">
      <w:pPr>
        <w:pStyle w:val="Prrafodelista"/>
        <w:spacing w:after="0" w:line="360" w:lineRule="auto"/>
        <w:ind w:left="0"/>
        <w:jc w:val="center"/>
        <w:rPr>
          <w:rFonts w:ascii="Times New Roman" w:eastAsia="Times New Roman" w:hAnsi="Times New Roman" w:cs="Times New Roman"/>
          <w:b/>
          <w:sz w:val="24"/>
          <w:szCs w:val="24"/>
        </w:rPr>
      </w:pPr>
      <w:r w:rsidRPr="00C44877">
        <w:rPr>
          <w:rFonts w:ascii="Times New Roman" w:eastAsia="Times New Roman" w:hAnsi="Times New Roman" w:cs="Times New Roman"/>
          <w:b/>
          <w:sz w:val="24"/>
          <w:szCs w:val="24"/>
        </w:rPr>
        <w:lastRenderedPageBreak/>
        <w:t>CAPITULO V</w:t>
      </w:r>
      <w:r w:rsidR="00E510DD" w:rsidRPr="00C44877">
        <w:rPr>
          <w:rFonts w:ascii="Times New Roman" w:eastAsia="Times New Roman" w:hAnsi="Times New Roman" w:cs="Times New Roman"/>
          <w:b/>
          <w:sz w:val="24"/>
          <w:szCs w:val="24"/>
        </w:rPr>
        <w:t>I</w:t>
      </w:r>
    </w:p>
    <w:p w:rsidR="00041C15" w:rsidRPr="00C44877" w:rsidRDefault="00041C15" w:rsidP="00987804">
      <w:pPr>
        <w:pStyle w:val="Prrafodelista"/>
        <w:spacing w:after="0" w:line="360" w:lineRule="auto"/>
        <w:ind w:left="0"/>
        <w:jc w:val="center"/>
        <w:rPr>
          <w:rFonts w:ascii="Times New Roman" w:eastAsia="Times New Roman" w:hAnsi="Times New Roman" w:cs="Times New Roman"/>
          <w:b/>
          <w:sz w:val="24"/>
          <w:szCs w:val="24"/>
        </w:rPr>
      </w:pPr>
    </w:p>
    <w:p w:rsidR="002D293C" w:rsidRPr="00C44877" w:rsidRDefault="002D293C" w:rsidP="00987804">
      <w:pPr>
        <w:pStyle w:val="Prrafodelista"/>
        <w:spacing w:after="0" w:line="360" w:lineRule="auto"/>
        <w:ind w:left="0"/>
        <w:jc w:val="center"/>
        <w:rPr>
          <w:rFonts w:ascii="Times New Roman" w:eastAsia="Times New Roman" w:hAnsi="Times New Roman" w:cs="Times New Roman"/>
          <w:b/>
          <w:sz w:val="24"/>
          <w:szCs w:val="24"/>
        </w:rPr>
      </w:pPr>
      <w:r w:rsidRPr="00C44877">
        <w:rPr>
          <w:rFonts w:ascii="Times New Roman" w:eastAsia="Times New Roman" w:hAnsi="Times New Roman" w:cs="Times New Roman"/>
          <w:b/>
          <w:sz w:val="24"/>
          <w:szCs w:val="24"/>
        </w:rPr>
        <w:t>LA PROPUESTA</w:t>
      </w:r>
    </w:p>
    <w:p w:rsidR="002D293C" w:rsidRPr="00C44877" w:rsidRDefault="002D293C" w:rsidP="00987804">
      <w:pPr>
        <w:pStyle w:val="Prrafodelista"/>
        <w:spacing w:after="0" w:line="360" w:lineRule="auto"/>
        <w:rPr>
          <w:rFonts w:ascii="Times New Roman" w:eastAsia="Times New Roman" w:hAnsi="Times New Roman" w:cs="Times New Roman"/>
          <w:b/>
          <w:sz w:val="24"/>
          <w:szCs w:val="24"/>
        </w:rPr>
      </w:pPr>
    </w:p>
    <w:p w:rsidR="00710378" w:rsidRPr="00C44877" w:rsidRDefault="002D293C" w:rsidP="00987804">
      <w:pPr>
        <w:spacing w:after="0" w:line="360" w:lineRule="auto"/>
        <w:jc w:val="center"/>
        <w:rPr>
          <w:rFonts w:ascii="Times New Roman" w:eastAsia="Times New Roman" w:hAnsi="Times New Roman" w:cs="Times New Roman"/>
          <w:b/>
          <w:sz w:val="24"/>
          <w:szCs w:val="24"/>
        </w:rPr>
      </w:pPr>
      <w:r w:rsidRPr="00C44877">
        <w:rPr>
          <w:rFonts w:ascii="Times New Roman" w:eastAsia="Times New Roman" w:hAnsi="Times New Roman" w:cs="Times New Roman"/>
          <w:b/>
          <w:sz w:val="24"/>
          <w:szCs w:val="24"/>
        </w:rPr>
        <w:t xml:space="preserve">Título: </w:t>
      </w:r>
      <w:r w:rsidRPr="00C44877">
        <w:rPr>
          <w:rFonts w:ascii="Times New Roman" w:eastAsia="Times New Roman" w:hAnsi="Times New Roman" w:cs="Times New Roman"/>
          <w:sz w:val="24"/>
          <w:szCs w:val="24"/>
        </w:rPr>
        <w:t>“Jugando y Adelgazando”</w:t>
      </w:r>
    </w:p>
    <w:p w:rsidR="002D293C" w:rsidRPr="00C44877" w:rsidRDefault="002D293C" w:rsidP="00C44877">
      <w:pPr>
        <w:pStyle w:val="Prrafodelista"/>
        <w:spacing w:after="0" w:line="360" w:lineRule="auto"/>
        <w:ind w:firstLine="567"/>
        <w:rPr>
          <w:rFonts w:ascii="Times New Roman" w:eastAsia="Times New Roman" w:hAnsi="Times New Roman" w:cs="Times New Roman"/>
          <w:b/>
          <w:sz w:val="24"/>
          <w:szCs w:val="24"/>
        </w:rPr>
      </w:pPr>
    </w:p>
    <w:p w:rsidR="002D293C" w:rsidRPr="00C44877" w:rsidRDefault="002D293C" w:rsidP="00C44877">
      <w:pPr>
        <w:spacing w:after="0" w:line="360" w:lineRule="auto"/>
        <w:ind w:firstLine="567"/>
        <w:jc w:val="both"/>
        <w:rPr>
          <w:rFonts w:ascii="Times New Roman" w:eastAsia="Times New Roman" w:hAnsi="Times New Roman" w:cs="Times New Roman"/>
          <w:sz w:val="24"/>
          <w:szCs w:val="24"/>
        </w:rPr>
      </w:pPr>
      <w:r w:rsidRPr="00C44877">
        <w:rPr>
          <w:rFonts w:ascii="Times New Roman" w:eastAsia="Times New Roman" w:hAnsi="Times New Roman" w:cs="Times New Roman"/>
          <w:sz w:val="24"/>
          <w:szCs w:val="24"/>
        </w:rPr>
        <w:t>Este  Plan de recreación y utilización del tiempo completo de la Asignatura Educación Física, Deporte y Recreación, va destinado a mejorar la calidad de vida del Joven Estudiante tanto fuera como dentro de la Institución Educativa.</w:t>
      </w:r>
      <w:r w:rsidR="00461A7A" w:rsidRPr="00C44877">
        <w:rPr>
          <w:rFonts w:ascii="Times New Roman" w:eastAsia="Times New Roman" w:hAnsi="Times New Roman" w:cs="Times New Roman"/>
          <w:sz w:val="24"/>
          <w:szCs w:val="24"/>
        </w:rPr>
        <w:t xml:space="preserve"> Puesto que dichas Instituciones</w:t>
      </w:r>
      <w:r w:rsidRPr="00C44877">
        <w:rPr>
          <w:rFonts w:ascii="Times New Roman" w:eastAsia="Times New Roman" w:hAnsi="Times New Roman" w:cs="Times New Roman"/>
          <w:sz w:val="24"/>
          <w:szCs w:val="24"/>
        </w:rPr>
        <w:t xml:space="preserve"> generalmente suelen realizar actividades</w:t>
      </w:r>
      <w:r w:rsidR="00461A7A" w:rsidRPr="00C44877">
        <w:rPr>
          <w:rFonts w:ascii="Times New Roman" w:eastAsia="Times New Roman" w:hAnsi="Times New Roman" w:cs="Times New Roman"/>
          <w:sz w:val="24"/>
          <w:szCs w:val="24"/>
        </w:rPr>
        <w:t xml:space="preserve"> deportivas; sin embargo dichas actividades han carecido del carácter recreativo</w:t>
      </w:r>
      <w:r w:rsidRPr="00C44877">
        <w:rPr>
          <w:rFonts w:ascii="Times New Roman" w:eastAsia="Times New Roman" w:hAnsi="Times New Roman" w:cs="Times New Roman"/>
          <w:sz w:val="24"/>
          <w:szCs w:val="24"/>
        </w:rPr>
        <w:t xml:space="preserve">, </w:t>
      </w:r>
      <w:r w:rsidR="00461A7A" w:rsidRPr="00C44877">
        <w:rPr>
          <w:rFonts w:ascii="Times New Roman" w:eastAsia="Times New Roman" w:hAnsi="Times New Roman" w:cs="Times New Roman"/>
          <w:sz w:val="24"/>
          <w:szCs w:val="24"/>
        </w:rPr>
        <w:t xml:space="preserve">lo que ha generado la apatía de estos adolescentes. Pero en la actualidad ellos mismo han manifestado el interés por practicar estas actividades deportivas en combinación de la recreación aseverando que serán más divertidas y proyectando el bienestar de salud. </w:t>
      </w:r>
    </w:p>
    <w:p w:rsidR="00461A7A" w:rsidRPr="00C44877" w:rsidRDefault="00461A7A" w:rsidP="00C44877">
      <w:pPr>
        <w:spacing w:after="0" w:line="360" w:lineRule="auto"/>
        <w:ind w:firstLine="567"/>
        <w:jc w:val="center"/>
        <w:rPr>
          <w:rFonts w:ascii="Times New Roman" w:eastAsia="Times New Roman" w:hAnsi="Times New Roman" w:cs="Times New Roman"/>
          <w:b/>
          <w:sz w:val="24"/>
          <w:szCs w:val="24"/>
        </w:rPr>
      </w:pPr>
      <w:r w:rsidRPr="00C44877">
        <w:rPr>
          <w:rFonts w:ascii="Times New Roman" w:eastAsia="Times New Roman" w:hAnsi="Times New Roman" w:cs="Times New Roman"/>
          <w:b/>
          <w:sz w:val="24"/>
          <w:szCs w:val="24"/>
        </w:rPr>
        <w:t>Alcance y Propósito de la Propuesta:</w:t>
      </w:r>
    </w:p>
    <w:p w:rsidR="0071136B" w:rsidRPr="00C44877" w:rsidRDefault="0071136B" w:rsidP="00C44877">
      <w:pPr>
        <w:spacing w:after="0" w:line="360" w:lineRule="auto"/>
        <w:ind w:firstLine="567"/>
        <w:jc w:val="center"/>
        <w:rPr>
          <w:rFonts w:ascii="Times New Roman" w:eastAsia="Times New Roman" w:hAnsi="Times New Roman" w:cs="Times New Roman"/>
          <w:b/>
          <w:sz w:val="24"/>
          <w:szCs w:val="24"/>
        </w:rPr>
      </w:pPr>
    </w:p>
    <w:p w:rsidR="00430495" w:rsidRPr="00C44877" w:rsidRDefault="00461A7A" w:rsidP="00C44877">
      <w:pPr>
        <w:spacing w:after="0" w:line="360" w:lineRule="auto"/>
        <w:ind w:firstLine="567"/>
        <w:jc w:val="both"/>
        <w:rPr>
          <w:rFonts w:ascii="Times New Roman" w:eastAsia="Times New Roman" w:hAnsi="Times New Roman" w:cs="Times New Roman"/>
          <w:sz w:val="24"/>
          <w:szCs w:val="24"/>
        </w:rPr>
      </w:pPr>
      <w:r w:rsidRPr="00C44877">
        <w:rPr>
          <w:rFonts w:ascii="Times New Roman" w:eastAsia="Times New Roman" w:hAnsi="Times New Roman" w:cs="Times New Roman"/>
          <w:sz w:val="24"/>
          <w:szCs w:val="24"/>
        </w:rPr>
        <w:t>La presente Propuesta de Actividades Recreativas Deportivas, tiene como propósito la utilización eficaz y eficiente de  las horas académicas de la Asignatura Educación Física, Deportes y Recreación</w:t>
      </w:r>
      <w:r w:rsidR="00430495" w:rsidRPr="00C44877">
        <w:rPr>
          <w:rFonts w:ascii="Times New Roman" w:eastAsia="Times New Roman" w:hAnsi="Times New Roman" w:cs="Times New Roman"/>
          <w:sz w:val="24"/>
          <w:szCs w:val="24"/>
        </w:rPr>
        <w:t xml:space="preserve">, está dirigido a los Estudiantes de la Sección “E” del Segundo año de la U.E. “Antonio MinguetLetteron” </w:t>
      </w:r>
      <w:r w:rsidRPr="00C44877">
        <w:rPr>
          <w:rFonts w:ascii="Times New Roman" w:eastAsia="Times New Roman" w:hAnsi="Times New Roman" w:cs="Times New Roman"/>
          <w:sz w:val="24"/>
          <w:szCs w:val="24"/>
        </w:rPr>
        <w:t>, esto con la finalidad de proporcionar,</w:t>
      </w:r>
      <w:r w:rsidR="00430495" w:rsidRPr="00C44877">
        <w:rPr>
          <w:rFonts w:ascii="Times New Roman" w:eastAsia="Times New Roman" w:hAnsi="Times New Roman" w:cs="Times New Roman"/>
          <w:sz w:val="24"/>
          <w:szCs w:val="24"/>
        </w:rPr>
        <w:t xml:space="preserve"> brindar y garantizar el buen aprovechamiento de los </w:t>
      </w:r>
      <w:r w:rsidRPr="00C44877">
        <w:rPr>
          <w:rFonts w:ascii="Times New Roman" w:eastAsia="Times New Roman" w:hAnsi="Times New Roman" w:cs="Times New Roman"/>
          <w:sz w:val="24"/>
          <w:szCs w:val="24"/>
        </w:rPr>
        <w:t>espacios, actividades</w:t>
      </w:r>
      <w:r w:rsidR="00430495" w:rsidRPr="00C44877">
        <w:rPr>
          <w:rFonts w:ascii="Times New Roman" w:eastAsia="Times New Roman" w:hAnsi="Times New Roman" w:cs="Times New Roman"/>
          <w:sz w:val="24"/>
          <w:szCs w:val="24"/>
        </w:rPr>
        <w:t xml:space="preserve">, estrategias…en fin de los recursos que la institución les </w:t>
      </w:r>
      <w:r w:rsidR="00EA1AAF" w:rsidRPr="00C44877">
        <w:rPr>
          <w:rFonts w:ascii="Times New Roman" w:eastAsia="Times New Roman" w:hAnsi="Times New Roman" w:cs="Times New Roman"/>
          <w:sz w:val="24"/>
          <w:szCs w:val="24"/>
        </w:rPr>
        <w:t>brinda, para</w:t>
      </w:r>
      <w:r w:rsidR="00430495" w:rsidRPr="00C44877">
        <w:rPr>
          <w:rFonts w:ascii="Times New Roman" w:eastAsia="Times New Roman" w:hAnsi="Times New Roman" w:cs="Times New Roman"/>
          <w:sz w:val="24"/>
          <w:szCs w:val="24"/>
        </w:rPr>
        <w:t xml:space="preserve"> que se recreen y contribuyan con la disminución del sobre peso y mejorar así su calidad de vida. </w:t>
      </w:r>
    </w:p>
    <w:p w:rsidR="00710378" w:rsidRPr="00C44877" w:rsidRDefault="00710378" w:rsidP="00C44877">
      <w:pPr>
        <w:pStyle w:val="Prrafodelista"/>
        <w:spacing w:after="0" w:line="360" w:lineRule="auto"/>
        <w:ind w:firstLine="567"/>
        <w:rPr>
          <w:rFonts w:ascii="Times New Roman" w:eastAsia="Times New Roman" w:hAnsi="Times New Roman" w:cs="Times New Roman"/>
          <w:sz w:val="24"/>
          <w:szCs w:val="24"/>
        </w:rPr>
      </w:pPr>
    </w:p>
    <w:p w:rsidR="002F0360" w:rsidRPr="00C44877" w:rsidRDefault="002F0360" w:rsidP="00C44877">
      <w:pPr>
        <w:spacing w:after="0" w:line="360" w:lineRule="auto"/>
        <w:ind w:firstLine="567"/>
        <w:jc w:val="center"/>
        <w:rPr>
          <w:rFonts w:ascii="Times New Roman" w:eastAsia="Times New Roman" w:hAnsi="Times New Roman" w:cs="Times New Roman"/>
          <w:b/>
          <w:sz w:val="24"/>
          <w:szCs w:val="24"/>
        </w:rPr>
      </w:pPr>
      <w:r w:rsidRPr="00C44877">
        <w:rPr>
          <w:rFonts w:ascii="Times New Roman" w:eastAsia="Times New Roman" w:hAnsi="Times New Roman" w:cs="Times New Roman"/>
          <w:b/>
          <w:sz w:val="24"/>
          <w:szCs w:val="24"/>
        </w:rPr>
        <w:t>Objetivo General:</w:t>
      </w:r>
    </w:p>
    <w:p w:rsidR="0071136B" w:rsidRPr="00C44877" w:rsidRDefault="0071136B" w:rsidP="00C44877">
      <w:pPr>
        <w:spacing w:after="0" w:line="360" w:lineRule="auto"/>
        <w:ind w:firstLine="567"/>
        <w:jc w:val="center"/>
        <w:rPr>
          <w:rFonts w:ascii="Times New Roman" w:eastAsia="Times New Roman" w:hAnsi="Times New Roman" w:cs="Times New Roman"/>
          <w:b/>
          <w:sz w:val="24"/>
          <w:szCs w:val="24"/>
        </w:rPr>
      </w:pPr>
    </w:p>
    <w:p w:rsidR="002F0360" w:rsidRPr="00C44877" w:rsidRDefault="002F0360" w:rsidP="00C44877">
      <w:pPr>
        <w:spacing w:after="0" w:line="360" w:lineRule="auto"/>
        <w:ind w:firstLine="567"/>
        <w:jc w:val="both"/>
        <w:rPr>
          <w:rFonts w:ascii="Times New Roman" w:eastAsia="Times New Roman" w:hAnsi="Times New Roman" w:cs="Times New Roman"/>
          <w:sz w:val="24"/>
          <w:szCs w:val="24"/>
        </w:rPr>
      </w:pPr>
      <w:r w:rsidRPr="00C44877">
        <w:rPr>
          <w:rFonts w:ascii="Times New Roman" w:eastAsia="Times New Roman" w:hAnsi="Times New Roman" w:cs="Times New Roman"/>
          <w:sz w:val="24"/>
          <w:szCs w:val="24"/>
        </w:rPr>
        <w:t>Contribuir en el desarrollo y la formación de actividades recreativas deportivas, para los Estudiantes de la Sección “E” del Segundo año de la U.E. “Antonio MinguetLetteron”; para disminuir el sobre peso e incrementar su calidad de vida y el bienestar social.</w:t>
      </w:r>
    </w:p>
    <w:p w:rsidR="009214F7" w:rsidRPr="00C44877" w:rsidRDefault="009214F7" w:rsidP="00C44877">
      <w:pPr>
        <w:pStyle w:val="Prrafodelista"/>
        <w:spacing w:after="0" w:line="360" w:lineRule="auto"/>
        <w:ind w:firstLine="567"/>
        <w:rPr>
          <w:rFonts w:ascii="Times New Roman" w:eastAsia="Times New Roman" w:hAnsi="Times New Roman" w:cs="Times New Roman"/>
          <w:b/>
          <w:sz w:val="24"/>
          <w:szCs w:val="24"/>
        </w:rPr>
      </w:pPr>
    </w:p>
    <w:p w:rsidR="00C75762" w:rsidRPr="00C44877" w:rsidRDefault="00C75762" w:rsidP="00077E3B">
      <w:pPr>
        <w:pStyle w:val="Prrafodelista"/>
        <w:spacing w:after="0" w:line="360" w:lineRule="auto"/>
        <w:ind w:left="-142"/>
        <w:jc w:val="center"/>
        <w:rPr>
          <w:rFonts w:ascii="Times New Roman" w:eastAsia="Times New Roman" w:hAnsi="Times New Roman" w:cs="Times New Roman"/>
          <w:b/>
          <w:sz w:val="24"/>
          <w:szCs w:val="24"/>
        </w:rPr>
      </w:pPr>
      <w:r w:rsidRPr="00C44877">
        <w:rPr>
          <w:rFonts w:ascii="Times New Roman" w:eastAsia="Times New Roman" w:hAnsi="Times New Roman" w:cs="Times New Roman"/>
          <w:b/>
          <w:sz w:val="24"/>
          <w:szCs w:val="24"/>
        </w:rPr>
        <w:t>Objetivos Específicos:</w:t>
      </w:r>
    </w:p>
    <w:p w:rsidR="004A3839" w:rsidRPr="00C44877" w:rsidRDefault="004A3839" w:rsidP="00C44877">
      <w:pPr>
        <w:pStyle w:val="Prrafodelista"/>
        <w:spacing w:after="0" w:line="360" w:lineRule="auto"/>
        <w:ind w:firstLine="567"/>
        <w:jc w:val="center"/>
        <w:rPr>
          <w:rFonts w:ascii="Times New Roman" w:eastAsia="Times New Roman" w:hAnsi="Times New Roman" w:cs="Times New Roman"/>
          <w:b/>
          <w:sz w:val="24"/>
          <w:szCs w:val="24"/>
        </w:rPr>
      </w:pPr>
    </w:p>
    <w:p w:rsidR="00C75762" w:rsidRPr="00C44877" w:rsidRDefault="00C75762" w:rsidP="00500BF3">
      <w:pPr>
        <w:pStyle w:val="Prrafodelista"/>
        <w:numPr>
          <w:ilvl w:val="0"/>
          <w:numId w:val="14"/>
        </w:numPr>
        <w:spacing w:after="0" w:line="360" w:lineRule="auto"/>
        <w:ind w:left="0" w:firstLine="567"/>
        <w:rPr>
          <w:rFonts w:ascii="Times New Roman" w:eastAsia="Times New Roman" w:hAnsi="Times New Roman" w:cs="Times New Roman"/>
          <w:sz w:val="24"/>
          <w:szCs w:val="24"/>
        </w:rPr>
      </w:pPr>
      <w:r w:rsidRPr="00C44877">
        <w:rPr>
          <w:rFonts w:ascii="Times New Roman" w:eastAsia="Times New Roman" w:hAnsi="Times New Roman" w:cs="Times New Roman"/>
          <w:sz w:val="24"/>
          <w:szCs w:val="24"/>
        </w:rPr>
        <w:t>Organizar actividades recreativas deportivas que permitan el desarrollo tanto físico como mental de los estudiantes.</w:t>
      </w:r>
    </w:p>
    <w:p w:rsidR="00C75762" w:rsidRPr="00C44877" w:rsidRDefault="00C75762" w:rsidP="00500BF3">
      <w:pPr>
        <w:pStyle w:val="Prrafodelista"/>
        <w:numPr>
          <w:ilvl w:val="0"/>
          <w:numId w:val="14"/>
        </w:numPr>
        <w:spacing w:after="0" w:line="360" w:lineRule="auto"/>
        <w:ind w:left="0" w:firstLine="567"/>
        <w:rPr>
          <w:rFonts w:ascii="Times New Roman" w:eastAsia="Times New Roman" w:hAnsi="Times New Roman" w:cs="Times New Roman"/>
          <w:sz w:val="24"/>
          <w:szCs w:val="24"/>
        </w:rPr>
      </w:pPr>
      <w:r w:rsidRPr="00C44877">
        <w:rPr>
          <w:rFonts w:ascii="Times New Roman" w:eastAsia="Times New Roman" w:hAnsi="Times New Roman" w:cs="Times New Roman"/>
          <w:sz w:val="24"/>
          <w:szCs w:val="24"/>
        </w:rPr>
        <w:t>Incentivar la participación de los estudiantes en la planificación de actividades de recreación.</w:t>
      </w:r>
    </w:p>
    <w:p w:rsidR="00C75762" w:rsidRPr="00C44877" w:rsidRDefault="00C75762" w:rsidP="00500BF3">
      <w:pPr>
        <w:pStyle w:val="Prrafodelista"/>
        <w:numPr>
          <w:ilvl w:val="0"/>
          <w:numId w:val="14"/>
        </w:numPr>
        <w:spacing w:after="0" w:line="360" w:lineRule="auto"/>
        <w:ind w:left="0" w:firstLine="567"/>
        <w:rPr>
          <w:rFonts w:ascii="Times New Roman" w:eastAsia="Times New Roman" w:hAnsi="Times New Roman" w:cs="Times New Roman"/>
          <w:sz w:val="24"/>
          <w:szCs w:val="24"/>
        </w:rPr>
      </w:pPr>
      <w:r w:rsidRPr="00C44877">
        <w:rPr>
          <w:rFonts w:ascii="Times New Roman" w:eastAsia="Times New Roman" w:hAnsi="Times New Roman" w:cs="Times New Roman"/>
          <w:sz w:val="24"/>
          <w:szCs w:val="24"/>
        </w:rPr>
        <w:t>Proporcionar facilidades para la realización de la recreación y el deporte por parte de los estudiantes.</w:t>
      </w:r>
    </w:p>
    <w:p w:rsidR="00710378" w:rsidRPr="00C44877" w:rsidRDefault="00710378" w:rsidP="00500BF3">
      <w:pPr>
        <w:pStyle w:val="Prrafodelista"/>
        <w:spacing w:after="0" w:line="360" w:lineRule="auto"/>
        <w:ind w:left="0" w:firstLine="567"/>
        <w:jc w:val="center"/>
        <w:rPr>
          <w:rFonts w:ascii="Times New Roman" w:eastAsia="Times New Roman" w:hAnsi="Times New Roman" w:cs="Times New Roman"/>
          <w:sz w:val="24"/>
          <w:szCs w:val="24"/>
        </w:rPr>
      </w:pPr>
    </w:p>
    <w:p w:rsidR="00710378" w:rsidRPr="00C44877" w:rsidRDefault="003203B2" w:rsidP="00500BF3">
      <w:pPr>
        <w:spacing w:after="0" w:line="360" w:lineRule="auto"/>
        <w:ind w:firstLine="567"/>
        <w:jc w:val="center"/>
        <w:rPr>
          <w:rFonts w:ascii="Times New Roman" w:eastAsia="Times New Roman" w:hAnsi="Times New Roman" w:cs="Times New Roman"/>
          <w:b/>
          <w:sz w:val="24"/>
          <w:szCs w:val="24"/>
        </w:rPr>
      </w:pPr>
      <w:r w:rsidRPr="00C44877">
        <w:rPr>
          <w:rFonts w:ascii="Times New Roman" w:eastAsia="Times New Roman" w:hAnsi="Times New Roman" w:cs="Times New Roman"/>
          <w:b/>
          <w:sz w:val="24"/>
          <w:szCs w:val="24"/>
        </w:rPr>
        <w:t xml:space="preserve">Responsables de la Planificación, Desarrollo y Cumplimiento de </w:t>
      </w:r>
      <w:r w:rsidR="00EA1AAF" w:rsidRPr="00C44877">
        <w:rPr>
          <w:rFonts w:ascii="Times New Roman" w:eastAsia="Times New Roman" w:hAnsi="Times New Roman" w:cs="Times New Roman"/>
          <w:b/>
          <w:sz w:val="24"/>
          <w:szCs w:val="24"/>
        </w:rPr>
        <w:t>la Propuesta</w:t>
      </w:r>
      <w:r w:rsidRPr="00C44877">
        <w:rPr>
          <w:rFonts w:ascii="Times New Roman" w:eastAsia="Times New Roman" w:hAnsi="Times New Roman" w:cs="Times New Roman"/>
          <w:b/>
          <w:sz w:val="24"/>
          <w:szCs w:val="24"/>
        </w:rPr>
        <w:t>:</w:t>
      </w:r>
    </w:p>
    <w:p w:rsidR="004A3839" w:rsidRPr="00C44877" w:rsidRDefault="004A3839" w:rsidP="00500BF3">
      <w:pPr>
        <w:spacing w:after="0" w:line="360" w:lineRule="auto"/>
        <w:ind w:firstLine="567"/>
        <w:jc w:val="center"/>
        <w:rPr>
          <w:rFonts w:ascii="Times New Roman" w:eastAsia="Times New Roman" w:hAnsi="Times New Roman" w:cs="Times New Roman"/>
          <w:b/>
          <w:sz w:val="24"/>
          <w:szCs w:val="24"/>
        </w:rPr>
      </w:pPr>
    </w:p>
    <w:p w:rsidR="003203B2" w:rsidRPr="00C44877" w:rsidRDefault="003203B2" w:rsidP="00500BF3">
      <w:pPr>
        <w:pStyle w:val="Prrafodelista"/>
        <w:numPr>
          <w:ilvl w:val="0"/>
          <w:numId w:val="15"/>
        </w:numPr>
        <w:spacing w:after="0" w:line="360" w:lineRule="auto"/>
        <w:ind w:left="0" w:firstLine="567"/>
        <w:jc w:val="both"/>
        <w:rPr>
          <w:rFonts w:ascii="Times New Roman" w:eastAsia="Times New Roman" w:hAnsi="Times New Roman" w:cs="Times New Roman"/>
          <w:sz w:val="24"/>
          <w:szCs w:val="24"/>
        </w:rPr>
      </w:pPr>
      <w:r w:rsidRPr="00C44877">
        <w:rPr>
          <w:rFonts w:ascii="Times New Roman" w:eastAsia="Times New Roman" w:hAnsi="Times New Roman" w:cs="Times New Roman"/>
          <w:sz w:val="24"/>
          <w:szCs w:val="24"/>
        </w:rPr>
        <w:t>El Docente asignado a Dicha Asignatura (al momento de ejecutar la Propuesta)</w:t>
      </w:r>
    </w:p>
    <w:p w:rsidR="00710378" w:rsidRPr="00C44877" w:rsidRDefault="003203B2" w:rsidP="00500BF3">
      <w:pPr>
        <w:pStyle w:val="Prrafodelista"/>
        <w:numPr>
          <w:ilvl w:val="0"/>
          <w:numId w:val="15"/>
        </w:numPr>
        <w:spacing w:after="0" w:line="360" w:lineRule="auto"/>
        <w:ind w:left="0" w:firstLine="567"/>
        <w:jc w:val="both"/>
        <w:rPr>
          <w:rFonts w:ascii="Times New Roman" w:eastAsia="Times New Roman" w:hAnsi="Times New Roman" w:cs="Times New Roman"/>
          <w:sz w:val="24"/>
          <w:szCs w:val="24"/>
        </w:rPr>
      </w:pPr>
      <w:r w:rsidRPr="00C44877">
        <w:rPr>
          <w:rFonts w:ascii="Times New Roman" w:eastAsia="Times New Roman" w:hAnsi="Times New Roman" w:cs="Times New Roman"/>
          <w:sz w:val="24"/>
          <w:szCs w:val="24"/>
        </w:rPr>
        <w:t>Los Estudiantes de la Sección “E” del Segundo año de la U.E. “Antonio MinguetLetteron”</w:t>
      </w:r>
    </w:p>
    <w:p w:rsidR="003203B2" w:rsidRPr="00C44877" w:rsidRDefault="003203B2" w:rsidP="00500BF3">
      <w:pPr>
        <w:pStyle w:val="Prrafodelista"/>
        <w:numPr>
          <w:ilvl w:val="0"/>
          <w:numId w:val="15"/>
        </w:numPr>
        <w:spacing w:after="0" w:line="360" w:lineRule="auto"/>
        <w:ind w:left="0" w:firstLine="567"/>
        <w:jc w:val="both"/>
        <w:rPr>
          <w:rFonts w:ascii="Times New Roman" w:eastAsia="Times New Roman" w:hAnsi="Times New Roman" w:cs="Times New Roman"/>
          <w:sz w:val="24"/>
          <w:szCs w:val="24"/>
        </w:rPr>
      </w:pPr>
      <w:r w:rsidRPr="00C44877">
        <w:rPr>
          <w:rFonts w:ascii="Times New Roman" w:eastAsia="Times New Roman" w:hAnsi="Times New Roman" w:cs="Times New Roman"/>
          <w:sz w:val="24"/>
          <w:szCs w:val="24"/>
        </w:rPr>
        <w:t xml:space="preserve">La Institución Educativa, en su carácter de recinto Ejecutor. </w:t>
      </w:r>
    </w:p>
    <w:p w:rsidR="00710378" w:rsidRPr="00C44877" w:rsidRDefault="00710378" w:rsidP="00500BF3">
      <w:pPr>
        <w:pStyle w:val="Prrafodelista"/>
        <w:spacing w:after="0" w:line="360" w:lineRule="auto"/>
        <w:ind w:left="0" w:firstLine="567"/>
        <w:jc w:val="center"/>
        <w:rPr>
          <w:rFonts w:ascii="Times New Roman" w:eastAsia="Times New Roman" w:hAnsi="Times New Roman" w:cs="Times New Roman"/>
          <w:b/>
          <w:sz w:val="24"/>
          <w:szCs w:val="24"/>
        </w:rPr>
      </w:pPr>
    </w:p>
    <w:p w:rsidR="00710378" w:rsidRPr="00C44877" w:rsidRDefault="007476F0" w:rsidP="00500BF3">
      <w:pPr>
        <w:spacing w:after="0" w:line="360" w:lineRule="auto"/>
        <w:ind w:firstLine="567"/>
        <w:jc w:val="center"/>
        <w:rPr>
          <w:rFonts w:ascii="Times New Roman" w:eastAsia="Times New Roman" w:hAnsi="Times New Roman" w:cs="Times New Roman"/>
          <w:b/>
          <w:sz w:val="24"/>
          <w:szCs w:val="24"/>
        </w:rPr>
      </w:pPr>
      <w:r w:rsidRPr="00C44877">
        <w:rPr>
          <w:rFonts w:ascii="Times New Roman" w:eastAsia="Times New Roman" w:hAnsi="Times New Roman" w:cs="Times New Roman"/>
          <w:b/>
          <w:sz w:val="24"/>
          <w:szCs w:val="24"/>
        </w:rPr>
        <w:t>Tiempo de Ejecución:</w:t>
      </w:r>
    </w:p>
    <w:p w:rsidR="004A3839" w:rsidRPr="00C44877" w:rsidRDefault="004A3839" w:rsidP="00500BF3">
      <w:pPr>
        <w:spacing w:after="0" w:line="360" w:lineRule="auto"/>
        <w:ind w:firstLine="567"/>
        <w:jc w:val="center"/>
        <w:rPr>
          <w:rFonts w:ascii="Times New Roman" w:eastAsia="Times New Roman" w:hAnsi="Times New Roman" w:cs="Times New Roman"/>
          <w:b/>
          <w:sz w:val="24"/>
          <w:szCs w:val="24"/>
        </w:rPr>
      </w:pPr>
    </w:p>
    <w:p w:rsidR="007476F0" w:rsidRPr="00C44877" w:rsidRDefault="00F466E9" w:rsidP="00500BF3">
      <w:pPr>
        <w:pStyle w:val="Prrafodelista"/>
        <w:numPr>
          <w:ilvl w:val="0"/>
          <w:numId w:val="16"/>
        </w:numPr>
        <w:spacing w:after="0" w:line="360" w:lineRule="auto"/>
        <w:ind w:left="0" w:firstLine="567"/>
        <w:jc w:val="both"/>
        <w:rPr>
          <w:rFonts w:ascii="Times New Roman" w:eastAsia="Times New Roman" w:hAnsi="Times New Roman" w:cs="Times New Roman"/>
          <w:sz w:val="24"/>
          <w:szCs w:val="24"/>
        </w:rPr>
      </w:pPr>
      <w:r w:rsidRPr="00C44877">
        <w:rPr>
          <w:rFonts w:ascii="Times New Roman" w:eastAsia="Times New Roman" w:hAnsi="Times New Roman" w:cs="Times New Roman"/>
          <w:sz w:val="24"/>
          <w:szCs w:val="24"/>
        </w:rPr>
        <w:t>3 meses: correspondientes a un lapso</w:t>
      </w:r>
      <w:r w:rsidR="007F3D3B" w:rsidRPr="00C44877">
        <w:rPr>
          <w:rFonts w:ascii="Times New Roman" w:eastAsia="Times New Roman" w:hAnsi="Times New Roman" w:cs="Times New Roman"/>
          <w:sz w:val="24"/>
          <w:szCs w:val="24"/>
        </w:rPr>
        <w:t xml:space="preserve"> del año escolar.</w:t>
      </w:r>
    </w:p>
    <w:p w:rsidR="00710378" w:rsidRPr="00C44877" w:rsidRDefault="00710378" w:rsidP="00500BF3">
      <w:pPr>
        <w:pStyle w:val="Prrafodelista"/>
        <w:spacing w:after="0" w:line="360" w:lineRule="auto"/>
        <w:ind w:left="0" w:firstLine="567"/>
        <w:jc w:val="both"/>
        <w:rPr>
          <w:rFonts w:ascii="Times New Roman" w:eastAsia="Times New Roman" w:hAnsi="Times New Roman" w:cs="Times New Roman"/>
          <w:sz w:val="24"/>
          <w:szCs w:val="24"/>
        </w:rPr>
      </w:pPr>
    </w:p>
    <w:p w:rsidR="00710378" w:rsidRPr="00C44877" w:rsidRDefault="00710378" w:rsidP="00500BF3">
      <w:pPr>
        <w:pStyle w:val="Prrafodelista"/>
        <w:spacing w:after="0" w:line="360" w:lineRule="auto"/>
        <w:ind w:left="0" w:firstLine="567"/>
        <w:jc w:val="both"/>
        <w:rPr>
          <w:rFonts w:ascii="Times New Roman" w:eastAsia="Times New Roman" w:hAnsi="Times New Roman" w:cs="Times New Roman"/>
          <w:b/>
          <w:sz w:val="24"/>
          <w:szCs w:val="24"/>
        </w:rPr>
      </w:pPr>
    </w:p>
    <w:p w:rsidR="00710378" w:rsidRPr="00C44877" w:rsidRDefault="00710378" w:rsidP="00C44877">
      <w:pPr>
        <w:pStyle w:val="Prrafodelista"/>
        <w:spacing w:after="0" w:line="360" w:lineRule="auto"/>
        <w:ind w:firstLine="567"/>
        <w:jc w:val="both"/>
        <w:rPr>
          <w:rFonts w:ascii="Times New Roman" w:eastAsia="Times New Roman" w:hAnsi="Times New Roman" w:cs="Times New Roman"/>
          <w:b/>
          <w:sz w:val="24"/>
          <w:szCs w:val="24"/>
        </w:rPr>
      </w:pPr>
    </w:p>
    <w:p w:rsidR="00710378" w:rsidRPr="00C44877" w:rsidRDefault="00710378" w:rsidP="00C44877">
      <w:pPr>
        <w:pStyle w:val="Prrafodelista"/>
        <w:spacing w:after="0" w:line="360" w:lineRule="auto"/>
        <w:ind w:firstLine="567"/>
        <w:jc w:val="center"/>
        <w:rPr>
          <w:rFonts w:ascii="Times New Roman" w:eastAsia="Times New Roman" w:hAnsi="Times New Roman" w:cs="Times New Roman"/>
          <w:b/>
          <w:sz w:val="24"/>
          <w:szCs w:val="24"/>
        </w:rPr>
      </w:pPr>
    </w:p>
    <w:p w:rsidR="00710378" w:rsidRPr="00C44877" w:rsidRDefault="00710378" w:rsidP="00C44877">
      <w:pPr>
        <w:pStyle w:val="Prrafodelista"/>
        <w:spacing w:after="0" w:line="360" w:lineRule="auto"/>
        <w:ind w:firstLine="567"/>
        <w:jc w:val="center"/>
        <w:rPr>
          <w:rFonts w:ascii="Times New Roman" w:eastAsia="Times New Roman" w:hAnsi="Times New Roman" w:cs="Times New Roman"/>
          <w:b/>
          <w:sz w:val="24"/>
          <w:szCs w:val="24"/>
        </w:rPr>
      </w:pPr>
    </w:p>
    <w:p w:rsidR="004A3839" w:rsidRPr="00C44877" w:rsidRDefault="004A3839" w:rsidP="00C44877">
      <w:pPr>
        <w:pStyle w:val="Prrafodelista"/>
        <w:spacing w:after="0" w:line="360" w:lineRule="auto"/>
        <w:ind w:firstLine="567"/>
        <w:jc w:val="center"/>
        <w:rPr>
          <w:rFonts w:ascii="Times New Roman" w:eastAsia="Times New Roman" w:hAnsi="Times New Roman" w:cs="Times New Roman"/>
          <w:b/>
          <w:sz w:val="24"/>
          <w:szCs w:val="24"/>
        </w:rPr>
        <w:sectPr w:rsidR="004A3839" w:rsidRPr="00C44877" w:rsidSect="00317661">
          <w:pgSz w:w="11906" w:h="16838"/>
          <w:pgMar w:top="1701" w:right="1701" w:bottom="1701" w:left="2268" w:header="709" w:footer="709" w:gutter="0"/>
          <w:cols w:space="708"/>
          <w:docGrid w:linePitch="360"/>
        </w:sectPr>
      </w:pPr>
    </w:p>
    <w:p w:rsidR="00710378" w:rsidRPr="00C44877" w:rsidRDefault="00710378" w:rsidP="00C44877">
      <w:pPr>
        <w:pStyle w:val="Prrafodelista"/>
        <w:spacing w:after="0" w:line="360" w:lineRule="auto"/>
        <w:ind w:firstLine="567"/>
        <w:jc w:val="center"/>
        <w:rPr>
          <w:rFonts w:ascii="Times New Roman" w:eastAsia="Times New Roman" w:hAnsi="Times New Roman" w:cs="Times New Roman"/>
          <w:b/>
          <w:sz w:val="24"/>
          <w:szCs w:val="24"/>
        </w:rPr>
      </w:pPr>
    </w:p>
    <w:p w:rsidR="00710378" w:rsidRPr="00C44877" w:rsidRDefault="00500BF3" w:rsidP="00C44877">
      <w:pPr>
        <w:pStyle w:val="Prrafodelista"/>
        <w:spacing w:after="0" w:line="36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anchor distT="0" distB="0" distL="114300" distR="114300" simplePos="0" relativeHeight="251646976" behindDoc="1" locked="0" layoutInCell="1" allowOverlap="1">
            <wp:simplePos x="0" y="0"/>
            <wp:positionH relativeFrom="column">
              <wp:posOffset>-282089</wp:posOffset>
            </wp:positionH>
            <wp:positionV relativeFrom="paragraph">
              <wp:posOffset>50099</wp:posOffset>
            </wp:positionV>
            <wp:extent cx="5733761" cy="8315465"/>
            <wp:effectExtent l="1466850" t="1428750" r="1448089" b="1419085"/>
            <wp:wrapNone/>
            <wp:docPr id="8" name="Imagen 8" descr="https://encrypted-tbn2.gstatic.com/images?q=tbn:ANd9GcTyABI4hsKHfab4Vm3E8MNgTURLbefPkDLNPKm7D8dar6-xAm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TyABI4hsKHfab4Vm3E8MNgTURLbefPkDLNPKm7D8dar6-xAmHI"/>
                    <pic:cNvPicPr>
                      <a:picLocks noChangeAspect="1" noChangeArrowheads="1"/>
                    </pic:cNvPicPr>
                  </pic:nvPicPr>
                  <pic:blipFill>
                    <a:blip r:embed="rId28">
                      <a:clrChange>
                        <a:clrFrom>
                          <a:srgbClr val="FFFCEF"/>
                        </a:clrFrom>
                        <a:clrTo>
                          <a:srgbClr val="FFFCEF">
                            <a:alpha val="0"/>
                          </a:srgbClr>
                        </a:clrTo>
                      </a:clrChange>
                      <a:lum bright="70000" contrast="-70000"/>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29">
                              <a14:imgEffect>
                                <a14:colorTemperature colorTemp="7875"/>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3761" cy="8315465"/>
                    </a:xfrm>
                    <a:prstGeom prst="rect">
                      <a:avLst/>
                    </a:prstGeom>
                    <a:ln>
                      <a:noFill/>
                    </a:ln>
                    <a:effectLst>
                      <a:glow rad="1714500">
                        <a:sysClr val="window" lastClr="FFFFFF"/>
                      </a:glow>
                      <a:softEdge rad="203200"/>
                    </a:effectLst>
                  </pic:spPr>
                </pic:pic>
              </a:graphicData>
            </a:graphic>
          </wp:anchor>
        </w:drawing>
      </w:r>
    </w:p>
    <w:p w:rsidR="00710378" w:rsidRPr="00C44877" w:rsidRDefault="00710378" w:rsidP="00C44877">
      <w:pPr>
        <w:pStyle w:val="Prrafodelista"/>
        <w:spacing w:after="0" w:line="360" w:lineRule="auto"/>
        <w:ind w:firstLine="567"/>
        <w:jc w:val="center"/>
        <w:rPr>
          <w:rFonts w:ascii="Times New Roman" w:eastAsia="Times New Roman" w:hAnsi="Times New Roman" w:cs="Times New Roman"/>
          <w:b/>
          <w:sz w:val="24"/>
          <w:szCs w:val="24"/>
        </w:rPr>
      </w:pPr>
    </w:p>
    <w:p w:rsidR="00710378" w:rsidRPr="00C44877" w:rsidRDefault="00710378" w:rsidP="00C44877">
      <w:pPr>
        <w:pStyle w:val="Prrafodelista"/>
        <w:spacing w:after="0" w:line="360" w:lineRule="auto"/>
        <w:ind w:firstLine="567"/>
        <w:jc w:val="center"/>
        <w:rPr>
          <w:rFonts w:ascii="Times New Roman" w:eastAsia="Times New Roman" w:hAnsi="Times New Roman" w:cs="Times New Roman"/>
          <w:b/>
          <w:sz w:val="24"/>
          <w:szCs w:val="24"/>
        </w:rPr>
      </w:pPr>
    </w:p>
    <w:p w:rsidR="00710378" w:rsidRPr="00C44877" w:rsidRDefault="00710378" w:rsidP="00C44877">
      <w:pPr>
        <w:pStyle w:val="Prrafodelista"/>
        <w:spacing w:after="0" w:line="360" w:lineRule="auto"/>
        <w:ind w:firstLine="567"/>
        <w:jc w:val="center"/>
        <w:rPr>
          <w:rFonts w:ascii="Times New Roman" w:eastAsia="Times New Roman" w:hAnsi="Times New Roman" w:cs="Times New Roman"/>
          <w:b/>
          <w:sz w:val="24"/>
          <w:szCs w:val="24"/>
        </w:rPr>
      </w:pPr>
    </w:p>
    <w:p w:rsidR="007476F0" w:rsidRPr="00C44877" w:rsidRDefault="007476F0" w:rsidP="00C44877">
      <w:pPr>
        <w:pStyle w:val="Prrafodelista"/>
        <w:spacing w:after="0" w:line="360" w:lineRule="auto"/>
        <w:ind w:firstLine="567"/>
        <w:jc w:val="center"/>
        <w:rPr>
          <w:rFonts w:ascii="Times New Roman" w:eastAsia="Times New Roman" w:hAnsi="Times New Roman" w:cs="Times New Roman"/>
          <w:b/>
          <w:sz w:val="24"/>
          <w:szCs w:val="24"/>
        </w:rPr>
      </w:pPr>
    </w:p>
    <w:p w:rsidR="007476F0" w:rsidRPr="00C44877" w:rsidRDefault="007476F0" w:rsidP="00C44877">
      <w:pPr>
        <w:pStyle w:val="Prrafodelista"/>
        <w:spacing w:after="0" w:line="360" w:lineRule="auto"/>
        <w:ind w:firstLine="567"/>
        <w:jc w:val="center"/>
        <w:rPr>
          <w:rFonts w:ascii="Times New Roman" w:eastAsia="Times New Roman" w:hAnsi="Times New Roman" w:cs="Times New Roman"/>
          <w:b/>
          <w:sz w:val="24"/>
          <w:szCs w:val="24"/>
        </w:rPr>
      </w:pPr>
    </w:p>
    <w:p w:rsidR="007476F0" w:rsidRPr="00C44877" w:rsidRDefault="007476F0" w:rsidP="00C44877">
      <w:pPr>
        <w:pStyle w:val="Prrafodelista"/>
        <w:spacing w:after="0" w:line="360" w:lineRule="auto"/>
        <w:ind w:firstLine="567"/>
        <w:jc w:val="center"/>
        <w:rPr>
          <w:rFonts w:ascii="Times New Roman" w:eastAsia="Times New Roman" w:hAnsi="Times New Roman" w:cs="Times New Roman"/>
          <w:b/>
          <w:sz w:val="24"/>
          <w:szCs w:val="24"/>
        </w:rPr>
      </w:pPr>
    </w:p>
    <w:p w:rsidR="007476F0" w:rsidRPr="00C44877" w:rsidRDefault="007476F0" w:rsidP="00C44877">
      <w:pPr>
        <w:pStyle w:val="Prrafodelista"/>
        <w:spacing w:after="0" w:line="360" w:lineRule="auto"/>
        <w:ind w:firstLine="567"/>
        <w:jc w:val="center"/>
        <w:rPr>
          <w:rFonts w:ascii="Times New Roman" w:eastAsia="Times New Roman" w:hAnsi="Times New Roman" w:cs="Times New Roman"/>
          <w:b/>
          <w:sz w:val="24"/>
          <w:szCs w:val="24"/>
        </w:rPr>
      </w:pPr>
    </w:p>
    <w:p w:rsidR="007476F0" w:rsidRPr="00C44877" w:rsidRDefault="007476F0" w:rsidP="00C44877">
      <w:pPr>
        <w:pStyle w:val="Prrafodelista"/>
        <w:spacing w:after="0" w:line="360" w:lineRule="auto"/>
        <w:ind w:firstLine="567"/>
        <w:jc w:val="center"/>
        <w:rPr>
          <w:rFonts w:ascii="Times New Roman" w:eastAsia="Times New Roman" w:hAnsi="Times New Roman" w:cs="Times New Roman"/>
          <w:b/>
          <w:sz w:val="24"/>
          <w:szCs w:val="24"/>
        </w:rPr>
      </w:pPr>
    </w:p>
    <w:p w:rsidR="007476F0" w:rsidRPr="00C44877" w:rsidRDefault="007476F0" w:rsidP="00C44877">
      <w:pPr>
        <w:pStyle w:val="Prrafodelista"/>
        <w:spacing w:after="0" w:line="360" w:lineRule="auto"/>
        <w:ind w:firstLine="567"/>
        <w:jc w:val="center"/>
        <w:rPr>
          <w:rFonts w:ascii="Times New Roman" w:eastAsia="Times New Roman" w:hAnsi="Times New Roman" w:cs="Times New Roman"/>
          <w:b/>
          <w:sz w:val="24"/>
          <w:szCs w:val="24"/>
        </w:rPr>
      </w:pPr>
    </w:p>
    <w:p w:rsidR="007476F0" w:rsidRPr="00C44877" w:rsidRDefault="007476F0" w:rsidP="00C44877">
      <w:pPr>
        <w:pStyle w:val="Prrafodelista"/>
        <w:spacing w:after="0" w:line="360" w:lineRule="auto"/>
        <w:ind w:firstLine="567"/>
        <w:jc w:val="center"/>
        <w:rPr>
          <w:rFonts w:ascii="Times New Roman" w:eastAsia="Times New Roman" w:hAnsi="Times New Roman" w:cs="Times New Roman"/>
          <w:b/>
          <w:sz w:val="24"/>
          <w:szCs w:val="24"/>
        </w:rPr>
      </w:pPr>
    </w:p>
    <w:p w:rsidR="007476F0" w:rsidRPr="00C44877" w:rsidRDefault="00251B54" w:rsidP="00C44877">
      <w:pPr>
        <w:pStyle w:val="Prrafodelista"/>
        <w:spacing w:after="0" w:line="36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pict>
          <v:shape id="_x0000_s1044" type="#_x0000_t202" style="position:absolute;left:0;text-align:left;margin-left:100.5pt;margin-top:8.1pt;width:195.9pt;height:40.1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" filled="f" stroked="f">
            <v:textbox>
              <w:txbxContent>
                <w:p w:rsidR="00312964" w:rsidRPr="0078205C" w:rsidRDefault="00312964" w:rsidP="007476F0">
                  <w:pPr>
                    <w:jc w:val="center"/>
                    <w:rPr>
                      <w:rFonts w:ascii="Times New Roman" w:hAnsi="Times New Roman" w:cs="Times New Roman"/>
                      <w:b/>
                      <w:sz w:val="36"/>
                      <w:szCs w:val="36"/>
                    </w:rPr>
                  </w:pPr>
                  <w:r w:rsidRPr="0078205C">
                    <w:rPr>
                      <w:rFonts w:ascii="Times New Roman" w:hAnsi="Times New Roman" w:cs="Times New Roman"/>
                      <w:b/>
                      <w:sz w:val="36"/>
                      <w:szCs w:val="36"/>
                    </w:rPr>
                    <w:t>LA PROPUESTA</w:t>
                  </w:r>
                </w:p>
              </w:txbxContent>
            </v:textbox>
          </v:shape>
        </w:pict>
      </w:r>
    </w:p>
    <w:p w:rsidR="007476F0" w:rsidRPr="00C44877" w:rsidRDefault="007476F0" w:rsidP="00C44877">
      <w:pPr>
        <w:pStyle w:val="Prrafodelista"/>
        <w:spacing w:after="0" w:line="360" w:lineRule="auto"/>
        <w:ind w:firstLine="567"/>
        <w:jc w:val="center"/>
        <w:rPr>
          <w:rFonts w:ascii="Times New Roman" w:eastAsia="Times New Roman" w:hAnsi="Times New Roman" w:cs="Times New Roman"/>
          <w:b/>
          <w:sz w:val="24"/>
          <w:szCs w:val="24"/>
        </w:rPr>
      </w:pPr>
    </w:p>
    <w:p w:rsidR="007476F0" w:rsidRPr="00C44877" w:rsidRDefault="007476F0" w:rsidP="00C44877">
      <w:pPr>
        <w:pStyle w:val="Prrafodelista"/>
        <w:spacing w:after="0" w:line="360" w:lineRule="auto"/>
        <w:ind w:firstLine="567"/>
        <w:jc w:val="center"/>
        <w:rPr>
          <w:rFonts w:ascii="Times New Roman" w:eastAsia="Times New Roman" w:hAnsi="Times New Roman" w:cs="Times New Roman"/>
          <w:b/>
          <w:sz w:val="24"/>
          <w:szCs w:val="24"/>
        </w:rPr>
      </w:pPr>
    </w:p>
    <w:p w:rsidR="007476F0" w:rsidRPr="00C44877" w:rsidRDefault="007476F0" w:rsidP="00C44877">
      <w:pPr>
        <w:pStyle w:val="Prrafodelista"/>
        <w:spacing w:after="0" w:line="360" w:lineRule="auto"/>
        <w:ind w:firstLine="567"/>
        <w:jc w:val="center"/>
        <w:rPr>
          <w:rFonts w:ascii="Times New Roman" w:eastAsia="Times New Roman" w:hAnsi="Times New Roman" w:cs="Times New Roman"/>
          <w:b/>
          <w:sz w:val="24"/>
          <w:szCs w:val="24"/>
        </w:rPr>
      </w:pPr>
    </w:p>
    <w:p w:rsidR="007476F0" w:rsidRPr="00C44877" w:rsidRDefault="007476F0" w:rsidP="00C44877">
      <w:pPr>
        <w:pStyle w:val="Prrafodelista"/>
        <w:spacing w:after="0" w:line="360" w:lineRule="auto"/>
        <w:ind w:firstLine="567"/>
        <w:jc w:val="center"/>
        <w:rPr>
          <w:rFonts w:ascii="Times New Roman" w:eastAsia="Times New Roman" w:hAnsi="Times New Roman" w:cs="Times New Roman"/>
          <w:b/>
          <w:sz w:val="24"/>
          <w:szCs w:val="24"/>
        </w:rPr>
      </w:pPr>
    </w:p>
    <w:p w:rsidR="007476F0" w:rsidRPr="00C44877" w:rsidRDefault="007476F0" w:rsidP="00C44877">
      <w:pPr>
        <w:pStyle w:val="Prrafodelista"/>
        <w:spacing w:after="0" w:line="360" w:lineRule="auto"/>
        <w:ind w:firstLine="567"/>
        <w:jc w:val="center"/>
        <w:rPr>
          <w:rFonts w:ascii="Times New Roman" w:eastAsia="Times New Roman" w:hAnsi="Times New Roman" w:cs="Times New Roman"/>
          <w:b/>
          <w:sz w:val="24"/>
          <w:szCs w:val="24"/>
        </w:rPr>
      </w:pPr>
    </w:p>
    <w:p w:rsidR="007476F0" w:rsidRPr="00C44877" w:rsidRDefault="007476F0" w:rsidP="00C44877">
      <w:pPr>
        <w:pStyle w:val="Prrafodelista"/>
        <w:spacing w:after="0" w:line="360" w:lineRule="auto"/>
        <w:ind w:firstLine="567"/>
        <w:jc w:val="center"/>
        <w:rPr>
          <w:rFonts w:ascii="Times New Roman" w:eastAsia="Times New Roman" w:hAnsi="Times New Roman" w:cs="Times New Roman"/>
          <w:b/>
          <w:sz w:val="24"/>
          <w:szCs w:val="24"/>
        </w:rPr>
      </w:pPr>
    </w:p>
    <w:p w:rsidR="007476F0" w:rsidRPr="00C44877" w:rsidRDefault="007476F0" w:rsidP="00C44877">
      <w:pPr>
        <w:pStyle w:val="Prrafodelista"/>
        <w:spacing w:after="0" w:line="360" w:lineRule="auto"/>
        <w:ind w:firstLine="567"/>
        <w:jc w:val="center"/>
        <w:rPr>
          <w:rFonts w:ascii="Times New Roman" w:eastAsia="Times New Roman" w:hAnsi="Times New Roman" w:cs="Times New Roman"/>
          <w:b/>
          <w:sz w:val="24"/>
          <w:szCs w:val="24"/>
        </w:rPr>
      </w:pPr>
    </w:p>
    <w:p w:rsidR="007476F0" w:rsidRPr="00C44877" w:rsidRDefault="007476F0" w:rsidP="00C44877">
      <w:pPr>
        <w:pStyle w:val="Prrafodelista"/>
        <w:spacing w:after="0" w:line="360" w:lineRule="auto"/>
        <w:ind w:firstLine="567"/>
        <w:jc w:val="center"/>
        <w:rPr>
          <w:rFonts w:ascii="Times New Roman" w:eastAsia="Times New Roman" w:hAnsi="Times New Roman" w:cs="Times New Roman"/>
          <w:b/>
          <w:sz w:val="24"/>
          <w:szCs w:val="24"/>
        </w:rPr>
      </w:pPr>
    </w:p>
    <w:p w:rsidR="007476F0" w:rsidRPr="00C44877" w:rsidRDefault="007476F0" w:rsidP="00C44877">
      <w:pPr>
        <w:pStyle w:val="Prrafodelista"/>
        <w:spacing w:after="0" w:line="360" w:lineRule="auto"/>
        <w:ind w:firstLine="567"/>
        <w:jc w:val="center"/>
        <w:rPr>
          <w:rFonts w:ascii="Times New Roman" w:eastAsia="Times New Roman" w:hAnsi="Times New Roman" w:cs="Times New Roman"/>
          <w:b/>
          <w:sz w:val="24"/>
          <w:szCs w:val="24"/>
        </w:rPr>
      </w:pPr>
    </w:p>
    <w:p w:rsidR="007476F0" w:rsidRPr="00C44877" w:rsidRDefault="007476F0" w:rsidP="00C44877">
      <w:pPr>
        <w:pStyle w:val="Prrafodelista"/>
        <w:spacing w:after="0" w:line="360" w:lineRule="auto"/>
        <w:ind w:firstLine="567"/>
        <w:jc w:val="center"/>
        <w:rPr>
          <w:rFonts w:ascii="Times New Roman" w:eastAsia="Times New Roman" w:hAnsi="Times New Roman" w:cs="Times New Roman"/>
          <w:b/>
          <w:sz w:val="24"/>
          <w:szCs w:val="24"/>
        </w:rPr>
      </w:pPr>
    </w:p>
    <w:p w:rsidR="007476F0" w:rsidRPr="00C44877" w:rsidRDefault="007476F0" w:rsidP="00C44877">
      <w:pPr>
        <w:pStyle w:val="Prrafodelista"/>
        <w:spacing w:after="0" w:line="360" w:lineRule="auto"/>
        <w:ind w:firstLine="567"/>
        <w:jc w:val="center"/>
        <w:rPr>
          <w:rFonts w:ascii="Times New Roman" w:eastAsia="Times New Roman" w:hAnsi="Times New Roman" w:cs="Times New Roman"/>
          <w:b/>
          <w:sz w:val="24"/>
          <w:szCs w:val="24"/>
        </w:rPr>
      </w:pPr>
    </w:p>
    <w:p w:rsidR="007476F0" w:rsidRPr="00C44877" w:rsidRDefault="007476F0" w:rsidP="00C44877">
      <w:pPr>
        <w:pStyle w:val="Prrafodelista"/>
        <w:spacing w:after="0" w:line="360" w:lineRule="auto"/>
        <w:ind w:firstLine="567"/>
        <w:jc w:val="center"/>
        <w:rPr>
          <w:rFonts w:ascii="Times New Roman" w:eastAsia="Times New Roman" w:hAnsi="Times New Roman" w:cs="Times New Roman"/>
          <w:b/>
          <w:sz w:val="24"/>
          <w:szCs w:val="24"/>
        </w:rPr>
      </w:pPr>
    </w:p>
    <w:p w:rsidR="007476F0" w:rsidRPr="00C44877" w:rsidRDefault="007476F0" w:rsidP="00C44877">
      <w:pPr>
        <w:pStyle w:val="Prrafodelista"/>
        <w:spacing w:after="0" w:line="360" w:lineRule="auto"/>
        <w:ind w:firstLine="567"/>
        <w:jc w:val="center"/>
        <w:rPr>
          <w:rFonts w:ascii="Times New Roman" w:eastAsia="Times New Roman" w:hAnsi="Times New Roman" w:cs="Times New Roman"/>
          <w:b/>
          <w:sz w:val="24"/>
          <w:szCs w:val="24"/>
        </w:rPr>
      </w:pPr>
    </w:p>
    <w:p w:rsidR="007476F0" w:rsidRPr="00C44877" w:rsidRDefault="007476F0" w:rsidP="00C44877">
      <w:pPr>
        <w:pStyle w:val="Prrafodelista"/>
        <w:spacing w:after="0" w:line="360" w:lineRule="auto"/>
        <w:ind w:firstLine="567"/>
        <w:jc w:val="center"/>
        <w:rPr>
          <w:rFonts w:ascii="Times New Roman" w:eastAsia="Times New Roman" w:hAnsi="Times New Roman" w:cs="Times New Roman"/>
          <w:b/>
          <w:sz w:val="24"/>
          <w:szCs w:val="24"/>
        </w:rPr>
      </w:pPr>
    </w:p>
    <w:p w:rsidR="007476F0" w:rsidRPr="00C44877" w:rsidRDefault="007476F0" w:rsidP="00C44877">
      <w:pPr>
        <w:pStyle w:val="Prrafodelista"/>
        <w:spacing w:after="0" w:line="360" w:lineRule="auto"/>
        <w:ind w:firstLine="567"/>
        <w:jc w:val="center"/>
        <w:rPr>
          <w:rFonts w:ascii="Times New Roman" w:eastAsia="Times New Roman" w:hAnsi="Times New Roman" w:cs="Times New Roman"/>
          <w:b/>
          <w:sz w:val="24"/>
          <w:szCs w:val="24"/>
        </w:rPr>
      </w:pPr>
    </w:p>
    <w:p w:rsidR="007476F0" w:rsidRPr="00C44877" w:rsidRDefault="007476F0" w:rsidP="00C44877">
      <w:pPr>
        <w:pStyle w:val="Prrafodelista"/>
        <w:spacing w:after="0" w:line="360" w:lineRule="auto"/>
        <w:ind w:firstLine="567"/>
        <w:jc w:val="center"/>
        <w:rPr>
          <w:rFonts w:ascii="Times New Roman" w:eastAsia="Times New Roman" w:hAnsi="Times New Roman" w:cs="Times New Roman"/>
          <w:b/>
          <w:sz w:val="24"/>
          <w:szCs w:val="24"/>
        </w:rPr>
      </w:pPr>
    </w:p>
    <w:p w:rsidR="007476F0" w:rsidRPr="00C44877" w:rsidRDefault="007476F0" w:rsidP="00C44877">
      <w:pPr>
        <w:pStyle w:val="Prrafodelista"/>
        <w:spacing w:after="0" w:line="360" w:lineRule="auto"/>
        <w:ind w:firstLine="567"/>
        <w:jc w:val="center"/>
        <w:rPr>
          <w:rFonts w:ascii="Times New Roman" w:eastAsia="Times New Roman" w:hAnsi="Times New Roman" w:cs="Times New Roman"/>
          <w:b/>
          <w:sz w:val="24"/>
          <w:szCs w:val="24"/>
        </w:rPr>
      </w:pPr>
    </w:p>
    <w:p w:rsidR="007476F0" w:rsidRPr="00C44877" w:rsidRDefault="007476F0" w:rsidP="00C44877">
      <w:pPr>
        <w:pStyle w:val="Prrafodelista"/>
        <w:spacing w:after="0" w:line="360" w:lineRule="auto"/>
        <w:ind w:firstLine="567"/>
        <w:jc w:val="center"/>
        <w:rPr>
          <w:rFonts w:ascii="Times New Roman" w:eastAsia="Times New Roman" w:hAnsi="Times New Roman" w:cs="Times New Roman"/>
          <w:b/>
          <w:sz w:val="24"/>
          <w:szCs w:val="24"/>
        </w:rPr>
      </w:pPr>
    </w:p>
    <w:p w:rsidR="007476F0" w:rsidRPr="00C44877" w:rsidRDefault="007476F0" w:rsidP="00C44877">
      <w:pPr>
        <w:pStyle w:val="Prrafodelista"/>
        <w:spacing w:after="0" w:line="360" w:lineRule="auto"/>
        <w:ind w:firstLine="567"/>
        <w:jc w:val="center"/>
        <w:rPr>
          <w:rFonts w:ascii="Times New Roman" w:eastAsia="Times New Roman" w:hAnsi="Times New Roman" w:cs="Times New Roman"/>
          <w:b/>
          <w:sz w:val="24"/>
          <w:szCs w:val="24"/>
        </w:rPr>
      </w:pPr>
    </w:p>
    <w:p w:rsidR="00264CB7" w:rsidRPr="00C44877" w:rsidRDefault="00264CB7" w:rsidP="00C44877">
      <w:pPr>
        <w:autoSpaceDE w:val="0"/>
        <w:autoSpaceDN w:val="0"/>
        <w:adjustRightInd w:val="0"/>
        <w:spacing w:after="0" w:line="240" w:lineRule="auto"/>
        <w:ind w:firstLine="567"/>
        <w:jc w:val="center"/>
        <w:rPr>
          <w:rFonts w:ascii="Times New Roman" w:hAnsi="Times New Roman" w:cs="Times New Roman"/>
          <w:b/>
          <w:bCs/>
          <w:color w:val="000000"/>
          <w:sz w:val="24"/>
          <w:szCs w:val="24"/>
        </w:rPr>
      </w:pPr>
    </w:p>
    <w:p w:rsidR="004A5D46" w:rsidRPr="00C44877" w:rsidRDefault="004A5D46" w:rsidP="00C44877">
      <w:pPr>
        <w:autoSpaceDE w:val="0"/>
        <w:autoSpaceDN w:val="0"/>
        <w:adjustRightInd w:val="0"/>
        <w:spacing w:after="0" w:line="240" w:lineRule="auto"/>
        <w:ind w:firstLine="567"/>
        <w:jc w:val="center"/>
        <w:rPr>
          <w:rFonts w:ascii="Times New Roman" w:hAnsi="Times New Roman" w:cs="Times New Roman"/>
          <w:b/>
          <w:bCs/>
          <w:color w:val="000000"/>
          <w:sz w:val="24"/>
          <w:szCs w:val="24"/>
        </w:rPr>
      </w:pPr>
      <w:r w:rsidRPr="00C44877">
        <w:rPr>
          <w:rFonts w:ascii="Times New Roman" w:hAnsi="Times New Roman" w:cs="Times New Roman"/>
          <w:b/>
          <w:bCs/>
          <w:color w:val="000000"/>
          <w:sz w:val="24"/>
          <w:szCs w:val="24"/>
        </w:rPr>
        <w:t>JUEGOS RECREATIVOS</w:t>
      </w:r>
    </w:p>
    <w:p w:rsidR="004A5D46" w:rsidRPr="00C44877" w:rsidRDefault="004A5D46" w:rsidP="00C44877">
      <w:pPr>
        <w:autoSpaceDE w:val="0"/>
        <w:autoSpaceDN w:val="0"/>
        <w:adjustRightInd w:val="0"/>
        <w:spacing w:after="0" w:line="240" w:lineRule="auto"/>
        <w:ind w:firstLine="567"/>
        <w:jc w:val="center"/>
        <w:rPr>
          <w:rFonts w:ascii="Times New Roman" w:hAnsi="Times New Roman" w:cs="Times New Roman"/>
          <w:b/>
          <w:bCs/>
          <w:color w:val="000000"/>
          <w:sz w:val="24"/>
          <w:szCs w:val="24"/>
        </w:rPr>
      </w:pPr>
    </w:p>
    <w:p w:rsidR="004A5D46" w:rsidRPr="00C44877" w:rsidRDefault="004A5D46" w:rsidP="00C44877">
      <w:pPr>
        <w:autoSpaceDE w:val="0"/>
        <w:autoSpaceDN w:val="0"/>
        <w:adjustRightInd w:val="0"/>
        <w:spacing w:after="0" w:line="240" w:lineRule="auto"/>
        <w:ind w:firstLine="567"/>
        <w:jc w:val="center"/>
        <w:rPr>
          <w:rFonts w:ascii="Times New Roman" w:hAnsi="Times New Roman" w:cs="Times New Roman"/>
          <w:b/>
          <w:bCs/>
          <w:sz w:val="24"/>
          <w:szCs w:val="24"/>
        </w:rPr>
      </w:pPr>
      <w:r w:rsidRPr="00C44877">
        <w:rPr>
          <w:rFonts w:ascii="Times New Roman" w:hAnsi="Times New Roman" w:cs="Times New Roman"/>
          <w:b/>
          <w:sz w:val="24"/>
          <w:szCs w:val="24"/>
        </w:rPr>
        <w:t>1. CONOCIENDO A MIS COMPAÑEROS</w:t>
      </w:r>
    </w:p>
    <w:p w:rsidR="004A5D46" w:rsidRPr="00C44877" w:rsidRDefault="004A5D46" w:rsidP="00C44877">
      <w:pPr>
        <w:autoSpaceDE w:val="0"/>
        <w:autoSpaceDN w:val="0"/>
        <w:adjustRightInd w:val="0"/>
        <w:spacing w:after="0" w:line="240" w:lineRule="auto"/>
        <w:ind w:firstLine="567"/>
        <w:jc w:val="both"/>
        <w:rPr>
          <w:rFonts w:ascii="Times New Roman" w:hAnsi="Times New Roman" w:cs="Times New Roman"/>
          <w:b/>
          <w:bCs/>
          <w:sz w:val="24"/>
          <w:szCs w:val="24"/>
        </w:rPr>
      </w:pPr>
    </w:p>
    <w:p w:rsidR="004A5D46" w:rsidRPr="00C44877" w:rsidRDefault="004A5D46" w:rsidP="00C44877">
      <w:pPr>
        <w:autoSpaceDE w:val="0"/>
        <w:autoSpaceDN w:val="0"/>
        <w:adjustRightInd w:val="0"/>
        <w:spacing w:after="0" w:line="360" w:lineRule="auto"/>
        <w:ind w:firstLine="567"/>
        <w:jc w:val="center"/>
        <w:rPr>
          <w:rFonts w:ascii="Times New Roman" w:hAnsi="Times New Roman" w:cs="Times New Roman"/>
          <w:sz w:val="24"/>
          <w:szCs w:val="24"/>
        </w:rPr>
      </w:pPr>
      <w:r w:rsidRPr="00C44877">
        <w:rPr>
          <w:rFonts w:ascii="Times New Roman" w:hAnsi="Times New Roman" w:cs="Times New Roman"/>
          <w:b/>
          <w:bCs/>
          <w:sz w:val="24"/>
          <w:szCs w:val="24"/>
        </w:rPr>
        <w:t xml:space="preserve">Material: </w:t>
      </w:r>
      <w:r w:rsidRPr="00C44877">
        <w:rPr>
          <w:rFonts w:ascii="Times New Roman" w:hAnsi="Times New Roman" w:cs="Times New Roman"/>
          <w:sz w:val="24"/>
          <w:szCs w:val="24"/>
        </w:rPr>
        <w:t>Un balón.</w:t>
      </w:r>
    </w:p>
    <w:p w:rsidR="004A3839" w:rsidRPr="00C44877" w:rsidRDefault="004A3839" w:rsidP="00C44877">
      <w:pPr>
        <w:autoSpaceDE w:val="0"/>
        <w:autoSpaceDN w:val="0"/>
        <w:adjustRightInd w:val="0"/>
        <w:spacing w:after="0" w:line="360" w:lineRule="auto"/>
        <w:ind w:firstLine="567"/>
        <w:jc w:val="center"/>
        <w:rPr>
          <w:rFonts w:ascii="Times New Roman" w:hAnsi="Times New Roman" w:cs="Times New Roman"/>
          <w:sz w:val="24"/>
          <w:szCs w:val="24"/>
        </w:rPr>
      </w:pPr>
    </w:p>
    <w:p w:rsidR="004A5D46" w:rsidRPr="00C44877" w:rsidRDefault="004A5D46" w:rsidP="00C44877">
      <w:pPr>
        <w:autoSpaceDE w:val="0"/>
        <w:autoSpaceDN w:val="0"/>
        <w:adjustRightInd w:val="0"/>
        <w:spacing w:after="0" w:line="360" w:lineRule="auto"/>
        <w:ind w:firstLine="567"/>
        <w:jc w:val="both"/>
        <w:rPr>
          <w:rFonts w:ascii="Times New Roman" w:hAnsi="Times New Roman" w:cs="Times New Roman"/>
          <w:sz w:val="24"/>
          <w:szCs w:val="24"/>
        </w:rPr>
      </w:pPr>
      <w:r w:rsidRPr="00C44877">
        <w:rPr>
          <w:rFonts w:ascii="Times New Roman" w:hAnsi="Times New Roman" w:cs="Times New Roman"/>
          <w:b/>
          <w:bCs/>
          <w:sz w:val="24"/>
          <w:szCs w:val="24"/>
        </w:rPr>
        <w:t xml:space="preserve">Desarrollo: </w:t>
      </w:r>
      <w:r w:rsidRPr="00C44877">
        <w:rPr>
          <w:rFonts w:ascii="Times New Roman" w:hAnsi="Times New Roman" w:cs="Times New Roman"/>
          <w:sz w:val="24"/>
          <w:szCs w:val="24"/>
        </w:rPr>
        <w:t xml:space="preserve">La actividad es sencilla pero muy útil para cumplir el objetivo. Se necesita un balón ya que es similar al juego del alto. En este juego una de las niñas (niña 1) toma el balón y lo arroja hacia arriba al mismo tiempo que dice el nombre de una de las otras (niña 2). Mientras la que fue nombrada (niña 2) corre a coger el balón, el resto arranca lo más lejos posible. Para que paren de correr, la niña (niña 2) nombrada debe tomar el balón y decir fuerte una característica que distinga a la primera (niña 1) que arrojó el balón hacia arriba. Cuando las niñas que corrían escuchen esta característica deben congelarse en el lugar que está para que la que tiene el balón (niña 2) trate de golpearlas con él. La que sea golpeada con el balón pierde una vida y debe comenzar otra vez el juego. Si no golpea a nadie la niña nombrada pierde una vida y debe reanudar ella el juego. </w:t>
      </w:r>
    </w:p>
    <w:p w:rsidR="004A5D46" w:rsidRPr="00C44877" w:rsidRDefault="004A5D46" w:rsidP="00C44877">
      <w:pPr>
        <w:autoSpaceDE w:val="0"/>
        <w:autoSpaceDN w:val="0"/>
        <w:adjustRightInd w:val="0"/>
        <w:spacing w:after="0" w:line="360" w:lineRule="auto"/>
        <w:ind w:firstLine="567"/>
        <w:jc w:val="both"/>
        <w:rPr>
          <w:rFonts w:ascii="Times New Roman" w:hAnsi="Times New Roman" w:cs="Times New Roman"/>
          <w:sz w:val="24"/>
          <w:szCs w:val="24"/>
        </w:rPr>
      </w:pPr>
      <w:r w:rsidRPr="00C44877">
        <w:rPr>
          <w:rFonts w:ascii="Times New Roman" w:hAnsi="Times New Roman" w:cs="Times New Roman"/>
          <w:sz w:val="24"/>
          <w:szCs w:val="24"/>
        </w:rPr>
        <w:t xml:space="preserve">Se puede asignar un número de vidas a cada participante o eliminar a la primera vez que se es golpeada o que no se pudo tocar a nadie con el balón. </w:t>
      </w:r>
    </w:p>
    <w:p w:rsidR="004A5D46" w:rsidRPr="00C44877" w:rsidRDefault="004A5D46" w:rsidP="00C44877">
      <w:pPr>
        <w:autoSpaceDE w:val="0"/>
        <w:autoSpaceDN w:val="0"/>
        <w:adjustRightInd w:val="0"/>
        <w:spacing w:after="0" w:line="360" w:lineRule="auto"/>
        <w:ind w:firstLine="567"/>
        <w:jc w:val="both"/>
        <w:rPr>
          <w:rFonts w:ascii="Times New Roman" w:hAnsi="Times New Roman" w:cs="Times New Roman"/>
          <w:b/>
          <w:bCs/>
          <w:sz w:val="24"/>
          <w:szCs w:val="24"/>
          <w:u w:val="single"/>
        </w:rPr>
      </w:pPr>
    </w:p>
    <w:p w:rsidR="004A5D46" w:rsidRPr="00C44877" w:rsidRDefault="004A5D46" w:rsidP="00C44877">
      <w:pPr>
        <w:pStyle w:val="Prrafodelista"/>
        <w:numPr>
          <w:ilvl w:val="0"/>
          <w:numId w:val="10"/>
        </w:numPr>
        <w:autoSpaceDE w:val="0"/>
        <w:autoSpaceDN w:val="0"/>
        <w:adjustRightInd w:val="0"/>
        <w:spacing w:after="0" w:line="360" w:lineRule="auto"/>
        <w:ind w:firstLine="567"/>
        <w:jc w:val="center"/>
        <w:rPr>
          <w:rFonts w:ascii="Times New Roman" w:hAnsi="Times New Roman" w:cs="Times New Roman"/>
          <w:b/>
          <w:bCs/>
          <w:sz w:val="24"/>
          <w:szCs w:val="24"/>
        </w:rPr>
      </w:pPr>
      <w:r w:rsidRPr="00C44877">
        <w:rPr>
          <w:rFonts w:ascii="Times New Roman" w:hAnsi="Times New Roman" w:cs="Times New Roman"/>
          <w:b/>
          <w:bCs/>
          <w:sz w:val="24"/>
          <w:szCs w:val="24"/>
        </w:rPr>
        <w:t>CINCHADA EN CRUZ</w:t>
      </w:r>
    </w:p>
    <w:p w:rsidR="004A3839" w:rsidRPr="00C44877" w:rsidRDefault="004A3839" w:rsidP="00C44877">
      <w:pPr>
        <w:pStyle w:val="Prrafodelista"/>
        <w:numPr>
          <w:ilvl w:val="0"/>
          <w:numId w:val="10"/>
        </w:numPr>
        <w:autoSpaceDE w:val="0"/>
        <w:autoSpaceDN w:val="0"/>
        <w:adjustRightInd w:val="0"/>
        <w:spacing w:after="0" w:line="360" w:lineRule="auto"/>
        <w:ind w:firstLine="567"/>
        <w:jc w:val="center"/>
        <w:rPr>
          <w:rFonts w:ascii="Times New Roman" w:hAnsi="Times New Roman" w:cs="Times New Roman"/>
          <w:sz w:val="24"/>
          <w:szCs w:val="24"/>
        </w:rPr>
      </w:pPr>
    </w:p>
    <w:p w:rsidR="004A5D46" w:rsidRPr="00C44877" w:rsidRDefault="004A5D46" w:rsidP="00C44877">
      <w:pPr>
        <w:autoSpaceDE w:val="0"/>
        <w:autoSpaceDN w:val="0"/>
        <w:adjustRightInd w:val="0"/>
        <w:spacing w:after="0" w:line="360" w:lineRule="auto"/>
        <w:ind w:firstLine="567"/>
        <w:jc w:val="both"/>
        <w:rPr>
          <w:rFonts w:ascii="Times New Roman" w:hAnsi="Times New Roman" w:cs="Times New Roman"/>
          <w:sz w:val="24"/>
          <w:szCs w:val="24"/>
        </w:rPr>
      </w:pPr>
      <w:r w:rsidRPr="00C44877">
        <w:rPr>
          <w:rFonts w:ascii="Times New Roman" w:hAnsi="Times New Roman" w:cs="Times New Roman"/>
          <w:b/>
          <w:bCs/>
          <w:sz w:val="24"/>
          <w:szCs w:val="24"/>
        </w:rPr>
        <w:t xml:space="preserve">Material: </w:t>
      </w:r>
      <w:r w:rsidRPr="00C44877">
        <w:rPr>
          <w:rFonts w:ascii="Times New Roman" w:hAnsi="Times New Roman" w:cs="Times New Roman"/>
          <w:sz w:val="24"/>
          <w:szCs w:val="24"/>
        </w:rPr>
        <w:t xml:space="preserve">2 cuerdas gruesas, 4 pedazos de cuerdas finas, 4 recipientes y 4 pesos que quepan en ellos. </w:t>
      </w:r>
    </w:p>
    <w:p w:rsidR="004A5D46" w:rsidRPr="00C44877" w:rsidRDefault="004A5D46" w:rsidP="00C44877">
      <w:pPr>
        <w:autoSpaceDE w:val="0"/>
        <w:autoSpaceDN w:val="0"/>
        <w:adjustRightInd w:val="0"/>
        <w:spacing w:after="0" w:line="360" w:lineRule="auto"/>
        <w:ind w:firstLine="567"/>
        <w:jc w:val="both"/>
        <w:rPr>
          <w:rFonts w:ascii="Times New Roman" w:hAnsi="Times New Roman" w:cs="Times New Roman"/>
          <w:sz w:val="24"/>
          <w:szCs w:val="24"/>
        </w:rPr>
      </w:pPr>
      <w:r w:rsidRPr="00C44877">
        <w:rPr>
          <w:rFonts w:ascii="Times New Roman" w:hAnsi="Times New Roman" w:cs="Times New Roman"/>
          <w:b/>
          <w:bCs/>
          <w:sz w:val="24"/>
          <w:szCs w:val="24"/>
        </w:rPr>
        <w:t xml:space="preserve">Desarrollo: </w:t>
      </w:r>
      <w:r w:rsidRPr="00C44877">
        <w:rPr>
          <w:rFonts w:ascii="Times New Roman" w:hAnsi="Times New Roman" w:cs="Times New Roman"/>
          <w:sz w:val="24"/>
          <w:szCs w:val="24"/>
        </w:rPr>
        <w:t>Se atan 2 cuerdas por el me</w:t>
      </w:r>
      <w:r w:rsidR="008A52AE" w:rsidRPr="00C44877">
        <w:rPr>
          <w:rFonts w:ascii="Times New Roman" w:hAnsi="Times New Roman" w:cs="Times New Roman"/>
          <w:sz w:val="24"/>
          <w:szCs w:val="24"/>
        </w:rPr>
        <w:t>dio y se colocan en forma de x o +, como más les guste</w:t>
      </w:r>
      <w:r w:rsidRPr="00C44877">
        <w:rPr>
          <w:rFonts w:ascii="Times New Roman" w:hAnsi="Times New Roman" w:cs="Times New Roman"/>
          <w:sz w:val="24"/>
          <w:szCs w:val="24"/>
        </w:rPr>
        <w:t xml:space="preserve">. Se atan 4 pedazos de cuerda fina, una a cada a cada brazo de la x, con un peso en la punta y a la misma distancia del centro. Se colocan 4 recipientes bajo los pesos. Los 4 equipos se posicionan en las puntas de la x y comienza el juego. Gana el primero que logre colocar el peso dentro de su recipiente. </w:t>
      </w:r>
    </w:p>
    <w:p w:rsidR="004A5D46" w:rsidRPr="00C44877" w:rsidRDefault="004A5D46" w:rsidP="00C44877">
      <w:pPr>
        <w:autoSpaceDE w:val="0"/>
        <w:autoSpaceDN w:val="0"/>
        <w:adjustRightInd w:val="0"/>
        <w:spacing w:after="0" w:line="360" w:lineRule="auto"/>
        <w:ind w:firstLine="567"/>
        <w:jc w:val="both"/>
        <w:rPr>
          <w:rFonts w:ascii="Times New Roman" w:hAnsi="Times New Roman" w:cs="Times New Roman"/>
          <w:sz w:val="24"/>
          <w:szCs w:val="24"/>
        </w:rPr>
      </w:pPr>
      <w:r w:rsidRPr="00C44877">
        <w:rPr>
          <w:rFonts w:ascii="Times New Roman" w:hAnsi="Times New Roman" w:cs="Times New Roman"/>
          <w:b/>
          <w:bCs/>
          <w:sz w:val="24"/>
          <w:szCs w:val="24"/>
        </w:rPr>
        <w:t xml:space="preserve">Versión cooperativa: </w:t>
      </w:r>
    </w:p>
    <w:p w:rsidR="004A5D46" w:rsidRPr="00C44877" w:rsidRDefault="004A5D46" w:rsidP="00C44877">
      <w:pPr>
        <w:autoSpaceDE w:val="0"/>
        <w:autoSpaceDN w:val="0"/>
        <w:adjustRightInd w:val="0"/>
        <w:spacing w:after="0" w:line="360" w:lineRule="auto"/>
        <w:ind w:firstLine="567"/>
        <w:jc w:val="both"/>
        <w:rPr>
          <w:rFonts w:ascii="Times New Roman" w:hAnsi="Times New Roman" w:cs="Times New Roman"/>
          <w:sz w:val="24"/>
          <w:szCs w:val="24"/>
        </w:rPr>
      </w:pPr>
      <w:r w:rsidRPr="00C44877">
        <w:rPr>
          <w:rFonts w:ascii="Times New Roman" w:hAnsi="Times New Roman" w:cs="Times New Roman"/>
          <w:sz w:val="24"/>
          <w:szCs w:val="24"/>
        </w:rPr>
        <w:lastRenderedPageBreak/>
        <w:t xml:space="preserve">Exactamente lo mismo, solo que se coloca una tabla de madera en el centro de la cruz con una botella parada. La idea es que todos los equipos coloquen sus pesos en los recipientes sin que la botella se caiga. </w:t>
      </w:r>
    </w:p>
    <w:p w:rsidR="008A52AE" w:rsidRPr="00C44877" w:rsidRDefault="008A52AE" w:rsidP="00C44877">
      <w:pPr>
        <w:autoSpaceDE w:val="0"/>
        <w:autoSpaceDN w:val="0"/>
        <w:adjustRightInd w:val="0"/>
        <w:spacing w:after="0" w:line="360" w:lineRule="auto"/>
        <w:ind w:firstLine="567"/>
        <w:jc w:val="both"/>
        <w:rPr>
          <w:rFonts w:ascii="Times New Roman" w:hAnsi="Times New Roman" w:cs="Times New Roman"/>
          <w:b/>
          <w:bCs/>
          <w:sz w:val="24"/>
          <w:szCs w:val="24"/>
          <w:u w:val="single"/>
        </w:rPr>
      </w:pPr>
    </w:p>
    <w:p w:rsidR="004A5D46" w:rsidRPr="00C44877" w:rsidRDefault="008A52AE" w:rsidP="00C44877">
      <w:pPr>
        <w:pStyle w:val="Prrafodelista"/>
        <w:numPr>
          <w:ilvl w:val="0"/>
          <w:numId w:val="10"/>
        </w:numPr>
        <w:autoSpaceDE w:val="0"/>
        <w:autoSpaceDN w:val="0"/>
        <w:adjustRightInd w:val="0"/>
        <w:spacing w:after="0" w:line="360" w:lineRule="auto"/>
        <w:ind w:firstLine="567"/>
        <w:jc w:val="center"/>
        <w:rPr>
          <w:rFonts w:ascii="Times New Roman" w:hAnsi="Times New Roman" w:cs="Times New Roman"/>
          <w:b/>
          <w:bCs/>
          <w:sz w:val="24"/>
          <w:szCs w:val="24"/>
        </w:rPr>
      </w:pPr>
      <w:r w:rsidRPr="00C44877">
        <w:rPr>
          <w:rFonts w:ascii="Times New Roman" w:hAnsi="Times New Roman" w:cs="Times New Roman"/>
          <w:b/>
          <w:bCs/>
          <w:sz w:val="24"/>
          <w:szCs w:val="24"/>
        </w:rPr>
        <w:t>CARRERA</w:t>
      </w:r>
      <w:r w:rsidR="004A5D46" w:rsidRPr="00C44877">
        <w:rPr>
          <w:rFonts w:ascii="Times New Roman" w:hAnsi="Times New Roman" w:cs="Times New Roman"/>
          <w:b/>
          <w:bCs/>
          <w:sz w:val="24"/>
          <w:szCs w:val="24"/>
        </w:rPr>
        <w:t xml:space="preserve"> DE LOS POROTOS</w:t>
      </w:r>
    </w:p>
    <w:p w:rsidR="004A3839" w:rsidRPr="00C44877" w:rsidRDefault="004A3839" w:rsidP="00C44877">
      <w:pPr>
        <w:pStyle w:val="Prrafodelista"/>
        <w:autoSpaceDE w:val="0"/>
        <w:autoSpaceDN w:val="0"/>
        <w:adjustRightInd w:val="0"/>
        <w:spacing w:after="0" w:line="360" w:lineRule="auto"/>
        <w:ind w:firstLine="567"/>
        <w:rPr>
          <w:rFonts w:ascii="Times New Roman" w:hAnsi="Times New Roman" w:cs="Times New Roman"/>
          <w:sz w:val="24"/>
          <w:szCs w:val="24"/>
        </w:rPr>
      </w:pPr>
    </w:p>
    <w:p w:rsidR="004A5D46" w:rsidRPr="00C44877" w:rsidRDefault="004A5D46" w:rsidP="00C44877">
      <w:pPr>
        <w:autoSpaceDE w:val="0"/>
        <w:autoSpaceDN w:val="0"/>
        <w:adjustRightInd w:val="0"/>
        <w:spacing w:after="0" w:line="360" w:lineRule="auto"/>
        <w:ind w:firstLine="567"/>
        <w:jc w:val="both"/>
        <w:rPr>
          <w:rFonts w:ascii="Times New Roman" w:hAnsi="Times New Roman" w:cs="Times New Roman"/>
          <w:sz w:val="24"/>
          <w:szCs w:val="24"/>
        </w:rPr>
      </w:pPr>
      <w:r w:rsidRPr="00C44877">
        <w:rPr>
          <w:rFonts w:ascii="Times New Roman" w:hAnsi="Times New Roman" w:cs="Times New Roman"/>
          <w:b/>
          <w:bCs/>
          <w:sz w:val="24"/>
          <w:szCs w:val="24"/>
        </w:rPr>
        <w:t xml:space="preserve">Material: </w:t>
      </w:r>
      <w:r w:rsidRPr="00C44877">
        <w:rPr>
          <w:rFonts w:ascii="Times New Roman" w:hAnsi="Times New Roman" w:cs="Times New Roman"/>
          <w:sz w:val="24"/>
          <w:szCs w:val="24"/>
        </w:rPr>
        <w:t xml:space="preserve">Un poroto por participante, un palito chico por participante. </w:t>
      </w:r>
    </w:p>
    <w:p w:rsidR="004A5D46" w:rsidRPr="00C44877" w:rsidRDefault="004A5D46" w:rsidP="00C44877">
      <w:pPr>
        <w:autoSpaceDE w:val="0"/>
        <w:autoSpaceDN w:val="0"/>
        <w:adjustRightInd w:val="0"/>
        <w:spacing w:after="0" w:line="360" w:lineRule="auto"/>
        <w:ind w:firstLine="567"/>
        <w:jc w:val="both"/>
        <w:rPr>
          <w:rFonts w:ascii="Times New Roman" w:hAnsi="Times New Roman" w:cs="Times New Roman"/>
          <w:sz w:val="24"/>
          <w:szCs w:val="24"/>
        </w:rPr>
      </w:pPr>
      <w:r w:rsidRPr="00C44877">
        <w:rPr>
          <w:rFonts w:ascii="Times New Roman" w:hAnsi="Times New Roman" w:cs="Times New Roman"/>
          <w:b/>
          <w:bCs/>
          <w:sz w:val="24"/>
          <w:szCs w:val="24"/>
        </w:rPr>
        <w:t xml:space="preserve">Desarrollo: </w:t>
      </w:r>
      <w:r w:rsidRPr="00C44877">
        <w:rPr>
          <w:rFonts w:ascii="Times New Roman" w:hAnsi="Times New Roman" w:cs="Times New Roman"/>
          <w:sz w:val="24"/>
          <w:szCs w:val="24"/>
        </w:rPr>
        <w:t xml:space="preserve">Consiste, como su nombre lo dice en una carrera de los porotos, los que corren empujados por los participantes con un pequeño palito. A falta de porotos se pueden usar piedras chicas. Se puede variar según el terreno, hacerlo individual o por equipos, etc. Resultó súper bueno con los más chicos. </w:t>
      </w:r>
    </w:p>
    <w:p w:rsidR="008A52AE" w:rsidRPr="00C44877" w:rsidRDefault="008A52AE" w:rsidP="00C44877">
      <w:pPr>
        <w:autoSpaceDE w:val="0"/>
        <w:autoSpaceDN w:val="0"/>
        <w:adjustRightInd w:val="0"/>
        <w:spacing w:after="0" w:line="360" w:lineRule="auto"/>
        <w:ind w:firstLine="567"/>
        <w:jc w:val="center"/>
        <w:rPr>
          <w:rFonts w:ascii="Times New Roman" w:hAnsi="Times New Roman" w:cs="Times New Roman"/>
          <w:b/>
          <w:bCs/>
          <w:sz w:val="24"/>
          <w:szCs w:val="24"/>
        </w:rPr>
      </w:pPr>
    </w:p>
    <w:p w:rsidR="004A5D46" w:rsidRPr="00C44877" w:rsidRDefault="008A52AE" w:rsidP="00C44877">
      <w:pPr>
        <w:pStyle w:val="Prrafodelista"/>
        <w:numPr>
          <w:ilvl w:val="0"/>
          <w:numId w:val="10"/>
        </w:numPr>
        <w:autoSpaceDE w:val="0"/>
        <w:autoSpaceDN w:val="0"/>
        <w:adjustRightInd w:val="0"/>
        <w:spacing w:after="0" w:line="360" w:lineRule="auto"/>
        <w:ind w:firstLine="567"/>
        <w:jc w:val="center"/>
        <w:rPr>
          <w:rFonts w:ascii="Times New Roman" w:hAnsi="Times New Roman" w:cs="Times New Roman"/>
          <w:b/>
          <w:bCs/>
          <w:sz w:val="24"/>
          <w:szCs w:val="24"/>
        </w:rPr>
      </w:pPr>
      <w:r w:rsidRPr="00C44877">
        <w:rPr>
          <w:rFonts w:ascii="Times New Roman" w:hAnsi="Times New Roman" w:cs="Times New Roman"/>
          <w:b/>
          <w:bCs/>
          <w:sz w:val="24"/>
          <w:szCs w:val="24"/>
        </w:rPr>
        <w:t>CARRERA</w:t>
      </w:r>
      <w:r w:rsidR="004A5D46" w:rsidRPr="00C44877">
        <w:rPr>
          <w:rFonts w:ascii="Times New Roman" w:hAnsi="Times New Roman" w:cs="Times New Roman"/>
          <w:b/>
          <w:bCs/>
          <w:sz w:val="24"/>
          <w:szCs w:val="24"/>
        </w:rPr>
        <w:t xml:space="preserve"> DE LAS HOJAS</w:t>
      </w:r>
    </w:p>
    <w:p w:rsidR="004A3839" w:rsidRPr="00C44877" w:rsidRDefault="004A3839" w:rsidP="00C44877">
      <w:pPr>
        <w:autoSpaceDE w:val="0"/>
        <w:autoSpaceDN w:val="0"/>
        <w:adjustRightInd w:val="0"/>
        <w:spacing w:after="0" w:line="360" w:lineRule="auto"/>
        <w:ind w:left="360" w:firstLine="567"/>
        <w:rPr>
          <w:rFonts w:ascii="Times New Roman" w:hAnsi="Times New Roman" w:cs="Times New Roman"/>
          <w:sz w:val="24"/>
          <w:szCs w:val="24"/>
        </w:rPr>
      </w:pPr>
    </w:p>
    <w:p w:rsidR="004A5D46" w:rsidRPr="00C44877" w:rsidRDefault="004A5D46" w:rsidP="00C44877">
      <w:pPr>
        <w:autoSpaceDE w:val="0"/>
        <w:autoSpaceDN w:val="0"/>
        <w:adjustRightInd w:val="0"/>
        <w:spacing w:after="0" w:line="360" w:lineRule="auto"/>
        <w:ind w:firstLine="567"/>
        <w:jc w:val="both"/>
        <w:rPr>
          <w:rFonts w:ascii="Times New Roman" w:hAnsi="Times New Roman" w:cs="Times New Roman"/>
          <w:sz w:val="24"/>
          <w:szCs w:val="24"/>
        </w:rPr>
      </w:pPr>
      <w:r w:rsidRPr="00C44877">
        <w:rPr>
          <w:rFonts w:ascii="Times New Roman" w:hAnsi="Times New Roman" w:cs="Times New Roman"/>
          <w:sz w:val="24"/>
          <w:szCs w:val="24"/>
        </w:rPr>
        <w:t xml:space="preserve">Para niños pequeños. Primero se le pide a cada niño que busque una hoja, sin decirle para que </w:t>
      </w:r>
      <w:r w:rsidR="00E12E57" w:rsidRPr="00C44877">
        <w:rPr>
          <w:rFonts w:ascii="Times New Roman" w:hAnsi="Times New Roman" w:cs="Times New Roman"/>
          <w:sz w:val="24"/>
          <w:szCs w:val="24"/>
        </w:rPr>
        <w:t>sea</w:t>
      </w:r>
      <w:r w:rsidRPr="00C44877">
        <w:rPr>
          <w:rFonts w:ascii="Times New Roman" w:hAnsi="Times New Roman" w:cs="Times New Roman"/>
          <w:sz w:val="24"/>
          <w:szCs w:val="24"/>
        </w:rPr>
        <w:t xml:space="preserve">. El juego consiste en que sus hojas competirán en una carrera y para que avancen cada uno soplará la suya. </w:t>
      </w:r>
    </w:p>
    <w:p w:rsidR="008A52AE" w:rsidRPr="00C44877" w:rsidRDefault="008A52AE" w:rsidP="00C44877">
      <w:pPr>
        <w:autoSpaceDE w:val="0"/>
        <w:autoSpaceDN w:val="0"/>
        <w:adjustRightInd w:val="0"/>
        <w:spacing w:after="0" w:line="360" w:lineRule="auto"/>
        <w:ind w:firstLine="567"/>
        <w:jc w:val="both"/>
        <w:rPr>
          <w:rFonts w:ascii="Times New Roman" w:hAnsi="Times New Roman" w:cs="Times New Roman"/>
          <w:b/>
          <w:bCs/>
          <w:sz w:val="24"/>
          <w:szCs w:val="24"/>
          <w:u w:val="single"/>
        </w:rPr>
      </w:pPr>
    </w:p>
    <w:p w:rsidR="004A5D46" w:rsidRPr="00C44877" w:rsidRDefault="008A52AE" w:rsidP="00C44877">
      <w:pPr>
        <w:pStyle w:val="Prrafodelista"/>
        <w:numPr>
          <w:ilvl w:val="0"/>
          <w:numId w:val="10"/>
        </w:numPr>
        <w:autoSpaceDE w:val="0"/>
        <w:autoSpaceDN w:val="0"/>
        <w:adjustRightInd w:val="0"/>
        <w:spacing w:after="0" w:line="360" w:lineRule="auto"/>
        <w:ind w:firstLine="567"/>
        <w:jc w:val="center"/>
        <w:rPr>
          <w:rFonts w:ascii="Times New Roman" w:hAnsi="Times New Roman" w:cs="Times New Roman"/>
          <w:b/>
          <w:bCs/>
          <w:sz w:val="24"/>
          <w:szCs w:val="24"/>
        </w:rPr>
      </w:pPr>
      <w:r w:rsidRPr="00C44877">
        <w:rPr>
          <w:rFonts w:ascii="Times New Roman" w:hAnsi="Times New Roman" w:cs="Times New Roman"/>
          <w:b/>
          <w:bCs/>
          <w:sz w:val="24"/>
          <w:szCs w:val="24"/>
        </w:rPr>
        <w:t>DIBUJOS</w:t>
      </w:r>
      <w:r w:rsidR="004A5D46" w:rsidRPr="00C44877">
        <w:rPr>
          <w:rFonts w:ascii="Times New Roman" w:hAnsi="Times New Roman" w:cs="Times New Roman"/>
          <w:b/>
          <w:bCs/>
          <w:sz w:val="24"/>
          <w:szCs w:val="24"/>
        </w:rPr>
        <w:t xml:space="preserve"> EN EQUIPO</w:t>
      </w:r>
    </w:p>
    <w:p w:rsidR="004A3839" w:rsidRPr="00C44877" w:rsidRDefault="004A3839" w:rsidP="00C44877">
      <w:pPr>
        <w:pStyle w:val="Prrafodelista"/>
        <w:autoSpaceDE w:val="0"/>
        <w:autoSpaceDN w:val="0"/>
        <w:adjustRightInd w:val="0"/>
        <w:spacing w:after="0" w:line="360" w:lineRule="auto"/>
        <w:ind w:firstLine="567"/>
        <w:rPr>
          <w:rFonts w:ascii="Times New Roman" w:hAnsi="Times New Roman" w:cs="Times New Roman"/>
          <w:b/>
          <w:bCs/>
          <w:sz w:val="24"/>
          <w:szCs w:val="24"/>
          <w:u w:val="single"/>
        </w:rPr>
      </w:pPr>
    </w:p>
    <w:p w:rsidR="004A5D46" w:rsidRPr="00C44877" w:rsidRDefault="004A5D46" w:rsidP="00C44877">
      <w:pPr>
        <w:autoSpaceDE w:val="0"/>
        <w:autoSpaceDN w:val="0"/>
        <w:adjustRightInd w:val="0"/>
        <w:spacing w:after="0" w:line="360" w:lineRule="auto"/>
        <w:ind w:firstLine="567"/>
        <w:jc w:val="both"/>
        <w:rPr>
          <w:rFonts w:ascii="Times New Roman" w:hAnsi="Times New Roman" w:cs="Times New Roman"/>
          <w:sz w:val="24"/>
          <w:szCs w:val="24"/>
        </w:rPr>
      </w:pPr>
      <w:r w:rsidRPr="00C44877">
        <w:rPr>
          <w:rFonts w:ascii="Times New Roman" w:hAnsi="Times New Roman" w:cs="Times New Roman"/>
          <w:b/>
          <w:sz w:val="24"/>
          <w:szCs w:val="24"/>
        </w:rPr>
        <w:t>Material:</w:t>
      </w:r>
      <w:r w:rsidRPr="00C44877">
        <w:rPr>
          <w:rFonts w:ascii="Times New Roman" w:hAnsi="Times New Roman" w:cs="Times New Roman"/>
          <w:sz w:val="24"/>
          <w:szCs w:val="24"/>
        </w:rPr>
        <w:t xml:space="preserve"> Un lápiz o plumón por equipo, 5 o más pliegos de papel por equipo. </w:t>
      </w:r>
    </w:p>
    <w:p w:rsidR="004A5D46" w:rsidRPr="00C44877" w:rsidRDefault="004A5D46" w:rsidP="00C44877">
      <w:pPr>
        <w:autoSpaceDE w:val="0"/>
        <w:autoSpaceDN w:val="0"/>
        <w:adjustRightInd w:val="0"/>
        <w:spacing w:after="0" w:line="360" w:lineRule="auto"/>
        <w:ind w:firstLine="567"/>
        <w:jc w:val="both"/>
        <w:rPr>
          <w:rFonts w:ascii="Times New Roman" w:hAnsi="Times New Roman" w:cs="Times New Roman"/>
          <w:sz w:val="24"/>
          <w:szCs w:val="24"/>
        </w:rPr>
      </w:pPr>
      <w:r w:rsidRPr="00C44877">
        <w:rPr>
          <w:rFonts w:ascii="Times New Roman" w:hAnsi="Times New Roman" w:cs="Times New Roman"/>
          <w:b/>
          <w:bCs/>
          <w:sz w:val="24"/>
          <w:szCs w:val="24"/>
        </w:rPr>
        <w:t xml:space="preserve">Desarrollo: </w:t>
      </w:r>
      <w:r w:rsidRPr="00C44877">
        <w:rPr>
          <w:rFonts w:ascii="Times New Roman" w:hAnsi="Times New Roman" w:cs="Times New Roman"/>
          <w:sz w:val="24"/>
          <w:szCs w:val="24"/>
        </w:rPr>
        <w:t xml:space="preserve">Este juego se recomienda para los más pequeños, ya que con ellos se realizó y salió </w:t>
      </w:r>
      <w:r w:rsidR="008A52AE" w:rsidRPr="00C44877">
        <w:rPr>
          <w:rFonts w:ascii="Times New Roman" w:hAnsi="Times New Roman" w:cs="Times New Roman"/>
          <w:sz w:val="24"/>
          <w:szCs w:val="24"/>
        </w:rPr>
        <w:t>súper</w:t>
      </w:r>
      <w:r w:rsidRPr="00C44877">
        <w:rPr>
          <w:rFonts w:ascii="Times New Roman" w:hAnsi="Times New Roman" w:cs="Times New Roman"/>
          <w:sz w:val="24"/>
          <w:szCs w:val="24"/>
        </w:rPr>
        <w:t xml:space="preserve"> bueno. Se hacen equipos según el número de participantes y el material que se disponga </w:t>
      </w:r>
      <w:r w:rsidR="008A52AE" w:rsidRPr="00C44877">
        <w:rPr>
          <w:rFonts w:ascii="Times New Roman" w:hAnsi="Times New Roman" w:cs="Times New Roman"/>
          <w:sz w:val="24"/>
          <w:szCs w:val="24"/>
        </w:rPr>
        <w:t>(se</w:t>
      </w:r>
      <w:r w:rsidRPr="00C44877">
        <w:rPr>
          <w:rFonts w:ascii="Times New Roman" w:hAnsi="Times New Roman" w:cs="Times New Roman"/>
          <w:sz w:val="24"/>
          <w:szCs w:val="24"/>
        </w:rPr>
        <w:t xml:space="preserve"> recomienda no más de 6 por </w:t>
      </w:r>
      <w:r w:rsidR="008A52AE" w:rsidRPr="00C44877">
        <w:rPr>
          <w:rFonts w:ascii="Times New Roman" w:hAnsi="Times New Roman" w:cs="Times New Roman"/>
          <w:sz w:val="24"/>
          <w:szCs w:val="24"/>
        </w:rPr>
        <w:t>equipo)</w:t>
      </w:r>
      <w:r w:rsidRPr="00C44877">
        <w:rPr>
          <w:rFonts w:ascii="Times New Roman" w:hAnsi="Times New Roman" w:cs="Times New Roman"/>
          <w:sz w:val="24"/>
          <w:szCs w:val="24"/>
        </w:rPr>
        <w:t xml:space="preserve">. Estos equipos se forman en fila, un equipo junto al otro, dónde es primero de cada fila tiene un plumón o lápiz. Frente a cada equipo, a unos 7-10 metros se coloca un pliego de papel u hoja grande. El juego comienza cuando el dirigente nombra un tema, por ejemplo "la ciudad", luego el primero de cada fila corre hacia el papel de su equipo con un plumón en la mano y comienza a dibujar sobre el tema nombrado, en este caso "la ciudad", luego de +-10 segundos el dirigente grita "ya" y los que estaban dibujando corren a entregar el plumón al </w:t>
      </w:r>
      <w:r w:rsidRPr="00C44877">
        <w:rPr>
          <w:rFonts w:ascii="Times New Roman" w:hAnsi="Times New Roman" w:cs="Times New Roman"/>
          <w:sz w:val="24"/>
          <w:szCs w:val="24"/>
        </w:rPr>
        <w:lastRenderedPageBreak/>
        <w:t xml:space="preserve">segundo de su fila que rápidamente corre a continuar el </w:t>
      </w:r>
      <w:r w:rsidR="008A52AE" w:rsidRPr="00C44877">
        <w:rPr>
          <w:rFonts w:ascii="Times New Roman" w:hAnsi="Times New Roman" w:cs="Times New Roman"/>
          <w:sz w:val="24"/>
          <w:szCs w:val="24"/>
        </w:rPr>
        <w:t xml:space="preserve">dibujo de su equipo, luego de más o menos </w:t>
      </w:r>
      <w:r w:rsidRPr="00C44877">
        <w:rPr>
          <w:rFonts w:ascii="Times New Roman" w:hAnsi="Times New Roman" w:cs="Times New Roman"/>
          <w:sz w:val="24"/>
          <w:szCs w:val="24"/>
        </w:rPr>
        <w:t xml:space="preserve">10 segundos ...... </w:t>
      </w:r>
    </w:p>
    <w:p w:rsidR="004A5D46" w:rsidRPr="00C44877" w:rsidRDefault="004A5D46" w:rsidP="00C44877">
      <w:pPr>
        <w:autoSpaceDE w:val="0"/>
        <w:autoSpaceDN w:val="0"/>
        <w:adjustRightInd w:val="0"/>
        <w:spacing w:after="0" w:line="360" w:lineRule="auto"/>
        <w:ind w:firstLine="567"/>
        <w:jc w:val="both"/>
        <w:rPr>
          <w:rFonts w:ascii="Times New Roman" w:hAnsi="Times New Roman" w:cs="Times New Roman"/>
          <w:sz w:val="24"/>
          <w:szCs w:val="24"/>
        </w:rPr>
      </w:pPr>
      <w:r w:rsidRPr="00C44877">
        <w:rPr>
          <w:rFonts w:ascii="Times New Roman" w:hAnsi="Times New Roman" w:cs="Times New Roman"/>
          <w:sz w:val="24"/>
          <w:szCs w:val="24"/>
        </w:rPr>
        <w:t xml:space="preserve">El juego para cuando el dirigente lo estime y se le otorgan puntos al equipo que mejor dibujó sobre el tema nombrado. Se puede repetir varias veces cambiando el tema del dibujo. </w:t>
      </w:r>
    </w:p>
    <w:p w:rsidR="00184567" w:rsidRPr="00C44877" w:rsidRDefault="00184567" w:rsidP="00C44877">
      <w:pPr>
        <w:autoSpaceDE w:val="0"/>
        <w:autoSpaceDN w:val="0"/>
        <w:adjustRightInd w:val="0"/>
        <w:spacing w:after="0" w:line="360" w:lineRule="auto"/>
        <w:ind w:firstLine="567"/>
        <w:jc w:val="both"/>
        <w:rPr>
          <w:rFonts w:ascii="Times New Roman" w:hAnsi="Times New Roman" w:cs="Times New Roman"/>
          <w:b/>
          <w:bCs/>
          <w:sz w:val="24"/>
          <w:szCs w:val="24"/>
          <w:u w:val="single"/>
        </w:rPr>
      </w:pPr>
    </w:p>
    <w:p w:rsidR="004A5D46" w:rsidRPr="00C44877" w:rsidRDefault="00E12E57" w:rsidP="00C44877">
      <w:pPr>
        <w:pStyle w:val="Prrafodelista"/>
        <w:numPr>
          <w:ilvl w:val="0"/>
          <w:numId w:val="10"/>
        </w:numPr>
        <w:autoSpaceDE w:val="0"/>
        <w:autoSpaceDN w:val="0"/>
        <w:adjustRightInd w:val="0"/>
        <w:spacing w:after="0" w:line="360" w:lineRule="auto"/>
        <w:ind w:firstLine="567"/>
        <w:jc w:val="center"/>
        <w:rPr>
          <w:rFonts w:ascii="Times New Roman" w:hAnsi="Times New Roman" w:cs="Times New Roman"/>
          <w:b/>
          <w:bCs/>
          <w:sz w:val="24"/>
          <w:szCs w:val="24"/>
        </w:rPr>
      </w:pPr>
      <w:r w:rsidRPr="00C44877">
        <w:rPr>
          <w:rFonts w:ascii="Times New Roman" w:hAnsi="Times New Roman" w:cs="Times New Roman"/>
          <w:b/>
          <w:bCs/>
          <w:sz w:val="24"/>
          <w:szCs w:val="24"/>
        </w:rPr>
        <w:t>CONQUISTA</w:t>
      </w:r>
      <w:r w:rsidR="004A5D46" w:rsidRPr="00C44877">
        <w:rPr>
          <w:rFonts w:ascii="Times New Roman" w:hAnsi="Times New Roman" w:cs="Times New Roman"/>
          <w:b/>
          <w:bCs/>
          <w:sz w:val="24"/>
          <w:szCs w:val="24"/>
        </w:rPr>
        <w:t xml:space="preserve"> DEL CÍRCULO</w:t>
      </w:r>
    </w:p>
    <w:p w:rsidR="00990430" w:rsidRPr="00C44877" w:rsidRDefault="00990430" w:rsidP="00C44877">
      <w:pPr>
        <w:pStyle w:val="Prrafodelista"/>
        <w:autoSpaceDE w:val="0"/>
        <w:autoSpaceDN w:val="0"/>
        <w:adjustRightInd w:val="0"/>
        <w:spacing w:after="0" w:line="360" w:lineRule="auto"/>
        <w:ind w:firstLine="567"/>
        <w:rPr>
          <w:rFonts w:ascii="Times New Roman" w:hAnsi="Times New Roman" w:cs="Times New Roman"/>
          <w:sz w:val="24"/>
          <w:szCs w:val="24"/>
        </w:rPr>
      </w:pPr>
    </w:p>
    <w:p w:rsidR="004A5D46" w:rsidRPr="00C44877" w:rsidRDefault="004A5D46" w:rsidP="00C44877">
      <w:pPr>
        <w:autoSpaceDE w:val="0"/>
        <w:autoSpaceDN w:val="0"/>
        <w:adjustRightInd w:val="0"/>
        <w:spacing w:after="0" w:line="360" w:lineRule="auto"/>
        <w:ind w:firstLine="567"/>
        <w:jc w:val="both"/>
        <w:rPr>
          <w:rFonts w:ascii="Times New Roman" w:hAnsi="Times New Roman" w:cs="Times New Roman"/>
          <w:sz w:val="24"/>
          <w:szCs w:val="24"/>
        </w:rPr>
      </w:pPr>
      <w:r w:rsidRPr="00C44877">
        <w:rPr>
          <w:rFonts w:ascii="Times New Roman" w:hAnsi="Times New Roman" w:cs="Times New Roman"/>
          <w:sz w:val="24"/>
          <w:szCs w:val="24"/>
        </w:rPr>
        <w:t xml:space="preserve">Se dibuja un círculo en el suelo, tratando de que el terreno no sea muy duro ya que ocurrirán varias caídas. Los participantes entran en el círculo y cada uno coloca sus manos en la espalda, a la orden del dirigente comienza el juego y los participantes se empujan unos con otros tratando de sacar a sus oponentes del círculo. Se va eliminando a los que tocan fuera del círculo con cualquier parte de su cuerpo y gana el último que queda dentro. </w:t>
      </w:r>
    </w:p>
    <w:p w:rsidR="004A5D46" w:rsidRPr="00C44877" w:rsidRDefault="004A5D46" w:rsidP="00C44877">
      <w:pPr>
        <w:autoSpaceDE w:val="0"/>
        <w:autoSpaceDN w:val="0"/>
        <w:adjustRightInd w:val="0"/>
        <w:spacing w:after="0" w:line="360" w:lineRule="auto"/>
        <w:ind w:firstLine="567"/>
        <w:jc w:val="both"/>
        <w:rPr>
          <w:rFonts w:ascii="Times New Roman" w:hAnsi="Times New Roman" w:cs="Times New Roman"/>
          <w:sz w:val="24"/>
          <w:szCs w:val="24"/>
        </w:rPr>
      </w:pPr>
      <w:r w:rsidRPr="00C44877">
        <w:rPr>
          <w:rFonts w:ascii="Times New Roman" w:hAnsi="Times New Roman" w:cs="Times New Roman"/>
          <w:sz w:val="24"/>
          <w:szCs w:val="24"/>
        </w:rPr>
        <w:t xml:space="preserve">Se puede variar agrandando o achicando el círculo, haciendo por competencias por categorías según el peso de los contrincantes, etc. </w:t>
      </w:r>
    </w:p>
    <w:p w:rsidR="00E12E57" w:rsidRPr="00C44877" w:rsidRDefault="00E12E57" w:rsidP="00C44877">
      <w:pPr>
        <w:autoSpaceDE w:val="0"/>
        <w:autoSpaceDN w:val="0"/>
        <w:adjustRightInd w:val="0"/>
        <w:spacing w:after="0" w:line="360" w:lineRule="auto"/>
        <w:ind w:firstLine="567"/>
        <w:jc w:val="both"/>
        <w:rPr>
          <w:rFonts w:ascii="Times New Roman" w:hAnsi="Times New Roman" w:cs="Times New Roman"/>
          <w:b/>
          <w:bCs/>
          <w:sz w:val="24"/>
          <w:szCs w:val="24"/>
          <w:u w:val="single"/>
        </w:rPr>
      </w:pPr>
    </w:p>
    <w:p w:rsidR="004A5D46" w:rsidRPr="00C44877" w:rsidRDefault="00E12E57" w:rsidP="00C44877">
      <w:pPr>
        <w:pStyle w:val="Prrafodelista"/>
        <w:numPr>
          <w:ilvl w:val="0"/>
          <w:numId w:val="10"/>
        </w:numPr>
        <w:autoSpaceDE w:val="0"/>
        <w:autoSpaceDN w:val="0"/>
        <w:adjustRightInd w:val="0"/>
        <w:spacing w:after="0" w:line="360" w:lineRule="auto"/>
        <w:ind w:firstLine="567"/>
        <w:jc w:val="center"/>
        <w:rPr>
          <w:rFonts w:ascii="Times New Roman" w:hAnsi="Times New Roman" w:cs="Times New Roman"/>
          <w:b/>
          <w:bCs/>
          <w:sz w:val="24"/>
          <w:szCs w:val="24"/>
        </w:rPr>
      </w:pPr>
      <w:r w:rsidRPr="00C44877">
        <w:rPr>
          <w:rFonts w:ascii="Times New Roman" w:hAnsi="Times New Roman" w:cs="Times New Roman"/>
          <w:b/>
          <w:bCs/>
          <w:sz w:val="24"/>
          <w:szCs w:val="24"/>
        </w:rPr>
        <w:t>ESCONDIENDO</w:t>
      </w:r>
      <w:r w:rsidR="004A5D46" w:rsidRPr="00C44877">
        <w:rPr>
          <w:rFonts w:ascii="Times New Roman" w:hAnsi="Times New Roman" w:cs="Times New Roman"/>
          <w:b/>
          <w:bCs/>
          <w:sz w:val="24"/>
          <w:szCs w:val="24"/>
        </w:rPr>
        <w:t xml:space="preserve">MI </w:t>
      </w:r>
      <w:r w:rsidR="00264CB7" w:rsidRPr="00C44877">
        <w:rPr>
          <w:rFonts w:ascii="Times New Roman" w:hAnsi="Times New Roman" w:cs="Times New Roman"/>
          <w:b/>
          <w:bCs/>
          <w:sz w:val="24"/>
          <w:szCs w:val="24"/>
        </w:rPr>
        <w:t>NÚMERO</w:t>
      </w:r>
    </w:p>
    <w:p w:rsidR="00D501DD" w:rsidRPr="00C44877" w:rsidRDefault="00D501DD" w:rsidP="00C44877">
      <w:pPr>
        <w:pStyle w:val="Prrafodelista"/>
        <w:numPr>
          <w:ilvl w:val="0"/>
          <w:numId w:val="10"/>
        </w:numPr>
        <w:autoSpaceDE w:val="0"/>
        <w:autoSpaceDN w:val="0"/>
        <w:adjustRightInd w:val="0"/>
        <w:spacing w:after="0" w:line="360" w:lineRule="auto"/>
        <w:ind w:firstLine="567"/>
        <w:jc w:val="center"/>
        <w:rPr>
          <w:rFonts w:ascii="Times New Roman" w:hAnsi="Times New Roman" w:cs="Times New Roman"/>
          <w:sz w:val="24"/>
          <w:szCs w:val="24"/>
        </w:rPr>
      </w:pPr>
    </w:p>
    <w:p w:rsidR="004A5D46" w:rsidRPr="00C44877" w:rsidRDefault="004A5D46" w:rsidP="00C44877">
      <w:pPr>
        <w:autoSpaceDE w:val="0"/>
        <w:autoSpaceDN w:val="0"/>
        <w:adjustRightInd w:val="0"/>
        <w:spacing w:after="0" w:line="360" w:lineRule="auto"/>
        <w:ind w:firstLine="567"/>
        <w:jc w:val="both"/>
        <w:rPr>
          <w:rFonts w:ascii="Times New Roman" w:hAnsi="Times New Roman" w:cs="Times New Roman"/>
          <w:sz w:val="24"/>
          <w:szCs w:val="24"/>
        </w:rPr>
      </w:pPr>
      <w:r w:rsidRPr="00C44877">
        <w:rPr>
          <w:rFonts w:ascii="Times New Roman" w:hAnsi="Times New Roman" w:cs="Times New Roman"/>
          <w:b/>
          <w:bCs/>
          <w:sz w:val="24"/>
          <w:szCs w:val="24"/>
        </w:rPr>
        <w:t xml:space="preserve">Material: </w:t>
      </w:r>
      <w:r w:rsidRPr="00C44877">
        <w:rPr>
          <w:rFonts w:ascii="Times New Roman" w:hAnsi="Times New Roman" w:cs="Times New Roman"/>
          <w:sz w:val="24"/>
          <w:szCs w:val="24"/>
        </w:rPr>
        <w:t xml:space="preserve">Un lápiz y una hoja por participante, un plumón que sea fácil de sacar de la piel. </w:t>
      </w:r>
    </w:p>
    <w:p w:rsidR="004A5D46" w:rsidRPr="00C44877" w:rsidRDefault="004A5D46" w:rsidP="00C44877">
      <w:pPr>
        <w:autoSpaceDE w:val="0"/>
        <w:autoSpaceDN w:val="0"/>
        <w:adjustRightInd w:val="0"/>
        <w:spacing w:after="0" w:line="360" w:lineRule="auto"/>
        <w:ind w:firstLine="567"/>
        <w:jc w:val="both"/>
        <w:rPr>
          <w:rFonts w:ascii="Times New Roman" w:hAnsi="Times New Roman" w:cs="Times New Roman"/>
          <w:sz w:val="24"/>
          <w:szCs w:val="24"/>
        </w:rPr>
      </w:pPr>
      <w:r w:rsidRPr="00C44877">
        <w:rPr>
          <w:rFonts w:ascii="Times New Roman" w:hAnsi="Times New Roman" w:cs="Times New Roman"/>
          <w:b/>
          <w:bCs/>
          <w:sz w:val="24"/>
          <w:szCs w:val="24"/>
        </w:rPr>
        <w:t xml:space="preserve">Desarrollo: </w:t>
      </w:r>
      <w:r w:rsidRPr="00C44877">
        <w:rPr>
          <w:rFonts w:ascii="Times New Roman" w:hAnsi="Times New Roman" w:cs="Times New Roman"/>
          <w:sz w:val="24"/>
          <w:szCs w:val="24"/>
        </w:rPr>
        <w:t xml:space="preserve">Cada uno de los participantes tendrá un número escrito en su frente, con números grandes. El lugar del juego debe tener abundante vegetación o lo suficiente para que todos los participantes puedan esconderse y acechar entre ellos. </w:t>
      </w:r>
    </w:p>
    <w:p w:rsidR="004A5D46" w:rsidRPr="00C44877" w:rsidRDefault="004A5D46" w:rsidP="00C44877">
      <w:pPr>
        <w:autoSpaceDE w:val="0"/>
        <w:autoSpaceDN w:val="0"/>
        <w:adjustRightInd w:val="0"/>
        <w:spacing w:after="0" w:line="360" w:lineRule="auto"/>
        <w:ind w:firstLine="567"/>
        <w:jc w:val="both"/>
        <w:rPr>
          <w:rFonts w:ascii="Times New Roman" w:hAnsi="Times New Roman" w:cs="Times New Roman"/>
          <w:sz w:val="24"/>
          <w:szCs w:val="24"/>
        </w:rPr>
      </w:pPr>
      <w:r w:rsidRPr="00C44877">
        <w:rPr>
          <w:rFonts w:ascii="Times New Roman" w:hAnsi="Times New Roman" w:cs="Times New Roman"/>
          <w:sz w:val="24"/>
          <w:szCs w:val="24"/>
        </w:rPr>
        <w:t xml:space="preserve">El juego es individual, en el que cada uno de los participantes debe "acechar" al resto, tratando de leer el número de la frente de otros, además de tratar de que no vean el suyo. </w:t>
      </w:r>
    </w:p>
    <w:p w:rsidR="004A5D46" w:rsidRPr="00C44877" w:rsidRDefault="004A5D46" w:rsidP="00C44877">
      <w:pPr>
        <w:autoSpaceDE w:val="0"/>
        <w:autoSpaceDN w:val="0"/>
        <w:adjustRightInd w:val="0"/>
        <w:spacing w:after="0" w:line="360" w:lineRule="auto"/>
        <w:ind w:firstLine="567"/>
        <w:jc w:val="both"/>
        <w:rPr>
          <w:rFonts w:ascii="Times New Roman" w:hAnsi="Times New Roman" w:cs="Times New Roman"/>
          <w:sz w:val="24"/>
          <w:szCs w:val="24"/>
        </w:rPr>
      </w:pPr>
      <w:r w:rsidRPr="00C44877">
        <w:rPr>
          <w:rFonts w:ascii="Times New Roman" w:hAnsi="Times New Roman" w:cs="Times New Roman"/>
          <w:sz w:val="24"/>
          <w:szCs w:val="24"/>
        </w:rPr>
        <w:t xml:space="preserve">Gana el que anota más participantes con su respectivo número. </w:t>
      </w:r>
    </w:p>
    <w:p w:rsidR="00E12E57" w:rsidRPr="00C44877" w:rsidRDefault="00E12E57" w:rsidP="00C44877">
      <w:pPr>
        <w:autoSpaceDE w:val="0"/>
        <w:autoSpaceDN w:val="0"/>
        <w:adjustRightInd w:val="0"/>
        <w:spacing w:after="0" w:line="360" w:lineRule="auto"/>
        <w:ind w:firstLine="567"/>
        <w:jc w:val="both"/>
        <w:rPr>
          <w:rFonts w:ascii="Times New Roman" w:hAnsi="Times New Roman" w:cs="Times New Roman"/>
          <w:b/>
          <w:bCs/>
          <w:sz w:val="24"/>
          <w:szCs w:val="24"/>
          <w:u w:val="single"/>
        </w:rPr>
      </w:pPr>
    </w:p>
    <w:p w:rsidR="004A5D46" w:rsidRPr="00C44877" w:rsidRDefault="00E12E57" w:rsidP="00C44877">
      <w:pPr>
        <w:autoSpaceDE w:val="0"/>
        <w:autoSpaceDN w:val="0"/>
        <w:adjustRightInd w:val="0"/>
        <w:spacing w:after="0" w:line="360" w:lineRule="auto"/>
        <w:ind w:firstLine="567"/>
        <w:jc w:val="center"/>
        <w:rPr>
          <w:rFonts w:ascii="Times New Roman" w:hAnsi="Times New Roman" w:cs="Times New Roman"/>
          <w:b/>
          <w:bCs/>
          <w:sz w:val="24"/>
          <w:szCs w:val="24"/>
        </w:rPr>
      </w:pPr>
      <w:r w:rsidRPr="00C44877">
        <w:rPr>
          <w:rFonts w:ascii="Times New Roman" w:hAnsi="Times New Roman" w:cs="Times New Roman"/>
          <w:b/>
          <w:bCs/>
          <w:sz w:val="24"/>
          <w:szCs w:val="24"/>
        </w:rPr>
        <w:t>8. CHICOTE</w:t>
      </w:r>
      <w:r w:rsidR="004A5D46" w:rsidRPr="00C44877">
        <w:rPr>
          <w:rFonts w:ascii="Times New Roman" w:hAnsi="Times New Roman" w:cs="Times New Roman"/>
          <w:b/>
          <w:bCs/>
          <w:sz w:val="24"/>
          <w:szCs w:val="24"/>
        </w:rPr>
        <w:t xml:space="preserve"> SCOUT</w:t>
      </w:r>
    </w:p>
    <w:p w:rsidR="00D501DD" w:rsidRPr="00C44877" w:rsidRDefault="00D501DD" w:rsidP="00C44877">
      <w:pPr>
        <w:autoSpaceDE w:val="0"/>
        <w:autoSpaceDN w:val="0"/>
        <w:adjustRightInd w:val="0"/>
        <w:spacing w:after="0" w:line="360" w:lineRule="auto"/>
        <w:ind w:firstLine="567"/>
        <w:jc w:val="both"/>
        <w:rPr>
          <w:rFonts w:ascii="Times New Roman" w:hAnsi="Times New Roman" w:cs="Times New Roman"/>
          <w:sz w:val="24"/>
          <w:szCs w:val="24"/>
        </w:rPr>
      </w:pPr>
    </w:p>
    <w:p w:rsidR="004A5D46" w:rsidRPr="00C44877" w:rsidRDefault="004A5D46" w:rsidP="00C44877">
      <w:pPr>
        <w:autoSpaceDE w:val="0"/>
        <w:autoSpaceDN w:val="0"/>
        <w:adjustRightInd w:val="0"/>
        <w:spacing w:after="0" w:line="360" w:lineRule="auto"/>
        <w:ind w:firstLine="567"/>
        <w:jc w:val="both"/>
        <w:rPr>
          <w:rFonts w:ascii="Times New Roman" w:hAnsi="Times New Roman" w:cs="Times New Roman"/>
          <w:sz w:val="24"/>
          <w:szCs w:val="24"/>
        </w:rPr>
      </w:pPr>
      <w:r w:rsidRPr="00C44877">
        <w:rPr>
          <w:rFonts w:ascii="Times New Roman" w:hAnsi="Times New Roman" w:cs="Times New Roman"/>
          <w:sz w:val="24"/>
          <w:szCs w:val="24"/>
        </w:rPr>
        <w:lastRenderedPageBreak/>
        <w:t xml:space="preserve">Los participantes forman un círculo con las piernas suficientemente abiertas como para que pase alguien bajo ellas. Uno de los participantes, con un pañuelín en la mano, que hará de cazador persigue a un segundo participante que arranca alrededor del círculo, la presa. El cazador le pega con el pañuelín a la presa, dándole de "chicotazos". La presa debe dar un número determinado de vueltas al círculo para luego pasar entre las piernas de alguno de los que lo forma. Al ocurrir esto el antiguo cazador deja el pañuelín en el suelo y arranca ya que ahora es la presa, el participante que estaba en el círculo y que pasaron bajo sus piernas toma el pañuelín del suelo ya que ahora es el cazador, el que era la presa toma el lugar del nuevo cazador en el círculo. </w:t>
      </w:r>
    </w:p>
    <w:p w:rsidR="00E12E57" w:rsidRPr="00C44877" w:rsidRDefault="00E12E57" w:rsidP="00C44877">
      <w:pPr>
        <w:autoSpaceDE w:val="0"/>
        <w:autoSpaceDN w:val="0"/>
        <w:adjustRightInd w:val="0"/>
        <w:spacing w:after="0" w:line="360" w:lineRule="auto"/>
        <w:ind w:firstLine="567"/>
        <w:jc w:val="center"/>
        <w:rPr>
          <w:rFonts w:ascii="Times New Roman" w:hAnsi="Times New Roman" w:cs="Times New Roman"/>
          <w:b/>
          <w:bCs/>
          <w:sz w:val="24"/>
          <w:szCs w:val="24"/>
        </w:rPr>
      </w:pPr>
    </w:p>
    <w:p w:rsidR="004A5D46" w:rsidRPr="00C44877" w:rsidRDefault="00081EC4" w:rsidP="00C44877">
      <w:pPr>
        <w:pStyle w:val="Prrafodelista"/>
        <w:numPr>
          <w:ilvl w:val="0"/>
          <w:numId w:val="10"/>
        </w:numPr>
        <w:autoSpaceDE w:val="0"/>
        <w:autoSpaceDN w:val="0"/>
        <w:adjustRightInd w:val="0"/>
        <w:spacing w:after="0" w:line="360" w:lineRule="auto"/>
        <w:ind w:firstLine="567"/>
        <w:jc w:val="center"/>
        <w:rPr>
          <w:rFonts w:ascii="Times New Roman" w:hAnsi="Times New Roman" w:cs="Times New Roman"/>
          <w:b/>
          <w:bCs/>
          <w:sz w:val="24"/>
          <w:szCs w:val="24"/>
        </w:rPr>
      </w:pPr>
      <w:r w:rsidRPr="00C44877">
        <w:rPr>
          <w:rFonts w:ascii="Times New Roman" w:hAnsi="Times New Roman" w:cs="Times New Roman"/>
          <w:b/>
          <w:bCs/>
          <w:sz w:val="24"/>
          <w:szCs w:val="24"/>
        </w:rPr>
        <w:t>CUNCUNA</w:t>
      </w:r>
      <w:r w:rsidR="004A5D46" w:rsidRPr="00C44877">
        <w:rPr>
          <w:rFonts w:ascii="Times New Roman" w:hAnsi="Times New Roman" w:cs="Times New Roman"/>
          <w:b/>
          <w:bCs/>
          <w:sz w:val="24"/>
          <w:szCs w:val="24"/>
        </w:rPr>
        <w:t xml:space="preserve"> CIEGA</w:t>
      </w:r>
    </w:p>
    <w:p w:rsidR="00431B97" w:rsidRPr="00C44877" w:rsidRDefault="00431B97" w:rsidP="00C44877">
      <w:pPr>
        <w:pStyle w:val="Prrafodelista"/>
        <w:numPr>
          <w:ilvl w:val="0"/>
          <w:numId w:val="10"/>
        </w:numPr>
        <w:autoSpaceDE w:val="0"/>
        <w:autoSpaceDN w:val="0"/>
        <w:adjustRightInd w:val="0"/>
        <w:spacing w:after="0" w:line="360" w:lineRule="auto"/>
        <w:ind w:firstLine="567"/>
        <w:jc w:val="center"/>
        <w:rPr>
          <w:rFonts w:ascii="Times New Roman" w:hAnsi="Times New Roman" w:cs="Times New Roman"/>
          <w:sz w:val="24"/>
          <w:szCs w:val="24"/>
        </w:rPr>
      </w:pPr>
    </w:p>
    <w:p w:rsidR="004A5D46" w:rsidRPr="00C44877" w:rsidRDefault="004A5D46" w:rsidP="00C44877">
      <w:pPr>
        <w:autoSpaceDE w:val="0"/>
        <w:autoSpaceDN w:val="0"/>
        <w:adjustRightInd w:val="0"/>
        <w:spacing w:after="0" w:line="360" w:lineRule="auto"/>
        <w:ind w:firstLine="567"/>
        <w:jc w:val="both"/>
        <w:rPr>
          <w:rFonts w:ascii="Times New Roman" w:hAnsi="Times New Roman" w:cs="Times New Roman"/>
          <w:sz w:val="24"/>
          <w:szCs w:val="24"/>
        </w:rPr>
      </w:pPr>
      <w:r w:rsidRPr="00C44877">
        <w:rPr>
          <w:rFonts w:ascii="Times New Roman" w:hAnsi="Times New Roman" w:cs="Times New Roman"/>
          <w:b/>
          <w:bCs/>
          <w:sz w:val="24"/>
          <w:szCs w:val="24"/>
        </w:rPr>
        <w:t xml:space="preserve">Material: </w:t>
      </w:r>
      <w:r w:rsidRPr="00C44877">
        <w:rPr>
          <w:rFonts w:ascii="Times New Roman" w:hAnsi="Times New Roman" w:cs="Times New Roman"/>
          <w:sz w:val="24"/>
          <w:szCs w:val="24"/>
        </w:rPr>
        <w:t xml:space="preserve">1 pañuelín o venda por participante. </w:t>
      </w:r>
    </w:p>
    <w:p w:rsidR="004A5D46" w:rsidRPr="00C44877" w:rsidRDefault="004A5D46" w:rsidP="00C44877">
      <w:pPr>
        <w:autoSpaceDE w:val="0"/>
        <w:autoSpaceDN w:val="0"/>
        <w:adjustRightInd w:val="0"/>
        <w:spacing w:after="0" w:line="360" w:lineRule="auto"/>
        <w:ind w:firstLine="567"/>
        <w:jc w:val="both"/>
        <w:rPr>
          <w:rFonts w:ascii="Times New Roman" w:hAnsi="Times New Roman" w:cs="Times New Roman"/>
          <w:sz w:val="24"/>
          <w:szCs w:val="24"/>
        </w:rPr>
      </w:pPr>
      <w:r w:rsidRPr="00C44877">
        <w:rPr>
          <w:rFonts w:ascii="Times New Roman" w:hAnsi="Times New Roman" w:cs="Times New Roman"/>
          <w:b/>
          <w:bCs/>
          <w:sz w:val="24"/>
          <w:szCs w:val="24"/>
        </w:rPr>
        <w:t xml:space="preserve">Desarrollo: </w:t>
      </w:r>
      <w:r w:rsidR="00177D01" w:rsidRPr="00C44877">
        <w:rPr>
          <w:rFonts w:ascii="Times New Roman" w:hAnsi="Times New Roman" w:cs="Times New Roman"/>
          <w:sz w:val="24"/>
          <w:szCs w:val="24"/>
        </w:rPr>
        <w:t>Se forman equipos de más o menos</w:t>
      </w:r>
      <w:r w:rsidRPr="00C44877">
        <w:rPr>
          <w:rFonts w:ascii="Times New Roman" w:hAnsi="Times New Roman" w:cs="Times New Roman"/>
          <w:sz w:val="24"/>
          <w:szCs w:val="24"/>
        </w:rPr>
        <w:t xml:space="preserve"> 7 integrantes, todos con los ojos vendados excepto uno por equipo. Cada equipo de forma en fila tomando los hombros del de adelante donde el último es el que no tiene la vista vendada. El objetivo es que los equipos recorran un circuito o camino guiados por el último de la fila el que puede dar las instrucciones al primero hablándole o transmitiendo un mensaje. El mensaje lo transmite el último apretando el hombro al de adelante el que le apretará el mismo hombro al de delante suyo, así sucesivamente hasta llegar al primero. Se aprieta el hombro del lado hacia el que se debe girar y mientras más veces se apriete mayor será el giro. Gana el primer equipo en llegar al final del recorrido. </w:t>
      </w:r>
    </w:p>
    <w:p w:rsidR="00E12E57" w:rsidRPr="00C44877" w:rsidRDefault="00E12E57" w:rsidP="00C44877">
      <w:pPr>
        <w:autoSpaceDE w:val="0"/>
        <w:autoSpaceDN w:val="0"/>
        <w:adjustRightInd w:val="0"/>
        <w:spacing w:after="0" w:line="360" w:lineRule="auto"/>
        <w:ind w:firstLine="567"/>
        <w:jc w:val="both"/>
        <w:rPr>
          <w:rFonts w:ascii="Times New Roman" w:hAnsi="Times New Roman" w:cs="Times New Roman"/>
          <w:b/>
          <w:bCs/>
          <w:sz w:val="24"/>
          <w:szCs w:val="24"/>
          <w:u w:val="single"/>
        </w:rPr>
      </w:pPr>
    </w:p>
    <w:p w:rsidR="004A5D46" w:rsidRPr="00C44877" w:rsidRDefault="004A5D46" w:rsidP="00C44877">
      <w:pPr>
        <w:autoSpaceDE w:val="0"/>
        <w:autoSpaceDN w:val="0"/>
        <w:adjustRightInd w:val="0"/>
        <w:spacing w:after="0" w:line="360" w:lineRule="auto"/>
        <w:ind w:firstLine="567"/>
        <w:jc w:val="center"/>
        <w:rPr>
          <w:rFonts w:ascii="Times New Roman" w:hAnsi="Times New Roman" w:cs="Times New Roman"/>
          <w:b/>
          <w:bCs/>
          <w:sz w:val="24"/>
          <w:szCs w:val="24"/>
        </w:rPr>
      </w:pPr>
      <w:r w:rsidRPr="00C44877">
        <w:rPr>
          <w:rFonts w:ascii="Times New Roman" w:hAnsi="Times New Roman" w:cs="Times New Roman"/>
          <w:b/>
          <w:bCs/>
          <w:sz w:val="24"/>
          <w:szCs w:val="24"/>
        </w:rPr>
        <w:t>10</w:t>
      </w:r>
      <w:r w:rsidR="00E12E57" w:rsidRPr="00C44877">
        <w:rPr>
          <w:rFonts w:ascii="Times New Roman" w:hAnsi="Times New Roman" w:cs="Times New Roman"/>
          <w:b/>
          <w:bCs/>
          <w:sz w:val="24"/>
          <w:szCs w:val="24"/>
        </w:rPr>
        <w:t>. GRANJEROS</w:t>
      </w:r>
      <w:r w:rsidRPr="00C44877">
        <w:rPr>
          <w:rFonts w:ascii="Times New Roman" w:hAnsi="Times New Roman" w:cs="Times New Roman"/>
          <w:b/>
          <w:bCs/>
          <w:sz w:val="24"/>
          <w:szCs w:val="24"/>
        </w:rPr>
        <w:t xml:space="preserve"> Y CHANCHITOS</w:t>
      </w:r>
    </w:p>
    <w:p w:rsidR="00431B97" w:rsidRPr="00C44877" w:rsidRDefault="00431B97" w:rsidP="00C44877">
      <w:pPr>
        <w:autoSpaceDE w:val="0"/>
        <w:autoSpaceDN w:val="0"/>
        <w:adjustRightInd w:val="0"/>
        <w:spacing w:after="0" w:line="360" w:lineRule="auto"/>
        <w:ind w:firstLine="567"/>
        <w:jc w:val="center"/>
        <w:rPr>
          <w:rFonts w:ascii="Times New Roman" w:hAnsi="Times New Roman" w:cs="Times New Roman"/>
          <w:b/>
          <w:bCs/>
          <w:sz w:val="24"/>
          <w:szCs w:val="24"/>
        </w:rPr>
      </w:pPr>
    </w:p>
    <w:p w:rsidR="00E12E57" w:rsidRPr="00C44877" w:rsidRDefault="00E12E57" w:rsidP="00C44877">
      <w:pPr>
        <w:autoSpaceDE w:val="0"/>
        <w:autoSpaceDN w:val="0"/>
        <w:adjustRightInd w:val="0"/>
        <w:spacing w:after="0" w:line="360" w:lineRule="auto"/>
        <w:ind w:firstLine="567"/>
        <w:jc w:val="both"/>
        <w:rPr>
          <w:rFonts w:ascii="Times New Roman" w:hAnsi="Times New Roman" w:cs="Times New Roman"/>
          <w:sz w:val="24"/>
          <w:szCs w:val="24"/>
        </w:rPr>
      </w:pPr>
      <w:r w:rsidRPr="00C44877">
        <w:rPr>
          <w:rFonts w:ascii="Times New Roman" w:hAnsi="Times New Roman" w:cs="Times New Roman"/>
          <w:b/>
          <w:bCs/>
          <w:sz w:val="24"/>
          <w:szCs w:val="24"/>
        </w:rPr>
        <w:t xml:space="preserve">Material: </w:t>
      </w:r>
      <w:r w:rsidRPr="00C44877">
        <w:rPr>
          <w:rFonts w:ascii="Times New Roman" w:hAnsi="Times New Roman" w:cs="Times New Roman"/>
          <w:bCs/>
          <w:sz w:val="24"/>
          <w:szCs w:val="24"/>
        </w:rPr>
        <w:t>recurso humano</w:t>
      </w:r>
    </w:p>
    <w:p w:rsidR="004A5D46" w:rsidRPr="00C44877" w:rsidRDefault="00081EC4" w:rsidP="00C44877">
      <w:pPr>
        <w:autoSpaceDE w:val="0"/>
        <w:autoSpaceDN w:val="0"/>
        <w:adjustRightInd w:val="0"/>
        <w:spacing w:after="0" w:line="360" w:lineRule="auto"/>
        <w:ind w:firstLine="567"/>
        <w:jc w:val="both"/>
        <w:rPr>
          <w:rFonts w:ascii="Times New Roman" w:hAnsi="Times New Roman" w:cs="Times New Roman"/>
          <w:sz w:val="24"/>
          <w:szCs w:val="24"/>
        </w:rPr>
      </w:pPr>
      <w:r w:rsidRPr="00C44877">
        <w:rPr>
          <w:rFonts w:ascii="Times New Roman" w:hAnsi="Times New Roman" w:cs="Times New Roman"/>
          <w:b/>
          <w:sz w:val="24"/>
          <w:szCs w:val="24"/>
        </w:rPr>
        <w:t>Desarrollo:</w:t>
      </w:r>
      <w:r w:rsidRPr="00C44877">
        <w:rPr>
          <w:rFonts w:ascii="Times New Roman" w:hAnsi="Times New Roman" w:cs="Times New Roman"/>
          <w:sz w:val="24"/>
          <w:szCs w:val="24"/>
        </w:rPr>
        <w:t xml:space="preserve"> Se</w:t>
      </w:r>
      <w:r w:rsidR="004A5D46" w:rsidRPr="00C44877">
        <w:rPr>
          <w:rFonts w:ascii="Times New Roman" w:hAnsi="Times New Roman" w:cs="Times New Roman"/>
          <w:sz w:val="24"/>
          <w:szCs w:val="24"/>
        </w:rPr>
        <w:t xml:space="preserve"> necesita un lugar cerrado o demarcado para realizar el juego. Se forman dos equipos, los granjeros y los chanchitos. Se comienza el juego y los granjeros tratan de pillar a los chanchitos y levantarlos en el aire durante cinco segundos con lo que el chanchito queda eliminado. Después que queden </w:t>
      </w:r>
      <w:r w:rsidR="004A5D46" w:rsidRPr="00C44877">
        <w:rPr>
          <w:rFonts w:ascii="Times New Roman" w:hAnsi="Times New Roman" w:cs="Times New Roman"/>
          <w:sz w:val="24"/>
          <w:szCs w:val="24"/>
        </w:rPr>
        <w:lastRenderedPageBreak/>
        <w:t xml:space="preserve">eliminados todos los chanchitos se invierten los papeles, pasando el equipo de chanchitos a ser granjeros y los granjeros a chanchitos. Gana el equipo que demoró menos en eliminar a los chanchitos cuando les tocó ser granjeros. </w:t>
      </w:r>
    </w:p>
    <w:p w:rsidR="00E12E57" w:rsidRPr="00C44877" w:rsidRDefault="00E12E57" w:rsidP="00C44877">
      <w:pPr>
        <w:autoSpaceDE w:val="0"/>
        <w:autoSpaceDN w:val="0"/>
        <w:adjustRightInd w:val="0"/>
        <w:spacing w:after="0" w:line="360" w:lineRule="auto"/>
        <w:ind w:firstLine="567"/>
        <w:jc w:val="both"/>
        <w:rPr>
          <w:rFonts w:ascii="Times New Roman" w:hAnsi="Times New Roman" w:cs="Times New Roman"/>
          <w:b/>
          <w:bCs/>
          <w:sz w:val="24"/>
          <w:szCs w:val="24"/>
          <w:u w:val="single"/>
        </w:rPr>
      </w:pPr>
    </w:p>
    <w:p w:rsidR="004A5D46" w:rsidRPr="00C44877" w:rsidRDefault="00E12E57" w:rsidP="00C44877">
      <w:pPr>
        <w:pStyle w:val="Prrafodelista"/>
        <w:numPr>
          <w:ilvl w:val="0"/>
          <w:numId w:val="10"/>
        </w:numPr>
        <w:autoSpaceDE w:val="0"/>
        <w:autoSpaceDN w:val="0"/>
        <w:adjustRightInd w:val="0"/>
        <w:spacing w:after="0" w:line="360" w:lineRule="auto"/>
        <w:ind w:firstLine="567"/>
        <w:jc w:val="center"/>
        <w:rPr>
          <w:rFonts w:ascii="Times New Roman" w:hAnsi="Times New Roman" w:cs="Times New Roman"/>
          <w:b/>
          <w:bCs/>
          <w:sz w:val="24"/>
          <w:szCs w:val="24"/>
        </w:rPr>
      </w:pPr>
      <w:r w:rsidRPr="00C44877">
        <w:rPr>
          <w:rFonts w:ascii="Times New Roman" w:hAnsi="Times New Roman" w:cs="Times New Roman"/>
          <w:b/>
          <w:bCs/>
          <w:sz w:val="24"/>
          <w:szCs w:val="24"/>
        </w:rPr>
        <w:t>LAS</w:t>
      </w:r>
      <w:r w:rsidR="004A5D46" w:rsidRPr="00C44877">
        <w:rPr>
          <w:rFonts w:ascii="Times New Roman" w:hAnsi="Times New Roman" w:cs="Times New Roman"/>
          <w:b/>
          <w:bCs/>
          <w:sz w:val="24"/>
          <w:szCs w:val="24"/>
        </w:rPr>
        <w:t xml:space="preserve"> CUATRO ESQUINAS</w:t>
      </w:r>
    </w:p>
    <w:p w:rsidR="00431B97" w:rsidRPr="00C44877" w:rsidRDefault="00431B97" w:rsidP="00C44877">
      <w:pPr>
        <w:pStyle w:val="Prrafodelista"/>
        <w:autoSpaceDE w:val="0"/>
        <w:autoSpaceDN w:val="0"/>
        <w:adjustRightInd w:val="0"/>
        <w:spacing w:after="0" w:line="360" w:lineRule="auto"/>
        <w:ind w:firstLine="567"/>
        <w:rPr>
          <w:rFonts w:ascii="Times New Roman" w:hAnsi="Times New Roman" w:cs="Times New Roman"/>
          <w:sz w:val="24"/>
          <w:szCs w:val="24"/>
        </w:rPr>
      </w:pPr>
    </w:p>
    <w:p w:rsidR="004A5D46" w:rsidRPr="00C44877" w:rsidRDefault="004A5D46" w:rsidP="00C44877">
      <w:pPr>
        <w:autoSpaceDE w:val="0"/>
        <w:autoSpaceDN w:val="0"/>
        <w:adjustRightInd w:val="0"/>
        <w:spacing w:after="0" w:line="360" w:lineRule="auto"/>
        <w:ind w:firstLine="567"/>
        <w:jc w:val="both"/>
        <w:rPr>
          <w:rFonts w:ascii="Times New Roman" w:hAnsi="Times New Roman" w:cs="Times New Roman"/>
          <w:sz w:val="24"/>
          <w:szCs w:val="24"/>
        </w:rPr>
      </w:pPr>
      <w:r w:rsidRPr="00C44877">
        <w:rPr>
          <w:rFonts w:ascii="Times New Roman" w:hAnsi="Times New Roman" w:cs="Times New Roman"/>
          <w:b/>
          <w:bCs/>
          <w:sz w:val="24"/>
          <w:szCs w:val="24"/>
        </w:rPr>
        <w:t xml:space="preserve">Material: </w:t>
      </w:r>
      <w:r w:rsidRPr="00C44877">
        <w:rPr>
          <w:rFonts w:ascii="Times New Roman" w:hAnsi="Times New Roman" w:cs="Times New Roman"/>
          <w:sz w:val="24"/>
          <w:szCs w:val="24"/>
        </w:rPr>
        <w:t xml:space="preserve">4 Pañuelines, 1 Balón </w:t>
      </w:r>
    </w:p>
    <w:p w:rsidR="004A5D46" w:rsidRPr="00C44877" w:rsidRDefault="004A5D46" w:rsidP="00C44877">
      <w:pPr>
        <w:autoSpaceDE w:val="0"/>
        <w:autoSpaceDN w:val="0"/>
        <w:adjustRightInd w:val="0"/>
        <w:spacing w:after="0" w:line="360" w:lineRule="auto"/>
        <w:ind w:firstLine="567"/>
        <w:jc w:val="both"/>
        <w:rPr>
          <w:rFonts w:ascii="Times New Roman" w:hAnsi="Times New Roman" w:cs="Times New Roman"/>
          <w:sz w:val="24"/>
          <w:szCs w:val="24"/>
        </w:rPr>
      </w:pPr>
      <w:r w:rsidRPr="00C44877">
        <w:rPr>
          <w:rFonts w:ascii="Times New Roman" w:hAnsi="Times New Roman" w:cs="Times New Roman"/>
          <w:b/>
          <w:bCs/>
          <w:sz w:val="24"/>
          <w:szCs w:val="24"/>
        </w:rPr>
        <w:t xml:space="preserve">Desarrollo: </w:t>
      </w:r>
      <w:r w:rsidRPr="00C44877">
        <w:rPr>
          <w:rFonts w:ascii="Times New Roman" w:hAnsi="Times New Roman" w:cs="Times New Roman"/>
          <w:sz w:val="24"/>
          <w:szCs w:val="24"/>
        </w:rPr>
        <w:t xml:space="preserve">Se forman dos equipos y se colocan cuatro pañuelines en las </w:t>
      </w:r>
      <w:r w:rsidR="00FB416A" w:rsidRPr="00C44877">
        <w:rPr>
          <w:rFonts w:ascii="Times New Roman" w:hAnsi="Times New Roman" w:cs="Times New Roman"/>
          <w:sz w:val="24"/>
          <w:szCs w:val="24"/>
        </w:rPr>
        <w:t>puntas de un cuadrado de lado  más o menos</w:t>
      </w:r>
      <w:r w:rsidRPr="00C44877">
        <w:rPr>
          <w:rFonts w:ascii="Times New Roman" w:hAnsi="Times New Roman" w:cs="Times New Roman"/>
          <w:sz w:val="24"/>
          <w:szCs w:val="24"/>
        </w:rPr>
        <w:t xml:space="preserve"> 15 mts. El equipo A se coloca en una fila perpendicular a uno de los lados del cuadrado, fuera de él y el equipo B se esparce por todo el cuadrado y sus alrededores. El balón lo tiene el primero de la fila del equipo B. </w:t>
      </w:r>
    </w:p>
    <w:p w:rsidR="004A5D46" w:rsidRPr="00C44877" w:rsidRDefault="004A5D46" w:rsidP="00C44877">
      <w:pPr>
        <w:autoSpaceDE w:val="0"/>
        <w:autoSpaceDN w:val="0"/>
        <w:adjustRightInd w:val="0"/>
        <w:spacing w:after="0" w:line="360" w:lineRule="auto"/>
        <w:ind w:firstLine="567"/>
        <w:jc w:val="both"/>
        <w:rPr>
          <w:rFonts w:ascii="Times New Roman" w:hAnsi="Times New Roman" w:cs="Times New Roman"/>
          <w:sz w:val="24"/>
          <w:szCs w:val="24"/>
        </w:rPr>
      </w:pPr>
      <w:r w:rsidRPr="00C44877">
        <w:rPr>
          <w:rFonts w:ascii="Times New Roman" w:hAnsi="Times New Roman" w:cs="Times New Roman"/>
          <w:sz w:val="24"/>
          <w:szCs w:val="24"/>
        </w:rPr>
        <w:t xml:space="preserve">El juego comienza cuando el jugador del equipo B arroja el balón lo más lejos posible y corre a buscar los cuatro pañuelines. El equipo A debe tomar el balón y dándose pases, sin caminar con él en las manos, deben tratar de golpear al jugador del equipo B antes de que pueda recoger los cuatro pañuelines. </w:t>
      </w:r>
    </w:p>
    <w:p w:rsidR="00E838D6" w:rsidRPr="00C44877" w:rsidRDefault="004A5D46" w:rsidP="00C44877">
      <w:pPr>
        <w:autoSpaceDE w:val="0"/>
        <w:autoSpaceDN w:val="0"/>
        <w:adjustRightInd w:val="0"/>
        <w:spacing w:after="0" w:line="360" w:lineRule="auto"/>
        <w:ind w:firstLine="567"/>
        <w:jc w:val="both"/>
        <w:rPr>
          <w:rFonts w:ascii="Times New Roman" w:hAnsi="Times New Roman" w:cs="Times New Roman"/>
          <w:sz w:val="24"/>
          <w:szCs w:val="24"/>
        </w:rPr>
      </w:pPr>
      <w:r w:rsidRPr="00C44877">
        <w:rPr>
          <w:rFonts w:ascii="Times New Roman" w:hAnsi="Times New Roman" w:cs="Times New Roman"/>
          <w:sz w:val="24"/>
          <w:szCs w:val="24"/>
        </w:rPr>
        <w:t xml:space="preserve">Luego de que pasen todos los jugadores de equipo B, se cambian los papeles y el equipo A forma la fila. Gana el equipo que en total alcance a recoger el mayor número de pañuelines. </w:t>
      </w:r>
    </w:p>
    <w:p w:rsidR="00E838D6" w:rsidRPr="00C44877" w:rsidRDefault="00E838D6" w:rsidP="00C44877">
      <w:pPr>
        <w:autoSpaceDE w:val="0"/>
        <w:autoSpaceDN w:val="0"/>
        <w:adjustRightInd w:val="0"/>
        <w:spacing w:after="0" w:line="360" w:lineRule="auto"/>
        <w:ind w:firstLine="567"/>
        <w:jc w:val="both"/>
        <w:rPr>
          <w:rFonts w:ascii="Times New Roman" w:hAnsi="Times New Roman" w:cs="Times New Roman"/>
          <w:sz w:val="24"/>
          <w:szCs w:val="24"/>
        </w:rPr>
      </w:pPr>
    </w:p>
    <w:p w:rsidR="004A5D46" w:rsidRPr="00C44877" w:rsidRDefault="00E838D6" w:rsidP="00C44877">
      <w:pPr>
        <w:pStyle w:val="Prrafodelista"/>
        <w:numPr>
          <w:ilvl w:val="0"/>
          <w:numId w:val="10"/>
        </w:numPr>
        <w:autoSpaceDE w:val="0"/>
        <w:autoSpaceDN w:val="0"/>
        <w:adjustRightInd w:val="0"/>
        <w:spacing w:after="0" w:line="360" w:lineRule="auto"/>
        <w:ind w:firstLine="567"/>
        <w:jc w:val="center"/>
        <w:rPr>
          <w:rFonts w:ascii="Times New Roman" w:hAnsi="Times New Roman" w:cs="Times New Roman"/>
          <w:b/>
          <w:bCs/>
          <w:sz w:val="24"/>
          <w:szCs w:val="24"/>
        </w:rPr>
      </w:pPr>
      <w:r w:rsidRPr="00C44877">
        <w:rPr>
          <w:rFonts w:ascii="Times New Roman" w:hAnsi="Times New Roman" w:cs="Times New Roman"/>
          <w:b/>
          <w:bCs/>
          <w:sz w:val="24"/>
          <w:szCs w:val="24"/>
        </w:rPr>
        <w:t>EL</w:t>
      </w:r>
      <w:r w:rsidR="004A5D46" w:rsidRPr="00C44877">
        <w:rPr>
          <w:rFonts w:ascii="Times New Roman" w:hAnsi="Times New Roman" w:cs="Times New Roman"/>
          <w:b/>
          <w:bCs/>
          <w:sz w:val="24"/>
          <w:szCs w:val="24"/>
        </w:rPr>
        <w:t xml:space="preserve"> BATEADOR LOCO</w:t>
      </w:r>
    </w:p>
    <w:p w:rsidR="00431B97" w:rsidRPr="00C44877" w:rsidRDefault="00431B97" w:rsidP="00C44877">
      <w:pPr>
        <w:pStyle w:val="Prrafodelista"/>
        <w:autoSpaceDE w:val="0"/>
        <w:autoSpaceDN w:val="0"/>
        <w:adjustRightInd w:val="0"/>
        <w:spacing w:after="0" w:line="360" w:lineRule="auto"/>
        <w:ind w:firstLine="567"/>
        <w:rPr>
          <w:rFonts w:ascii="Times New Roman" w:hAnsi="Times New Roman" w:cs="Times New Roman"/>
          <w:b/>
          <w:bCs/>
          <w:sz w:val="24"/>
          <w:szCs w:val="24"/>
        </w:rPr>
      </w:pPr>
    </w:p>
    <w:p w:rsidR="004A5D46" w:rsidRPr="00C44877" w:rsidRDefault="004A5D46" w:rsidP="00C44877">
      <w:pPr>
        <w:autoSpaceDE w:val="0"/>
        <w:autoSpaceDN w:val="0"/>
        <w:adjustRightInd w:val="0"/>
        <w:spacing w:after="0" w:line="360" w:lineRule="auto"/>
        <w:ind w:firstLine="567"/>
        <w:jc w:val="both"/>
        <w:rPr>
          <w:rFonts w:ascii="Times New Roman" w:hAnsi="Times New Roman" w:cs="Times New Roman"/>
          <w:sz w:val="24"/>
          <w:szCs w:val="24"/>
        </w:rPr>
      </w:pPr>
      <w:r w:rsidRPr="00C44877">
        <w:rPr>
          <w:rFonts w:ascii="Times New Roman" w:hAnsi="Times New Roman" w:cs="Times New Roman"/>
          <w:b/>
          <w:bCs/>
          <w:sz w:val="24"/>
          <w:szCs w:val="24"/>
        </w:rPr>
        <w:t xml:space="preserve">Material: </w:t>
      </w:r>
      <w:r w:rsidRPr="00C44877">
        <w:rPr>
          <w:rFonts w:ascii="Times New Roman" w:hAnsi="Times New Roman" w:cs="Times New Roman"/>
          <w:sz w:val="24"/>
          <w:szCs w:val="24"/>
        </w:rPr>
        <w:t xml:space="preserve">Un palo para batear, una pelota. </w:t>
      </w:r>
    </w:p>
    <w:p w:rsidR="004A5D46" w:rsidRPr="00C44877" w:rsidRDefault="00802350" w:rsidP="00C44877">
      <w:pPr>
        <w:autoSpaceDE w:val="0"/>
        <w:autoSpaceDN w:val="0"/>
        <w:adjustRightInd w:val="0"/>
        <w:spacing w:after="0" w:line="360" w:lineRule="auto"/>
        <w:ind w:firstLine="567"/>
        <w:jc w:val="both"/>
        <w:rPr>
          <w:rFonts w:ascii="Times New Roman" w:hAnsi="Times New Roman" w:cs="Times New Roman"/>
          <w:sz w:val="24"/>
          <w:szCs w:val="24"/>
        </w:rPr>
      </w:pPr>
      <w:r w:rsidRPr="00C44877">
        <w:rPr>
          <w:rFonts w:ascii="Times New Roman" w:hAnsi="Times New Roman" w:cs="Times New Roman"/>
          <w:b/>
          <w:sz w:val="24"/>
          <w:szCs w:val="24"/>
        </w:rPr>
        <w:t>Desarrollo:</w:t>
      </w:r>
      <w:r w:rsidR="004A5D46" w:rsidRPr="00C44877">
        <w:rPr>
          <w:rFonts w:ascii="Times New Roman" w:hAnsi="Times New Roman" w:cs="Times New Roman"/>
          <w:sz w:val="24"/>
          <w:szCs w:val="24"/>
        </w:rPr>
        <w:t xml:space="preserve">De debe trazar un círculo grande, de unos seis metros de radio, preferentemente en un terreno plano. En el centro del círculo se ubica un jugador con el mazo de madera. Los demás jugadores se colocan alrededor del círculo e intentan alcanzar al bateador con una pelota, sin entrar al círculo. El jugador del centro se defiende golpeando la pelota con su mazo, tratando de enviarla lo más lejos posible. Cuando el bateador loco es alcanzado, ocupará su lugar el jugador que lanzó la pelota. Gana el jugador que resiste más tiempo en el centro del círculo. </w:t>
      </w:r>
    </w:p>
    <w:p w:rsidR="004A5D46" w:rsidRPr="00C44877" w:rsidRDefault="00081EC4" w:rsidP="00C44877">
      <w:pPr>
        <w:autoSpaceDE w:val="0"/>
        <w:autoSpaceDN w:val="0"/>
        <w:adjustRightInd w:val="0"/>
        <w:spacing w:after="0" w:line="360" w:lineRule="auto"/>
        <w:ind w:firstLine="567"/>
        <w:jc w:val="both"/>
        <w:rPr>
          <w:rFonts w:ascii="Times New Roman" w:hAnsi="Times New Roman" w:cs="Times New Roman"/>
          <w:sz w:val="24"/>
          <w:szCs w:val="24"/>
        </w:rPr>
      </w:pPr>
      <w:r w:rsidRPr="00C44877">
        <w:rPr>
          <w:rFonts w:ascii="Times New Roman" w:hAnsi="Times New Roman" w:cs="Times New Roman"/>
          <w:b/>
          <w:bCs/>
          <w:sz w:val="24"/>
          <w:szCs w:val="24"/>
        </w:rPr>
        <w:lastRenderedPageBreak/>
        <w:t>Variaciones:</w:t>
      </w:r>
      <w:r w:rsidRPr="00C44877">
        <w:rPr>
          <w:rFonts w:ascii="Times New Roman" w:hAnsi="Times New Roman" w:cs="Times New Roman"/>
          <w:sz w:val="24"/>
          <w:szCs w:val="24"/>
        </w:rPr>
        <w:t xml:space="preserve"> Se</w:t>
      </w:r>
      <w:r w:rsidR="004A5D46" w:rsidRPr="00C44877">
        <w:rPr>
          <w:rFonts w:ascii="Times New Roman" w:hAnsi="Times New Roman" w:cs="Times New Roman"/>
          <w:sz w:val="24"/>
          <w:szCs w:val="24"/>
        </w:rPr>
        <w:t xml:space="preserve"> puede colocar un equipo de participantes dentro del círculo que defiendan con un mazo o con su cuerpo un objeto parado en el centro. Los de afuera del círculo tratan de botar este objeto con una o más pelotas. </w:t>
      </w:r>
    </w:p>
    <w:p w:rsidR="00431B97" w:rsidRPr="00C44877" w:rsidRDefault="00431B97" w:rsidP="00C44877">
      <w:pPr>
        <w:autoSpaceDE w:val="0"/>
        <w:autoSpaceDN w:val="0"/>
        <w:adjustRightInd w:val="0"/>
        <w:spacing w:after="0" w:line="360" w:lineRule="auto"/>
        <w:ind w:firstLine="567"/>
        <w:jc w:val="both"/>
        <w:rPr>
          <w:rFonts w:ascii="Times New Roman" w:hAnsi="Times New Roman" w:cs="Times New Roman"/>
          <w:sz w:val="24"/>
          <w:szCs w:val="24"/>
        </w:rPr>
      </w:pPr>
    </w:p>
    <w:p w:rsidR="004A5D46" w:rsidRPr="00C44877" w:rsidRDefault="00802350" w:rsidP="00C44877">
      <w:pPr>
        <w:pStyle w:val="Prrafodelista"/>
        <w:numPr>
          <w:ilvl w:val="0"/>
          <w:numId w:val="10"/>
        </w:numPr>
        <w:autoSpaceDE w:val="0"/>
        <w:autoSpaceDN w:val="0"/>
        <w:adjustRightInd w:val="0"/>
        <w:spacing w:after="0" w:line="360" w:lineRule="auto"/>
        <w:ind w:firstLine="567"/>
        <w:jc w:val="center"/>
        <w:rPr>
          <w:rFonts w:ascii="Times New Roman" w:hAnsi="Times New Roman" w:cs="Times New Roman"/>
          <w:b/>
          <w:bCs/>
          <w:sz w:val="24"/>
          <w:szCs w:val="24"/>
        </w:rPr>
      </w:pPr>
      <w:r w:rsidRPr="00C44877">
        <w:rPr>
          <w:rFonts w:ascii="Times New Roman" w:hAnsi="Times New Roman" w:cs="Times New Roman"/>
          <w:b/>
          <w:bCs/>
          <w:sz w:val="24"/>
          <w:szCs w:val="24"/>
        </w:rPr>
        <w:t>ALICIA</w:t>
      </w:r>
      <w:r w:rsidR="004A5D46" w:rsidRPr="00C44877">
        <w:rPr>
          <w:rFonts w:ascii="Times New Roman" w:hAnsi="Times New Roman" w:cs="Times New Roman"/>
          <w:b/>
          <w:bCs/>
          <w:sz w:val="24"/>
          <w:szCs w:val="24"/>
        </w:rPr>
        <w:t xml:space="preserve"> EN EL PAÍS DE LAS MARAVILLAS</w:t>
      </w:r>
    </w:p>
    <w:p w:rsidR="00431B97" w:rsidRPr="00C44877" w:rsidRDefault="00431B97" w:rsidP="00C44877">
      <w:pPr>
        <w:pStyle w:val="Prrafodelista"/>
        <w:autoSpaceDE w:val="0"/>
        <w:autoSpaceDN w:val="0"/>
        <w:adjustRightInd w:val="0"/>
        <w:spacing w:after="0" w:line="360" w:lineRule="auto"/>
        <w:ind w:firstLine="567"/>
        <w:jc w:val="both"/>
        <w:rPr>
          <w:rFonts w:ascii="Times New Roman" w:hAnsi="Times New Roman" w:cs="Times New Roman"/>
          <w:sz w:val="24"/>
          <w:szCs w:val="24"/>
        </w:rPr>
      </w:pPr>
    </w:p>
    <w:p w:rsidR="004A5D46" w:rsidRPr="00C44877" w:rsidRDefault="004A5D46" w:rsidP="00C44877">
      <w:pPr>
        <w:autoSpaceDE w:val="0"/>
        <w:autoSpaceDN w:val="0"/>
        <w:adjustRightInd w:val="0"/>
        <w:spacing w:after="0" w:line="360" w:lineRule="auto"/>
        <w:ind w:firstLine="567"/>
        <w:jc w:val="both"/>
        <w:rPr>
          <w:rFonts w:ascii="Times New Roman" w:hAnsi="Times New Roman" w:cs="Times New Roman"/>
          <w:sz w:val="24"/>
          <w:szCs w:val="24"/>
        </w:rPr>
      </w:pPr>
      <w:r w:rsidRPr="00C44877">
        <w:rPr>
          <w:rFonts w:ascii="Times New Roman" w:hAnsi="Times New Roman" w:cs="Times New Roman"/>
          <w:b/>
          <w:bCs/>
          <w:sz w:val="24"/>
          <w:szCs w:val="24"/>
        </w:rPr>
        <w:t xml:space="preserve">Material: </w:t>
      </w:r>
      <w:r w:rsidRPr="00C44877">
        <w:rPr>
          <w:rFonts w:ascii="Times New Roman" w:hAnsi="Times New Roman" w:cs="Times New Roman"/>
          <w:sz w:val="24"/>
          <w:szCs w:val="24"/>
        </w:rPr>
        <w:t xml:space="preserve">Naipes </w:t>
      </w:r>
    </w:p>
    <w:p w:rsidR="004A5D46" w:rsidRPr="00C44877" w:rsidRDefault="00081EC4" w:rsidP="00C44877">
      <w:pPr>
        <w:autoSpaceDE w:val="0"/>
        <w:autoSpaceDN w:val="0"/>
        <w:adjustRightInd w:val="0"/>
        <w:spacing w:after="0" w:line="360" w:lineRule="auto"/>
        <w:ind w:firstLine="567"/>
        <w:jc w:val="both"/>
        <w:rPr>
          <w:rFonts w:ascii="Times New Roman" w:hAnsi="Times New Roman" w:cs="Times New Roman"/>
          <w:sz w:val="24"/>
          <w:szCs w:val="24"/>
        </w:rPr>
      </w:pPr>
      <w:r w:rsidRPr="00C44877">
        <w:rPr>
          <w:rFonts w:ascii="Times New Roman" w:hAnsi="Times New Roman" w:cs="Times New Roman"/>
          <w:b/>
          <w:sz w:val="24"/>
          <w:szCs w:val="24"/>
        </w:rPr>
        <w:t>Desarrollo:</w:t>
      </w:r>
      <w:r w:rsidRPr="00C44877">
        <w:rPr>
          <w:rFonts w:ascii="Times New Roman" w:hAnsi="Times New Roman" w:cs="Times New Roman"/>
          <w:sz w:val="24"/>
          <w:szCs w:val="24"/>
        </w:rPr>
        <w:t xml:space="preserve"> Este</w:t>
      </w:r>
      <w:r w:rsidR="004A5D46" w:rsidRPr="00C44877">
        <w:rPr>
          <w:rFonts w:ascii="Times New Roman" w:hAnsi="Times New Roman" w:cs="Times New Roman"/>
          <w:sz w:val="24"/>
          <w:szCs w:val="24"/>
        </w:rPr>
        <w:t xml:space="preserve"> juego se puede realizar en la tarde o en la noche. Se forman equipos de </w:t>
      </w:r>
      <w:r w:rsidR="00802350" w:rsidRPr="00C44877">
        <w:rPr>
          <w:rFonts w:ascii="Times New Roman" w:hAnsi="Times New Roman" w:cs="Times New Roman"/>
          <w:sz w:val="24"/>
          <w:szCs w:val="24"/>
        </w:rPr>
        <w:t xml:space="preserve">más o menos </w:t>
      </w:r>
      <w:r w:rsidR="004A5D46" w:rsidRPr="00C44877">
        <w:rPr>
          <w:rFonts w:ascii="Times New Roman" w:hAnsi="Times New Roman" w:cs="Times New Roman"/>
          <w:sz w:val="24"/>
          <w:szCs w:val="24"/>
        </w:rPr>
        <w:t xml:space="preserve">5 personas, además se necesita que 5 participantes haga el papel de dioses, los que tendrán 3 cartas cada uno repartidas de la siguiente forma: </w:t>
      </w:r>
    </w:p>
    <w:p w:rsidR="004A5D46" w:rsidRPr="00C44877" w:rsidRDefault="004A5D46" w:rsidP="00C44877">
      <w:pPr>
        <w:autoSpaceDE w:val="0"/>
        <w:autoSpaceDN w:val="0"/>
        <w:adjustRightInd w:val="0"/>
        <w:spacing w:after="0" w:line="360" w:lineRule="auto"/>
        <w:ind w:firstLine="567"/>
        <w:jc w:val="both"/>
        <w:rPr>
          <w:rFonts w:ascii="Times New Roman" w:hAnsi="Times New Roman" w:cs="Times New Roman"/>
          <w:sz w:val="24"/>
          <w:szCs w:val="24"/>
        </w:rPr>
      </w:pPr>
      <w:r w:rsidRPr="00C44877">
        <w:rPr>
          <w:rFonts w:ascii="Times New Roman" w:hAnsi="Times New Roman" w:cs="Times New Roman"/>
          <w:sz w:val="24"/>
          <w:szCs w:val="24"/>
        </w:rPr>
        <w:t xml:space="preserve">Primer dios: 2 cartas altas y una baja. </w:t>
      </w:r>
    </w:p>
    <w:p w:rsidR="004A5D46" w:rsidRPr="00C44877" w:rsidRDefault="004A5D46" w:rsidP="00C44877">
      <w:pPr>
        <w:autoSpaceDE w:val="0"/>
        <w:autoSpaceDN w:val="0"/>
        <w:adjustRightInd w:val="0"/>
        <w:spacing w:after="0" w:line="360" w:lineRule="auto"/>
        <w:ind w:firstLine="567"/>
        <w:jc w:val="both"/>
        <w:rPr>
          <w:rFonts w:ascii="Times New Roman" w:hAnsi="Times New Roman" w:cs="Times New Roman"/>
          <w:sz w:val="24"/>
          <w:szCs w:val="24"/>
        </w:rPr>
      </w:pPr>
      <w:r w:rsidRPr="00C44877">
        <w:rPr>
          <w:rFonts w:ascii="Times New Roman" w:hAnsi="Times New Roman" w:cs="Times New Roman"/>
          <w:sz w:val="24"/>
          <w:szCs w:val="24"/>
        </w:rPr>
        <w:t xml:space="preserve">Segundo dios: 2 cartas altas y una baja. </w:t>
      </w:r>
    </w:p>
    <w:p w:rsidR="004A5D46" w:rsidRPr="00C44877" w:rsidRDefault="004A5D46" w:rsidP="00C44877">
      <w:pPr>
        <w:autoSpaceDE w:val="0"/>
        <w:autoSpaceDN w:val="0"/>
        <w:adjustRightInd w:val="0"/>
        <w:spacing w:after="0" w:line="360" w:lineRule="auto"/>
        <w:ind w:firstLine="567"/>
        <w:jc w:val="both"/>
        <w:rPr>
          <w:rFonts w:ascii="Times New Roman" w:hAnsi="Times New Roman" w:cs="Times New Roman"/>
          <w:sz w:val="24"/>
          <w:szCs w:val="24"/>
        </w:rPr>
      </w:pPr>
      <w:r w:rsidRPr="00C44877">
        <w:rPr>
          <w:rFonts w:ascii="Times New Roman" w:hAnsi="Times New Roman" w:cs="Times New Roman"/>
          <w:sz w:val="24"/>
          <w:szCs w:val="24"/>
        </w:rPr>
        <w:t xml:space="preserve">Tercer dios: 1 carta alta y dos medianas. </w:t>
      </w:r>
    </w:p>
    <w:p w:rsidR="004A5D46" w:rsidRPr="00C44877" w:rsidRDefault="004A5D46" w:rsidP="00C44877">
      <w:pPr>
        <w:autoSpaceDE w:val="0"/>
        <w:autoSpaceDN w:val="0"/>
        <w:adjustRightInd w:val="0"/>
        <w:spacing w:after="0" w:line="360" w:lineRule="auto"/>
        <w:ind w:firstLine="567"/>
        <w:jc w:val="both"/>
        <w:rPr>
          <w:rFonts w:ascii="Times New Roman" w:hAnsi="Times New Roman" w:cs="Times New Roman"/>
          <w:sz w:val="24"/>
          <w:szCs w:val="24"/>
        </w:rPr>
      </w:pPr>
      <w:r w:rsidRPr="00C44877">
        <w:rPr>
          <w:rFonts w:ascii="Times New Roman" w:hAnsi="Times New Roman" w:cs="Times New Roman"/>
          <w:sz w:val="24"/>
          <w:szCs w:val="24"/>
        </w:rPr>
        <w:t xml:space="preserve">Cuarto dios: 2 cartas altas y una mediana. </w:t>
      </w:r>
    </w:p>
    <w:p w:rsidR="004A5D46" w:rsidRPr="00C44877" w:rsidRDefault="004A5D46" w:rsidP="00C44877">
      <w:pPr>
        <w:autoSpaceDE w:val="0"/>
        <w:autoSpaceDN w:val="0"/>
        <w:adjustRightInd w:val="0"/>
        <w:spacing w:after="0" w:line="360" w:lineRule="auto"/>
        <w:ind w:firstLine="567"/>
        <w:jc w:val="both"/>
        <w:rPr>
          <w:rFonts w:ascii="Times New Roman" w:hAnsi="Times New Roman" w:cs="Times New Roman"/>
          <w:sz w:val="24"/>
          <w:szCs w:val="24"/>
        </w:rPr>
      </w:pPr>
      <w:r w:rsidRPr="00C44877">
        <w:rPr>
          <w:rFonts w:ascii="Times New Roman" w:hAnsi="Times New Roman" w:cs="Times New Roman"/>
          <w:sz w:val="24"/>
          <w:szCs w:val="24"/>
        </w:rPr>
        <w:t xml:space="preserve">Quinto dios: 5 cartas altas y un As. </w:t>
      </w:r>
    </w:p>
    <w:p w:rsidR="004A5D46" w:rsidRPr="00C44877" w:rsidRDefault="004A5D46" w:rsidP="00C44877">
      <w:pPr>
        <w:autoSpaceDE w:val="0"/>
        <w:autoSpaceDN w:val="0"/>
        <w:adjustRightInd w:val="0"/>
        <w:spacing w:after="0" w:line="360" w:lineRule="auto"/>
        <w:ind w:firstLine="567"/>
        <w:jc w:val="both"/>
        <w:rPr>
          <w:rFonts w:ascii="Times New Roman" w:hAnsi="Times New Roman" w:cs="Times New Roman"/>
          <w:sz w:val="24"/>
          <w:szCs w:val="24"/>
        </w:rPr>
      </w:pPr>
      <w:r w:rsidRPr="00C44877">
        <w:rPr>
          <w:rFonts w:ascii="Times New Roman" w:hAnsi="Times New Roman" w:cs="Times New Roman"/>
          <w:b/>
          <w:bCs/>
          <w:sz w:val="24"/>
          <w:szCs w:val="24"/>
        </w:rPr>
        <w:t xml:space="preserve">Nota: </w:t>
      </w:r>
    </w:p>
    <w:p w:rsidR="004A5D46" w:rsidRPr="00C44877" w:rsidRDefault="004A5D46" w:rsidP="00C44877">
      <w:pPr>
        <w:autoSpaceDE w:val="0"/>
        <w:autoSpaceDN w:val="0"/>
        <w:adjustRightInd w:val="0"/>
        <w:spacing w:after="0" w:line="360" w:lineRule="auto"/>
        <w:ind w:firstLine="567"/>
        <w:jc w:val="both"/>
        <w:rPr>
          <w:rFonts w:ascii="Times New Roman" w:hAnsi="Times New Roman" w:cs="Times New Roman"/>
          <w:sz w:val="24"/>
          <w:szCs w:val="24"/>
        </w:rPr>
      </w:pPr>
      <w:r w:rsidRPr="00C44877">
        <w:rPr>
          <w:rFonts w:ascii="Times New Roman" w:hAnsi="Times New Roman" w:cs="Times New Roman"/>
          <w:sz w:val="24"/>
          <w:szCs w:val="24"/>
        </w:rPr>
        <w:t xml:space="preserve">Cartas altas.... 10, J, Q, K, As. </w:t>
      </w:r>
    </w:p>
    <w:p w:rsidR="004A5D46" w:rsidRPr="00C44877" w:rsidRDefault="004A5D46" w:rsidP="00C44877">
      <w:pPr>
        <w:autoSpaceDE w:val="0"/>
        <w:autoSpaceDN w:val="0"/>
        <w:adjustRightInd w:val="0"/>
        <w:spacing w:after="0" w:line="360" w:lineRule="auto"/>
        <w:ind w:firstLine="567"/>
        <w:jc w:val="both"/>
        <w:rPr>
          <w:rFonts w:ascii="Times New Roman" w:hAnsi="Times New Roman" w:cs="Times New Roman"/>
          <w:sz w:val="24"/>
          <w:szCs w:val="24"/>
        </w:rPr>
      </w:pPr>
      <w:r w:rsidRPr="00C44877">
        <w:rPr>
          <w:rFonts w:ascii="Times New Roman" w:hAnsi="Times New Roman" w:cs="Times New Roman"/>
          <w:sz w:val="24"/>
          <w:szCs w:val="24"/>
        </w:rPr>
        <w:t xml:space="preserve">Cartas medias.... 6, 7, 8, 9. </w:t>
      </w:r>
    </w:p>
    <w:p w:rsidR="004A5D46" w:rsidRPr="00C44877" w:rsidRDefault="004A5D46" w:rsidP="00C44877">
      <w:pPr>
        <w:autoSpaceDE w:val="0"/>
        <w:autoSpaceDN w:val="0"/>
        <w:adjustRightInd w:val="0"/>
        <w:spacing w:after="0" w:line="360" w:lineRule="auto"/>
        <w:ind w:firstLine="567"/>
        <w:jc w:val="both"/>
        <w:rPr>
          <w:rFonts w:ascii="Times New Roman" w:hAnsi="Times New Roman" w:cs="Times New Roman"/>
          <w:sz w:val="24"/>
          <w:szCs w:val="24"/>
        </w:rPr>
      </w:pPr>
      <w:r w:rsidRPr="00C44877">
        <w:rPr>
          <w:rFonts w:ascii="Times New Roman" w:hAnsi="Times New Roman" w:cs="Times New Roman"/>
          <w:sz w:val="24"/>
          <w:szCs w:val="24"/>
        </w:rPr>
        <w:t xml:space="preserve">Cartas bajas..... 2, 3, 4, 5. </w:t>
      </w:r>
    </w:p>
    <w:p w:rsidR="004A5D46" w:rsidRPr="00C44877" w:rsidRDefault="004A5D46" w:rsidP="00C44877">
      <w:pPr>
        <w:autoSpaceDE w:val="0"/>
        <w:autoSpaceDN w:val="0"/>
        <w:adjustRightInd w:val="0"/>
        <w:spacing w:after="0" w:line="360" w:lineRule="auto"/>
        <w:ind w:firstLine="567"/>
        <w:jc w:val="both"/>
        <w:rPr>
          <w:rFonts w:ascii="Times New Roman" w:hAnsi="Times New Roman" w:cs="Times New Roman"/>
          <w:sz w:val="24"/>
          <w:szCs w:val="24"/>
        </w:rPr>
      </w:pPr>
      <w:r w:rsidRPr="00C44877">
        <w:rPr>
          <w:rFonts w:ascii="Times New Roman" w:hAnsi="Times New Roman" w:cs="Times New Roman"/>
          <w:sz w:val="24"/>
          <w:szCs w:val="24"/>
        </w:rPr>
        <w:t xml:space="preserve">El juego se debe realizar en una zona cubierta de vegetación, donde los dioses se encontrarán escondidos desde el menos al más poderoso. </w:t>
      </w:r>
    </w:p>
    <w:p w:rsidR="004A5D46" w:rsidRPr="00C44877" w:rsidRDefault="004A5D46" w:rsidP="00C44877">
      <w:pPr>
        <w:autoSpaceDE w:val="0"/>
        <w:autoSpaceDN w:val="0"/>
        <w:adjustRightInd w:val="0"/>
        <w:spacing w:after="0" w:line="360" w:lineRule="auto"/>
        <w:ind w:firstLine="567"/>
        <w:jc w:val="both"/>
        <w:rPr>
          <w:rFonts w:ascii="Times New Roman" w:hAnsi="Times New Roman" w:cs="Times New Roman"/>
          <w:sz w:val="24"/>
          <w:szCs w:val="24"/>
        </w:rPr>
      </w:pPr>
      <w:r w:rsidRPr="00C44877">
        <w:rPr>
          <w:rFonts w:ascii="Times New Roman" w:hAnsi="Times New Roman" w:cs="Times New Roman"/>
          <w:sz w:val="24"/>
          <w:szCs w:val="24"/>
        </w:rPr>
        <w:t>Los equipos se encontrarán fuera de la zona donde están los dioses, teniendo cada participante 3 cartas</w:t>
      </w:r>
      <w:r w:rsidR="00081EC4" w:rsidRPr="00C44877">
        <w:rPr>
          <w:rFonts w:ascii="Times New Roman" w:hAnsi="Times New Roman" w:cs="Times New Roman"/>
          <w:sz w:val="24"/>
          <w:szCs w:val="24"/>
        </w:rPr>
        <w:t>, un</w:t>
      </w:r>
      <w:r w:rsidRPr="00C44877">
        <w:rPr>
          <w:rFonts w:ascii="Times New Roman" w:hAnsi="Times New Roman" w:cs="Times New Roman"/>
          <w:sz w:val="24"/>
          <w:szCs w:val="24"/>
        </w:rPr>
        <w:t xml:space="preserve"> alta y 2 bajas las que serán sus vidas. Cada 3 minutos irán entrando en la zona de los dioses los primeros de cada equipo los que deben tratar de pasar sin ser vistos por los dioses. En caso de que sean descubiertos deben batirse a duelo con el dios. En este duelo cada uno elige una carta del otro, luego ambos dan vuelta la carta, en el caso de que sea mayor la del dios el competidor regresa al principio y comenzar de nuevo, con una carta menos y esperando su turno en la salida. En caso de ser mayor la del participante este sigue avanzando hacia el quinto dios </w:t>
      </w:r>
      <w:r w:rsidR="00802350" w:rsidRPr="00C44877">
        <w:rPr>
          <w:rFonts w:ascii="Times New Roman" w:hAnsi="Times New Roman" w:cs="Times New Roman"/>
          <w:sz w:val="24"/>
          <w:szCs w:val="24"/>
        </w:rPr>
        <w:t>(los</w:t>
      </w:r>
      <w:r w:rsidRPr="00C44877">
        <w:rPr>
          <w:rFonts w:ascii="Times New Roman" w:hAnsi="Times New Roman" w:cs="Times New Roman"/>
          <w:sz w:val="24"/>
          <w:szCs w:val="24"/>
        </w:rPr>
        <w:t xml:space="preserve"> dioses no pierden cartas, solo dejan </w:t>
      </w:r>
      <w:r w:rsidR="00081EC4" w:rsidRPr="00C44877">
        <w:rPr>
          <w:rFonts w:ascii="Times New Roman" w:hAnsi="Times New Roman" w:cs="Times New Roman"/>
          <w:sz w:val="24"/>
          <w:szCs w:val="24"/>
        </w:rPr>
        <w:lastRenderedPageBreak/>
        <w:t>pasar)</w:t>
      </w:r>
      <w:r w:rsidRPr="00C44877">
        <w:rPr>
          <w:rFonts w:ascii="Times New Roman" w:hAnsi="Times New Roman" w:cs="Times New Roman"/>
          <w:sz w:val="24"/>
          <w:szCs w:val="24"/>
        </w:rPr>
        <w:t xml:space="preserve">. La meta es llegar a batirse a duelo con el quinto dios, el cual tendrá 6 cartas, entre ellas un As. </w:t>
      </w:r>
    </w:p>
    <w:p w:rsidR="004A5D46" w:rsidRPr="00C44877" w:rsidRDefault="004A5D46" w:rsidP="00C44877">
      <w:pPr>
        <w:autoSpaceDE w:val="0"/>
        <w:autoSpaceDN w:val="0"/>
        <w:adjustRightInd w:val="0"/>
        <w:spacing w:after="0" w:line="360" w:lineRule="auto"/>
        <w:ind w:firstLine="567"/>
        <w:jc w:val="both"/>
        <w:rPr>
          <w:rFonts w:ascii="Times New Roman" w:hAnsi="Times New Roman" w:cs="Times New Roman"/>
          <w:sz w:val="24"/>
          <w:szCs w:val="24"/>
        </w:rPr>
      </w:pPr>
      <w:r w:rsidRPr="00C44877">
        <w:rPr>
          <w:rFonts w:ascii="Times New Roman" w:hAnsi="Times New Roman" w:cs="Times New Roman"/>
          <w:sz w:val="24"/>
          <w:szCs w:val="24"/>
        </w:rPr>
        <w:t xml:space="preserve">Gana solo aquel participante que en este duelo final saque el As de los naipes del dios. </w:t>
      </w:r>
    </w:p>
    <w:p w:rsidR="004A5D46" w:rsidRPr="00C44877" w:rsidRDefault="004A5D46" w:rsidP="00C44877">
      <w:pPr>
        <w:autoSpaceDE w:val="0"/>
        <w:autoSpaceDN w:val="0"/>
        <w:adjustRightInd w:val="0"/>
        <w:spacing w:after="0" w:line="360" w:lineRule="auto"/>
        <w:ind w:firstLine="567"/>
        <w:jc w:val="both"/>
        <w:rPr>
          <w:rFonts w:ascii="Times New Roman" w:hAnsi="Times New Roman" w:cs="Times New Roman"/>
          <w:sz w:val="24"/>
          <w:szCs w:val="24"/>
        </w:rPr>
      </w:pPr>
      <w:r w:rsidRPr="00C44877">
        <w:rPr>
          <w:rFonts w:ascii="Times New Roman" w:hAnsi="Times New Roman" w:cs="Times New Roman"/>
          <w:b/>
          <w:bCs/>
          <w:sz w:val="24"/>
          <w:szCs w:val="24"/>
        </w:rPr>
        <w:t xml:space="preserve">Variaciones: </w:t>
      </w:r>
    </w:p>
    <w:p w:rsidR="004A5D46" w:rsidRPr="00C44877" w:rsidRDefault="004A5D46" w:rsidP="00C44877">
      <w:pPr>
        <w:autoSpaceDE w:val="0"/>
        <w:autoSpaceDN w:val="0"/>
        <w:adjustRightInd w:val="0"/>
        <w:spacing w:after="0" w:line="360" w:lineRule="auto"/>
        <w:ind w:firstLine="567"/>
        <w:jc w:val="both"/>
        <w:rPr>
          <w:rFonts w:ascii="Times New Roman" w:hAnsi="Times New Roman" w:cs="Times New Roman"/>
          <w:sz w:val="24"/>
          <w:szCs w:val="24"/>
        </w:rPr>
      </w:pPr>
      <w:r w:rsidRPr="00C44877">
        <w:rPr>
          <w:rFonts w:ascii="Times New Roman" w:hAnsi="Times New Roman" w:cs="Times New Roman"/>
          <w:sz w:val="24"/>
          <w:szCs w:val="24"/>
        </w:rPr>
        <w:t xml:space="preserve">Se puede cambiar el número de vidas de los participantes, el número de cartas, las posiciones de los dioses, el número de dioses, etc. </w:t>
      </w:r>
    </w:p>
    <w:p w:rsidR="00D45BF2" w:rsidRPr="00C44877" w:rsidRDefault="00D45BF2" w:rsidP="00C44877">
      <w:pPr>
        <w:autoSpaceDE w:val="0"/>
        <w:autoSpaceDN w:val="0"/>
        <w:adjustRightInd w:val="0"/>
        <w:spacing w:after="0" w:line="360" w:lineRule="auto"/>
        <w:ind w:firstLine="567"/>
        <w:jc w:val="both"/>
        <w:rPr>
          <w:rFonts w:ascii="Times New Roman" w:hAnsi="Times New Roman" w:cs="Times New Roman"/>
          <w:b/>
          <w:bCs/>
          <w:sz w:val="24"/>
          <w:szCs w:val="24"/>
          <w:u w:val="single"/>
        </w:rPr>
      </w:pPr>
    </w:p>
    <w:p w:rsidR="004A5D46" w:rsidRPr="00C44877" w:rsidRDefault="00081EC4" w:rsidP="00C44877">
      <w:pPr>
        <w:pStyle w:val="Prrafodelista"/>
        <w:numPr>
          <w:ilvl w:val="0"/>
          <w:numId w:val="10"/>
        </w:numPr>
        <w:autoSpaceDE w:val="0"/>
        <w:autoSpaceDN w:val="0"/>
        <w:adjustRightInd w:val="0"/>
        <w:spacing w:after="0" w:line="360" w:lineRule="auto"/>
        <w:ind w:firstLine="567"/>
        <w:jc w:val="center"/>
        <w:rPr>
          <w:rFonts w:ascii="Times New Roman" w:hAnsi="Times New Roman" w:cs="Times New Roman"/>
          <w:b/>
          <w:bCs/>
          <w:sz w:val="24"/>
          <w:szCs w:val="24"/>
        </w:rPr>
      </w:pPr>
      <w:r w:rsidRPr="00C44877">
        <w:rPr>
          <w:rFonts w:ascii="Times New Roman" w:hAnsi="Times New Roman" w:cs="Times New Roman"/>
          <w:b/>
          <w:bCs/>
          <w:sz w:val="24"/>
          <w:szCs w:val="24"/>
        </w:rPr>
        <w:t>LAS</w:t>
      </w:r>
      <w:r w:rsidR="004A5D46" w:rsidRPr="00C44877">
        <w:rPr>
          <w:rFonts w:ascii="Times New Roman" w:hAnsi="Times New Roman" w:cs="Times New Roman"/>
          <w:b/>
          <w:bCs/>
          <w:sz w:val="24"/>
          <w:szCs w:val="24"/>
        </w:rPr>
        <w:t xml:space="preserve"> SARDINAS</w:t>
      </w:r>
    </w:p>
    <w:p w:rsidR="00431B97" w:rsidRPr="00C44877" w:rsidRDefault="00431B97" w:rsidP="00C44877">
      <w:pPr>
        <w:pStyle w:val="Prrafodelista"/>
        <w:autoSpaceDE w:val="0"/>
        <w:autoSpaceDN w:val="0"/>
        <w:adjustRightInd w:val="0"/>
        <w:spacing w:after="0" w:line="360" w:lineRule="auto"/>
        <w:ind w:firstLine="567"/>
        <w:jc w:val="both"/>
        <w:rPr>
          <w:rFonts w:ascii="Times New Roman" w:hAnsi="Times New Roman" w:cs="Times New Roman"/>
          <w:b/>
          <w:bCs/>
          <w:sz w:val="24"/>
          <w:szCs w:val="24"/>
          <w:u w:val="single"/>
        </w:rPr>
      </w:pPr>
    </w:p>
    <w:p w:rsidR="00D45BF2" w:rsidRPr="00C44877" w:rsidRDefault="00D45BF2" w:rsidP="00C44877">
      <w:pPr>
        <w:autoSpaceDE w:val="0"/>
        <w:autoSpaceDN w:val="0"/>
        <w:adjustRightInd w:val="0"/>
        <w:spacing w:after="0" w:line="360" w:lineRule="auto"/>
        <w:ind w:firstLine="567"/>
        <w:jc w:val="both"/>
        <w:rPr>
          <w:rFonts w:ascii="Times New Roman" w:hAnsi="Times New Roman" w:cs="Times New Roman"/>
          <w:sz w:val="24"/>
          <w:szCs w:val="24"/>
        </w:rPr>
      </w:pPr>
      <w:r w:rsidRPr="00C44877">
        <w:rPr>
          <w:rFonts w:ascii="Times New Roman" w:hAnsi="Times New Roman" w:cs="Times New Roman"/>
          <w:b/>
          <w:bCs/>
          <w:sz w:val="24"/>
          <w:szCs w:val="24"/>
        </w:rPr>
        <w:t>Materiales:</w:t>
      </w:r>
      <w:r w:rsidRPr="00C44877">
        <w:rPr>
          <w:rFonts w:ascii="Times New Roman" w:hAnsi="Times New Roman" w:cs="Times New Roman"/>
          <w:bCs/>
          <w:sz w:val="24"/>
          <w:szCs w:val="24"/>
        </w:rPr>
        <w:t xml:space="preserve"> recurso humano</w:t>
      </w:r>
    </w:p>
    <w:p w:rsidR="004A5D46" w:rsidRPr="00C44877" w:rsidRDefault="00081EC4" w:rsidP="00C44877">
      <w:pPr>
        <w:autoSpaceDE w:val="0"/>
        <w:autoSpaceDN w:val="0"/>
        <w:adjustRightInd w:val="0"/>
        <w:spacing w:after="0" w:line="360" w:lineRule="auto"/>
        <w:ind w:firstLine="567"/>
        <w:jc w:val="both"/>
        <w:rPr>
          <w:rFonts w:ascii="Times New Roman" w:hAnsi="Times New Roman" w:cs="Times New Roman"/>
          <w:b/>
          <w:sz w:val="24"/>
          <w:szCs w:val="24"/>
        </w:rPr>
      </w:pPr>
      <w:r w:rsidRPr="00C44877">
        <w:rPr>
          <w:rFonts w:ascii="Times New Roman" w:hAnsi="Times New Roman" w:cs="Times New Roman"/>
          <w:b/>
          <w:sz w:val="24"/>
          <w:szCs w:val="24"/>
        </w:rPr>
        <w:t>Desarrollo:</w:t>
      </w:r>
      <w:r w:rsidRPr="00C44877">
        <w:rPr>
          <w:rFonts w:ascii="Times New Roman" w:hAnsi="Times New Roman" w:cs="Times New Roman"/>
          <w:sz w:val="24"/>
          <w:szCs w:val="24"/>
        </w:rPr>
        <w:t xml:space="preserve"> Se</w:t>
      </w:r>
      <w:r w:rsidR="004A5D46" w:rsidRPr="00C44877">
        <w:rPr>
          <w:rFonts w:ascii="Times New Roman" w:hAnsi="Times New Roman" w:cs="Times New Roman"/>
          <w:sz w:val="24"/>
          <w:szCs w:val="24"/>
        </w:rPr>
        <w:t xml:space="preserve"> escoge uno de los participantes quien debe esconderse mientras el resto del grupo cuenta hasta diez o cien. Terminada la cuenta el grupo sale en busca del que estaba escondido. El primero que lo encuentra se esconde con él y se quedan callados y quietos esperando que lleguen más. Así llega el segundo, los encuentra y se esconde con ellos, así sucesivamente hasta que solo uno queda sin esconderse y los demás estarán como sardinas apretados en el escondite. </w:t>
      </w:r>
    </w:p>
    <w:p w:rsidR="004A5D46" w:rsidRPr="00C44877" w:rsidRDefault="004A5D46" w:rsidP="00C44877">
      <w:pPr>
        <w:autoSpaceDE w:val="0"/>
        <w:autoSpaceDN w:val="0"/>
        <w:adjustRightInd w:val="0"/>
        <w:spacing w:after="0" w:line="360" w:lineRule="auto"/>
        <w:ind w:firstLine="567"/>
        <w:jc w:val="both"/>
        <w:rPr>
          <w:rFonts w:ascii="Times New Roman" w:hAnsi="Times New Roman" w:cs="Times New Roman"/>
          <w:sz w:val="24"/>
          <w:szCs w:val="24"/>
        </w:rPr>
      </w:pPr>
      <w:r w:rsidRPr="00C44877">
        <w:rPr>
          <w:rFonts w:ascii="Times New Roman" w:hAnsi="Times New Roman" w:cs="Times New Roman"/>
          <w:sz w:val="24"/>
          <w:szCs w:val="24"/>
        </w:rPr>
        <w:t xml:space="preserve">El último en llegar es quien deberá esconderse en el siguiente juego. </w:t>
      </w:r>
    </w:p>
    <w:p w:rsidR="00D45BF2" w:rsidRPr="00C44877" w:rsidRDefault="00D45BF2" w:rsidP="00C44877">
      <w:pPr>
        <w:autoSpaceDE w:val="0"/>
        <w:autoSpaceDN w:val="0"/>
        <w:adjustRightInd w:val="0"/>
        <w:spacing w:after="0" w:line="360" w:lineRule="auto"/>
        <w:ind w:firstLine="567"/>
        <w:jc w:val="both"/>
        <w:rPr>
          <w:rFonts w:ascii="Times New Roman" w:hAnsi="Times New Roman" w:cs="Times New Roman"/>
          <w:b/>
          <w:bCs/>
          <w:sz w:val="24"/>
          <w:szCs w:val="24"/>
          <w:u w:val="single"/>
        </w:rPr>
      </w:pPr>
    </w:p>
    <w:p w:rsidR="004A5D46" w:rsidRPr="00C44877" w:rsidRDefault="004A5D46" w:rsidP="00C44877">
      <w:pPr>
        <w:pStyle w:val="Prrafodelista"/>
        <w:numPr>
          <w:ilvl w:val="0"/>
          <w:numId w:val="10"/>
        </w:numPr>
        <w:autoSpaceDE w:val="0"/>
        <w:autoSpaceDN w:val="0"/>
        <w:adjustRightInd w:val="0"/>
        <w:spacing w:after="0" w:line="360" w:lineRule="auto"/>
        <w:ind w:firstLine="567"/>
        <w:jc w:val="center"/>
        <w:rPr>
          <w:rFonts w:ascii="Times New Roman" w:hAnsi="Times New Roman" w:cs="Times New Roman"/>
          <w:b/>
          <w:bCs/>
          <w:sz w:val="24"/>
          <w:szCs w:val="24"/>
        </w:rPr>
      </w:pPr>
      <w:r w:rsidRPr="00C44877">
        <w:rPr>
          <w:rFonts w:ascii="Times New Roman" w:hAnsi="Times New Roman" w:cs="Times New Roman"/>
          <w:b/>
          <w:bCs/>
          <w:sz w:val="24"/>
          <w:szCs w:val="24"/>
        </w:rPr>
        <w:t>CAZADORES, SABUESOS Y VENADOS</w:t>
      </w:r>
    </w:p>
    <w:p w:rsidR="00431B97" w:rsidRPr="00C44877" w:rsidRDefault="00431B97" w:rsidP="00C44877">
      <w:pPr>
        <w:autoSpaceDE w:val="0"/>
        <w:autoSpaceDN w:val="0"/>
        <w:adjustRightInd w:val="0"/>
        <w:spacing w:after="0" w:line="360" w:lineRule="auto"/>
        <w:ind w:firstLine="567"/>
        <w:jc w:val="center"/>
        <w:rPr>
          <w:rFonts w:ascii="Times New Roman" w:hAnsi="Times New Roman" w:cs="Times New Roman"/>
          <w:b/>
          <w:bCs/>
          <w:sz w:val="24"/>
          <w:szCs w:val="24"/>
        </w:rPr>
      </w:pPr>
    </w:p>
    <w:p w:rsidR="00D45BF2" w:rsidRPr="00C44877" w:rsidRDefault="00D45BF2" w:rsidP="00C44877">
      <w:pPr>
        <w:autoSpaceDE w:val="0"/>
        <w:autoSpaceDN w:val="0"/>
        <w:adjustRightInd w:val="0"/>
        <w:spacing w:after="0" w:line="360" w:lineRule="auto"/>
        <w:ind w:firstLine="567"/>
        <w:jc w:val="both"/>
        <w:rPr>
          <w:rFonts w:ascii="Times New Roman" w:hAnsi="Times New Roman" w:cs="Times New Roman"/>
          <w:b/>
          <w:bCs/>
          <w:sz w:val="24"/>
          <w:szCs w:val="24"/>
        </w:rPr>
      </w:pPr>
      <w:r w:rsidRPr="00C44877">
        <w:rPr>
          <w:rFonts w:ascii="Times New Roman" w:hAnsi="Times New Roman" w:cs="Times New Roman"/>
          <w:b/>
          <w:bCs/>
          <w:sz w:val="24"/>
          <w:szCs w:val="24"/>
        </w:rPr>
        <w:t>Materiales: recurso humano</w:t>
      </w:r>
    </w:p>
    <w:p w:rsidR="004A5D46" w:rsidRPr="00C44877" w:rsidRDefault="00081EC4" w:rsidP="00C44877">
      <w:pPr>
        <w:autoSpaceDE w:val="0"/>
        <w:autoSpaceDN w:val="0"/>
        <w:adjustRightInd w:val="0"/>
        <w:spacing w:after="0" w:line="360" w:lineRule="auto"/>
        <w:ind w:firstLine="567"/>
        <w:jc w:val="both"/>
        <w:rPr>
          <w:rFonts w:ascii="Times New Roman" w:hAnsi="Times New Roman" w:cs="Times New Roman"/>
          <w:b/>
          <w:bCs/>
          <w:sz w:val="24"/>
          <w:szCs w:val="24"/>
        </w:rPr>
      </w:pPr>
      <w:r w:rsidRPr="00C44877">
        <w:rPr>
          <w:rFonts w:ascii="Times New Roman" w:hAnsi="Times New Roman" w:cs="Times New Roman"/>
          <w:b/>
          <w:bCs/>
          <w:sz w:val="24"/>
          <w:szCs w:val="24"/>
        </w:rPr>
        <w:t>Desarrollo:</w:t>
      </w:r>
      <w:r w:rsidRPr="00C44877">
        <w:rPr>
          <w:rFonts w:ascii="Times New Roman" w:hAnsi="Times New Roman" w:cs="Times New Roman"/>
          <w:sz w:val="24"/>
          <w:szCs w:val="24"/>
        </w:rPr>
        <w:t xml:space="preserve"> Se</w:t>
      </w:r>
      <w:r w:rsidR="004A5D46" w:rsidRPr="00C44877">
        <w:rPr>
          <w:rFonts w:ascii="Times New Roman" w:hAnsi="Times New Roman" w:cs="Times New Roman"/>
          <w:sz w:val="24"/>
          <w:szCs w:val="24"/>
        </w:rPr>
        <w:t xml:space="preserve"> divide la unidad en dos grupos de los cuales uno de ellos serán los venados y el otro se dividirá en cazadores y sabuesos. Los venados tendrán un tiempo para ir a esconderse mientras se les explica como cazar a los traviesos venados: la cacería consiste en que los sabuesos buscaran a los venados y una vez que los encuentran avisaran a los cazadores con ladridos (sin hablar) y perseguirán al venado hasta que llegue el cazador y lo atrape. </w:t>
      </w:r>
    </w:p>
    <w:p w:rsidR="00D45BF2" w:rsidRPr="00C44877" w:rsidRDefault="00D45BF2" w:rsidP="00C44877">
      <w:pPr>
        <w:autoSpaceDE w:val="0"/>
        <w:autoSpaceDN w:val="0"/>
        <w:adjustRightInd w:val="0"/>
        <w:spacing w:after="0" w:line="360" w:lineRule="auto"/>
        <w:ind w:firstLine="567"/>
        <w:jc w:val="both"/>
        <w:rPr>
          <w:rFonts w:ascii="Times New Roman" w:hAnsi="Times New Roman" w:cs="Times New Roman"/>
          <w:b/>
          <w:bCs/>
          <w:sz w:val="24"/>
          <w:szCs w:val="24"/>
          <w:u w:val="single"/>
        </w:rPr>
      </w:pPr>
    </w:p>
    <w:p w:rsidR="004A5D46" w:rsidRPr="00C44877" w:rsidRDefault="004A5D46" w:rsidP="00C44877">
      <w:pPr>
        <w:autoSpaceDE w:val="0"/>
        <w:autoSpaceDN w:val="0"/>
        <w:adjustRightInd w:val="0"/>
        <w:spacing w:after="0" w:line="360" w:lineRule="auto"/>
        <w:ind w:firstLine="567"/>
        <w:jc w:val="center"/>
        <w:rPr>
          <w:rFonts w:ascii="Times New Roman" w:hAnsi="Times New Roman" w:cs="Times New Roman"/>
          <w:b/>
          <w:bCs/>
          <w:sz w:val="24"/>
          <w:szCs w:val="24"/>
        </w:rPr>
      </w:pPr>
      <w:r w:rsidRPr="00C44877">
        <w:rPr>
          <w:rFonts w:ascii="Times New Roman" w:hAnsi="Times New Roman" w:cs="Times New Roman"/>
          <w:b/>
          <w:bCs/>
          <w:sz w:val="24"/>
          <w:szCs w:val="24"/>
        </w:rPr>
        <w:t>16.CARRERA DE CIEN PIES AL REVÉS</w:t>
      </w:r>
    </w:p>
    <w:p w:rsidR="00431B97" w:rsidRPr="00C44877" w:rsidRDefault="00431B97" w:rsidP="00C44877">
      <w:pPr>
        <w:autoSpaceDE w:val="0"/>
        <w:autoSpaceDN w:val="0"/>
        <w:adjustRightInd w:val="0"/>
        <w:spacing w:after="0" w:line="360" w:lineRule="auto"/>
        <w:ind w:firstLine="567"/>
        <w:jc w:val="center"/>
        <w:rPr>
          <w:rFonts w:ascii="Times New Roman" w:hAnsi="Times New Roman" w:cs="Times New Roman"/>
          <w:b/>
          <w:bCs/>
          <w:sz w:val="24"/>
          <w:szCs w:val="24"/>
        </w:rPr>
      </w:pPr>
    </w:p>
    <w:p w:rsidR="00D45BF2" w:rsidRPr="00C44877" w:rsidRDefault="00D45BF2" w:rsidP="00C44877">
      <w:pPr>
        <w:autoSpaceDE w:val="0"/>
        <w:autoSpaceDN w:val="0"/>
        <w:adjustRightInd w:val="0"/>
        <w:spacing w:after="0" w:line="360" w:lineRule="auto"/>
        <w:ind w:firstLine="567"/>
        <w:jc w:val="both"/>
        <w:rPr>
          <w:rFonts w:ascii="Times New Roman" w:hAnsi="Times New Roman" w:cs="Times New Roman"/>
          <w:b/>
          <w:bCs/>
          <w:sz w:val="24"/>
          <w:szCs w:val="24"/>
        </w:rPr>
      </w:pPr>
      <w:r w:rsidRPr="00C44877">
        <w:rPr>
          <w:rFonts w:ascii="Times New Roman" w:hAnsi="Times New Roman" w:cs="Times New Roman"/>
          <w:b/>
          <w:bCs/>
          <w:sz w:val="24"/>
          <w:szCs w:val="24"/>
        </w:rPr>
        <w:lastRenderedPageBreak/>
        <w:t>Materiales: recurso humano</w:t>
      </w:r>
    </w:p>
    <w:p w:rsidR="004A5D46" w:rsidRPr="00C44877" w:rsidRDefault="00081EC4" w:rsidP="00C44877">
      <w:pPr>
        <w:autoSpaceDE w:val="0"/>
        <w:autoSpaceDN w:val="0"/>
        <w:adjustRightInd w:val="0"/>
        <w:spacing w:after="0" w:line="360" w:lineRule="auto"/>
        <w:ind w:firstLine="567"/>
        <w:jc w:val="both"/>
        <w:rPr>
          <w:rFonts w:ascii="Times New Roman" w:hAnsi="Times New Roman" w:cs="Times New Roman"/>
          <w:sz w:val="24"/>
          <w:szCs w:val="24"/>
        </w:rPr>
      </w:pPr>
      <w:r w:rsidRPr="00C44877">
        <w:rPr>
          <w:rFonts w:ascii="Times New Roman" w:hAnsi="Times New Roman" w:cs="Times New Roman"/>
          <w:b/>
          <w:bCs/>
          <w:sz w:val="24"/>
          <w:szCs w:val="24"/>
        </w:rPr>
        <w:t>Desarrollo:</w:t>
      </w:r>
      <w:r w:rsidRPr="00C44877">
        <w:rPr>
          <w:rFonts w:ascii="Times New Roman" w:hAnsi="Times New Roman" w:cs="Times New Roman"/>
          <w:sz w:val="24"/>
          <w:szCs w:val="24"/>
        </w:rPr>
        <w:t xml:space="preserve"> Se</w:t>
      </w:r>
      <w:r w:rsidR="004A5D46" w:rsidRPr="00C44877">
        <w:rPr>
          <w:rFonts w:ascii="Times New Roman" w:hAnsi="Times New Roman" w:cs="Times New Roman"/>
          <w:sz w:val="24"/>
          <w:szCs w:val="24"/>
        </w:rPr>
        <w:t xml:space="preserve"> dividen en grupos de al menos seis personas (no importa el número de grupos aunque al menos deben haber dos). Se toman de las manos por entre las piernas (igual como se toman para jugar al elefante) y las filas se colocan de espalda a la línea de partida. A la señal del dirigente, el primer competidor (que en realidad es el último de la fila) se tiende de espalda (se acuesta) sin soltarle la mano al que está delante, haciendo que su fila comience a avanzar al </w:t>
      </w:r>
      <w:r w:rsidR="00802350" w:rsidRPr="00C44877">
        <w:rPr>
          <w:rFonts w:ascii="Times New Roman" w:hAnsi="Times New Roman" w:cs="Times New Roman"/>
          <w:sz w:val="24"/>
          <w:szCs w:val="24"/>
        </w:rPr>
        <w:t>revés</w:t>
      </w:r>
      <w:r w:rsidR="00802350" w:rsidRPr="00C44877">
        <w:rPr>
          <w:rFonts w:ascii="Times New Roman" w:hAnsi="Times New Roman" w:cs="Times New Roman"/>
          <w:color w:val="000000"/>
          <w:sz w:val="24"/>
          <w:szCs w:val="24"/>
        </w:rPr>
        <w:t xml:space="preserve"> pasando</w:t>
      </w:r>
      <w:r w:rsidR="004A5D46" w:rsidRPr="00C44877">
        <w:rPr>
          <w:rFonts w:ascii="Times New Roman" w:hAnsi="Times New Roman" w:cs="Times New Roman"/>
          <w:color w:val="000000"/>
          <w:sz w:val="24"/>
          <w:szCs w:val="24"/>
        </w:rPr>
        <w:t xml:space="preserve"> por "sobre" el que estaba en el suelo (obviamente, sin pisarlo y para ello caminan con las piernas abiertas). Cada uno de los que va pasando a su vez se va tendiendo en el suelo de modo que la fila avance y todos los integrantes de la fila queden de espaldas en el suelo. Cuando el ultimo (que era el primero) haya pasado y este también de espaldas (o sea, toda la fila esta de espaldas), se ponen de pie y continúan igual como empezaron y repiten hasta llegar a la meta. </w:t>
      </w:r>
    </w:p>
    <w:p w:rsidR="004A5D46" w:rsidRPr="00C44877" w:rsidRDefault="004A5D46" w:rsidP="00C44877">
      <w:pPr>
        <w:autoSpaceDE w:val="0"/>
        <w:autoSpaceDN w:val="0"/>
        <w:adjustRightInd w:val="0"/>
        <w:spacing w:after="0" w:line="360" w:lineRule="auto"/>
        <w:ind w:firstLine="567"/>
        <w:jc w:val="both"/>
        <w:rPr>
          <w:rFonts w:ascii="Times New Roman" w:hAnsi="Times New Roman" w:cs="Times New Roman"/>
          <w:color w:val="000000"/>
          <w:sz w:val="24"/>
          <w:szCs w:val="24"/>
        </w:rPr>
      </w:pPr>
      <w:r w:rsidRPr="00C44877">
        <w:rPr>
          <w:rFonts w:ascii="Times New Roman" w:hAnsi="Times New Roman" w:cs="Times New Roman"/>
          <w:color w:val="000000"/>
          <w:sz w:val="24"/>
          <w:szCs w:val="24"/>
        </w:rPr>
        <w:t xml:space="preserve">Gana la fila en la que todos sus integrantes cruzan la línea. </w:t>
      </w:r>
    </w:p>
    <w:p w:rsidR="00D45BF2" w:rsidRPr="00C44877" w:rsidRDefault="00D45BF2" w:rsidP="00C44877">
      <w:pPr>
        <w:autoSpaceDE w:val="0"/>
        <w:autoSpaceDN w:val="0"/>
        <w:adjustRightInd w:val="0"/>
        <w:spacing w:after="0" w:line="360" w:lineRule="auto"/>
        <w:ind w:firstLine="567"/>
        <w:jc w:val="both"/>
        <w:rPr>
          <w:rFonts w:ascii="Times New Roman" w:hAnsi="Times New Roman" w:cs="Times New Roman"/>
          <w:b/>
          <w:bCs/>
          <w:color w:val="000000"/>
          <w:sz w:val="24"/>
          <w:szCs w:val="24"/>
          <w:u w:val="single"/>
        </w:rPr>
      </w:pPr>
    </w:p>
    <w:p w:rsidR="004A5D46" w:rsidRPr="00C44877" w:rsidRDefault="00D45BF2" w:rsidP="00C44877">
      <w:pPr>
        <w:pStyle w:val="Prrafodelista"/>
        <w:numPr>
          <w:ilvl w:val="0"/>
          <w:numId w:val="10"/>
        </w:numPr>
        <w:autoSpaceDE w:val="0"/>
        <w:autoSpaceDN w:val="0"/>
        <w:adjustRightInd w:val="0"/>
        <w:spacing w:after="0" w:line="360" w:lineRule="auto"/>
        <w:ind w:firstLine="567"/>
        <w:jc w:val="center"/>
        <w:rPr>
          <w:rFonts w:ascii="Times New Roman" w:hAnsi="Times New Roman" w:cs="Times New Roman"/>
          <w:b/>
          <w:bCs/>
          <w:color w:val="000000"/>
          <w:sz w:val="24"/>
          <w:szCs w:val="24"/>
        </w:rPr>
      </w:pPr>
      <w:r w:rsidRPr="00C44877">
        <w:rPr>
          <w:rFonts w:ascii="Times New Roman" w:hAnsi="Times New Roman" w:cs="Times New Roman"/>
          <w:b/>
          <w:bCs/>
          <w:color w:val="000000"/>
          <w:sz w:val="24"/>
          <w:szCs w:val="24"/>
        </w:rPr>
        <w:t>¿</w:t>
      </w:r>
      <w:r w:rsidR="004A5D46" w:rsidRPr="00C44877">
        <w:rPr>
          <w:rFonts w:ascii="Times New Roman" w:hAnsi="Times New Roman" w:cs="Times New Roman"/>
          <w:b/>
          <w:bCs/>
          <w:color w:val="000000"/>
          <w:sz w:val="24"/>
          <w:szCs w:val="24"/>
        </w:rPr>
        <w:t xml:space="preserve">TE GUSTA MI </w:t>
      </w:r>
      <w:r w:rsidR="00DB41BE" w:rsidRPr="00C44877">
        <w:rPr>
          <w:rFonts w:ascii="Times New Roman" w:hAnsi="Times New Roman" w:cs="Times New Roman"/>
          <w:b/>
          <w:bCs/>
          <w:color w:val="000000"/>
          <w:sz w:val="24"/>
          <w:szCs w:val="24"/>
        </w:rPr>
        <w:t>VECINO?</w:t>
      </w:r>
    </w:p>
    <w:p w:rsidR="00431B97" w:rsidRPr="00C44877" w:rsidRDefault="00431B97" w:rsidP="00C44877">
      <w:pPr>
        <w:pStyle w:val="Prrafodelista"/>
        <w:autoSpaceDE w:val="0"/>
        <w:autoSpaceDN w:val="0"/>
        <w:adjustRightInd w:val="0"/>
        <w:spacing w:after="0" w:line="360" w:lineRule="auto"/>
        <w:ind w:firstLine="567"/>
        <w:rPr>
          <w:rFonts w:ascii="Times New Roman" w:hAnsi="Times New Roman" w:cs="Times New Roman"/>
          <w:color w:val="000000"/>
          <w:sz w:val="24"/>
          <w:szCs w:val="24"/>
        </w:rPr>
      </w:pPr>
    </w:p>
    <w:p w:rsidR="004A5D46" w:rsidRPr="00C44877" w:rsidRDefault="004A5D46" w:rsidP="00C44877">
      <w:pPr>
        <w:autoSpaceDE w:val="0"/>
        <w:autoSpaceDN w:val="0"/>
        <w:adjustRightInd w:val="0"/>
        <w:spacing w:after="0" w:line="360" w:lineRule="auto"/>
        <w:ind w:firstLine="567"/>
        <w:jc w:val="both"/>
        <w:rPr>
          <w:rFonts w:ascii="Times New Roman" w:hAnsi="Times New Roman" w:cs="Times New Roman"/>
          <w:color w:val="000000"/>
          <w:sz w:val="24"/>
          <w:szCs w:val="24"/>
        </w:rPr>
      </w:pPr>
      <w:r w:rsidRPr="00C44877">
        <w:rPr>
          <w:rFonts w:ascii="Times New Roman" w:hAnsi="Times New Roman" w:cs="Times New Roman"/>
          <w:color w:val="000000"/>
          <w:sz w:val="24"/>
          <w:szCs w:val="24"/>
        </w:rPr>
        <w:t>Se hace sentar a todos los scout en un círculo y uno se pone de pie (castigado).El que está de pie se pregunta a cualquiera, ¿TE GUSTA TU VECINO? Si contesta que NO vuelve a preguntar el que está de pie</w:t>
      </w:r>
      <w:r w:rsidR="00DB41BE" w:rsidRPr="00C44877">
        <w:rPr>
          <w:rFonts w:ascii="Times New Roman" w:hAnsi="Times New Roman" w:cs="Times New Roman"/>
          <w:color w:val="000000"/>
          <w:sz w:val="24"/>
          <w:szCs w:val="24"/>
        </w:rPr>
        <w:t>. ¿PORQUE</w:t>
      </w:r>
      <w:r w:rsidRPr="00C44877">
        <w:rPr>
          <w:rFonts w:ascii="Times New Roman" w:hAnsi="Times New Roman" w:cs="Times New Roman"/>
          <w:color w:val="000000"/>
          <w:sz w:val="24"/>
          <w:szCs w:val="24"/>
        </w:rPr>
        <w:t xml:space="preserve">?, el que está sentado entonces contestará. PORQUE NO ME GUSTA SU QUE USE ZAPATOS NEGROS, o QUE USE LENTES, o PELO RUBIO ETC...Entonces todos los que tienen zapatos negros, o lentes, o tengan el pelo rubio cambiaran de puestos y el que está de pie también se sentara quedando uno de pie que será el próximo castigado Si contesta que SI, solo se cambian los vecinos y el castigado quedando de los tres uno de pie. </w:t>
      </w:r>
    </w:p>
    <w:p w:rsidR="00141204" w:rsidRPr="00C44877" w:rsidRDefault="00141204" w:rsidP="00C44877">
      <w:pPr>
        <w:autoSpaceDE w:val="0"/>
        <w:autoSpaceDN w:val="0"/>
        <w:adjustRightInd w:val="0"/>
        <w:spacing w:after="0" w:line="360" w:lineRule="auto"/>
        <w:ind w:firstLine="567"/>
        <w:jc w:val="both"/>
        <w:rPr>
          <w:rFonts w:ascii="Times New Roman" w:hAnsi="Times New Roman" w:cs="Times New Roman"/>
          <w:b/>
          <w:bCs/>
          <w:color w:val="000000"/>
          <w:sz w:val="24"/>
          <w:szCs w:val="24"/>
          <w:u w:val="single"/>
        </w:rPr>
      </w:pPr>
    </w:p>
    <w:p w:rsidR="004A5D46" w:rsidRPr="00C44877" w:rsidRDefault="004A5D46" w:rsidP="00C44877">
      <w:pPr>
        <w:autoSpaceDE w:val="0"/>
        <w:autoSpaceDN w:val="0"/>
        <w:adjustRightInd w:val="0"/>
        <w:spacing w:after="0" w:line="360" w:lineRule="auto"/>
        <w:ind w:firstLine="567"/>
        <w:jc w:val="center"/>
        <w:rPr>
          <w:rFonts w:ascii="Times New Roman" w:hAnsi="Times New Roman" w:cs="Times New Roman"/>
          <w:b/>
          <w:bCs/>
          <w:color w:val="000000"/>
          <w:sz w:val="24"/>
          <w:szCs w:val="24"/>
        </w:rPr>
      </w:pPr>
      <w:r w:rsidRPr="00C44877">
        <w:rPr>
          <w:rFonts w:ascii="Times New Roman" w:hAnsi="Times New Roman" w:cs="Times New Roman"/>
          <w:b/>
          <w:bCs/>
          <w:color w:val="000000"/>
          <w:sz w:val="24"/>
          <w:szCs w:val="24"/>
        </w:rPr>
        <w:t>18.EL PITADOR</w:t>
      </w:r>
    </w:p>
    <w:p w:rsidR="00431B97" w:rsidRPr="00C44877" w:rsidRDefault="00431B97" w:rsidP="00C44877">
      <w:pPr>
        <w:autoSpaceDE w:val="0"/>
        <w:autoSpaceDN w:val="0"/>
        <w:adjustRightInd w:val="0"/>
        <w:spacing w:after="0" w:line="360" w:lineRule="auto"/>
        <w:ind w:firstLine="567"/>
        <w:jc w:val="center"/>
        <w:rPr>
          <w:rFonts w:ascii="Times New Roman" w:hAnsi="Times New Roman" w:cs="Times New Roman"/>
          <w:color w:val="000000"/>
          <w:sz w:val="24"/>
          <w:szCs w:val="24"/>
        </w:rPr>
      </w:pPr>
    </w:p>
    <w:p w:rsidR="004A5D46" w:rsidRPr="00C44877" w:rsidRDefault="004A5D46" w:rsidP="00C44877">
      <w:pPr>
        <w:autoSpaceDE w:val="0"/>
        <w:autoSpaceDN w:val="0"/>
        <w:adjustRightInd w:val="0"/>
        <w:spacing w:after="0" w:line="360" w:lineRule="auto"/>
        <w:ind w:firstLine="567"/>
        <w:jc w:val="both"/>
        <w:rPr>
          <w:rFonts w:ascii="Times New Roman" w:hAnsi="Times New Roman" w:cs="Times New Roman"/>
          <w:color w:val="000000"/>
          <w:sz w:val="24"/>
          <w:szCs w:val="24"/>
        </w:rPr>
      </w:pPr>
      <w:r w:rsidRPr="00C44877">
        <w:rPr>
          <w:rFonts w:ascii="Times New Roman" w:hAnsi="Times New Roman" w:cs="Times New Roman"/>
          <w:b/>
          <w:bCs/>
          <w:color w:val="000000"/>
          <w:sz w:val="24"/>
          <w:szCs w:val="24"/>
        </w:rPr>
        <w:t xml:space="preserve">Material: </w:t>
      </w:r>
      <w:r w:rsidRPr="00C44877">
        <w:rPr>
          <w:rFonts w:ascii="Times New Roman" w:hAnsi="Times New Roman" w:cs="Times New Roman"/>
          <w:color w:val="000000"/>
          <w:sz w:val="24"/>
          <w:szCs w:val="24"/>
        </w:rPr>
        <w:t xml:space="preserve">Un pito </w:t>
      </w:r>
    </w:p>
    <w:p w:rsidR="004A5D46" w:rsidRPr="00C44877" w:rsidRDefault="004A5D46" w:rsidP="00C44877">
      <w:pPr>
        <w:autoSpaceDE w:val="0"/>
        <w:autoSpaceDN w:val="0"/>
        <w:adjustRightInd w:val="0"/>
        <w:spacing w:after="0" w:line="360" w:lineRule="auto"/>
        <w:ind w:firstLine="567"/>
        <w:jc w:val="both"/>
        <w:rPr>
          <w:rFonts w:ascii="Times New Roman" w:hAnsi="Times New Roman" w:cs="Times New Roman"/>
          <w:color w:val="000000"/>
          <w:sz w:val="24"/>
          <w:szCs w:val="24"/>
        </w:rPr>
      </w:pPr>
      <w:r w:rsidRPr="00C44877">
        <w:rPr>
          <w:rFonts w:ascii="Times New Roman" w:hAnsi="Times New Roman" w:cs="Times New Roman"/>
          <w:b/>
          <w:bCs/>
          <w:color w:val="000000"/>
          <w:sz w:val="24"/>
          <w:szCs w:val="24"/>
        </w:rPr>
        <w:t xml:space="preserve">Desarrollo: </w:t>
      </w:r>
      <w:r w:rsidRPr="00C44877">
        <w:rPr>
          <w:rFonts w:ascii="Times New Roman" w:hAnsi="Times New Roman" w:cs="Times New Roman"/>
          <w:color w:val="000000"/>
          <w:sz w:val="24"/>
          <w:szCs w:val="24"/>
        </w:rPr>
        <w:t xml:space="preserve">Un jugador se coloca en el centro de un gran círculo, con los ojos vendados y un silbato o trompeta colgado de la cintura. Un equipo, partiendo </w:t>
      </w:r>
      <w:r w:rsidRPr="00C44877">
        <w:rPr>
          <w:rFonts w:ascii="Times New Roman" w:hAnsi="Times New Roman" w:cs="Times New Roman"/>
          <w:color w:val="000000"/>
          <w:sz w:val="24"/>
          <w:szCs w:val="24"/>
        </w:rPr>
        <w:lastRenderedPageBreak/>
        <w:t xml:space="preserve">de cualquier punto del borde del círculo, trata de acercarse para tocar el silbato sin ser oído. </w:t>
      </w:r>
    </w:p>
    <w:p w:rsidR="004A5D46" w:rsidRPr="00C44877" w:rsidRDefault="004A5D46" w:rsidP="00C44877">
      <w:pPr>
        <w:autoSpaceDE w:val="0"/>
        <w:autoSpaceDN w:val="0"/>
        <w:adjustRightInd w:val="0"/>
        <w:spacing w:after="0" w:line="360" w:lineRule="auto"/>
        <w:ind w:firstLine="567"/>
        <w:jc w:val="both"/>
        <w:rPr>
          <w:rFonts w:ascii="Times New Roman" w:hAnsi="Times New Roman" w:cs="Times New Roman"/>
          <w:color w:val="000000"/>
          <w:sz w:val="24"/>
          <w:szCs w:val="24"/>
        </w:rPr>
      </w:pPr>
      <w:r w:rsidRPr="00C44877">
        <w:rPr>
          <w:rFonts w:ascii="Times New Roman" w:hAnsi="Times New Roman" w:cs="Times New Roman"/>
          <w:color w:val="000000"/>
          <w:sz w:val="24"/>
          <w:szCs w:val="24"/>
        </w:rPr>
        <w:t xml:space="preserve">Si el jugador del centro señala la dirección en que se acerca uno de los jugadores, éste último queda eliminado. Para evitar que se convierta en una veleta, el pitador tendrá doble número de disparos que el de los enemigos que se acercan. </w:t>
      </w:r>
    </w:p>
    <w:p w:rsidR="004A5D46" w:rsidRPr="00C44877" w:rsidRDefault="004A5D46" w:rsidP="00C44877">
      <w:pPr>
        <w:autoSpaceDE w:val="0"/>
        <w:autoSpaceDN w:val="0"/>
        <w:adjustRightInd w:val="0"/>
        <w:spacing w:after="0" w:line="360" w:lineRule="auto"/>
        <w:ind w:firstLine="567"/>
        <w:jc w:val="both"/>
        <w:rPr>
          <w:rFonts w:ascii="Times New Roman" w:hAnsi="Times New Roman" w:cs="Times New Roman"/>
          <w:color w:val="000000"/>
          <w:sz w:val="24"/>
          <w:szCs w:val="24"/>
        </w:rPr>
      </w:pPr>
      <w:r w:rsidRPr="00C44877">
        <w:rPr>
          <w:rFonts w:ascii="Times New Roman" w:hAnsi="Times New Roman" w:cs="Times New Roman"/>
          <w:color w:val="000000"/>
          <w:sz w:val="24"/>
          <w:szCs w:val="24"/>
        </w:rPr>
        <w:t xml:space="preserve">Este es un juego muy reposado que exige silencio absoluto por parte de los que no están participando; de lo contrario el juego pierde interés. </w:t>
      </w:r>
    </w:p>
    <w:p w:rsidR="00141204" w:rsidRPr="00C44877" w:rsidRDefault="00141204" w:rsidP="00C44877">
      <w:pPr>
        <w:autoSpaceDE w:val="0"/>
        <w:autoSpaceDN w:val="0"/>
        <w:adjustRightInd w:val="0"/>
        <w:spacing w:after="0" w:line="360" w:lineRule="auto"/>
        <w:ind w:firstLine="567"/>
        <w:jc w:val="both"/>
        <w:rPr>
          <w:rFonts w:ascii="Times New Roman" w:hAnsi="Times New Roman" w:cs="Times New Roman"/>
          <w:b/>
          <w:bCs/>
          <w:color w:val="000000"/>
          <w:sz w:val="24"/>
          <w:szCs w:val="24"/>
          <w:u w:val="single"/>
        </w:rPr>
      </w:pPr>
    </w:p>
    <w:p w:rsidR="004A5D46" w:rsidRPr="00C44877" w:rsidRDefault="004A5D46" w:rsidP="00C44877">
      <w:pPr>
        <w:autoSpaceDE w:val="0"/>
        <w:autoSpaceDN w:val="0"/>
        <w:adjustRightInd w:val="0"/>
        <w:spacing w:after="0" w:line="360" w:lineRule="auto"/>
        <w:ind w:firstLine="567"/>
        <w:jc w:val="center"/>
        <w:rPr>
          <w:rFonts w:ascii="Times New Roman" w:hAnsi="Times New Roman" w:cs="Times New Roman"/>
          <w:b/>
          <w:bCs/>
          <w:color w:val="000000"/>
          <w:sz w:val="24"/>
          <w:szCs w:val="24"/>
        </w:rPr>
      </w:pPr>
      <w:r w:rsidRPr="00C44877">
        <w:rPr>
          <w:rFonts w:ascii="Times New Roman" w:hAnsi="Times New Roman" w:cs="Times New Roman"/>
          <w:b/>
          <w:bCs/>
          <w:color w:val="000000"/>
          <w:sz w:val="24"/>
          <w:szCs w:val="24"/>
        </w:rPr>
        <w:t>19.PITO LOCO</w:t>
      </w:r>
    </w:p>
    <w:p w:rsidR="00431B97" w:rsidRPr="00C44877" w:rsidRDefault="00431B97" w:rsidP="00C44877">
      <w:pPr>
        <w:autoSpaceDE w:val="0"/>
        <w:autoSpaceDN w:val="0"/>
        <w:adjustRightInd w:val="0"/>
        <w:spacing w:after="0" w:line="360" w:lineRule="auto"/>
        <w:ind w:firstLine="567"/>
        <w:jc w:val="center"/>
        <w:rPr>
          <w:rFonts w:ascii="Times New Roman" w:hAnsi="Times New Roman" w:cs="Times New Roman"/>
          <w:color w:val="000000"/>
          <w:sz w:val="24"/>
          <w:szCs w:val="24"/>
        </w:rPr>
      </w:pPr>
    </w:p>
    <w:p w:rsidR="00141204" w:rsidRPr="00C44877" w:rsidRDefault="00141204" w:rsidP="00C44877">
      <w:pPr>
        <w:autoSpaceDE w:val="0"/>
        <w:autoSpaceDN w:val="0"/>
        <w:adjustRightInd w:val="0"/>
        <w:spacing w:after="0" w:line="360" w:lineRule="auto"/>
        <w:ind w:firstLine="567"/>
        <w:jc w:val="both"/>
        <w:rPr>
          <w:rFonts w:ascii="Times New Roman" w:hAnsi="Times New Roman" w:cs="Times New Roman"/>
          <w:b/>
          <w:bCs/>
          <w:sz w:val="24"/>
          <w:szCs w:val="24"/>
        </w:rPr>
      </w:pPr>
      <w:r w:rsidRPr="00C44877">
        <w:rPr>
          <w:rFonts w:ascii="Times New Roman" w:hAnsi="Times New Roman" w:cs="Times New Roman"/>
          <w:b/>
          <w:bCs/>
          <w:sz w:val="24"/>
          <w:szCs w:val="24"/>
        </w:rPr>
        <w:t>Materiales: recurso humano</w:t>
      </w:r>
    </w:p>
    <w:p w:rsidR="004A5D46" w:rsidRPr="00C44877" w:rsidRDefault="00081EC4" w:rsidP="00C44877">
      <w:pPr>
        <w:autoSpaceDE w:val="0"/>
        <w:autoSpaceDN w:val="0"/>
        <w:adjustRightInd w:val="0"/>
        <w:spacing w:after="0" w:line="360" w:lineRule="auto"/>
        <w:ind w:firstLine="567"/>
        <w:rPr>
          <w:rFonts w:ascii="Times New Roman" w:hAnsi="Times New Roman" w:cs="Times New Roman"/>
          <w:color w:val="000000"/>
          <w:sz w:val="24"/>
          <w:szCs w:val="24"/>
        </w:rPr>
      </w:pPr>
      <w:r w:rsidRPr="00C44877">
        <w:rPr>
          <w:rFonts w:ascii="Times New Roman" w:hAnsi="Times New Roman" w:cs="Times New Roman"/>
          <w:b/>
          <w:bCs/>
          <w:sz w:val="24"/>
          <w:szCs w:val="24"/>
        </w:rPr>
        <w:t>Desarrollo:</w:t>
      </w:r>
      <w:r w:rsidRPr="00C44877">
        <w:rPr>
          <w:rFonts w:ascii="Times New Roman" w:hAnsi="Times New Roman" w:cs="Times New Roman"/>
          <w:color w:val="000000"/>
          <w:sz w:val="24"/>
          <w:szCs w:val="24"/>
        </w:rPr>
        <w:t xml:space="preserve"> Juego</w:t>
      </w:r>
      <w:r w:rsidR="004A5D46" w:rsidRPr="00C44877">
        <w:rPr>
          <w:rFonts w:ascii="Times New Roman" w:hAnsi="Times New Roman" w:cs="Times New Roman"/>
          <w:color w:val="000000"/>
          <w:sz w:val="24"/>
          <w:szCs w:val="24"/>
        </w:rPr>
        <w:t xml:space="preserve"> para ser realizado en la noche de un campamento. </w:t>
      </w:r>
    </w:p>
    <w:p w:rsidR="004A5D46" w:rsidRPr="00C44877" w:rsidRDefault="004A5D46" w:rsidP="00C44877">
      <w:pPr>
        <w:autoSpaceDE w:val="0"/>
        <w:autoSpaceDN w:val="0"/>
        <w:adjustRightInd w:val="0"/>
        <w:spacing w:after="0" w:line="360" w:lineRule="auto"/>
        <w:ind w:firstLine="567"/>
        <w:jc w:val="both"/>
        <w:rPr>
          <w:rFonts w:ascii="Times New Roman" w:hAnsi="Times New Roman" w:cs="Times New Roman"/>
          <w:color w:val="000000"/>
          <w:sz w:val="24"/>
          <w:szCs w:val="24"/>
        </w:rPr>
      </w:pPr>
      <w:r w:rsidRPr="00C44877">
        <w:rPr>
          <w:rFonts w:ascii="Times New Roman" w:hAnsi="Times New Roman" w:cs="Times New Roman"/>
          <w:color w:val="000000"/>
          <w:sz w:val="24"/>
          <w:szCs w:val="24"/>
        </w:rPr>
        <w:t xml:space="preserve">Un dirigente con varios pañuelines en su mano debe esconderse y tocar brevemente un pito. Los scouts deben tratar de encontrarlo guiados por el sonido del pito. Si lo encuentran recibirán uno de los pañuelines de manos del dirigente, el que se cambiará de lugar y tocará nuevamente el pito. El dirigente puede estar siempre en movimiento tocando de vez en cuando el pito o puede esperar a ser descubierto en un lugar fijo. Gana el equipo que consiga la mayor cantidad de pañuelines. </w:t>
      </w:r>
    </w:p>
    <w:p w:rsidR="00141204" w:rsidRPr="00C44877" w:rsidRDefault="00141204" w:rsidP="00C44877">
      <w:pPr>
        <w:autoSpaceDE w:val="0"/>
        <w:autoSpaceDN w:val="0"/>
        <w:adjustRightInd w:val="0"/>
        <w:spacing w:after="0" w:line="360" w:lineRule="auto"/>
        <w:ind w:firstLine="567"/>
        <w:jc w:val="both"/>
        <w:rPr>
          <w:rFonts w:ascii="Times New Roman" w:hAnsi="Times New Roman" w:cs="Times New Roman"/>
          <w:b/>
          <w:bCs/>
          <w:color w:val="000000"/>
          <w:sz w:val="24"/>
          <w:szCs w:val="24"/>
          <w:u w:val="single"/>
        </w:rPr>
      </w:pPr>
    </w:p>
    <w:p w:rsidR="00184567" w:rsidRPr="00C44877" w:rsidRDefault="00184567" w:rsidP="00C44877">
      <w:pPr>
        <w:autoSpaceDE w:val="0"/>
        <w:autoSpaceDN w:val="0"/>
        <w:adjustRightInd w:val="0"/>
        <w:spacing w:after="0" w:line="360" w:lineRule="auto"/>
        <w:ind w:firstLine="567"/>
        <w:jc w:val="both"/>
        <w:rPr>
          <w:rFonts w:ascii="Times New Roman" w:hAnsi="Times New Roman" w:cs="Times New Roman"/>
          <w:b/>
          <w:bCs/>
          <w:color w:val="000000"/>
          <w:sz w:val="24"/>
          <w:szCs w:val="24"/>
          <w:u w:val="single"/>
        </w:rPr>
      </w:pPr>
    </w:p>
    <w:p w:rsidR="004A5D46" w:rsidRPr="00C44877" w:rsidRDefault="004A5D46" w:rsidP="00C44877">
      <w:pPr>
        <w:autoSpaceDE w:val="0"/>
        <w:autoSpaceDN w:val="0"/>
        <w:adjustRightInd w:val="0"/>
        <w:spacing w:after="0" w:line="360" w:lineRule="auto"/>
        <w:ind w:firstLine="567"/>
        <w:jc w:val="center"/>
        <w:rPr>
          <w:rFonts w:ascii="Times New Roman" w:hAnsi="Times New Roman" w:cs="Times New Roman"/>
          <w:b/>
          <w:bCs/>
          <w:color w:val="000000"/>
          <w:sz w:val="24"/>
          <w:szCs w:val="24"/>
        </w:rPr>
      </w:pPr>
      <w:r w:rsidRPr="00C44877">
        <w:rPr>
          <w:rFonts w:ascii="Times New Roman" w:hAnsi="Times New Roman" w:cs="Times New Roman"/>
          <w:b/>
          <w:bCs/>
          <w:color w:val="000000"/>
          <w:sz w:val="24"/>
          <w:szCs w:val="24"/>
        </w:rPr>
        <w:t>20.LA BATALLA DE LOS GLOBOS</w:t>
      </w:r>
    </w:p>
    <w:p w:rsidR="00431B97" w:rsidRPr="00C44877" w:rsidRDefault="00431B97" w:rsidP="00C44877">
      <w:pPr>
        <w:autoSpaceDE w:val="0"/>
        <w:autoSpaceDN w:val="0"/>
        <w:adjustRightInd w:val="0"/>
        <w:spacing w:after="0" w:line="360" w:lineRule="auto"/>
        <w:ind w:firstLine="567"/>
        <w:jc w:val="both"/>
        <w:rPr>
          <w:rFonts w:ascii="Times New Roman" w:hAnsi="Times New Roman" w:cs="Times New Roman"/>
          <w:color w:val="000000"/>
          <w:sz w:val="24"/>
          <w:szCs w:val="24"/>
        </w:rPr>
      </w:pPr>
    </w:p>
    <w:p w:rsidR="004A5D46" w:rsidRPr="00C44877" w:rsidRDefault="004A5D46" w:rsidP="00C44877">
      <w:pPr>
        <w:autoSpaceDE w:val="0"/>
        <w:autoSpaceDN w:val="0"/>
        <w:adjustRightInd w:val="0"/>
        <w:spacing w:after="0" w:line="360" w:lineRule="auto"/>
        <w:ind w:firstLine="567"/>
        <w:jc w:val="both"/>
        <w:rPr>
          <w:rFonts w:ascii="Times New Roman" w:hAnsi="Times New Roman" w:cs="Times New Roman"/>
          <w:color w:val="000000"/>
          <w:sz w:val="24"/>
          <w:szCs w:val="24"/>
        </w:rPr>
      </w:pPr>
      <w:r w:rsidRPr="00C44877">
        <w:rPr>
          <w:rFonts w:ascii="Times New Roman" w:hAnsi="Times New Roman" w:cs="Times New Roman"/>
          <w:b/>
          <w:bCs/>
          <w:color w:val="000000"/>
          <w:sz w:val="24"/>
          <w:szCs w:val="24"/>
        </w:rPr>
        <w:t xml:space="preserve">Participantes: </w:t>
      </w:r>
      <w:r w:rsidRPr="00C44877">
        <w:rPr>
          <w:rFonts w:ascii="Times New Roman" w:hAnsi="Times New Roman" w:cs="Times New Roman"/>
          <w:color w:val="000000"/>
          <w:sz w:val="24"/>
          <w:szCs w:val="24"/>
        </w:rPr>
        <w:t xml:space="preserve">Más de 10 personas </w:t>
      </w:r>
    </w:p>
    <w:p w:rsidR="004A5D46" w:rsidRPr="00C44877" w:rsidRDefault="004A5D46" w:rsidP="00C44877">
      <w:pPr>
        <w:autoSpaceDE w:val="0"/>
        <w:autoSpaceDN w:val="0"/>
        <w:adjustRightInd w:val="0"/>
        <w:spacing w:after="0" w:line="360" w:lineRule="auto"/>
        <w:ind w:firstLine="567"/>
        <w:jc w:val="both"/>
        <w:rPr>
          <w:rFonts w:ascii="Times New Roman" w:hAnsi="Times New Roman" w:cs="Times New Roman"/>
          <w:color w:val="000000"/>
          <w:sz w:val="24"/>
          <w:szCs w:val="24"/>
        </w:rPr>
      </w:pPr>
      <w:r w:rsidRPr="00C44877">
        <w:rPr>
          <w:rFonts w:ascii="Times New Roman" w:hAnsi="Times New Roman" w:cs="Times New Roman"/>
          <w:b/>
          <w:bCs/>
          <w:color w:val="000000"/>
          <w:sz w:val="24"/>
          <w:szCs w:val="24"/>
        </w:rPr>
        <w:t xml:space="preserve">Edad: </w:t>
      </w:r>
      <w:r w:rsidRPr="00C44877">
        <w:rPr>
          <w:rFonts w:ascii="Times New Roman" w:hAnsi="Times New Roman" w:cs="Times New Roman"/>
          <w:color w:val="000000"/>
          <w:sz w:val="24"/>
          <w:szCs w:val="24"/>
        </w:rPr>
        <w:t xml:space="preserve">a partir de 7 años. </w:t>
      </w:r>
    </w:p>
    <w:p w:rsidR="004A5D46" w:rsidRPr="00C44877" w:rsidRDefault="004A5D46" w:rsidP="00C44877">
      <w:pPr>
        <w:autoSpaceDE w:val="0"/>
        <w:autoSpaceDN w:val="0"/>
        <w:adjustRightInd w:val="0"/>
        <w:spacing w:after="0" w:line="360" w:lineRule="auto"/>
        <w:ind w:firstLine="567"/>
        <w:jc w:val="both"/>
        <w:rPr>
          <w:rFonts w:ascii="Times New Roman" w:hAnsi="Times New Roman" w:cs="Times New Roman"/>
          <w:color w:val="000000"/>
          <w:sz w:val="24"/>
          <w:szCs w:val="24"/>
        </w:rPr>
      </w:pPr>
      <w:r w:rsidRPr="00C44877">
        <w:rPr>
          <w:rFonts w:ascii="Times New Roman" w:hAnsi="Times New Roman" w:cs="Times New Roman"/>
          <w:b/>
          <w:bCs/>
          <w:color w:val="000000"/>
          <w:sz w:val="24"/>
          <w:szCs w:val="24"/>
        </w:rPr>
        <w:t xml:space="preserve">Material: </w:t>
      </w:r>
      <w:r w:rsidRPr="00C44877">
        <w:rPr>
          <w:rFonts w:ascii="Times New Roman" w:hAnsi="Times New Roman" w:cs="Times New Roman"/>
          <w:color w:val="000000"/>
          <w:sz w:val="24"/>
          <w:szCs w:val="24"/>
        </w:rPr>
        <w:t xml:space="preserve">Un globo por participante </w:t>
      </w:r>
    </w:p>
    <w:p w:rsidR="004A5D46" w:rsidRPr="00C44877" w:rsidRDefault="004A5D46" w:rsidP="00C44877">
      <w:pPr>
        <w:autoSpaceDE w:val="0"/>
        <w:autoSpaceDN w:val="0"/>
        <w:adjustRightInd w:val="0"/>
        <w:spacing w:after="0" w:line="360" w:lineRule="auto"/>
        <w:ind w:firstLine="567"/>
        <w:jc w:val="both"/>
        <w:rPr>
          <w:rFonts w:ascii="Times New Roman" w:hAnsi="Times New Roman" w:cs="Times New Roman"/>
          <w:sz w:val="24"/>
          <w:szCs w:val="24"/>
        </w:rPr>
      </w:pPr>
      <w:r w:rsidRPr="00C44877">
        <w:rPr>
          <w:rFonts w:ascii="Times New Roman" w:hAnsi="Times New Roman" w:cs="Times New Roman"/>
          <w:color w:val="000000"/>
          <w:sz w:val="24"/>
          <w:szCs w:val="24"/>
        </w:rPr>
        <w:t xml:space="preserve">Cada uno de los participantes tendrá un globo inflado amarrado en uno de sus tobillos de forma que quede colgando aproximadamente. 10 cm. </w:t>
      </w:r>
      <w:r w:rsidRPr="00C44877">
        <w:rPr>
          <w:rFonts w:ascii="Times New Roman" w:hAnsi="Times New Roman" w:cs="Times New Roman"/>
          <w:sz w:val="24"/>
          <w:szCs w:val="24"/>
        </w:rPr>
        <w:t xml:space="preserve">El juego consiste en tratar de pisar el globo del contrincante sin que le pisen el suyo. Al participante que le revienta el globo queda eliminado. </w:t>
      </w:r>
    </w:p>
    <w:p w:rsidR="00141204" w:rsidRPr="00C44877" w:rsidRDefault="00141204" w:rsidP="00C44877">
      <w:pPr>
        <w:autoSpaceDE w:val="0"/>
        <w:autoSpaceDN w:val="0"/>
        <w:adjustRightInd w:val="0"/>
        <w:spacing w:after="0" w:line="360" w:lineRule="auto"/>
        <w:ind w:firstLine="567"/>
        <w:jc w:val="center"/>
        <w:rPr>
          <w:rFonts w:ascii="Times New Roman" w:hAnsi="Times New Roman" w:cs="Times New Roman"/>
          <w:b/>
          <w:bCs/>
          <w:sz w:val="24"/>
          <w:szCs w:val="24"/>
        </w:rPr>
      </w:pPr>
    </w:p>
    <w:p w:rsidR="004A5D46" w:rsidRPr="00C44877" w:rsidRDefault="004A5D46" w:rsidP="00C44877">
      <w:pPr>
        <w:autoSpaceDE w:val="0"/>
        <w:autoSpaceDN w:val="0"/>
        <w:adjustRightInd w:val="0"/>
        <w:spacing w:after="0" w:line="360" w:lineRule="auto"/>
        <w:ind w:firstLine="567"/>
        <w:jc w:val="center"/>
        <w:rPr>
          <w:rFonts w:ascii="Times New Roman" w:hAnsi="Times New Roman" w:cs="Times New Roman"/>
          <w:sz w:val="24"/>
          <w:szCs w:val="24"/>
        </w:rPr>
      </w:pPr>
      <w:r w:rsidRPr="00C44877">
        <w:rPr>
          <w:rFonts w:ascii="Times New Roman" w:hAnsi="Times New Roman" w:cs="Times New Roman"/>
          <w:b/>
          <w:bCs/>
          <w:sz w:val="24"/>
          <w:szCs w:val="24"/>
        </w:rPr>
        <w:t>21</w:t>
      </w:r>
      <w:r w:rsidR="00081EC4" w:rsidRPr="00C44877">
        <w:rPr>
          <w:rFonts w:ascii="Times New Roman" w:hAnsi="Times New Roman" w:cs="Times New Roman"/>
          <w:b/>
          <w:bCs/>
          <w:sz w:val="24"/>
          <w:szCs w:val="24"/>
        </w:rPr>
        <w:t>. POLLITO</w:t>
      </w:r>
      <w:r w:rsidRPr="00C44877">
        <w:rPr>
          <w:rFonts w:ascii="Times New Roman" w:hAnsi="Times New Roman" w:cs="Times New Roman"/>
          <w:b/>
          <w:bCs/>
          <w:sz w:val="24"/>
          <w:szCs w:val="24"/>
        </w:rPr>
        <w:t xml:space="preserve"> ADENTRO, POLLITO AFUERA</w:t>
      </w:r>
    </w:p>
    <w:p w:rsidR="004A5D46" w:rsidRPr="00C44877" w:rsidRDefault="004A5D46" w:rsidP="00C44877">
      <w:pPr>
        <w:autoSpaceDE w:val="0"/>
        <w:autoSpaceDN w:val="0"/>
        <w:adjustRightInd w:val="0"/>
        <w:spacing w:after="0" w:line="360" w:lineRule="auto"/>
        <w:ind w:firstLine="567"/>
        <w:jc w:val="both"/>
        <w:rPr>
          <w:rFonts w:ascii="Times New Roman" w:hAnsi="Times New Roman" w:cs="Times New Roman"/>
          <w:sz w:val="24"/>
          <w:szCs w:val="24"/>
        </w:rPr>
      </w:pPr>
      <w:r w:rsidRPr="00C44877">
        <w:rPr>
          <w:rFonts w:ascii="Times New Roman" w:hAnsi="Times New Roman" w:cs="Times New Roman"/>
          <w:b/>
          <w:bCs/>
          <w:sz w:val="24"/>
          <w:szCs w:val="24"/>
        </w:rPr>
        <w:lastRenderedPageBreak/>
        <w:t xml:space="preserve">Participantes: </w:t>
      </w:r>
      <w:r w:rsidRPr="00C44877">
        <w:rPr>
          <w:rFonts w:ascii="Times New Roman" w:hAnsi="Times New Roman" w:cs="Times New Roman"/>
          <w:sz w:val="24"/>
          <w:szCs w:val="24"/>
        </w:rPr>
        <w:t xml:space="preserve">Más de 10 personas </w:t>
      </w:r>
    </w:p>
    <w:p w:rsidR="004A5D46" w:rsidRPr="00C44877" w:rsidRDefault="004A5D46" w:rsidP="00C44877">
      <w:pPr>
        <w:autoSpaceDE w:val="0"/>
        <w:autoSpaceDN w:val="0"/>
        <w:adjustRightInd w:val="0"/>
        <w:spacing w:after="0" w:line="360" w:lineRule="auto"/>
        <w:ind w:firstLine="567"/>
        <w:jc w:val="both"/>
        <w:rPr>
          <w:rFonts w:ascii="Times New Roman" w:hAnsi="Times New Roman" w:cs="Times New Roman"/>
          <w:sz w:val="24"/>
          <w:szCs w:val="24"/>
        </w:rPr>
      </w:pPr>
      <w:r w:rsidRPr="00C44877">
        <w:rPr>
          <w:rFonts w:ascii="Times New Roman" w:hAnsi="Times New Roman" w:cs="Times New Roman"/>
          <w:b/>
          <w:bCs/>
          <w:sz w:val="24"/>
          <w:szCs w:val="24"/>
        </w:rPr>
        <w:t xml:space="preserve">Edad: </w:t>
      </w:r>
      <w:r w:rsidRPr="00C44877">
        <w:rPr>
          <w:rFonts w:ascii="Times New Roman" w:hAnsi="Times New Roman" w:cs="Times New Roman"/>
          <w:sz w:val="24"/>
          <w:szCs w:val="24"/>
        </w:rPr>
        <w:t xml:space="preserve">a partir de 7 años. </w:t>
      </w:r>
    </w:p>
    <w:p w:rsidR="004A5D46" w:rsidRPr="00C44877" w:rsidRDefault="004A5D46" w:rsidP="00C44877">
      <w:pPr>
        <w:autoSpaceDE w:val="0"/>
        <w:autoSpaceDN w:val="0"/>
        <w:adjustRightInd w:val="0"/>
        <w:spacing w:after="0" w:line="360" w:lineRule="auto"/>
        <w:ind w:firstLine="567"/>
        <w:jc w:val="both"/>
        <w:rPr>
          <w:rFonts w:ascii="Times New Roman" w:hAnsi="Times New Roman" w:cs="Times New Roman"/>
          <w:sz w:val="24"/>
          <w:szCs w:val="24"/>
        </w:rPr>
      </w:pPr>
      <w:r w:rsidRPr="00C44877">
        <w:rPr>
          <w:rFonts w:ascii="Times New Roman" w:hAnsi="Times New Roman" w:cs="Times New Roman"/>
          <w:sz w:val="24"/>
          <w:szCs w:val="24"/>
        </w:rPr>
        <w:t xml:space="preserve">Material: Una cuerda de 6 metros, una bolsa o saco relleno con ropa. </w:t>
      </w:r>
    </w:p>
    <w:p w:rsidR="004A5D46" w:rsidRPr="00C44877" w:rsidRDefault="004A5D46" w:rsidP="00C44877">
      <w:pPr>
        <w:autoSpaceDE w:val="0"/>
        <w:autoSpaceDN w:val="0"/>
        <w:adjustRightInd w:val="0"/>
        <w:spacing w:after="0" w:line="360" w:lineRule="auto"/>
        <w:ind w:firstLine="567"/>
        <w:jc w:val="both"/>
        <w:rPr>
          <w:rFonts w:ascii="Times New Roman" w:hAnsi="Times New Roman" w:cs="Times New Roman"/>
          <w:sz w:val="24"/>
          <w:szCs w:val="24"/>
        </w:rPr>
      </w:pPr>
      <w:r w:rsidRPr="00C44877">
        <w:rPr>
          <w:rFonts w:ascii="Times New Roman" w:hAnsi="Times New Roman" w:cs="Times New Roman"/>
          <w:sz w:val="24"/>
          <w:szCs w:val="24"/>
        </w:rPr>
        <w:t xml:space="preserve">Se amarra una de las puntas de la cuerda al saco con ropa. El encargado del juego será el granjero y los participantes serán los pollitos. </w:t>
      </w:r>
    </w:p>
    <w:p w:rsidR="004A5D46" w:rsidRPr="00C44877" w:rsidRDefault="004A5D46" w:rsidP="00C44877">
      <w:pPr>
        <w:autoSpaceDE w:val="0"/>
        <w:autoSpaceDN w:val="0"/>
        <w:adjustRightInd w:val="0"/>
        <w:spacing w:after="0" w:line="360" w:lineRule="auto"/>
        <w:ind w:firstLine="567"/>
        <w:jc w:val="both"/>
        <w:rPr>
          <w:rFonts w:ascii="Times New Roman" w:hAnsi="Times New Roman" w:cs="Times New Roman"/>
          <w:sz w:val="24"/>
          <w:szCs w:val="24"/>
        </w:rPr>
      </w:pPr>
      <w:r w:rsidRPr="00C44877">
        <w:rPr>
          <w:rFonts w:ascii="Times New Roman" w:hAnsi="Times New Roman" w:cs="Times New Roman"/>
          <w:sz w:val="24"/>
          <w:szCs w:val="24"/>
        </w:rPr>
        <w:t xml:space="preserve">El granjero debe hacer girar el saco sobre su cabeza con un radio de 5 metros aproximadamente. Para luego gritar "pollito adentro". A este llamado los pollitos corren a refugiarse junto al granjero, cuidando de no ser golpeados por el saco y la cuerda. Al grito de "pollito afuera" los pollitos que están agachados junto al granjero, se alejan corriendo de su lado sin que el saco los alcance. Los pollitos golpeados salen del juego y gana el último pollito que queda vivo. La persona que hace de granjero debe tener especial cuidado de soltar la cuerda cuando ve que va a golpear a un pollito, además de tratar de no poner mucho peso en el saco. </w:t>
      </w:r>
    </w:p>
    <w:p w:rsidR="00141204" w:rsidRPr="00C44877" w:rsidRDefault="00141204" w:rsidP="00C44877">
      <w:pPr>
        <w:autoSpaceDE w:val="0"/>
        <w:autoSpaceDN w:val="0"/>
        <w:adjustRightInd w:val="0"/>
        <w:spacing w:after="0" w:line="360" w:lineRule="auto"/>
        <w:ind w:firstLine="567"/>
        <w:jc w:val="both"/>
        <w:rPr>
          <w:rFonts w:ascii="Times New Roman" w:hAnsi="Times New Roman" w:cs="Times New Roman"/>
          <w:b/>
          <w:bCs/>
          <w:sz w:val="24"/>
          <w:szCs w:val="24"/>
          <w:u w:val="single"/>
        </w:rPr>
      </w:pPr>
    </w:p>
    <w:p w:rsidR="004A5D46" w:rsidRPr="00C44877" w:rsidRDefault="004A5D46" w:rsidP="00C44877">
      <w:pPr>
        <w:autoSpaceDE w:val="0"/>
        <w:autoSpaceDN w:val="0"/>
        <w:adjustRightInd w:val="0"/>
        <w:spacing w:after="0" w:line="360" w:lineRule="auto"/>
        <w:ind w:firstLine="567"/>
        <w:jc w:val="center"/>
        <w:rPr>
          <w:rFonts w:ascii="Times New Roman" w:hAnsi="Times New Roman" w:cs="Times New Roman"/>
          <w:b/>
          <w:bCs/>
          <w:sz w:val="24"/>
          <w:szCs w:val="24"/>
        </w:rPr>
      </w:pPr>
      <w:r w:rsidRPr="00C44877">
        <w:rPr>
          <w:rFonts w:ascii="Times New Roman" w:hAnsi="Times New Roman" w:cs="Times New Roman"/>
          <w:b/>
          <w:bCs/>
          <w:sz w:val="24"/>
          <w:szCs w:val="24"/>
        </w:rPr>
        <w:t>22</w:t>
      </w:r>
      <w:r w:rsidR="00081EC4" w:rsidRPr="00C44877">
        <w:rPr>
          <w:rFonts w:ascii="Times New Roman" w:hAnsi="Times New Roman" w:cs="Times New Roman"/>
          <w:b/>
          <w:bCs/>
          <w:sz w:val="24"/>
          <w:szCs w:val="24"/>
        </w:rPr>
        <w:t>. PROTEGIENDO</w:t>
      </w:r>
      <w:r w:rsidRPr="00C44877">
        <w:rPr>
          <w:rFonts w:ascii="Times New Roman" w:hAnsi="Times New Roman" w:cs="Times New Roman"/>
          <w:b/>
          <w:bCs/>
          <w:sz w:val="24"/>
          <w:szCs w:val="24"/>
        </w:rPr>
        <w:t xml:space="preserve"> LAS BASES</w:t>
      </w:r>
    </w:p>
    <w:p w:rsidR="001B2703" w:rsidRPr="00C44877" w:rsidRDefault="001B2703" w:rsidP="00C44877">
      <w:pPr>
        <w:autoSpaceDE w:val="0"/>
        <w:autoSpaceDN w:val="0"/>
        <w:adjustRightInd w:val="0"/>
        <w:spacing w:after="0" w:line="360" w:lineRule="auto"/>
        <w:ind w:firstLine="567"/>
        <w:jc w:val="center"/>
        <w:rPr>
          <w:rFonts w:ascii="Times New Roman" w:hAnsi="Times New Roman" w:cs="Times New Roman"/>
          <w:sz w:val="24"/>
          <w:szCs w:val="24"/>
        </w:rPr>
      </w:pPr>
    </w:p>
    <w:p w:rsidR="004A5D46" w:rsidRPr="00C44877" w:rsidRDefault="004A5D46" w:rsidP="00C44877">
      <w:pPr>
        <w:autoSpaceDE w:val="0"/>
        <w:autoSpaceDN w:val="0"/>
        <w:adjustRightInd w:val="0"/>
        <w:spacing w:after="0" w:line="360" w:lineRule="auto"/>
        <w:ind w:firstLine="567"/>
        <w:jc w:val="both"/>
        <w:rPr>
          <w:rFonts w:ascii="Times New Roman" w:hAnsi="Times New Roman" w:cs="Times New Roman"/>
          <w:sz w:val="24"/>
          <w:szCs w:val="24"/>
        </w:rPr>
      </w:pPr>
      <w:r w:rsidRPr="00C44877">
        <w:rPr>
          <w:rFonts w:ascii="Times New Roman" w:hAnsi="Times New Roman" w:cs="Times New Roman"/>
          <w:b/>
          <w:bCs/>
          <w:sz w:val="24"/>
          <w:szCs w:val="24"/>
        </w:rPr>
        <w:t xml:space="preserve">Participantes: </w:t>
      </w:r>
      <w:r w:rsidRPr="00C44877">
        <w:rPr>
          <w:rFonts w:ascii="Times New Roman" w:hAnsi="Times New Roman" w:cs="Times New Roman"/>
          <w:sz w:val="24"/>
          <w:szCs w:val="24"/>
        </w:rPr>
        <w:t xml:space="preserve">Más de 10 personas </w:t>
      </w:r>
    </w:p>
    <w:p w:rsidR="004A5D46" w:rsidRPr="00C44877" w:rsidRDefault="004A5D46" w:rsidP="00C44877">
      <w:pPr>
        <w:autoSpaceDE w:val="0"/>
        <w:autoSpaceDN w:val="0"/>
        <w:adjustRightInd w:val="0"/>
        <w:spacing w:after="0" w:line="360" w:lineRule="auto"/>
        <w:ind w:firstLine="567"/>
        <w:jc w:val="both"/>
        <w:rPr>
          <w:rFonts w:ascii="Times New Roman" w:hAnsi="Times New Roman" w:cs="Times New Roman"/>
          <w:sz w:val="24"/>
          <w:szCs w:val="24"/>
        </w:rPr>
      </w:pPr>
      <w:r w:rsidRPr="00C44877">
        <w:rPr>
          <w:rFonts w:ascii="Times New Roman" w:hAnsi="Times New Roman" w:cs="Times New Roman"/>
          <w:b/>
          <w:bCs/>
          <w:sz w:val="24"/>
          <w:szCs w:val="24"/>
        </w:rPr>
        <w:t xml:space="preserve">Edad: </w:t>
      </w:r>
      <w:r w:rsidRPr="00C44877">
        <w:rPr>
          <w:rFonts w:ascii="Times New Roman" w:hAnsi="Times New Roman" w:cs="Times New Roman"/>
          <w:sz w:val="24"/>
          <w:szCs w:val="24"/>
        </w:rPr>
        <w:t xml:space="preserve">a partir de 7 años. </w:t>
      </w:r>
    </w:p>
    <w:p w:rsidR="004A5D46" w:rsidRPr="00C44877" w:rsidRDefault="004A5D46" w:rsidP="00C44877">
      <w:pPr>
        <w:autoSpaceDE w:val="0"/>
        <w:autoSpaceDN w:val="0"/>
        <w:adjustRightInd w:val="0"/>
        <w:spacing w:after="0" w:line="360" w:lineRule="auto"/>
        <w:ind w:firstLine="567"/>
        <w:jc w:val="both"/>
        <w:rPr>
          <w:rFonts w:ascii="Times New Roman" w:hAnsi="Times New Roman" w:cs="Times New Roman"/>
          <w:sz w:val="24"/>
          <w:szCs w:val="24"/>
        </w:rPr>
      </w:pPr>
      <w:r w:rsidRPr="00C44877">
        <w:rPr>
          <w:rFonts w:ascii="Times New Roman" w:hAnsi="Times New Roman" w:cs="Times New Roman"/>
          <w:b/>
          <w:bCs/>
          <w:sz w:val="24"/>
          <w:szCs w:val="24"/>
        </w:rPr>
        <w:t xml:space="preserve">Material: </w:t>
      </w:r>
      <w:r w:rsidRPr="00C44877">
        <w:rPr>
          <w:rFonts w:ascii="Times New Roman" w:hAnsi="Times New Roman" w:cs="Times New Roman"/>
          <w:sz w:val="24"/>
          <w:szCs w:val="24"/>
        </w:rPr>
        <w:t xml:space="preserve">Esterillas. </w:t>
      </w:r>
    </w:p>
    <w:p w:rsidR="004A5D46" w:rsidRPr="00C44877" w:rsidRDefault="004A5D46" w:rsidP="00C44877">
      <w:pPr>
        <w:autoSpaceDE w:val="0"/>
        <w:autoSpaceDN w:val="0"/>
        <w:adjustRightInd w:val="0"/>
        <w:spacing w:after="0" w:line="360" w:lineRule="auto"/>
        <w:ind w:firstLine="567"/>
        <w:jc w:val="both"/>
        <w:rPr>
          <w:rFonts w:ascii="Times New Roman" w:hAnsi="Times New Roman" w:cs="Times New Roman"/>
          <w:sz w:val="24"/>
          <w:szCs w:val="24"/>
        </w:rPr>
      </w:pPr>
      <w:r w:rsidRPr="00C44877">
        <w:rPr>
          <w:rFonts w:ascii="Times New Roman" w:hAnsi="Times New Roman" w:cs="Times New Roman"/>
          <w:sz w:val="24"/>
          <w:szCs w:val="24"/>
        </w:rPr>
        <w:t xml:space="preserve">Se tienen que hacer grupos suficientes para que haya 7 personas más o menos en cada equipo. Cada equipo poseerá un tesoro característico como pueden ser alubias, canicas, tatas... </w:t>
      </w:r>
    </w:p>
    <w:p w:rsidR="004A5D46" w:rsidRPr="00C44877" w:rsidRDefault="004A5D46" w:rsidP="00C44877">
      <w:pPr>
        <w:autoSpaceDE w:val="0"/>
        <w:autoSpaceDN w:val="0"/>
        <w:adjustRightInd w:val="0"/>
        <w:spacing w:after="0" w:line="360" w:lineRule="auto"/>
        <w:ind w:firstLine="567"/>
        <w:jc w:val="both"/>
        <w:rPr>
          <w:rFonts w:ascii="Times New Roman" w:hAnsi="Times New Roman" w:cs="Times New Roman"/>
          <w:sz w:val="24"/>
          <w:szCs w:val="24"/>
        </w:rPr>
      </w:pPr>
      <w:r w:rsidRPr="00C44877">
        <w:rPr>
          <w:rFonts w:ascii="Times New Roman" w:hAnsi="Times New Roman" w:cs="Times New Roman"/>
          <w:sz w:val="24"/>
          <w:szCs w:val="24"/>
        </w:rPr>
        <w:t xml:space="preserve">Un miembro de cada equipo será el que tenga la misión de proteger la base atizando a los miembros de los otros equipos con una esterilla. Estas bases estarán separadas 50 metros o más unas de otras y en ellas estarán tesoro característico de cada equipo. Los demás miembros tendrás que ir corriendo a buscar y robar los tesoros de cada base. </w:t>
      </w:r>
    </w:p>
    <w:p w:rsidR="004A5D46" w:rsidRPr="00C44877" w:rsidRDefault="004A5D46" w:rsidP="00C44877">
      <w:pPr>
        <w:autoSpaceDE w:val="0"/>
        <w:autoSpaceDN w:val="0"/>
        <w:adjustRightInd w:val="0"/>
        <w:spacing w:after="0" w:line="360" w:lineRule="auto"/>
        <w:ind w:firstLine="567"/>
        <w:jc w:val="both"/>
        <w:rPr>
          <w:rFonts w:ascii="Times New Roman" w:hAnsi="Times New Roman" w:cs="Times New Roman"/>
          <w:sz w:val="24"/>
          <w:szCs w:val="24"/>
        </w:rPr>
      </w:pPr>
      <w:r w:rsidRPr="00C44877">
        <w:rPr>
          <w:rFonts w:ascii="Times New Roman" w:hAnsi="Times New Roman" w:cs="Times New Roman"/>
          <w:b/>
          <w:bCs/>
          <w:sz w:val="24"/>
          <w:szCs w:val="24"/>
        </w:rPr>
        <w:t xml:space="preserve">Reglas: </w:t>
      </w:r>
    </w:p>
    <w:p w:rsidR="004A5D46" w:rsidRPr="00C44877" w:rsidRDefault="004A5D46" w:rsidP="00C44877">
      <w:pPr>
        <w:autoSpaceDE w:val="0"/>
        <w:autoSpaceDN w:val="0"/>
        <w:adjustRightInd w:val="0"/>
        <w:spacing w:after="0" w:line="360" w:lineRule="auto"/>
        <w:ind w:firstLine="567"/>
        <w:jc w:val="both"/>
        <w:rPr>
          <w:rFonts w:ascii="Times New Roman" w:hAnsi="Times New Roman" w:cs="Times New Roman"/>
          <w:sz w:val="24"/>
          <w:szCs w:val="24"/>
        </w:rPr>
      </w:pPr>
      <w:r w:rsidRPr="00C44877">
        <w:rPr>
          <w:rFonts w:ascii="Times New Roman" w:hAnsi="Times New Roman" w:cs="Times New Roman"/>
          <w:sz w:val="24"/>
          <w:szCs w:val="24"/>
        </w:rPr>
        <w:t xml:space="preserve">Cada miembro sólo podrá llevar una pieza del tesoro a la vez. Las bases tendrán que estar colocadas pegadas a la pared. No se pueden esconder el tesoro (tiene que estar totalmente a la vista) </w:t>
      </w:r>
    </w:p>
    <w:p w:rsidR="004A5D46" w:rsidRPr="00C44877" w:rsidRDefault="004A5D46" w:rsidP="00C44877">
      <w:pPr>
        <w:autoSpaceDE w:val="0"/>
        <w:autoSpaceDN w:val="0"/>
        <w:adjustRightInd w:val="0"/>
        <w:spacing w:after="0" w:line="360" w:lineRule="auto"/>
        <w:ind w:firstLine="567"/>
        <w:jc w:val="both"/>
        <w:rPr>
          <w:rFonts w:ascii="Times New Roman" w:hAnsi="Times New Roman" w:cs="Times New Roman"/>
          <w:sz w:val="24"/>
          <w:szCs w:val="24"/>
        </w:rPr>
      </w:pPr>
      <w:r w:rsidRPr="00C44877">
        <w:rPr>
          <w:rFonts w:ascii="Times New Roman" w:hAnsi="Times New Roman" w:cs="Times New Roman"/>
          <w:b/>
          <w:bCs/>
          <w:sz w:val="24"/>
          <w:szCs w:val="24"/>
        </w:rPr>
        <w:t xml:space="preserve">Opcional: </w:t>
      </w:r>
    </w:p>
    <w:p w:rsidR="004A5D46" w:rsidRPr="00C44877" w:rsidRDefault="004A5D46" w:rsidP="00C44877">
      <w:pPr>
        <w:autoSpaceDE w:val="0"/>
        <w:autoSpaceDN w:val="0"/>
        <w:adjustRightInd w:val="0"/>
        <w:spacing w:after="0" w:line="360" w:lineRule="auto"/>
        <w:ind w:firstLine="567"/>
        <w:jc w:val="both"/>
        <w:rPr>
          <w:rFonts w:ascii="Times New Roman" w:hAnsi="Times New Roman" w:cs="Times New Roman"/>
          <w:sz w:val="24"/>
          <w:szCs w:val="24"/>
        </w:rPr>
      </w:pPr>
      <w:r w:rsidRPr="00C44877">
        <w:rPr>
          <w:rFonts w:ascii="Times New Roman" w:hAnsi="Times New Roman" w:cs="Times New Roman"/>
          <w:sz w:val="24"/>
          <w:szCs w:val="24"/>
        </w:rPr>
        <w:lastRenderedPageBreak/>
        <w:t xml:space="preserve">Si los responsables lo ven oportuno pueden instalar una "Zona de los Dioses" por la que todos tendrán que pasar cada vez cuando vayan a robar y cuando vuelvan con lo robado. En esa zona los responsables podrán castigar a los mortales atizándoles también con esterillas. </w:t>
      </w:r>
    </w:p>
    <w:p w:rsidR="00141204" w:rsidRPr="00C44877" w:rsidRDefault="00141204" w:rsidP="00C44877">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4A5D46" w:rsidRPr="00C44877" w:rsidRDefault="004A5D46" w:rsidP="00C44877">
      <w:pPr>
        <w:pStyle w:val="Prrafodelista"/>
        <w:spacing w:after="0" w:line="360" w:lineRule="auto"/>
        <w:ind w:firstLine="567"/>
        <w:jc w:val="both"/>
        <w:rPr>
          <w:rFonts w:ascii="Times New Roman" w:eastAsia="Times New Roman" w:hAnsi="Times New Roman" w:cs="Times New Roman"/>
          <w:b/>
          <w:sz w:val="24"/>
          <w:szCs w:val="24"/>
        </w:rPr>
      </w:pPr>
    </w:p>
    <w:p w:rsidR="004A5D46" w:rsidRPr="00C44877" w:rsidRDefault="004A5D46" w:rsidP="00C44877">
      <w:pPr>
        <w:pStyle w:val="Prrafodelista"/>
        <w:spacing w:after="0" w:line="360" w:lineRule="auto"/>
        <w:ind w:firstLine="567"/>
        <w:jc w:val="both"/>
        <w:rPr>
          <w:rFonts w:ascii="Times New Roman" w:eastAsia="Times New Roman" w:hAnsi="Times New Roman" w:cs="Times New Roman"/>
          <w:b/>
          <w:sz w:val="24"/>
          <w:szCs w:val="24"/>
        </w:rPr>
      </w:pPr>
    </w:p>
    <w:p w:rsidR="001B2703" w:rsidRPr="00C44877" w:rsidRDefault="001B2703" w:rsidP="00C44877">
      <w:pPr>
        <w:pStyle w:val="Prrafodelista"/>
        <w:spacing w:after="0" w:line="360" w:lineRule="auto"/>
        <w:ind w:firstLine="567"/>
        <w:jc w:val="both"/>
        <w:rPr>
          <w:rFonts w:ascii="Times New Roman" w:eastAsia="Times New Roman" w:hAnsi="Times New Roman" w:cs="Times New Roman"/>
          <w:b/>
          <w:sz w:val="24"/>
          <w:szCs w:val="24"/>
        </w:rPr>
        <w:sectPr w:rsidR="001B2703" w:rsidRPr="00C44877" w:rsidSect="00317661">
          <w:pgSz w:w="11906" w:h="16838"/>
          <w:pgMar w:top="1701" w:right="1701" w:bottom="1701" w:left="2268" w:header="709" w:footer="709" w:gutter="0"/>
          <w:cols w:space="708"/>
          <w:docGrid w:linePitch="360"/>
        </w:sectPr>
      </w:pPr>
    </w:p>
    <w:p w:rsidR="004A5D46" w:rsidRPr="00C44877" w:rsidRDefault="004A5D46" w:rsidP="00500BF3">
      <w:pPr>
        <w:pStyle w:val="Prrafodelista"/>
        <w:spacing w:before="240" w:after="240" w:line="360" w:lineRule="auto"/>
        <w:ind w:hanging="720"/>
        <w:jc w:val="center"/>
        <w:rPr>
          <w:rFonts w:ascii="Times New Roman" w:eastAsia="Times New Roman" w:hAnsi="Times New Roman" w:cs="Times New Roman"/>
          <w:b/>
          <w:sz w:val="24"/>
          <w:szCs w:val="24"/>
        </w:rPr>
      </w:pPr>
    </w:p>
    <w:p w:rsidR="00762885" w:rsidRPr="00C44877" w:rsidRDefault="00762885" w:rsidP="00500BF3">
      <w:pPr>
        <w:spacing w:before="240" w:after="240" w:line="240" w:lineRule="auto"/>
        <w:ind w:left="567" w:hanging="720"/>
        <w:jc w:val="center"/>
        <w:rPr>
          <w:rFonts w:ascii="Times New Roman" w:eastAsia="Times New Roman" w:hAnsi="Times New Roman" w:cs="Times New Roman"/>
          <w:b/>
          <w:sz w:val="24"/>
          <w:szCs w:val="24"/>
        </w:rPr>
      </w:pPr>
      <w:r w:rsidRPr="00C44877">
        <w:rPr>
          <w:rFonts w:ascii="Times New Roman" w:eastAsia="Times New Roman" w:hAnsi="Times New Roman" w:cs="Times New Roman"/>
          <w:b/>
          <w:sz w:val="24"/>
          <w:szCs w:val="24"/>
        </w:rPr>
        <w:t>REFERENCIA</w:t>
      </w:r>
      <w:r w:rsidR="00DD68F2" w:rsidRPr="00C44877">
        <w:rPr>
          <w:rFonts w:ascii="Times New Roman" w:eastAsia="Times New Roman" w:hAnsi="Times New Roman" w:cs="Times New Roman"/>
          <w:b/>
          <w:sz w:val="24"/>
          <w:szCs w:val="24"/>
        </w:rPr>
        <w:t>S</w:t>
      </w:r>
      <w:r w:rsidRPr="00C44877">
        <w:rPr>
          <w:rFonts w:ascii="Times New Roman" w:eastAsia="Times New Roman" w:hAnsi="Times New Roman" w:cs="Times New Roman"/>
          <w:b/>
          <w:sz w:val="24"/>
          <w:szCs w:val="24"/>
        </w:rPr>
        <w:t xml:space="preserve"> </w:t>
      </w:r>
    </w:p>
    <w:p w:rsidR="00762885" w:rsidRPr="00C44877" w:rsidRDefault="00762885" w:rsidP="00500BF3">
      <w:pPr>
        <w:pStyle w:val="Prrafodelista"/>
        <w:spacing w:before="240" w:after="240" w:line="240" w:lineRule="auto"/>
        <w:ind w:left="567" w:hanging="720"/>
        <w:jc w:val="center"/>
        <w:rPr>
          <w:rFonts w:ascii="Times New Roman" w:eastAsia="Times New Roman" w:hAnsi="Times New Roman" w:cs="Times New Roman"/>
          <w:b/>
          <w:sz w:val="24"/>
          <w:szCs w:val="24"/>
        </w:rPr>
      </w:pPr>
    </w:p>
    <w:p w:rsidR="00AC5475" w:rsidRPr="00C44877" w:rsidRDefault="00AC5475" w:rsidP="00500BF3">
      <w:pPr>
        <w:spacing w:before="240" w:after="240" w:line="240" w:lineRule="auto"/>
        <w:ind w:left="720" w:hanging="720"/>
        <w:jc w:val="both"/>
        <w:rPr>
          <w:rFonts w:ascii="Times New Roman" w:eastAsia="Times New Roman" w:hAnsi="Times New Roman" w:cs="Times New Roman"/>
          <w:sz w:val="24"/>
          <w:szCs w:val="24"/>
        </w:rPr>
      </w:pPr>
      <w:r w:rsidRPr="00C44877">
        <w:rPr>
          <w:rFonts w:ascii="Times New Roman" w:eastAsia="Times New Roman" w:hAnsi="Times New Roman" w:cs="Times New Roman"/>
          <w:sz w:val="24"/>
          <w:szCs w:val="24"/>
        </w:rPr>
        <w:t>Amaya (2013). El Índice De Masa Corporal En la Población Escolar</w:t>
      </w:r>
    </w:p>
    <w:p w:rsidR="004E3D43" w:rsidRPr="00C44877" w:rsidRDefault="004E3D43" w:rsidP="00500BF3">
      <w:pPr>
        <w:spacing w:before="240" w:after="240" w:line="240" w:lineRule="auto"/>
        <w:ind w:left="720" w:hanging="720"/>
        <w:jc w:val="both"/>
        <w:rPr>
          <w:rFonts w:ascii="Times New Roman" w:eastAsia="Times New Roman" w:hAnsi="Times New Roman" w:cs="Times New Roman"/>
          <w:sz w:val="24"/>
          <w:szCs w:val="24"/>
        </w:rPr>
      </w:pPr>
      <w:r w:rsidRPr="00C44877">
        <w:rPr>
          <w:rFonts w:ascii="Times New Roman" w:eastAsia="Times New Roman" w:hAnsi="Times New Roman" w:cs="Times New Roman"/>
          <w:sz w:val="24"/>
          <w:szCs w:val="24"/>
        </w:rPr>
        <w:t xml:space="preserve">Bautista (2011). La </w:t>
      </w:r>
      <w:r w:rsidR="000624A6" w:rsidRPr="00C44877">
        <w:rPr>
          <w:rFonts w:ascii="Times New Roman" w:eastAsia="Times New Roman" w:hAnsi="Times New Roman" w:cs="Times New Roman"/>
          <w:sz w:val="24"/>
          <w:szCs w:val="24"/>
        </w:rPr>
        <w:t>Educación</w:t>
      </w:r>
      <w:r w:rsidRPr="00C44877">
        <w:rPr>
          <w:rFonts w:ascii="Times New Roman" w:eastAsia="Times New Roman" w:hAnsi="Times New Roman" w:cs="Times New Roman"/>
          <w:sz w:val="24"/>
          <w:szCs w:val="24"/>
        </w:rPr>
        <w:t xml:space="preserve"> Integral y el Tiempo </w:t>
      </w:r>
      <w:r w:rsidR="000624A6" w:rsidRPr="00C44877">
        <w:rPr>
          <w:rFonts w:ascii="Times New Roman" w:eastAsia="Times New Roman" w:hAnsi="Times New Roman" w:cs="Times New Roman"/>
          <w:sz w:val="24"/>
          <w:szCs w:val="24"/>
        </w:rPr>
        <w:t>Libre. Editorial</w:t>
      </w:r>
      <w:r w:rsidR="00CC184E" w:rsidRPr="00C44877">
        <w:rPr>
          <w:rFonts w:ascii="Times New Roman" w:eastAsia="Times New Roman" w:hAnsi="Times New Roman" w:cs="Times New Roman"/>
          <w:sz w:val="24"/>
          <w:szCs w:val="24"/>
        </w:rPr>
        <w:t>McGraw-Hill. España.</w:t>
      </w:r>
    </w:p>
    <w:p w:rsidR="003E3E1B" w:rsidRPr="00C44877" w:rsidRDefault="003E3E1B" w:rsidP="00500BF3">
      <w:pPr>
        <w:spacing w:before="240" w:after="240" w:line="240" w:lineRule="auto"/>
        <w:ind w:left="720" w:hanging="720"/>
        <w:jc w:val="both"/>
        <w:rPr>
          <w:rFonts w:ascii="Times New Roman" w:eastAsia="Times New Roman" w:hAnsi="Times New Roman" w:cs="Times New Roman"/>
          <w:sz w:val="24"/>
          <w:szCs w:val="24"/>
        </w:rPr>
      </w:pPr>
      <w:r w:rsidRPr="00C44877">
        <w:rPr>
          <w:rFonts w:ascii="Times New Roman" w:eastAsia="Times New Roman" w:hAnsi="Times New Roman" w:cs="Times New Roman"/>
          <w:sz w:val="24"/>
          <w:szCs w:val="24"/>
        </w:rPr>
        <w:t>Cardona (2011). La Juventud y la Obesidad. Editorial Cosmos. Bogotá Colombia</w:t>
      </w:r>
    </w:p>
    <w:p w:rsidR="008D596F" w:rsidRPr="00C44877" w:rsidRDefault="008D596F" w:rsidP="00500BF3">
      <w:pPr>
        <w:spacing w:before="240" w:after="240" w:line="240" w:lineRule="auto"/>
        <w:ind w:left="720" w:hanging="720"/>
        <w:jc w:val="both"/>
        <w:rPr>
          <w:rFonts w:ascii="Times New Roman" w:eastAsia="Times New Roman" w:hAnsi="Times New Roman" w:cs="Times New Roman"/>
          <w:sz w:val="24"/>
          <w:szCs w:val="24"/>
        </w:rPr>
      </w:pPr>
      <w:r w:rsidRPr="00C44877">
        <w:rPr>
          <w:rFonts w:ascii="Times New Roman" w:eastAsia="Times New Roman" w:hAnsi="Times New Roman" w:cs="Times New Roman"/>
          <w:sz w:val="24"/>
          <w:szCs w:val="24"/>
        </w:rPr>
        <w:t>Constitución de la República Bolivariana de Venezuela (2000). Gaceta Oficialde la Repúb</w:t>
      </w:r>
      <w:r w:rsidR="00937302" w:rsidRPr="00C44877">
        <w:rPr>
          <w:rFonts w:ascii="Times New Roman" w:eastAsia="Times New Roman" w:hAnsi="Times New Roman" w:cs="Times New Roman"/>
          <w:sz w:val="24"/>
          <w:szCs w:val="24"/>
        </w:rPr>
        <w:t>lica Bolivariana de Venezuela Numero</w:t>
      </w:r>
      <w:r w:rsidRPr="00C44877">
        <w:rPr>
          <w:rFonts w:ascii="Times New Roman" w:eastAsia="Times New Roman" w:hAnsi="Times New Roman" w:cs="Times New Roman"/>
          <w:sz w:val="24"/>
          <w:szCs w:val="24"/>
        </w:rPr>
        <w:t xml:space="preserve"> 5.453 </w:t>
      </w:r>
      <w:r w:rsidR="00FB1E91" w:rsidRPr="00C44877">
        <w:rPr>
          <w:rFonts w:ascii="Times New Roman" w:eastAsia="Times New Roman" w:hAnsi="Times New Roman" w:cs="Times New Roman"/>
          <w:sz w:val="24"/>
          <w:szCs w:val="24"/>
        </w:rPr>
        <w:t>Extraordinario. Marzo</w:t>
      </w:r>
      <w:r w:rsidRPr="00C44877">
        <w:rPr>
          <w:rFonts w:ascii="Times New Roman" w:eastAsia="Times New Roman" w:hAnsi="Times New Roman" w:cs="Times New Roman"/>
          <w:sz w:val="24"/>
          <w:szCs w:val="24"/>
        </w:rPr>
        <w:t xml:space="preserve"> 24, </w:t>
      </w:r>
      <w:r w:rsidR="003360A8" w:rsidRPr="00C44877">
        <w:rPr>
          <w:rFonts w:ascii="Times New Roman" w:eastAsia="Times New Roman" w:hAnsi="Times New Roman" w:cs="Times New Roman"/>
          <w:sz w:val="24"/>
          <w:szCs w:val="24"/>
        </w:rPr>
        <w:t xml:space="preserve">del </w:t>
      </w:r>
      <w:r w:rsidRPr="00C44877">
        <w:rPr>
          <w:rFonts w:ascii="Times New Roman" w:eastAsia="Times New Roman" w:hAnsi="Times New Roman" w:cs="Times New Roman"/>
          <w:sz w:val="24"/>
          <w:szCs w:val="24"/>
        </w:rPr>
        <w:t>2000.</w:t>
      </w:r>
      <w:r w:rsidR="00FB1E91" w:rsidRPr="00C44877">
        <w:rPr>
          <w:rFonts w:ascii="Times New Roman" w:eastAsia="Times New Roman" w:hAnsi="Times New Roman" w:cs="Times New Roman"/>
          <w:sz w:val="24"/>
          <w:szCs w:val="24"/>
        </w:rPr>
        <w:t xml:space="preserve"> Caracas </w:t>
      </w:r>
    </w:p>
    <w:p w:rsidR="009B22CF" w:rsidRPr="00C44877" w:rsidRDefault="009B22CF" w:rsidP="00500BF3">
      <w:pPr>
        <w:spacing w:before="240" w:after="240" w:line="240" w:lineRule="auto"/>
        <w:ind w:left="720" w:hanging="720"/>
        <w:jc w:val="both"/>
        <w:rPr>
          <w:rFonts w:ascii="Times New Roman" w:eastAsia="Times New Roman" w:hAnsi="Times New Roman" w:cs="Times New Roman"/>
          <w:sz w:val="24"/>
          <w:szCs w:val="24"/>
        </w:rPr>
      </w:pPr>
      <w:r w:rsidRPr="00C44877">
        <w:rPr>
          <w:rFonts w:ascii="Times New Roman" w:eastAsia="Times New Roman" w:hAnsi="Times New Roman" w:cs="Times New Roman"/>
          <w:sz w:val="24"/>
          <w:szCs w:val="24"/>
        </w:rPr>
        <w:t xml:space="preserve">Declaración Universal de Derechos Humanos de (2008). </w:t>
      </w:r>
      <w:r w:rsidR="001E702E" w:rsidRPr="00C44877">
        <w:rPr>
          <w:rFonts w:ascii="Times New Roman" w:eastAsia="Times New Roman" w:hAnsi="Times New Roman" w:cs="Times New Roman"/>
          <w:sz w:val="24"/>
          <w:szCs w:val="24"/>
        </w:rPr>
        <w:t xml:space="preserve">Gaceta Oficial </w:t>
      </w:r>
      <w:r w:rsidRPr="00C44877">
        <w:rPr>
          <w:rFonts w:ascii="Times New Roman" w:eastAsia="Times New Roman" w:hAnsi="Times New Roman" w:cs="Times New Roman"/>
          <w:sz w:val="24"/>
          <w:szCs w:val="24"/>
        </w:rPr>
        <w:t>Extraordinaria de la República Bolivariana de Venezuela Numero 5.889. Julio 08, de 2008</w:t>
      </w:r>
    </w:p>
    <w:p w:rsidR="00AC5475" w:rsidRPr="00C44877" w:rsidRDefault="00AC5475" w:rsidP="00500BF3">
      <w:pPr>
        <w:spacing w:before="240" w:after="240" w:line="240" w:lineRule="auto"/>
        <w:ind w:left="720" w:hanging="720"/>
        <w:jc w:val="both"/>
        <w:rPr>
          <w:rFonts w:ascii="Times New Roman" w:eastAsia="Times New Roman" w:hAnsi="Times New Roman" w:cs="Times New Roman"/>
          <w:sz w:val="24"/>
          <w:szCs w:val="24"/>
        </w:rPr>
      </w:pPr>
      <w:r w:rsidRPr="00C44877">
        <w:rPr>
          <w:rFonts w:ascii="Times New Roman" w:eastAsia="Times New Roman" w:hAnsi="Times New Roman" w:cs="Times New Roman"/>
          <w:sz w:val="24"/>
          <w:szCs w:val="24"/>
        </w:rPr>
        <w:t>Del Campo (2013). Discurso de la OMS: “Niveles de Obesidad en la Población Estudiantil Venezolana”</w:t>
      </w:r>
    </w:p>
    <w:p w:rsidR="00937302" w:rsidRPr="00C44877" w:rsidRDefault="00937302" w:rsidP="00500BF3">
      <w:pPr>
        <w:spacing w:before="240" w:after="240" w:line="240" w:lineRule="auto"/>
        <w:ind w:left="720" w:hanging="720"/>
        <w:jc w:val="both"/>
        <w:rPr>
          <w:rFonts w:ascii="Times New Roman" w:eastAsia="Times New Roman" w:hAnsi="Times New Roman" w:cs="Times New Roman"/>
          <w:sz w:val="24"/>
          <w:szCs w:val="24"/>
        </w:rPr>
      </w:pPr>
      <w:r w:rsidRPr="00C44877">
        <w:rPr>
          <w:rFonts w:ascii="Times New Roman" w:eastAsia="Times New Roman" w:hAnsi="Times New Roman" w:cs="Times New Roman"/>
          <w:sz w:val="24"/>
          <w:szCs w:val="24"/>
        </w:rPr>
        <w:t>Diseño Curricular del Sistema Educativo Venezolano (2007). Resolución del MPPE N° 09, publicada en la Gaceta Oficial de la República Bolivariana de Venezuela Número 37.874</w:t>
      </w:r>
      <w:r w:rsidR="003360A8" w:rsidRPr="00C44877">
        <w:rPr>
          <w:rFonts w:ascii="Times New Roman" w:eastAsia="Times New Roman" w:hAnsi="Times New Roman" w:cs="Times New Roman"/>
          <w:sz w:val="24"/>
          <w:szCs w:val="24"/>
        </w:rPr>
        <w:t>. Junio 06, del 2007. Caracas</w:t>
      </w:r>
    </w:p>
    <w:p w:rsidR="00937302" w:rsidRPr="00C44877" w:rsidRDefault="001E702E" w:rsidP="00500BF3">
      <w:pPr>
        <w:spacing w:before="240" w:after="240" w:line="240" w:lineRule="auto"/>
        <w:ind w:left="720" w:hanging="720"/>
        <w:jc w:val="both"/>
        <w:rPr>
          <w:rFonts w:ascii="Times New Roman" w:eastAsia="Times New Roman" w:hAnsi="Times New Roman" w:cs="Times New Roman"/>
          <w:sz w:val="24"/>
          <w:szCs w:val="24"/>
        </w:rPr>
      </w:pPr>
      <w:r w:rsidRPr="00C44877">
        <w:rPr>
          <w:rFonts w:ascii="Times New Roman" w:eastAsia="Times New Roman" w:hAnsi="Times New Roman" w:cs="Times New Roman"/>
          <w:sz w:val="24"/>
          <w:szCs w:val="24"/>
        </w:rPr>
        <w:t>Díaz</w:t>
      </w:r>
      <w:r w:rsidR="00AC5475" w:rsidRPr="00C44877">
        <w:rPr>
          <w:rFonts w:ascii="Times New Roman" w:eastAsia="Times New Roman" w:hAnsi="Times New Roman" w:cs="Times New Roman"/>
          <w:sz w:val="24"/>
          <w:szCs w:val="24"/>
        </w:rPr>
        <w:t>y Otros</w:t>
      </w:r>
      <w:r w:rsidR="00937302" w:rsidRPr="00C44877">
        <w:rPr>
          <w:rFonts w:ascii="Times New Roman" w:eastAsia="Times New Roman" w:hAnsi="Times New Roman" w:cs="Times New Roman"/>
          <w:sz w:val="24"/>
          <w:szCs w:val="24"/>
        </w:rPr>
        <w:t xml:space="preserve"> (2010). Estrategias Educativas</w:t>
      </w:r>
      <w:r w:rsidR="0071365F" w:rsidRPr="00C44877">
        <w:rPr>
          <w:rFonts w:ascii="Times New Roman" w:eastAsia="Times New Roman" w:hAnsi="Times New Roman" w:cs="Times New Roman"/>
          <w:sz w:val="24"/>
          <w:szCs w:val="24"/>
        </w:rPr>
        <w:t>: De Enseñanza y Aprendizaje</w:t>
      </w:r>
      <w:r w:rsidR="00937302" w:rsidRPr="00C44877">
        <w:rPr>
          <w:rFonts w:ascii="Times New Roman" w:eastAsia="Times New Roman" w:hAnsi="Times New Roman" w:cs="Times New Roman"/>
          <w:sz w:val="24"/>
          <w:szCs w:val="24"/>
        </w:rPr>
        <w:t>. 12ª Edición.  Mc. Graw Hill. Bogotá</w:t>
      </w:r>
    </w:p>
    <w:p w:rsidR="009B5198" w:rsidRPr="00C44877" w:rsidRDefault="001E702E" w:rsidP="00500BF3">
      <w:pPr>
        <w:spacing w:before="240" w:after="240" w:line="240" w:lineRule="auto"/>
        <w:ind w:left="720" w:hanging="720"/>
        <w:jc w:val="both"/>
        <w:rPr>
          <w:rFonts w:ascii="Times New Roman" w:eastAsia="Times New Roman" w:hAnsi="Times New Roman" w:cs="Times New Roman"/>
          <w:sz w:val="24"/>
          <w:szCs w:val="24"/>
        </w:rPr>
      </w:pPr>
      <w:r w:rsidRPr="00C44877">
        <w:rPr>
          <w:rFonts w:ascii="Times New Roman" w:eastAsia="Times New Roman" w:hAnsi="Times New Roman" w:cs="Times New Roman"/>
          <w:sz w:val="24"/>
          <w:szCs w:val="24"/>
        </w:rPr>
        <w:t>González (2010)</w:t>
      </w:r>
      <w:r w:rsidR="00AE33E1" w:rsidRPr="00C44877">
        <w:rPr>
          <w:rFonts w:ascii="Times New Roman" w:eastAsia="Times New Roman" w:hAnsi="Times New Roman" w:cs="Times New Roman"/>
          <w:sz w:val="24"/>
          <w:szCs w:val="24"/>
        </w:rPr>
        <w:t xml:space="preserve">.  Estrategias Motivacionales para el Fortalecimiento de la Organización </w:t>
      </w:r>
      <w:r w:rsidR="00AC5475" w:rsidRPr="00C44877">
        <w:rPr>
          <w:rFonts w:ascii="Times New Roman" w:eastAsia="Times New Roman" w:hAnsi="Times New Roman" w:cs="Times New Roman"/>
          <w:sz w:val="24"/>
          <w:szCs w:val="24"/>
        </w:rPr>
        <w:t>Deportiva. Trabajo</w:t>
      </w:r>
      <w:r w:rsidR="00AA44EF" w:rsidRPr="00C44877">
        <w:rPr>
          <w:rFonts w:ascii="Times New Roman" w:eastAsia="Times New Roman" w:hAnsi="Times New Roman" w:cs="Times New Roman"/>
          <w:sz w:val="24"/>
          <w:szCs w:val="24"/>
        </w:rPr>
        <w:t xml:space="preserve"> Especial de Grado. Zulia Venezuela</w:t>
      </w:r>
    </w:p>
    <w:p w:rsidR="00AC5475" w:rsidRPr="00C44877" w:rsidRDefault="00AC5475" w:rsidP="00500BF3">
      <w:pPr>
        <w:spacing w:before="240" w:after="240" w:line="240" w:lineRule="auto"/>
        <w:ind w:left="720" w:hanging="720"/>
        <w:jc w:val="both"/>
        <w:rPr>
          <w:rFonts w:ascii="Times New Roman" w:eastAsia="Times New Roman" w:hAnsi="Times New Roman" w:cs="Times New Roman"/>
          <w:sz w:val="24"/>
          <w:szCs w:val="24"/>
        </w:rPr>
      </w:pPr>
      <w:r w:rsidRPr="00C44877">
        <w:rPr>
          <w:rFonts w:ascii="Times New Roman" w:eastAsia="Times New Roman" w:hAnsi="Times New Roman" w:cs="Times New Roman"/>
          <w:sz w:val="24"/>
          <w:szCs w:val="24"/>
        </w:rPr>
        <w:t>Hardman (2000). Recursos de la Educación Física. Editorial Romor. Caracas Venezuela</w:t>
      </w:r>
    </w:p>
    <w:p w:rsidR="00F0312A" w:rsidRPr="00C44877" w:rsidRDefault="00500BF3" w:rsidP="00500BF3">
      <w:pPr>
        <w:spacing w:before="240" w:after="240" w:line="240" w:lineRule="auto"/>
        <w:ind w:left="720" w:hanging="720"/>
        <w:jc w:val="both"/>
        <w:rPr>
          <w:rFonts w:ascii="Times New Roman" w:eastAsia="Times New Roman" w:hAnsi="Times New Roman" w:cs="Times New Roman"/>
          <w:sz w:val="24"/>
          <w:szCs w:val="24"/>
        </w:rPr>
      </w:pPr>
      <w:r w:rsidRPr="00C44877">
        <w:rPr>
          <w:rFonts w:ascii="Times New Roman" w:eastAsia="Times New Roman" w:hAnsi="Times New Roman" w:cs="Times New Roman"/>
          <w:sz w:val="24"/>
          <w:szCs w:val="24"/>
        </w:rPr>
        <w:t>Hernández</w:t>
      </w:r>
      <w:r w:rsidR="00AC5475" w:rsidRPr="00C44877">
        <w:rPr>
          <w:rFonts w:ascii="Times New Roman" w:eastAsia="Times New Roman" w:hAnsi="Times New Roman" w:cs="Times New Roman"/>
          <w:sz w:val="24"/>
          <w:szCs w:val="24"/>
        </w:rPr>
        <w:t xml:space="preserve"> y Otros (2009). Métodos de Investigación. </w:t>
      </w:r>
      <w:r w:rsidR="00F0312A" w:rsidRPr="00C44877">
        <w:rPr>
          <w:rFonts w:ascii="Times New Roman" w:eastAsia="Times New Roman" w:hAnsi="Times New Roman" w:cs="Times New Roman"/>
          <w:sz w:val="24"/>
          <w:szCs w:val="24"/>
        </w:rPr>
        <w:t xml:space="preserve">Metodología de la Investigación Sexta Edición, Editorial Bios. Caracas </w:t>
      </w:r>
    </w:p>
    <w:p w:rsidR="00806022" w:rsidRPr="00C44877" w:rsidRDefault="00806022" w:rsidP="00500BF3">
      <w:pPr>
        <w:spacing w:before="240" w:after="240" w:line="240" w:lineRule="auto"/>
        <w:ind w:left="720" w:hanging="720"/>
        <w:jc w:val="both"/>
        <w:rPr>
          <w:rFonts w:ascii="Times New Roman" w:eastAsia="Times New Roman" w:hAnsi="Times New Roman" w:cs="Times New Roman"/>
          <w:sz w:val="24"/>
          <w:szCs w:val="24"/>
        </w:rPr>
      </w:pPr>
      <w:r w:rsidRPr="00C44877">
        <w:rPr>
          <w:rFonts w:ascii="Times New Roman" w:eastAsia="Times New Roman" w:hAnsi="Times New Roman" w:cs="Times New Roman"/>
          <w:sz w:val="24"/>
          <w:szCs w:val="24"/>
        </w:rPr>
        <w:t xml:space="preserve">Ley Orgánica de Educación (2009). Gaceta Oficial Extraordinaria de la República Bolivariana de Venezuela </w:t>
      </w:r>
      <w:r w:rsidR="00FB1E91" w:rsidRPr="00C44877">
        <w:rPr>
          <w:rFonts w:ascii="Times New Roman" w:eastAsia="Times New Roman" w:hAnsi="Times New Roman" w:cs="Times New Roman"/>
          <w:sz w:val="24"/>
          <w:szCs w:val="24"/>
        </w:rPr>
        <w:t xml:space="preserve">Numero 5.22915. </w:t>
      </w:r>
      <w:r w:rsidRPr="00C44877">
        <w:rPr>
          <w:rFonts w:ascii="Times New Roman" w:eastAsia="Times New Roman" w:hAnsi="Times New Roman" w:cs="Times New Roman"/>
          <w:sz w:val="24"/>
          <w:szCs w:val="24"/>
        </w:rPr>
        <w:t xml:space="preserve">Agosto </w:t>
      </w:r>
      <w:r w:rsidR="00FB1E91" w:rsidRPr="00C44877">
        <w:rPr>
          <w:rFonts w:ascii="Times New Roman" w:eastAsia="Times New Roman" w:hAnsi="Times New Roman" w:cs="Times New Roman"/>
          <w:sz w:val="24"/>
          <w:szCs w:val="24"/>
        </w:rPr>
        <w:t xml:space="preserve">15, </w:t>
      </w:r>
      <w:r w:rsidRPr="00C44877">
        <w:rPr>
          <w:rFonts w:ascii="Times New Roman" w:eastAsia="Times New Roman" w:hAnsi="Times New Roman" w:cs="Times New Roman"/>
          <w:sz w:val="24"/>
          <w:szCs w:val="24"/>
        </w:rPr>
        <w:t>de 2009</w:t>
      </w:r>
      <w:r w:rsidR="00FB1E91" w:rsidRPr="00C44877">
        <w:rPr>
          <w:rFonts w:ascii="Times New Roman" w:eastAsia="Times New Roman" w:hAnsi="Times New Roman" w:cs="Times New Roman"/>
          <w:sz w:val="24"/>
          <w:szCs w:val="24"/>
        </w:rPr>
        <w:t>. Caracas</w:t>
      </w:r>
    </w:p>
    <w:p w:rsidR="002045CC" w:rsidRPr="00C44877" w:rsidRDefault="002045CC" w:rsidP="00500BF3">
      <w:pPr>
        <w:spacing w:before="240" w:after="240" w:line="240" w:lineRule="auto"/>
        <w:ind w:left="720" w:hanging="720"/>
        <w:jc w:val="both"/>
        <w:rPr>
          <w:rFonts w:ascii="Times New Roman" w:eastAsia="Times New Roman" w:hAnsi="Times New Roman" w:cs="Times New Roman"/>
          <w:sz w:val="24"/>
          <w:szCs w:val="24"/>
        </w:rPr>
      </w:pPr>
      <w:r w:rsidRPr="00C44877">
        <w:rPr>
          <w:rFonts w:ascii="Times New Roman" w:eastAsia="Times New Roman" w:hAnsi="Times New Roman" w:cs="Times New Roman"/>
          <w:sz w:val="24"/>
          <w:szCs w:val="24"/>
        </w:rPr>
        <w:t>Ley Orgánica del Deporte (1995). Gaceta Oficial Extraordinario de la República Bolivariana de Venezuela Numero 4.937 14. Julio 14,  de 1995. Caracas</w:t>
      </w:r>
    </w:p>
    <w:p w:rsidR="00937302" w:rsidRPr="00C44877" w:rsidRDefault="00937302" w:rsidP="00500BF3">
      <w:pPr>
        <w:shd w:val="clear" w:color="auto" w:fill="FFFFFF"/>
        <w:spacing w:before="240" w:after="240" w:line="240" w:lineRule="auto"/>
        <w:ind w:left="720" w:hanging="720"/>
        <w:jc w:val="both"/>
        <w:rPr>
          <w:rFonts w:ascii="Times New Roman" w:hAnsi="Times New Roman" w:cs="Times New Roman"/>
          <w:sz w:val="24"/>
          <w:szCs w:val="24"/>
          <w:lang w:eastAsia="es-ES"/>
        </w:rPr>
      </w:pPr>
      <w:r w:rsidRPr="00C44877">
        <w:rPr>
          <w:rFonts w:ascii="Times New Roman" w:hAnsi="Times New Roman" w:cs="Times New Roman"/>
          <w:sz w:val="24"/>
          <w:szCs w:val="24"/>
          <w:lang w:eastAsia="es-ES"/>
        </w:rPr>
        <w:t xml:space="preserve">Ley Orgánica para la Protección del Niño y del Adolescente  (LOPNA); Gaceta Oficial Extraordinaria </w:t>
      </w:r>
      <w:r w:rsidRPr="00C44877">
        <w:rPr>
          <w:rFonts w:ascii="Times New Roman" w:eastAsia="Times New Roman" w:hAnsi="Times New Roman" w:cs="Times New Roman"/>
          <w:sz w:val="24"/>
          <w:szCs w:val="24"/>
        </w:rPr>
        <w:t>de la República Bolivariana de Venezuela Numero</w:t>
      </w:r>
      <w:r w:rsidRPr="00C44877">
        <w:rPr>
          <w:rFonts w:ascii="Times New Roman" w:hAnsi="Times New Roman" w:cs="Times New Roman"/>
          <w:sz w:val="24"/>
          <w:szCs w:val="24"/>
          <w:lang w:eastAsia="es-ES"/>
        </w:rPr>
        <w:t xml:space="preserve"> 5.859. Diciembre 10 de 2007. Caracas </w:t>
      </w:r>
    </w:p>
    <w:p w:rsidR="00FB1E91" w:rsidRPr="00C44877" w:rsidRDefault="00762885" w:rsidP="00500BF3">
      <w:pPr>
        <w:shd w:val="clear" w:color="auto" w:fill="FFFFFF"/>
        <w:spacing w:before="240" w:after="240" w:line="240" w:lineRule="auto"/>
        <w:ind w:left="720" w:hanging="720"/>
        <w:jc w:val="both"/>
        <w:rPr>
          <w:rFonts w:ascii="Times New Roman" w:hAnsi="Times New Roman" w:cs="Times New Roman"/>
          <w:sz w:val="24"/>
          <w:szCs w:val="24"/>
          <w:lang w:eastAsia="es-ES"/>
        </w:rPr>
      </w:pPr>
      <w:r w:rsidRPr="00C44877">
        <w:rPr>
          <w:rFonts w:ascii="Times New Roman" w:eastAsia="Times New Roman" w:hAnsi="Times New Roman" w:cs="Times New Roman"/>
          <w:sz w:val="24"/>
          <w:szCs w:val="24"/>
        </w:rPr>
        <w:lastRenderedPageBreak/>
        <w:t>Lopatequi Enrique (2001). Introducción al estudio de la recreación.</w:t>
      </w:r>
      <w:r w:rsidR="008C2FC4" w:rsidRPr="00C44877">
        <w:rPr>
          <w:rFonts w:ascii="Times New Roman" w:eastAsia="Times New Roman" w:hAnsi="Times New Roman" w:cs="Times New Roman"/>
          <w:sz w:val="24"/>
          <w:szCs w:val="24"/>
        </w:rPr>
        <w:t xml:space="preserve">España. </w:t>
      </w:r>
      <w:r w:rsidRPr="00C44877">
        <w:rPr>
          <w:rFonts w:ascii="Times New Roman" w:eastAsia="Times New Roman" w:hAnsi="Times New Roman" w:cs="Times New Roman"/>
          <w:sz w:val="24"/>
          <w:szCs w:val="24"/>
        </w:rPr>
        <w:t>E</w:t>
      </w:r>
      <w:r w:rsidR="00FB1E91" w:rsidRPr="00C44877">
        <w:rPr>
          <w:rFonts w:ascii="Times New Roman" w:eastAsia="Times New Roman" w:hAnsi="Times New Roman" w:cs="Times New Roman"/>
          <w:sz w:val="24"/>
          <w:szCs w:val="24"/>
        </w:rPr>
        <w:t>d</w:t>
      </w:r>
      <w:r w:rsidR="00E65D11" w:rsidRPr="00C44877">
        <w:rPr>
          <w:rFonts w:ascii="Times New Roman" w:eastAsia="Times New Roman" w:hAnsi="Times New Roman" w:cs="Times New Roman"/>
          <w:sz w:val="24"/>
          <w:szCs w:val="24"/>
        </w:rPr>
        <w:t xml:space="preserve">itorial </w:t>
      </w:r>
      <w:r w:rsidR="008C2FC4" w:rsidRPr="00C44877">
        <w:rPr>
          <w:rFonts w:ascii="Times New Roman" w:eastAsia="Times New Roman" w:hAnsi="Times New Roman" w:cs="Times New Roman"/>
          <w:sz w:val="24"/>
          <w:szCs w:val="24"/>
        </w:rPr>
        <w:t xml:space="preserve">Paidotribo. Disponible: </w:t>
      </w:r>
      <w:r w:rsidR="00500BF3" w:rsidRPr="00500BF3">
        <w:rPr>
          <w:rFonts w:ascii="Times New Roman" w:eastAsia="Times New Roman" w:hAnsi="Times New Roman" w:cs="Times New Roman"/>
          <w:sz w:val="24"/>
          <w:szCs w:val="24"/>
        </w:rPr>
        <w:t>http://www.saludmed.com/</w:t>
      </w:r>
      <w:r w:rsidR="00500BF3">
        <w:rPr>
          <w:rFonts w:ascii="Times New Roman" w:eastAsia="Times New Roman" w:hAnsi="Times New Roman" w:cs="Times New Roman"/>
          <w:sz w:val="24"/>
          <w:szCs w:val="24"/>
        </w:rPr>
        <w:t xml:space="preserve"> </w:t>
      </w:r>
      <w:r w:rsidRPr="00C44877">
        <w:rPr>
          <w:rFonts w:ascii="Times New Roman" w:eastAsia="Times New Roman" w:hAnsi="Times New Roman" w:cs="Times New Roman"/>
          <w:sz w:val="24"/>
          <w:szCs w:val="24"/>
        </w:rPr>
        <w:t>Bienestar/Cap6/Recrear.html. Consulta</w:t>
      </w:r>
      <w:r w:rsidR="003E3E1B" w:rsidRPr="00C44877">
        <w:rPr>
          <w:rFonts w:ascii="Times New Roman" w:eastAsia="Times New Roman" w:hAnsi="Times New Roman" w:cs="Times New Roman"/>
          <w:sz w:val="24"/>
          <w:szCs w:val="24"/>
        </w:rPr>
        <w:t>: 2014Diciembre</w:t>
      </w:r>
      <w:r w:rsidRPr="00C44877">
        <w:rPr>
          <w:rFonts w:ascii="Times New Roman" w:eastAsia="Times New Roman" w:hAnsi="Times New Roman" w:cs="Times New Roman"/>
          <w:sz w:val="24"/>
          <w:szCs w:val="24"/>
        </w:rPr>
        <w:t xml:space="preserve">, </w:t>
      </w:r>
      <w:r w:rsidR="00FB1E91" w:rsidRPr="00C44877">
        <w:rPr>
          <w:rFonts w:ascii="Times New Roman" w:eastAsia="Times New Roman" w:hAnsi="Times New Roman" w:cs="Times New Roman"/>
          <w:sz w:val="24"/>
          <w:szCs w:val="24"/>
        </w:rPr>
        <w:t>18</w:t>
      </w:r>
      <w:r w:rsidRPr="00C44877">
        <w:rPr>
          <w:rFonts w:ascii="Times New Roman" w:eastAsia="Times New Roman" w:hAnsi="Times New Roman" w:cs="Times New Roman"/>
          <w:sz w:val="24"/>
          <w:szCs w:val="24"/>
        </w:rPr>
        <w:t>.</w:t>
      </w:r>
    </w:p>
    <w:p w:rsidR="00762885" w:rsidRPr="00C44877" w:rsidRDefault="00762885" w:rsidP="00500BF3">
      <w:pPr>
        <w:spacing w:before="240" w:after="240" w:line="240" w:lineRule="auto"/>
        <w:ind w:left="567" w:hanging="720"/>
        <w:jc w:val="both"/>
        <w:rPr>
          <w:rFonts w:ascii="Times New Roman" w:eastAsia="Times New Roman" w:hAnsi="Times New Roman" w:cs="Times New Roman"/>
          <w:sz w:val="24"/>
          <w:szCs w:val="24"/>
        </w:rPr>
      </w:pPr>
      <w:r w:rsidRPr="00C44877">
        <w:rPr>
          <w:rFonts w:ascii="Times New Roman" w:eastAsia="Times New Roman" w:hAnsi="Times New Roman" w:cs="Times New Roman"/>
          <w:sz w:val="24"/>
          <w:szCs w:val="24"/>
        </w:rPr>
        <w:t>Marcano S, María L. (2003). La Ciencia de la Psicología en el nuevomilenio. 1ra. Edi</w:t>
      </w:r>
      <w:r w:rsidR="000A11C6" w:rsidRPr="00C44877">
        <w:rPr>
          <w:rFonts w:ascii="Times New Roman" w:eastAsia="Times New Roman" w:hAnsi="Times New Roman" w:cs="Times New Roman"/>
          <w:sz w:val="24"/>
          <w:szCs w:val="24"/>
        </w:rPr>
        <w:t xml:space="preserve">ción. Editora Rivolta. Valencia </w:t>
      </w:r>
      <w:r w:rsidRPr="00C44877">
        <w:rPr>
          <w:rFonts w:ascii="Times New Roman" w:eastAsia="Times New Roman" w:hAnsi="Times New Roman" w:cs="Times New Roman"/>
          <w:sz w:val="24"/>
          <w:szCs w:val="24"/>
        </w:rPr>
        <w:t xml:space="preserve">Venezuela.Ministerio del poder popular para el Turismo. En línea.Disponible:http://www.mintur.gov.ve/ Consulta: </w:t>
      </w:r>
      <w:r w:rsidR="00FB1E91" w:rsidRPr="00C44877">
        <w:rPr>
          <w:rFonts w:ascii="Times New Roman" w:eastAsia="Times New Roman" w:hAnsi="Times New Roman" w:cs="Times New Roman"/>
          <w:sz w:val="24"/>
          <w:szCs w:val="24"/>
        </w:rPr>
        <w:t>2014 Diciembre</w:t>
      </w:r>
      <w:r w:rsidRPr="00C44877">
        <w:rPr>
          <w:rFonts w:ascii="Times New Roman" w:eastAsia="Times New Roman" w:hAnsi="Times New Roman" w:cs="Times New Roman"/>
          <w:sz w:val="24"/>
          <w:szCs w:val="24"/>
        </w:rPr>
        <w:t xml:space="preserve">, </w:t>
      </w:r>
      <w:r w:rsidR="00FB1E91" w:rsidRPr="00C44877">
        <w:rPr>
          <w:rFonts w:ascii="Times New Roman" w:eastAsia="Times New Roman" w:hAnsi="Times New Roman" w:cs="Times New Roman"/>
          <w:sz w:val="24"/>
          <w:szCs w:val="24"/>
        </w:rPr>
        <w:t>18</w:t>
      </w:r>
      <w:r w:rsidRPr="00C44877">
        <w:rPr>
          <w:rFonts w:ascii="Times New Roman" w:eastAsia="Times New Roman" w:hAnsi="Times New Roman" w:cs="Times New Roman"/>
          <w:sz w:val="24"/>
          <w:szCs w:val="24"/>
        </w:rPr>
        <w:t>.</w:t>
      </w:r>
    </w:p>
    <w:p w:rsidR="00F0312A" w:rsidRPr="00C44877" w:rsidRDefault="00F0312A" w:rsidP="00500BF3">
      <w:pPr>
        <w:spacing w:before="240" w:after="240" w:line="240" w:lineRule="auto"/>
        <w:ind w:left="567" w:hanging="720"/>
        <w:jc w:val="both"/>
        <w:rPr>
          <w:rFonts w:ascii="Times New Roman" w:eastAsia="Times New Roman" w:hAnsi="Times New Roman" w:cs="Times New Roman"/>
          <w:sz w:val="24"/>
          <w:szCs w:val="24"/>
        </w:rPr>
      </w:pPr>
      <w:r w:rsidRPr="00C44877">
        <w:rPr>
          <w:rFonts w:ascii="Times New Roman" w:eastAsia="Times New Roman" w:hAnsi="Times New Roman" w:cs="Times New Roman"/>
          <w:sz w:val="24"/>
          <w:szCs w:val="24"/>
        </w:rPr>
        <w:t>Michell (2008) Estrategias de Aprendizaje. Editorial Mc Graw Hill. México.</w:t>
      </w:r>
    </w:p>
    <w:p w:rsidR="000A11C6" w:rsidRPr="00C44877" w:rsidRDefault="000A11C6" w:rsidP="00500BF3">
      <w:pPr>
        <w:spacing w:before="240" w:after="240" w:line="240" w:lineRule="auto"/>
        <w:ind w:left="567" w:hanging="720"/>
        <w:jc w:val="both"/>
        <w:rPr>
          <w:rFonts w:ascii="Times New Roman" w:eastAsia="Times New Roman" w:hAnsi="Times New Roman" w:cs="Times New Roman"/>
          <w:sz w:val="24"/>
          <w:szCs w:val="24"/>
        </w:rPr>
      </w:pPr>
      <w:r w:rsidRPr="00C44877">
        <w:rPr>
          <w:rFonts w:ascii="Times New Roman" w:eastAsia="Times New Roman" w:hAnsi="Times New Roman" w:cs="Times New Roman"/>
          <w:sz w:val="24"/>
          <w:szCs w:val="24"/>
        </w:rPr>
        <w:t>Morillo y Otros (2010). La Masividad en el Área Recreativa. Carabobo Venezuela</w:t>
      </w:r>
    </w:p>
    <w:p w:rsidR="0071365F" w:rsidRPr="00C44877" w:rsidRDefault="0071365F" w:rsidP="00500BF3">
      <w:pPr>
        <w:spacing w:before="240" w:after="240" w:line="240" w:lineRule="auto"/>
        <w:ind w:left="567" w:hanging="720"/>
        <w:jc w:val="both"/>
        <w:rPr>
          <w:rFonts w:ascii="Times New Roman" w:eastAsia="Times New Roman" w:hAnsi="Times New Roman" w:cs="Times New Roman"/>
          <w:sz w:val="24"/>
          <w:szCs w:val="24"/>
        </w:rPr>
      </w:pPr>
      <w:r w:rsidRPr="00C44877">
        <w:rPr>
          <w:rFonts w:ascii="Times New Roman" w:eastAsia="Times New Roman" w:hAnsi="Times New Roman" w:cs="Times New Roman"/>
          <w:sz w:val="24"/>
          <w:szCs w:val="24"/>
        </w:rPr>
        <w:t>Mosston y Ashtworth (1990). Cuarta Edición. Editorial Mc Graw Hill. México.</w:t>
      </w:r>
    </w:p>
    <w:p w:rsidR="00762885" w:rsidRPr="00C44877" w:rsidRDefault="00762885" w:rsidP="00500BF3">
      <w:pPr>
        <w:spacing w:before="240" w:after="240" w:line="240" w:lineRule="auto"/>
        <w:ind w:left="567" w:hanging="720"/>
        <w:jc w:val="both"/>
        <w:rPr>
          <w:rFonts w:ascii="Times New Roman" w:eastAsia="Times New Roman" w:hAnsi="Times New Roman" w:cs="Times New Roman"/>
          <w:sz w:val="24"/>
          <w:szCs w:val="24"/>
        </w:rPr>
      </w:pPr>
      <w:r w:rsidRPr="00C44877">
        <w:rPr>
          <w:rFonts w:ascii="Times New Roman" w:eastAsia="Times New Roman" w:hAnsi="Times New Roman" w:cs="Times New Roman"/>
          <w:sz w:val="24"/>
          <w:szCs w:val="24"/>
        </w:rPr>
        <w:t xml:space="preserve">Pérez, Aldo (2002). Tiempo Libre y Recreación. Libro en línea.Disponible:http://www.redcreacion.org/documentos/congreso7/APerez.html. Consulta: </w:t>
      </w:r>
      <w:r w:rsidR="00571F6A" w:rsidRPr="00C44877">
        <w:rPr>
          <w:rFonts w:ascii="Times New Roman" w:eastAsia="Times New Roman" w:hAnsi="Times New Roman" w:cs="Times New Roman"/>
          <w:sz w:val="24"/>
          <w:szCs w:val="24"/>
        </w:rPr>
        <w:t>2014 Enero</w:t>
      </w:r>
      <w:r w:rsidRPr="00C44877">
        <w:rPr>
          <w:rFonts w:ascii="Times New Roman" w:eastAsia="Times New Roman" w:hAnsi="Times New Roman" w:cs="Times New Roman"/>
          <w:sz w:val="24"/>
          <w:szCs w:val="24"/>
        </w:rPr>
        <w:t xml:space="preserve">, </w:t>
      </w:r>
      <w:r w:rsidR="00571F6A" w:rsidRPr="00C44877">
        <w:rPr>
          <w:rFonts w:ascii="Times New Roman" w:eastAsia="Times New Roman" w:hAnsi="Times New Roman" w:cs="Times New Roman"/>
          <w:sz w:val="24"/>
          <w:szCs w:val="24"/>
        </w:rPr>
        <w:t>17</w:t>
      </w:r>
      <w:r w:rsidRPr="00C44877">
        <w:rPr>
          <w:rFonts w:ascii="Times New Roman" w:eastAsia="Times New Roman" w:hAnsi="Times New Roman" w:cs="Times New Roman"/>
          <w:sz w:val="24"/>
          <w:szCs w:val="24"/>
        </w:rPr>
        <w:t>.</w:t>
      </w:r>
    </w:p>
    <w:p w:rsidR="00DB08D0" w:rsidRPr="00C44877" w:rsidRDefault="00DB08D0" w:rsidP="00500BF3">
      <w:pPr>
        <w:spacing w:before="240" w:after="240" w:line="240" w:lineRule="auto"/>
        <w:ind w:left="567" w:hanging="720"/>
        <w:jc w:val="both"/>
        <w:rPr>
          <w:rFonts w:ascii="Times New Roman" w:eastAsia="Times New Roman" w:hAnsi="Times New Roman" w:cs="Times New Roman"/>
          <w:sz w:val="24"/>
          <w:szCs w:val="24"/>
        </w:rPr>
      </w:pPr>
      <w:r w:rsidRPr="00C44877">
        <w:rPr>
          <w:rFonts w:ascii="Times New Roman" w:eastAsia="Times New Roman" w:hAnsi="Times New Roman" w:cs="Times New Roman"/>
          <w:sz w:val="24"/>
          <w:szCs w:val="24"/>
        </w:rPr>
        <w:t xml:space="preserve">Organización Mundial de la Salud. Declaración sobre la Obesidad. Promulgada en Mayo de </w:t>
      </w:r>
      <w:r w:rsidR="00F0312A" w:rsidRPr="00C44877">
        <w:rPr>
          <w:rFonts w:ascii="Times New Roman" w:eastAsia="Times New Roman" w:hAnsi="Times New Roman" w:cs="Times New Roman"/>
          <w:sz w:val="24"/>
          <w:szCs w:val="24"/>
        </w:rPr>
        <w:t>2012</w:t>
      </w:r>
      <w:r w:rsidRPr="00C44877">
        <w:rPr>
          <w:rFonts w:ascii="Times New Roman" w:eastAsia="Times New Roman" w:hAnsi="Times New Roman" w:cs="Times New Roman"/>
          <w:sz w:val="24"/>
          <w:szCs w:val="24"/>
        </w:rPr>
        <w:t>. Publicada en Gaceta Oficial Extraordinaria de la República Bolivariana de Venezuela Numero 5.990. Junio 06, del 2010. Caracas</w:t>
      </w:r>
    </w:p>
    <w:p w:rsidR="00762885" w:rsidRPr="00C44877" w:rsidRDefault="00762885" w:rsidP="00C44877">
      <w:pPr>
        <w:pStyle w:val="Prrafodelista"/>
        <w:spacing w:after="0" w:line="360" w:lineRule="auto"/>
        <w:ind w:firstLine="567"/>
        <w:jc w:val="center"/>
        <w:rPr>
          <w:rFonts w:ascii="Times New Roman" w:eastAsia="Times New Roman" w:hAnsi="Times New Roman" w:cs="Times New Roman"/>
          <w:sz w:val="24"/>
          <w:szCs w:val="24"/>
        </w:rPr>
      </w:pPr>
    </w:p>
    <w:p w:rsidR="00762885" w:rsidRPr="00C44877" w:rsidRDefault="00762885" w:rsidP="00C44877">
      <w:pPr>
        <w:pStyle w:val="Prrafodelista"/>
        <w:spacing w:after="0" w:line="360" w:lineRule="auto"/>
        <w:ind w:firstLine="567"/>
        <w:jc w:val="center"/>
        <w:rPr>
          <w:rFonts w:ascii="Times New Roman" w:eastAsia="Times New Roman" w:hAnsi="Times New Roman" w:cs="Times New Roman"/>
          <w:sz w:val="24"/>
          <w:szCs w:val="24"/>
        </w:rPr>
      </w:pPr>
    </w:p>
    <w:p w:rsidR="00762885" w:rsidRPr="00C44877" w:rsidRDefault="00762885" w:rsidP="00C44877">
      <w:pPr>
        <w:pStyle w:val="Prrafodelista"/>
        <w:spacing w:after="0" w:line="360" w:lineRule="auto"/>
        <w:ind w:firstLine="567"/>
        <w:jc w:val="center"/>
        <w:rPr>
          <w:rFonts w:ascii="Times New Roman" w:eastAsia="Times New Roman" w:hAnsi="Times New Roman" w:cs="Times New Roman"/>
          <w:sz w:val="24"/>
          <w:szCs w:val="24"/>
        </w:rPr>
      </w:pPr>
    </w:p>
    <w:p w:rsidR="00762885" w:rsidRPr="00C44877" w:rsidRDefault="00762885" w:rsidP="00C44877">
      <w:pPr>
        <w:pStyle w:val="Prrafodelista"/>
        <w:spacing w:after="0" w:line="360" w:lineRule="auto"/>
        <w:ind w:firstLine="567"/>
        <w:jc w:val="center"/>
        <w:rPr>
          <w:rFonts w:ascii="Times New Roman" w:eastAsia="Times New Roman" w:hAnsi="Times New Roman" w:cs="Times New Roman"/>
          <w:sz w:val="24"/>
          <w:szCs w:val="24"/>
        </w:rPr>
      </w:pPr>
    </w:p>
    <w:p w:rsidR="00762885" w:rsidRPr="00C44877" w:rsidRDefault="00762885" w:rsidP="00C44877">
      <w:pPr>
        <w:pStyle w:val="Prrafodelista"/>
        <w:spacing w:after="0" w:line="360" w:lineRule="auto"/>
        <w:ind w:firstLine="567"/>
        <w:jc w:val="center"/>
        <w:rPr>
          <w:rFonts w:ascii="Times New Roman" w:eastAsia="Times New Roman" w:hAnsi="Times New Roman" w:cs="Times New Roman"/>
          <w:sz w:val="24"/>
          <w:szCs w:val="24"/>
        </w:rPr>
      </w:pPr>
    </w:p>
    <w:p w:rsidR="00762885" w:rsidRPr="00C44877" w:rsidRDefault="00762885" w:rsidP="00C44877">
      <w:pPr>
        <w:pStyle w:val="Prrafodelista"/>
        <w:spacing w:after="0" w:line="360" w:lineRule="auto"/>
        <w:ind w:firstLine="567"/>
        <w:jc w:val="center"/>
        <w:rPr>
          <w:rFonts w:ascii="Times New Roman" w:eastAsia="Times New Roman" w:hAnsi="Times New Roman" w:cs="Times New Roman"/>
          <w:b/>
          <w:sz w:val="24"/>
          <w:szCs w:val="24"/>
        </w:rPr>
      </w:pPr>
    </w:p>
    <w:p w:rsidR="00762885" w:rsidRPr="00C44877" w:rsidRDefault="00762885" w:rsidP="00C44877">
      <w:pPr>
        <w:pStyle w:val="Prrafodelista"/>
        <w:spacing w:after="0" w:line="360" w:lineRule="auto"/>
        <w:ind w:firstLine="567"/>
        <w:jc w:val="center"/>
        <w:rPr>
          <w:rFonts w:ascii="Times New Roman" w:eastAsia="Times New Roman" w:hAnsi="Times New Roman" w:cs="Times New Roman"/>
          <w:b/>
          <w:sz w:val="24"/>
          <w:szCs w:val="24"/>
        </w:rPr>
      </w:pPr>
    </w:p>
    <w:p w:rsidR="00762885" w:rsidRPr="00C44877" w:rsidRDefault="00762885" w:rsidP="00C44877">
      <w:pPr>
        <w:pStyle w:val="Prrafodelista"/>
        <w:spacing w:after="0" w:line="360" w:lineRule="auto"/>
        <w:ind w:firstLine="567"/>
        <w:jc w:val="center"/>
        <w:rPr>
          <w:rFonts w:ascii="Times New Roman" w:eastAsia="Times New Roman" w:hAnsi="Times New Roman" w:cs="Times New Roman"/>
          <w:b/>
          <w:sz w:val="24"/>
          <w:szCs w:val="24"/>
        </w:rPr>
      </w:pPr>
    </w:p>
    <w:p w:rsidR="00762885" w:rsidRPr="00C44877" w:rsidRDefault="00762885" w:rsidP="00C44877">
      <w:pPr>
        <w:pStyle w:val="Prrafodelista"/>
        <w:spacing w:after="0" w:line="360" w:lineRule="auto"/>
        <w:ind w:firstLine="567"/>
        <w:jc w:val="center"/>
        <w:rPr>
          <w:rFonts w:ascii="Times New Roman" w:eastAsia="Times New Roman" w:hAnsi="Times New Roman" w:cs="Times New Roman"/>
          <w:b/>
          <w:sz w:val="24"/>
          <w:szCs w:val="24"/>
        </w:rPr>
      </w:pPr>
    </w:p>
    <w:p w:rsidR="00762885" w:rsidRPr="00C44877" w:rsidRDefault="00762885" w:rsidP="00C44877">
      <w:pPr>
        <w:pStyle w:val="Prrafodelista"/>
        <w:spacing w:after="0" w:line="360" w:lineRule="auto"/>
        <w:ind w:firstLine="567"/>
        <w:jc w:val="center"/>
        <w:rPr>
          <w:rFonts w:ascii="Times New Roman" w:eastAsia="Times New Roman" w:hAnsi="Times New Roman" w:cs="Times New Roman"/>
          <w:b/>
          <w:sz w:val="24"/>
          <w:szCs w:val="24"/>
        </w:rPr>
      </w:pPr>
    </w:p>
    <w:p w:rsidR="00762885" w:rsidRPr="00C44877" w:rsidRDefault="00762885" w:rsidP="00C44877">
      <w:pPr>
        <w:pStyle w:val="Prrafodelista"/>
        <w:spacing w:after="0" w:line="360" w:lineRule="auto"/>
        <w:ind w:firstLine="567"/>
        <w:jc w:val="center"/>
        <w:rPr>
          <w:rFonts w:ascii="Times New Roman" w:eastAsia="Times New Roman" w:hAnsi="Times New Roman" w:cs="Times New Roman"/>
          <w:b/>
          <w:sz w:val="24"/>
          <w:szCs w:val="24"/>
        </w:rPr>
      </w:pPr>
    </w:p>
    <w:p w:rsidR="009214F7" w:rsidRPr="00C44877" w:rsidRDefault="009214F7" w:rsidP="00C44877">
      <w:pPr>
        <w:pStyle w:val="Prrafodelista"/>
        <w:spacing w:after="0" w:line="360" w:lineRule="auto"/>
        <w:ind w:firstLine="567"/>
        <w:jc w:val="center"/>
        <w:rPr>
          <w:rFonts w:ascii="Times New Roman" w:eastAsia="Times New Roman" w:hAnsi="Times New Roman" w:cs="Times New Roman"/>
          <w:b/>
          <w:sz w:val="24"/>
          <w:szCs w:val="24"/>
        </w:rPr>
      </w:pPr>
    </w:p>
    <w:p w:rsidR="009214F7" w:rsidRPr="00C44877" w:rsidRDefault="009214F7" w:rsidP="00C44877">
      <w:pPr>
        <w:pStyle w:val="Prrafodelista"/>
        <w:spacing w:after="0" w:line="360" w:lineRule="auto"/>
        <w:ind w:firstLine="567"/>
        <w:jc w:val="center"/>
        <w:rPr>
          <w:rFonts w:ascii="Times New Roman" w:eastAsia="Times New Roman" w:hAnsi="Times New Roman" w:cs="Times New Roman"/>
          <w:b/>
          <w:sz w:val="24"/>
          <w:szCs w:val="24"/>
        </w:rPr>
      </w:pPr>
    </w:p>
    <w:p w:rsidR="009214F7" w:rsidRPr="00C44877" w:rsidRDefault="009214F7" w:rsidP="00C44877">
      <w:pPr>
        <w:pStyle w:val="Prrafodelista"/>
        <w:spacing w:after="0" w:line="360" w:lineRule="auto"/>
        <w:ind w:firstLine="567"/>
        <w:jc w:val="center"/>
        <w:rPr>
          <w:rFonts w:ascii="Times New Roman" w:eastAsia="Times New Roman" w:hAnsi="Times New Roman" w:cs="Times New Roman"/>
          <w:b/>
          <w:sz w:val="24"/>
          <w:szCs w:val="24"/>
        </w:rPr>
      </w:pPr>
    </w:p>
    <w:p w:rsidR="009214F7" w:rsidRPr="00C44877" w:rsidRDefault="009214F7" w:rsidP="00C44877">
      <w:pPr>
        <w:pStyle w:val="Prrafodelista"/>
        <w:spacing w:after="0" w:line="360" w:lineRule="auto"/>
        <w:ind w:firstLine="567"/>
        <w:jc w:val="center"/>
        <w:rPr>
          <w:rFonts w:ascii="Times New Roman" w:eastAsia="Times New Roman" w:hAnsi="Times New Roman" w:cs="Times New Roman"/>
          <w:b/>
          <w:sz w:val="24"/>
          <w:szCs w:val="24"/>
        </w:rPr>
      </w:pPr>
    </w:p>
    <w:p w:rsidR="009214F7" w:rsidRPr="00C44877" w:rsidRDefault="009214F7" w:rsidP="00C44877">
      <w:pPr>
        <w:pStyle w:val="Prrafodelista"/>
        <w:spacing w:after="0" w:line="360" w:lineRule="auto"/>
        <w:ind w:firstLine="567"/>
        <w:jc w:val="center"/>
        <w:rPr>
          <w:rFonts w:ascii="Times New Roman" w:eastAsia="Times New Roman" w:hAnsi="Times New Roman" w:cs="Times New Roman"/>
          <w:b/>
          <w:sz w:val="24"/>
          <w:szCs w:val="24"/>
        </w:rPr>
      </w:pPr>
    </w:p>
    <w:p w:rsidR="009214F7" w:rsidRPr="00C44877" w:rsidRDefault="009214F7" w:rsidP="00C44877">
      <w:pPr>
        <w:pStyle w:val="Prrafodelista"/>
        <w:spacing w:after="0" w:line="360" w:lineRule="auto"/>
        <w:ind w:firstLine="567"/>
        <w:jc w:val="center"/>
        <w:rPr>
          <w:rFonts w:ascii="Times New Roman" w:eastAsia="Times New Roman" w:hAnsi="Times New Roman" w:cs="Times New Roman"/>
          <w:b/>
          <w:sz w:val="24"/>
          <w:szCs w:val="24"/>
        </w:rPr>
      </w:pPr>
    </w:p>
    <w:p w:rsidR="009214F7" w:rsidRPr="00C44877" w:rsidRDefault="009214F7" w:rsidP="00C44877">
      <w:pPr>
        <w:pStyle w:val="Prrafodelista"/>
        <w:spacing w:after="0" w:line="360" w:lineRule="auto"/>
        <w:ind w:firstLine="567"/>
        <w:jc w:val="center"/>
        <w:rPr>
          <w:rFonts w:ascii="Times New Roman" w:eastAsia="Times New Roman" w:hAnsi="Times New Roman" w:cs="Times New Roman"/>
          <w:b/>
          <w:sz w:val="24"/>
          <w:szCs w:val="24"/>
        </w:rPr>
      </w:pPr>
    </w:p>
    <w:p w:rsidR="00E135A7" w:rsidRPr="00C44877" w:rsidRDefault="00E135A7" w:rsidP="00C44877">
      <w:pPr>
        <w:pStyle w:val="Prrafodelista"/>
        <w:spacing w:after="0" w:line="360" w:lineRule="auto"/>
        <w:ind w:firstLine="567"/>
        <w:jc w:val="center"/>
        <w:rPr>
          <w:rFonts w:ascii="Times New Roman" w:eastAsia="Times New Roman" w:hAnsi="Times New Roman" w:cs="Times New Roman"/>
          <w:b/>
          <w:sz w:val="24"/>
          <w:szCs w:val="24"/>
        </w:rPr>
      </w:pPr>
    </w:p>
    <w:p w:rsidR="00E135A7" w:rsidRPr="00C44877" w:rsidRDefault="00E135A7" w:rsidP="00C44877">
      <w:pPr>
        <w:pStyle w:val="Prrafodelista"/>
        <w:spacing w:after="0" w:line="360" w:lineRule="auto"/>
        <w:ind w:firstLine="567"/>
        <w:jc w:val="center"/>
        <w:rPr>
          <w:rFonts w:ascii="Times New Roman" w:eastAsia="Times New Roman" w:hAnsi="Times New Roman" w:cs="Times New Roman"/>
          <w:b/>
          <w:sz w:val="24"/>
          <w:szCs w:val="24"/>
        </w:rPr>
      </w:pPr>
    </w:p>
    <w:p w:rsidR="00E135A7" w:rsidRPr="00C44877" w:rsidRDefault="00E135A7" w:rsidP="00C44877">
      <w:pPr>
        <w:pStyle w:val="Prrafodelista"/>
        <w:spacing w:after="0" w:line="360" w:lineRule="auto"/>
        <w:ind w:firstLine="567"/>
        <w:jc w:val="center"/>
        <w:rPr>
          <w:rFonts w:ascii="Times New Roman" w:eastAsia="Times New Roman" w:hAnsi="Times New Roman" w:cs="Times New Roman"/>
          <w:b/>
          <w:sz w:val="24"/>
          <w:szCs w:val="24"/>
        </w:rPr>
      </w:pPr>
    </w:p>
    <w:p w:rsidR="00E135A7" w:rsidRPr="00C44877" w:rsidRDefault="00E135A7" w:rsidP="00C44877">
      <w:pPr>
        <w:pStyle w:val="Prrafodelista"/>
        <w:spacing w:after="0" w:line="360" w:lineRule="auto"/>
        <w:ind w:firstLine="567"/>
        <w:jc w:val="center"/>
        <w:rPr>
          <w:rFonts w:ascii="Times New Roman" w:eastAsia="Times New Roman" w:hAnsi="Times New Roman" w:cs="Times New Roman"/>
          <w:b/>
          <w:sz w:val="24"/>
          <w:szCs w:val="24"/>
        </w:rPr>
      </w:pPr>
    </w:p>
    <w:p w:rsidR="00E135A7" w:rsidRPr="00C44877" w:rsidRDefault="00E135A7" w:rsidP="00C44877">
      <w:pPr>
        <w:pStyle w:val="Prrafodelista"/>
        <w:spacing w:after="0" w:line="360" w:lineRule="auto"/>
        <w:ind w:firstLine="567"/>
        <w:jc w:val="center"/>
        <w:rPr>
          <w:rFonts w:ascii="Times New Roman" w:eastAsia="Times New Roman" w:hAnsi="Times New Roman" w:cs="Times New Roman"/>
          <w:b/>
          <w:sz w:val="24"/>
          <w:szCs w:val="24"/>
        </w:rPr>
      </w:pPr>
    </w:p>
    <w:p w:rsidR="00E135A7" w:rsidRPr="00C44877" w:rsidRDefault="00E135A7" w:rsidP="00C44877">
      <w:pPr>
        <w:pStyle w:val="Prrafodelista"/>
        <w:spacing w:after="0" w:line="360" w:lineRule="auto"/>
        <w:ind w:firstLine="567"/>
        <w:jc w:val="center"/>
        <w:rPr>
          <w:rFonts w:ascii="Times New Roman" w:eastAsia="Times New Roman" w:hAnsi="Times New Roman" w:cs="Times New Roman"/>
          <w:b/>
          <w:sz w:val="24"/>
          <w:szCs w:val="24"/>
        </w:rPr>
      </w:pPr>
    </w:p>
    <w:p w:rsidR="00E135A7" w:rsidRPr="00C44877" w:rsidRDefault="00E135A7" w:rsidP="00C44877">
      <w:pPr>
        <w:pStyle w:val="Prrafodelista"/>
        <w:spacing w:after="0" w:line="360" w:lineRule="auto"/>
        <w:ind w:firstLine="567"/>
        <w:jc w:val="center"/>
        <w:rPr>
          <w:rFonts w:ascii="Times New Roman" w:eastAsia="Times New Roman" w:hAnsi="Times New Roman" w:cs="Times New Roman"/>
          <w:b/>
          <w:sz w:val="24"/>
          <w:szCs w:val="24"/>
        </w:rPr>
      </w:pPr>
    </w:p>
    <w:p w:rsidR="00E135A7" w:rsidRPr="00C44877" w:rsidRDefault="00E135A7" w:rsidP="00C44877">
      <w:pPr>
        <w:pStyle w:val="Prrafodelista"/>
        <w:spacing w:after="0" w:line="360" w:lineRule="auto"/>
        <w:ind w:firstLine="567"/>
        <w:jc w:val="center"/>
        <w:rPr>
          <w:rFonts w:ascii="Times New Roman" w:eastAsia="Times New Roman" w:hAnsi="Times New Roman" w:cs="Times New Roman"/>
          <w:b/>
          <w:sz w:val="24"/>
          <w:szCs w:val="24"/>
        </w:rPr>
      </w:pPr>
    </w:p>
    <w:p w:rsidR="00E135A7" w:rsidRPr="00C44877" w:rsidRDefault="00E135A7" w:rsidP="00C44877">
      <w:pPr>
        <w:pStyle w:val="Prrafodelista"/>
        <w:spacing w:after="0" w:line="360" w:lineRule="auto"/>
        <w:ind w:firstLine="567"/>
        <w:jc w:val="center"/>
        <w:rPr>
          <w:rFonts w:ascii="Times New Roman" w:eastAsia="Times New Roman" w:hAnsi="Times New Roman" w:cs="Times New Roman"/>
          <w:b/>
          <w:sz w:val="24"/>
          <w:szCs w:val="24"/>
        </w:rPr>
      </w:pPr>
    </w:p>
    <w:p w:rsidR="009214F7" w:rsidRPr="00C44877" w:rsidRDefault="00251B54" w:rsidP="00C44877">
      <w:pPr>
        <w:pStyle w:val="Prrafodelista"/>
        <w:spacing w:after="0" w:line="36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pict>
          <v:shape id="Text Box 21" o:spid="_x0000_s1045" type="#_x0000_t202" style="position:absolute;left:0;text-align:left;margin-left:160.3pt;margin-top:446.55pt;width:86.65pt;height:37.7pt;z-index:25167360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" stroked="f">
            <v:textbox>
              <w:txbxContent>
                <w:p w:rsidR="00312964" w:rsidRDefault="00312964" w:rsidP="00D25F19"/>
              </w:txbxContent>
            </v:textbox>
            <w10:wrap type="square"/>
          </v:shape>
        </w:pict>
      </w:r>
      <w:r w:rsidR="009214F7" w:rsidRPr="00C44877">
        <w:rPr>
          <w:rFonts w:ascii="Times New Roman" w:eastAsia="Times New Roman" w:hAnsi="Times New Roman" w:cs="Times New Roman"/>
          <w:b/>
          <w:sz w:val="24"/>
          <w:szCs w:val="24"/>
        </w:rPr>
        <w:t>ANEXOS</w:t>
      </w:r>
    </w:p>
    <w:p w:rsidR="00A83248" w:rsidRPr="00C44877" w:rsidRDefault="00A83248" w:rsidP="00C44877">
      <w:pPr>
        <w:pStyle w:val="Prrafodelista"/>
        <w:spacing w:after="0" w:line="360" w:lineRule="auto"/>
        <w:ind w:firstLine="567"/>
        <w:jc w:val="center"/>
        <w:rPr>
          <w:rFonts w:ascii="Times New Roman" w:eastAsia="Times New Roman" w:hAnsi="Times New Roman" w:cs="Times New Roman"/>
          <w:b/>
          <w:sz w:val="24"/>
          <w:szCs w:val="24"/>
        </w:rPr>
      </w:pPr>
    </w:p>
    <w:p w:rsidR="00A83248" w:rsidRPr="00C44877" w:rsidRDefault="00A83248" w:rsidP="00C44877">
      <w:pPr>
        <w:pStyle w:val="Prrafodelista"/>
        <w:spacing w:after="0" w:line="360" w:lineRule="auto"/>
        <w:ind w:firstLine="567"/>
        <w:jc w:val="center"/>
        <w:rPr>
          <w:rFonts w:ascii="Times New Roman" w:eastAsia="Times New Roman" w:hAnsi="Times New Roman" w:cs="Times New Roman"/>
          <w:b/>
          <w:sz w:val="24"/>
          <w:szCs w:val="24"/>
        </w:rPr>
      </w:pPr>
    </w:p>
    <w:p w:rsidR="00A83248" w:rsidRPr="00C44877" w:rsidRDefault="00A83248" w:rsidP="00C44877">
      <w:pPr>
        <w:pStyle w:val="Prrafodelista"/>
        <w:spacing w:after="0" w:line="360" w:lineRule="auto"/>
        <w:ind w:firstLine="567"/>
        <w:jc w:val="center"/>
        <w:rPr>
          <w:rFonts w:ascii="Times New Roman" w:eastAsia="Times New Roman" w:hAnsi="Times New Roman" w:cs="Times New Roman"/>
          <w:b/>
          <w:sz w:val="24"/>
          <w:szCs w:val="24"/>
        </w:rPr>
      </w:pPr>
    </w:p>
    <w:p w:rsidR="00AA5AE8" w:rsidRPr="00C44877" w:rsidRDefault="00AA5AE8" w:rsidP="00C44877">
      <w:pPr>
        <w:pStyle w:val="Prrafodelista"/>
        <w:spacing w:after="0" w:line="360" w:lineRule="auto"/>
        <w:ind w:firstLine="567"/>
        <w:jc w:val="center"/>
        <w:rPr>
          <w:rFonts w:ascii="Times New Roman" w:eastAsia="Times New Roman" w:hAnsi="Times New Roman" w:cs="Times New Roman"/>
          <w:b/>
          <w:sz w:val="24"/>
          <w:szCs w:val="24"/>
        </w:rPr>
        <w:sectPr w:rsidR="00AA5AE8" w:rsidRPr="00C44877" w:rsidSect="00317661">
          <w:pgSz w:w="11906" w:h="16838"/>
          <w:pgMar w:top="1701" w:right="1701" w:bottom="1701" w:left="2268" w:header="709" w:footer="709" w:gutter="0"/>
          <w:cols w:space="708"/>
          <w:docGrid w:linePitch="360"/>
        </w:sectPr>
      </w:pPr>
    </w:p>
    <w:p w:rsidR="00A83248" w:rsidRPr="00C44877" w:rsidRDefault="00A83248" w:rsidP="00C44877">
      <w:pPr>
        <w:pStyle w:val="Prrafodelista"/>
        <w:spacing w:after="0" w:line="360" w:lineRule="auto"/>
        <w:ind w:firstLine="567"/>
        <w:jc w:val="center"/>
        <w:rPr>
          <w:rFonts w:ascii="Times New Roman" w:eastAsia="Times New Roman" w:hAnsi="Times New Roman" w:cs="Times New Roman"/>
          <w:b/>
          <w:sz w:val="24"/>
          <w:szCs w:val="24"/>
        </w:rPr>
      </w:pPr>
    </w:p>
    <w:p w:rsidR="00A83248" w:rsidRPr="00C44877" w:rsidRDefault="00A83248" w:rsidP="00C44877">
      <w:pPr>
        <w:pStyle w:val="Prrafodelista"/>
        <w:spacing w:after="0" w:line="360" w:lineRule="auto"/>
        <w:ind w:firstLine="567"/>
        <w:jc w:val="center"/>
        <w:rPr>
          <w:rFonts w:ascii="Times New Roman" w:eastAsia="Times New Roman" w:hAnsi="Times New Roman" w:cs="Times New Roman"/>
          <w:b/>
          <w:sz w:val="24"/>
          <w:szCs w:val="24"/>
        </w:rPr>
      </w:pPr>
      <w:r w:rsidRPr="00C44877">
        <w:rPr>
          <w:rFonts w:ascii="Times New Roman" w:eastAsia="Times New Roman" w:hAnsi="Times New Roman" w:cs="Times New Roman"/>
          <w:b/>
          <w:noProof/>
          <w:sz w:val="24"/>
          <w:szCs w:val="24"/>
        </w:rPr>
        <w:drawing>
          <wp:anchor distT="0" distB="0" distL="114300" distR="114300" simplePos="0" relativeHeight="251678720" behindDoc="1" locked="0" layoutInCell="1" allowOverlap="1">
            <wp:simplePos x="0" y="0"/>
            <wp:positionH relativeFrom="column">
              <wp:posOffset>-813435</wp:posOffset>
            </wp:positionH>
            <wp:positionV relativeFrom="paragraph">
              <wp:posOffset>180975</wp:posOffset>
            </wp:positionV>
            <wp:extent cx="6419850" cy="8607425"/>
            <wp:effectExtent l="0" t="0" r="0" b="3175"/>
            <wp:wrapThrough wrapText="bothSides">
              <wp:wrapPolygon edited="0">
                <wp:start x="0" y="0"/>
                <wp:lineTo x="0" y="21560"/>
                <wp:lineTo x="21536" y="21560"/>
                <wp:lineTo x="21536" y="0"/>
                <wp:lineTo x="0" y="0"/>
              </wp:wrapPolygon>
            </wp:wrapThrough>
            <wp:docPr id="4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mp"/>
                    <pic:cNvPicPr/>
                  </pic:nvPicPr>
                  <pic:blipFill rotWithShape="1">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377" t="7017" r="5150" b="5506"/>
                    <a:stretch/>
                  </pic:blipFill>
                  <pic:spPr bwMode="auto">
                    <a:xfrm>
                      <a:off x="0" y="0"/>
                      <a:ext cx="6419850" cy="860742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935532" w:rsidRPr="00C44877">
        <w:rPr>
          <w:rFonts w:ascii="Times New Roman" w:eastAsia="Times New Roman" w:hAnsi="Times New Roman" w:cs="Times New Roman"/>
          <w:b/>
          <w:sz w:val="24"/>
          <w:szCs w:val="24"/>
        </w:rPr>
        <w:t>(Anexo B</w:t>
      </w:r>
      <w:r w:rsidRPr="00C44877">
        <w:rPr>
          <w:rFonts w:ascii="Times New Roman" w:eastAsia="Times New Roman" w:hAnsi="Times New Roman" w:cs="Times New Roman"/>
          <w:b/>
          <w:sz w:val="24"/>
          <w:szCs w:val="24"/>
        </w:rPr>
        <w:t>)</w:t>
      </w:r>
    </w:p>
    <w:p w:rsidR="00A83248" w:rsidRPr="00C44877" w:rsidRDefault="00A83248" w:rsidP="00C44877">
      <w:pPr>
        <w:pStyle w:val="Prrafodelista"/>
        <w:spacing w:after="0" w:line="360" w:lineRule="auto"/>
        <w:ind w:firstLine="567"/>
        <w:jc w:val="center"/>
        <w:rPr>
          <w:rFonts w:ascii="Times New Roman" w:eastAsia="Times New Roman" w:hAnsi="Times New Roman" w:cs="Times New Roman"/>
          <w:b/>
          <w:sz w:val="24"/>
          <w:szCs w:val="24"/>
        </w:rPr>
      </w:pPr>
      <w:r w:rsidRPr="00C44877">
        <w:rPr>
          <w:rFonts w:ascii="Times New Roman" w:eastAsia="Times New Roman" w:hAnsi="Times New Roman" w:cs="Times New Roman"/>
          <w:b/>
          <w:sz w:val="24"/>
          <w:szCs w:val="24"/>
        </w:rPr>
        <w:lastRenderedPageBreak/>
        <w:t>(Anexo B-</w:t>
      </w:r>
      <w:r w:rsidR="00935532" w:rsidRPr="00C44877">
        <w:rPr>
          <w:rFonts w:ascii="Times New Roman" w:eastAsia="Times New Roman" w:hAnsi="Times New Roman" w:cs="Times New Roman"/>
          <w:b/>
          <w:sz w:val="24"/>
          <w:szCs w:val="24"/>
        </w:rPr>
        <w:t>1</w:t>
      </w:r>
      <w:r w:rsidRPr="00C44877">
        <w:rPr>
          <w:rFonts w:ascii="Times New Roman" w:eastAsia="Times New Roman" w:hAnsi="Times New Roman" w:cs="Times New Roman"/>
          <w:b/>
          <w:sz w:val="24"/>
          <w:szCs w:val="24"/>
        </w:rPr>
        <w:t>)</w:t>
      </w:r>
    </w:p>
    <w:p w:rsidR="008C2D9F" w:rsidRPr="00C44877" w:rsidRDefault="008C2D9F"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noProof/>
          <w:sz w:val="24"/>
          <w:szCs w:val="24"/>
        </w:rPr>
        <w:drawing>
          <wp:anchor distT="0" distB="0" distL="114300" distR="114300" simplePos="0" relativeHeight="251681792" behindDoc="1" locked="0" layoutInCell="1" allowOverlap="1">
            <wp:simplePos x="0" y="0"/>
            <wp:positionH relativeFrom="column">
              <wp:posOffset>4906010</wp:posOffset>
            </wp:positionH>
            <wp:positionV relativeFrom="paragraph">
              <wp:posOffset>-639445</wp:posOffset>
            </wp:positionV>
            <wp:extent cx="800100" cy="864870"/>
            <wp:effectExtent l="0" t="0" r="0" b="0"/>
            <wp:wrapThrough wrapText="bothSides">
              <wp:wrapPolygon edited="0">
                <wp:start x="0" y="0"/>
                <wp:lineTo x="0" y="20934"/>
                <wp:lineTo x="21086" y="20934"/>
                <wp:lineTo x="21086" y="0"/>
                <wp:lineTo x="0" y="0"/>
              </wp:wrapPolygon>
            </wp:wrapThrough>
            <wp:docPr id="4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 face.jpg"/>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00100" cy="864870"/>
                    </a:xfrm>
                    <a:prstGeom prst="rect">
                      <a:avLst/>
                    </a:prstGeom>
                  </pic:spPr>
                </pic:pic>
              </a:graphicData>
            </a:graphic>
          </wp:anchor>
        </w:drawing>
      </w:r>
      <w:r w:rsidRPr="00C44877">
        <w:rPr>
          <w:rFonts w:ascii="Times New Roman" w:hAnsi="Times New Roman" w:cs="Times New Roman"/>
          <w:b/>
          <w:noProof/>
          <w:sz w:val="24"/>
          <w:szCs w:val="24"/>
        </w:rPr>
        <w:drawing>
          <wp:anchor distT="0" distB="0" distL="114300" distR="114300" simplePos="0" relativeHeight="251682816" behindDoc="1" locked="0" layoutInCell="1" allowOverlap="1">
            <wp:simplePos x="0" y="0"/>
            <wp:positionH relativeFrom="column">
              <wp:posOffset>-302260</wp:posOffset>
            </wp:positionH>
            <wp:positionV relativeFrom="paragraph">
              <wp:posOffset>-629920</wp:posOffset>
            </wp:positionV>
            <wp:extent cx="639445" cy="849630"/>
            <wp:effectExtent l="0" t="0" r="8255" b="7620"/>
            <wp:wrapThrough wrapText="bothSides">
              <wp:wrapPolygon edited="0">
                <wp:start x="0" y="0"/>
                <wp:lineTo x="0" y="21309"/>
                <wp:lineTo x="21235" y="21309"/>
                <wp:lineTo x="21235" y="0"/>
                <wp:lineTo x="0" y="0"/>
              </wp:wrapPolygon>
            </wp:wrapThrough>
            <wp:docPr id="4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 la uc.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39445" cy="849630"/>
                    </a:xfrm>
                    <a:prstGeom prst="rect">
                      <a:avLst/>
                    </a:prstGeom>
                  </pic:spPr>
                </pic:pic>
              </a:graphicData>
            </a:graphic>
          </wp:anchor>
        </w:drawing>
      </w:r>
      <w:r w:rsidRPr="00C44877">
        <w:rPr>
          <w:rFonts w:ascii="Times New Roman" w:hAnsi="Times New Roman" w:cs="Times New Roman"/>
          <w:b/>
          <w:sz w:val="24"/>
          <w:szCs w:val="24"/>
        </w:rPr>
        <w:t>UNIVERSIDAD DE CARABOBO</w:t>
      </w:r>
    </w:p>
    <w:p w:rsidR="008C2D9F" w:rsidRPr="00C44877" w:rsidRDefault="008C2D9F"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FACULTAD DE CIENCIA DE LA EDUCACIÓN</w:t>
      </w:r>
    </w:p>
    <w:p w:rsidR="008C2D9F" w:rsidRPr="00C44877" w:rsidRDefault="008C2D9F"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ESCUELA DE EDUCACIÓN</w:t>
      </w:r>
    </w:p>
    <w:p w:rsidR="008C2D9F" w:rsidRPr="00C44877" w:rsidRDefault="008C2D9F"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DEPARTAMENTO DE EDUCACIÓN FISICA, DEPORTE Y RECREACIÓN</w:t>
      </w:r>
    </w:p>
    <w:p w:rsidR="008C2D9F" w:rsidRPr="00C44877" w:rsidRDefault="008C2D9F"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ASIGNATURA: TRABAJO ESPECIAL DEGRADO</w:t>
      </w:r>
    </w:p>
    <w:p w:rsidR="008C2D9F" w:rsidRPr="00C44877" w:rsidRDefault="008C2D9F" w:rsidP="00C44877">
      <w:pPr>
        <w:spacing w:after="0" w:line="360" w:lineRule="auto"/>
        <w:ind w:firstLine="567"/>
        <w:jc w:val="center"/>
        <w:rPr>
          <w:rFonts w:ascii="Times New Roman" w:hAnsi="Times New Roman" w:cs="Times New Roman"/>
          <w:b/>
          <w:sz w:val="24"/>
          <w:szCs w:val="24"/>
        </w:rPr>
      </w:pPr>
    </w:p>
    <w:p w:rsidR="008C2D9F" w:rsidRPr="00C44877" w:rsidRDefault="008C2D9F" w:rsidP="00C44877">
      <w:pPr>
        <w:spacing w:after="0" w:line="360" w:lineRule="auto"/>
        <w:ind w:firstLine="567"/>
        <w:rPr>
          <w:rFonts w:ascii="Times New Roman" w:hAnsi="Times New Roman" w:cs="Times New Roman"/>
          <w:sz w:val="24"/>
          <w:szCs w:val="24"/>
        </w:rPr>
      </w:pPr>
    </w:p>
    <w:p w:rsidR="008C2D9F" w:rsidRPr="00C44877" w:rsidRDefault="008C2D9F" w:rsidP="00C44877">
      <w:pPr>
        <w:spacing w:after="0" w:line="360" w:lineRule="auto"/>
        <w:ind w:firstLine="567"/>
        <w:rPr>
          <w:rFonts w:ascii="Times New Roman" w:hAnsi="Times New Roman" w:cs="Times New Roman"/>
          <w:sz w:val="24"/>
          <w:szCs w:val="24"/>
        </w:rPr>
      </w:pPr>
    </w:p>
    <w:p w:rsidR="008C2D9F" w:rsidRPr="00C44877" w:rsidRDefault="008C2D9F" w:rsidP="00C44877">
      <w:pPr>
        <w:spacing w:after="0" w:line="36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LA RECREACIÓN COMO ESTRATEGIA MOTIVADORA PARA ESTIMULAR LA DISMINUCIÓN DEL SOBREPESO A LOS ESCOLARES DE LA U.E “ANTONIO MINGET LETTERON”</w:t>
      </w:r>
    </w:p>
    <w:p w:rsidR="008C2D9F" w:rsidRPr="00C44877" w:rsidRDefault="008C2D9F" w:rsidP="00C44877">
      <w:pPr>
        <w:spacing w:after="0" w:line="36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(FORMATO DEL INSTRUMENTO DE RECOLECCION DE INFORMACION)</w:t>
      </w:r>
    </w:p>
    <w:p w:rsidR="008C2D9F" w:rsidRPr="00C44877" w:rsidRDefault="008C2D9F" w:rsidP="00C44877">
      <w:pPr>
        <w:spacing w:after="0" w:line="360" w:lineRule="auto"/>
        <w:ind w:firstLine="567"/>
        <w:jc w:val="center"/>
        <w:rPr>
          <w:rFonts w:ascii="Times New Roman" w:hAnsi="Times New Roman" w:cs="Times New Roman"/>
          <w:b/>
          <w:sz w:val="24"/>
          <w:szCs w:val="24"/>
        </w:rPr>
      </w:pPr>
    </w:p>
    <w:p w:rsidR="008C2D9F" w:rsidRPr="00C44877" w:rsidRDefault="008C2D9F" w:rsidP="00C44877">
      <w:pPr>
        <w:spacing w:after="0" w:line="360" w:lineRule="auto"/>
        <w:ind w:firstLine="567"/>
        <w:jc w:val="center"/>
        <w:rPr>
          <w:rFonts w:ascii="Times New Roman" w:hAnsi="Times New Roman" w:cs="Times New Roman"/>
          <w:b/>
          <w:sz w:val="24"/>
          <w:szCs w:val="24"/>
        </w:rPr>
      </w:pPr>
    </w:p>
    <w:p w:rsidR="008C2D9F" w:rsidRPr="00C44877" w:rsidRDefault="008C2D9F" w:rsidP="00C44877">
      <w:pPr>
        <w:spacing w:after="0" w:line="360" w:lineRule="auto"/>
        <w:ind w:firstLine="567"/>
        <w:jc w:val="center"/>
        <w:rPr>
          <w:rFonts w:ascii="Times New Roman" w:hAnsi="Times New Roman" w:cs="Times New Roman"/>
          <w:b/>
          <w:sz w:val="24"/>
          <w:szCs w:val="24"/>
        </w:rPr>
      </w:pPr>
    </w:p>
    <w:p w:rsidR="008C2D9F" w:rsidRPr="00C44877" w:rsidRDefault="008C2D9F" w:rsidP="00C44877">
      <w:pPr>
        <w:spacing w:after="0" w:line="360" w:lineRule="auto"/>
        <w:ind w:firstLine="567"/>
        <w:jc w:val="center"/>
        <w:rPr>
          <w:rFonts w:ascii="Times New Roman" w:hAnsi="Times New Roman" w:cs="Times New Roman"/>
          <w:b/>
          <w:sz w:val="24"/>
          <w:szCs w:val="24"/>
        </w:rPr>
      </w:pPr>
    </w:p>
    <w:p w:rsidR="008C2D9F" w:rsidRPr="00C44877" w:rsidRDefault="008C2D9F" w:rsidP="00C44877">
      <w:pPr>
        <w:spacing w:after="0" w:line="360" w:lineRule="auto"/>
        <w:ind w:firstLine="567"/>
        <w:jc w:val="center"/>
        <w:rPr>
          <w:rFonts w:ascii="Times New Roman" w:hAnsi="Times New Roman" w:cs="Times New Roman"/>
          <w:b/>
          <w:sz w:val="24"/>
          <w:szCs w:val="24"/>
        </w:rPr>
      </w:pPr>
    </w:p>
    <w:p w:rsidR="008C2D9F" w:rsidRPr="00C44877" w:rsidRDefault="008C2D9F" w:rsidP="00C44877">
      <w:pPr>
        <w:spacing w:after="0" w:line="360" w:lineRule="auto"/>
        <w:ind w:firstLine="567"/>
        <w:jc w:val="center"/>
        <w:rPr>
          <w:rFonts w:ascii="Times New Roman" w:hAnsi="Times New Roman" w:cs="Times New Roman"/>
          <w:b/>
          <w:sz w:val="24"/>
          <w:szCs w:val="24"/>
        </w:rPr>
      </w:pPr>
    </w:p>
    <w:p w:rsidR="008C2D9F" w:rsidRPr="00C44877" w:rsidRDefault="008C2D9F" w:rsidP="00C44877">
      <w:pPr>
        <w:spacing w:after="0" w:line="360" w:lineRule="auto"/>
        <w:ind w:firstLine="567"/>
        <w:jc w:val="center"/>
        <w:rPr>
          <w:rFonts w:ascii="Times New Roman" w:hAnsi="Times New Roman" w:cs="Times New Roman"/>
          <w:b/>
          <w:sz w:val="24"/>
          <w:szCs w:val="24"/>
        </w:rPr>
      </w:pPr>
    </w:p>
    <w:p w:rsidR="008C2D9F" w:rsidRPr="00C44877" w:rsidRDefault="008C2D9F" w:rsidP="00C44877">
      <w:pPr>
        <w:spacing w:after="0" w:line="360" w:lineRule="auto"/>
        <w:ind w:firstLine="567"/>
        <w:jc w:val="center"/>
        <w:rPr>
          <w:rFonts w:ascii="Times New Roman" w:hAnsi="Times New Roman" w:cs="Times New Roman"/>
          <w:b/>
          <w:sz w:val="24"/>
          <w:szCs w:val="24"/>
        </w:rPr>
      </w:pPr>
    </w:p>
    <w:p w:rsidR="008C2D9F" w:rsidRPr="00C44877" w:rsidRDefault="00251B54" w:rsidP="00C44877">
      <w:pPr>
        <w:spacing w:after="0" w:line="360" w:lineRule="auto"/>
        <w:ind w:firstLine="567"/>
        <w:jc w:val="center"/>
        <w:rPr>
          <w:rFonts w:ascii="Times New Roman" w:hAnsi="Times New Roman" w:cs="Times New Roman"/>
          <w:b/>
          <w:sz w:val="24"/>
          <w:szCs w:val="24"/>
        </w:rPr>
      </w:pPr>
      <w:r w:rsidRPr="00251B54">
        <w:rPr>
          <w:rFonts w:ascii="Times New Roman" w:hAnsi="Times New Roman" w:cs="Times New Roman"/>
          <w:noProof/>
          <w:sz w:val="24"/>
          <w:szCs w:val="24"/>
        </w:rPr>
        <w:pict>
          <v:shape id="Cuadro de texto 47" o:spid="_x0000_s1046" type="#_x0000_t202" style="position:absolute;left:0;text-align:left;margin-left:298.75pt;margin-top:3.65pt;width:129pt;height:89.4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" filled="f" stroked="f">
            <v:textbox>
              <w:txbxContent>
                <w:p w:rsidR="00312964" w:rsidRDefault="00312964" w:rsidP="008C2D9F">
                  <w:pPr>
                    <w:spacing w:after="0"/>
                    <w:rPr>
                      <w:rFonts w:ascii="Times New Roman" w:hAnsi="Times New Roman" w:cs="Times New Roman"/>
                      <w:b/>
                      <w:sz w:val="24"/>
                      <w:szCs w:val="24"/>
                    </w:rPr>
                  </w:pPr>
                  <w:r>
                    <w:rPr>
                      <w:rFonts w:ascii="Times New Roman" w:hAnsi="Times New Roman" w:cs="Times New Roman"/>
                      <w:b/>
                      <w:sz w:val="24"/>
                      <w:szCs w:val="24"/>
                    </w:rPr>
                    <w:t xml:space="preserve">AUTOR: </w:t>
                  </w:r>
                </w:p>
                <w:p w:rsidR="00312964" w:rsidRDefault="00312964" w:rsidP="008C2D9F">
                  <w:pPr>
                    <w:spacing w:after="0"/>
                    <w:rPr>
                      <w:rFonts w:ascii="Times New Roman" w:hAnsi="Times New Roman" w:cs="Times New Roman"/>
                      <w:b/>
                      <w:sz w:val="24"/>
                      <w:szCs w:val="24"/>
                    </w:rPr>
                  </w:pPr>
                  <w:r>
                    <w:rPr>
                      <w:rFonts w:ascii="Times New Roman" w:hAnsi="Times New Roman" w:cs="Times New Roman"/>
                      <w:b/>
                      <w:sz w:val="24"/>
                      <w:szCs w:val="24"/>
                    </w:rPr>
                    <w:t xml:space="preserve">Lameda Edward </w:t>
                  </w:r>
                </w:p>
                <w:p w:rsidR="00312964" w:rsidRDefault="00312964" w:rsidP="008C2D9F">
                  <w:pPr>
                    <w:spacing w:after="0"/>
                    <w:rPr>
                      <w:rFonts w:ascii="Times New Roman" w:hAnsi="Times New Roman" w:cs="Times New Roman"/>
                      <w:b/>
                      <w:sz w:val="24"/>
                      <w:szCs w:val="24"/>
                    </w:rPr>
                  </w:pPr>
                  <w:r>
                    <w:rPr>
                      <w:rFonts w:ascii="Times New Roman" w:hAnsi="Times New Roman" w:cs="Times New Roman"/>
                      <w:b/>
                      <w:sz w:val="24"/>
                      <w:szCs w:val="24"/>
                    </w:rPr>
                    <w:t>Asesor:</w:t>
                  </w:r>
                </w:p>
                <w:p w:rsidR="00312964" w:rsidRPr="00CE0C21" w:rsidRDefault="00312964" w:rsidP="008C2D9F">
                  <w:pPr>
                    <w:spacing w:after="0"/>
                    <w:rPr>
                      <w:rFonts w:ascii="Times New Roman" w:hAnsi="Times New Roman" w:cs="Times New Roman"/>
                      <w:b/>
                      <w:sz w:val="24"/>
                      <w:szCs w:val="24"/>
                    </w:rPr>
                  </w:pPr>
                  <w:r>
                    <w:rPr>
                      <w:rFonts w:ascii="Times New Roman" w:hAnsi="Times New Roman" w:cs="Times New Roman"/>
                      <w:b/>
                      <w:sz w:val="24"/>
                      <w:szCs w:val="24"/>
                    </w:rPr>
                    <w:t xml:space="preserve">Luwi Guzmán </w:t>
                  </w:r>
                </w:p>
              </w:txbxContent>
            </v:textbox>
          </v:shape>
        </w:pict>
      </w:r>
    </w:p>
    <w:p w:rsidR="008C2D9F" w:rsidRPr="00C44877" w:rsidRDefault="008C2D9F" w:rsidP="00C44877">
      <w:pPr>
        <w:spacing w:after="0"/>
        <w:ind w:firstLine="567"/>
        <w:rPr>
          <w:rFonts w:ascii="Times New Roman" w:hAnsi="Times New Roman" w:cs="Times New Roman"/>
          <w:sz w:val="24"/>
          <w:szCs w:val="24"/>
        </w:rPr>
      </w:pPr>
    </w:p>
    <w:p w:rsidR="008C2D9F" w:rsidRPr="00C44877" w:rsidRDefault="008C2D9F" w:rsidP="00C44877">
      <w:pPr>
        <w:spacing w:after="0"/>
        <w:ind w:firstLine="567"/>
        <w:rPr>
          <w:rFonts w:ascii="Times New Roman" w:hAnsi="Times New Roman" w:cs="Times New Roman"/>
          <w:sz w:val="24"/>
          <w:szCs w:val="24"/>
        </w:rPr>
      </w:pPr>
    </w:p>
    <w:p w:rsidR="008C2D9F" w:rsidRPr="00C44877" w:rsidRDefault="008C2D9F" w:rsidP="00C44877">
      <w:pPr>
        <w:spacing w:after="0"/>
        <w:ind w:firstLine="567"/>
        <w:rPr>
          <w:rFonts w:ascii="Times New Roman" w:hAnsi="Times New Roman" w:cs="Times New Roman"/>
          <w:sz w:val="24"/>
          <w:szCs w:val="24"/>
        </w:rPr>
      </w:pPr>
    </w:p>
    <w:p w:rsidR="008C2D9F" w:rsidRPr="00C44877" w:rsidRDefault="008C2D9F" w:rsidP="00C44877">
      <w:pPr>
        <w:spacing w:after="0"/>
        <w:ind w:firstLine="567"/>
        <w:jc w:val="center"/>
        <w:rPr>
          <w:rFonts w:ascii="Times New Roman" w:hAnsi="Times New Roman" w:cs="Times New Roman"/>
          <w:sz w:val="24"/>
          <w:szCs w:val="24"/>
        </w:rPr>
      </w:pPr>
      <w:r w:rsidRPr="00C44877">
        <w:rPr>
          <w:rFonts w:ascii="Times New Roman" w:hAnsi="Times New Roman" w:cs="Times New Roman"/>
          <w:sz w:val="24"/>
          <w:szCs w:val="24"/>
        </w:rPr>
        <w:t>Bárbula, Diciembre 2014</w:t>
      </w:r>
    </w:p>
    <w:p w:rsidR="008C2D9F" w:rsidRPr="00C44877" w:rsidRDefault="008C2D9F" w:rsidP="00C44877">
      <w:pPr>
        <w:pStyle w:val="Prrafodelista"/>
        <w:spacing w:after="0" w:line="360" w:lineRule="auto"/>
        <w:ind w:firstLine="567"/>
        <w:jc w:val="center"/>
        <w:rPr>
          <w:rFonts w:ascii="Times New Roman" w:eastAsia="Times New Roman" w:hAnsi="Times New Roman" w:cs="Times New Roman"/>
          <w:b/>
          <w:sz w:val="24"/>
          <w:szCs w:val="24"/>
        </w:rPr>
      </w:pPr>
    </w:p>
    <w:p w:rsidR="00C44877" w:rsidRDefault="00C44877" w:rsidP="00C44877">
      <w:pPr>
        <w:pStyle w:val="Prrafodelista"/>
        <w:spacing w:after="0" w:line="360" w:lineRule="auto"/>
        <w:ind w:firstLine="567"/>
        <w:jc w:val="center"/>
        <w:rPr>
          <w:rFonts w:ascii="Times New Roman" w:eastAsia="Times New Roman" w:hAnsi="Times New Roman" w:cs="Times New Roman"/>
          <w:b/>
          <w:sz w:val="24"/>
          <w:szCs w:val="24"/>
        </w:rPr>
        <w:sectPr w:rsidR="00C44877" w:rsidSect="00317661">
          <w:pgSz w:w="11906" w:h="16838"/>
          <w:pgMar w:top="1701" w:right="1701" w:bottom="1701" w:left="2268" w:header="709" w:footer="709" w:gutter="0"/>
          <w:cols w:space="708"/>
          <w:docGrid w:linePitch="360"/>
        </w:sectPr>
      </w:pPr>
    </w:p>
    <w:p w:rsidR="00A83248" w:rsidRPr="00C44877" w:rsidRDefault="00A83248" w:rsidP="00C44877">
      <w:pPr>
        <w:pStyle w:val="Prrafodelista"/>
        <w:spacing w:after="0" w:line="360" w:lineRule="auto"/>
        <w:ind w:firstLine="567"/>
        <w:jc w:val="center"/>
        <w:rPr>
          <w:rFonts w:ascii="Times New Roman" w:eastAsia="Times New Roman" w:hAnsi="Times New Roman" w:cs="Times New Roman"/>
          <w:b/>
          <w:sz w:val="24"/>
          <w:szCs w:val="24"/>
        </w:rPr>
      </w:pPr>
    </w:p>
    <w:p w:rsidR="008C2D9F" w:rsidRPr="00C44877" w:rsidRDefault="008C2D9F" w:rsidP="00C44877">
      <w:pPr>
        <w:spacing w:after="0"/>
        <w:ind w:firstLine="567"/>
        <w:jc w:val="center"/>
        <w:rPr>
          <w:rFonts w:ascii="Times New Roman" w:hAnsi="Times New Roman" w:cs="Times New Roman"/>
          <w:sz w:val="24"/>
          <w:szCs w:val="24"/>
        </w:rPr>
      </w:pPr>
      <w:r w:rsidRPr="00C44877">
        <w:rPr>
          <w:rFonts w:ascii="Times New Roman" w:hAnsi="Times New Roman" w:cs="Times New Roman"/>
          <w:sz w:val="24"/>
          <w:szCs w:val="24"/>
        </w:rPr>
        <w:t xml:space="preserve">A continuación se le suministraran una serie, lea con detenimiento y responda según se le pida en el mismo. Gracias </w:t>
      </w:r>
    </w:p>
    <w:p w:rsidR="008C2D9F" w:rsidRPr="00C44877" w:rsidRDefault="008C2D9F" w:rsidP="00C44877">
      <w:pPr>
        <w:spacing w:after="0" w:line="360" w:lineRule="auto"/>
        <w:ind w:firstLine="567"/>
        <w:rPr>
          <w:rFonts w:ascii="Times New Roman" w:hAnsi="Times New Roman" w:cs="Times New Roman"/>
          <w:sz w:val="24"/>
          <w:szCs w:val="24"/>
        </w:rPr>
      </w:pPr>
    </w:p>
    <w:p w:rsidR="008C2D9F" w:rsidRPr="00C44877" w:rsidRDefault="008C2D9F" w:rsidP="00C44877">
      <w:pPr>
        <w:spacing w:after="0" w:line="36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CUESTIONARIO</w:t>
      </w:r>
    </w:p>
    <w:p w:rsidR="008C2D9F" w:rsidRPr="00C44877" w:rsidRDefault="008C2D9F" w:rsidP="00C44877">
      <w:pPr>
        <w:spacing w:after="0" w:line="360" w:lineRule="auto"/>
        <w:ind w:firstLine="567"/>
        <w:jc w:val="both"/>
        <w:rPr>
          <w:rFonts w:ascii="Times New Roman" w:hAnsi="Times New Roman" w:cs="Times New Roman"/>
          <w:sz w:val="24"/>
          <w:szCs w:val="24"/>
        </w:rPr>
      </w:pPr>
    </w:p>
    <w:p w:rsidR="008C2D9F" w:rsidRPr="00C44877" w:rsidRDefault="008C2D9F" w:rsidP="00C44877">
      <w:pPr>
        <w:spacing w:after="0" w:line="360" w:lineRule="auto"/>
        <w:ind w:firstLine="567"/>
        <w:jc w:val="both"/>
        <w:rPr>
          <w:rFonts w:ascii="Times New Roman" w:hAnsi="Times New Roman" w:cs="Times New Roman"/>
          <w:sz w:val="24"/>
          <w:szCs w:val="24"/>
        </w:rPr>
      </w:pPr>
      <w:r w:rsidRPr="00C44877">
        <w:rPr>
          <w:rFonts w:ascii="Times New Roman" w:hAnsi="Times New Roman" w:cs="Times New Roman"/>
          <w:sz w:val="24"/>
          <w:szCs w:val="24"/>
        </w:rPr>
        <w:t xml:space="preserve">1.- ¿Le gusta participar en las actividades de educación física? </w:t>
      </w:r>
    </w:p>
    <w:p w:rsidR="008C2D9F" w:rsidRPr="00C44877" w:rsidRDefault="008C2D9F" w:rsidP="00C44877">
      <w:pPr>
        <w:spacing w:after="0" w:line="360" w:lineRule="auto"/>
        <w:ind w:firstLine="567"/>
        <w:jc w:val="both"/>
        <w:rPr>
          <w:rFonts w:ascii="Times New Roman" w:hAnsi="Times New Roman" w:cs="Times New Roman"/>
          <w:sz w:val="24"/>
          <w:szCs w:val="24"/>
        </w:rPr>
      </w:pPr>
      <w:r w:rsidRPr="00C44877">
        <w:rPr>
          <w:rFonts w:ascii="Times New Roman" w:hAnsi="Times New Roman" w:cs="Times New Roman"/>
          <w:sz w:val="24"/>
          <w:szCs w:val="24"/>
        </w:rPr>
        <w:t>SÍ: ______  NO: ______</w:t>
      </w:r>
    </w:p>
    <w:p w:rsidR="008C2D9F" w:rsidRPr="00C44877" w:rsidRDefault="008C2D9F" w:rsidP="00C44877">
      <w:pPr>
        <w:spacing w:after="0" w:line="360" w:lineRule="auto"/>
        <w:ind w:firstLine="567"/>
        <w:jc w:val="both"/>
        <w:rPr>
          <w:rFonts w:ascii="Times New Roman" w:hAnsi="Times New Roman" w:cs="Times New Roman"/>
          <w:sz w:val="24"/>
          <w:szCs w:val="24"/>
        </w:rPr>
      </w:pPr>
    </w:p>
    <w:p w:rsidR="008C2D9F" w:rsidRPr="00C44877" w:rsidRDefault="008C2D9F" w:rsidP="00C44877">
      <w:pPr>
        <w:spacing w:after="0" w:line="360" w:lineRule="auto"/>
        <w:ind w:firstLine="567"/>
        <w:jc w:val="both"/>
        <w:rPr>
          <w:rFonts w:ascii="Times New Roman" w:hAnsi="Times New Roman" w:cs="Times New Roman"/>
          <w:sz w:val="24"/>
          <w:szCs w:val="24"/>
        </w:rPr>
      </w:pPr>
      <w:r w:rsidRPr="00C44877">
        <w:rPr>
          <w:rFonts w:ascii="Times New Roman" w:hAnsi="Times New Roman" w:cs="Times New Roman"/>
          <w:sz w:val="24"/>
          <w:szCs w:val="24"/>
        </w:rPr>
        <w:t>2.- ¿Practica Ud. algún tipo de actividad deportiva o recreativa?</w:t>
      </w:r>
    </w:p>
    <w:p w:rsidR="008C2D9F" w:rsidRPr="00C44877" w:rsidRDefault="008C2D9F" w:rsidP="00C44877">
      <w:pPr>
        <w:spacing w:after="0" w:line="360" w:lineRule="auto"/>
        <w:ind w:firstLine="567"/>
        <w:jc w:val="both"/>
        <w:rPr>
          <w:rFonts w:ascii="Times New Roman" w:hAnsi="Times New Roman" w:cs="Times New Roman"/>
          <w:sz w:val="24"/>
          <w:szCs w:val="24"/>
        </w:rPr>
      </w:pPr>
      <w:r w:rsidRPr="00C44877">
        <w:rPr>
          <w:rFonts w:ascii="Times New Roman" w:hAnsi="Times New Roman" w:cs="Times New Roman"/>
          <w:sz w:val="24"/>
          <w:szCs w:val="24"/>
        </w:rPr>
        <w:t>SÍ: ______  NO: ______</w:t>
      </w:r>
    </w:p>
    <w:p w:rsidR="008C2D9F" w:rsidRPr="00C44877" w:rsidRDefault="008C2D9F" w:rsidP="00C44877">
      <w:pPr>
        <w:spacing w:after="0" w:line="360" w:lineRule="auto"/>
        <w:ind w:firstLine="567"/>
        <w:jc w:val="both"/>
        <w:rPr>
          <w:rFonts w:ascii="Times New Roman" w:hAnsi="Times New Roman" w:cs="Times New Roman"/>
          <w:sz w:val="24"/>
          <w:szCs w:val="24"/>
        </w:rPr>
      </w:pPr>
      <w:r w:rsidRPr="00C44877">
        <w:rPr>
          <w:rFonts w:ascii="Times New Roman" w:hAnsi="Times New Roman" w:cs="Times New Roman"/>
          <w:sz w:val="24"/>
          <w:szCs w:val="24"/>
        </w:rPr>
        <w:tab/>
      </w:r>
    </w:p>
    <w:p w:rsidR="008C2D9F" w:rsidRPr="00C44877" w:rsidRDefault="008C2D9F" w:rsidP="00C44877">
      <w:pPr>
        <w:spacing w:after="0" w:line="360" w:lineRule="auto"/>
        <w:ind w:firstLine="567"/>
        <w:jc w:val="both"/>
        <w:rPr>
          <w:rFonts w:ascii="Times New Roman" w:hAnsi="Times New Roman" w:cs="Times New Roman"/>
          <w:sz w:val="24"/>
          <w:szCs w:val="24"/>
        </w:rPr>
      </w:pPr>
      <w:r w:rsidRPr="00C44877">
        <w:rPr>
          <w:rFonts w:ascii="Times New Roman" w:hAnsi="Times New Roman" w:cs="Times New Roman"/>
          <w:sz w:val="24"/>
          <w:szCs w:val="24"/>
        </w:rPr>
        <w:t>3.- ¿Estaría Ud. De acuerdo con la práctica de actividades físicas a través de la recreación?</w:t>
      </w:r>
    </w:p>
    <w:p w:rsidR="008C2D9F" w:rsidRPr="00C44877" w:rsidRDefault="008C2D9F" w:rsidP="00C44877">
      <w:pPr>
        <w:spacing w:after="0" w:line="360" w:lineRule="auto"/>
        <w:ind w:firstLine="567"/>
        <w:jc w:val="both"/>
        <w:rPr>
          <w:rFonts w:ascii="Times New Roman" w:hAnsi="Times New Roman" w:cs="Times New Roman"/>
          <w:sz w:val="24"/>
          <w:szCs w:val="24"/>
        </w:rPr>
      </w:pPr>
      <w:r w:rsidRPr="00C44877">
        <w:rPr>
          <w:rFonts w:ascii="Times New Roman" w:hAnsi="Times New Roman" w:cs="Times New Roman"/>
          <w:sz w:val="24"/>
          <w:szCs w:val="24"/>
        </w:rPr>
        <w:tab/>
        <w:t>SÍ:______  NO: ______</w:t>
      </w:r>
    </w:p>
    <w:p w:rsidR="008C2D9F" w:rsidRPr="00C44877" w:rsidRDefault="008C2D9F" w:rsidP="00C44877">
      <w:pPr>
        <w:spacing w:after="0" w:line="360" w:lineRule="auto"/>
        <w:ind w:firstLine="567"/>
        <w:jc w:val="both"/>
        <w:rPr>
          <w:rFonts w:ascii="Times New Roman" w:hAnsi="Times New Roman" w:cs="Times New Roman"/>
          <w:sz w:val="24"/>
          <w:szCs w:val="24"/>
        </w:rPr>
      </w:pPr>
    </w:p>
    <w:p w:rsidR="008C2D9F" w:rsidRPr="00C44877" w:rsidRDefault="008C2D9F" w:rsidP="00C44877">
      <w:pPr>
        <w:spacing w:after="0" w:line="360" w:lineRule="auto"/>
        <w:ind w:firstLine="567"/>
        <w:jc w:val="both"/>
        <w:rPr>
          <w:rFonts w:ascii="Times New Roman" w:hAnsi="Times New Roman" w:cs="Times New Roman"/>
          <w:sz w:val="24"/>
          <w:szCs w:val="24"/>
        </w:rPr>
      </w:pPr>
      <w:r w:rsidRPr="00C44877">
        <w:rPr>
          <w:rFonts w:ascii="Times New Roman" w:hAnsi="Times New Roman" w:cs="Times New Roman"/>
          <w:sz w:val="24"/>
          <w:szCs w:val="24"/>
        </w:rPr>
        <w:t>4.- ¿Se siente Ud. Motivado a participar en las clases de Educación Física?</w:t>
      </w:r>
    </w:p>
    <w:p w:rsidR="008C2D9F" w:rsidRPr="00C44877" w:rsidRDefault="008C2D9F" w:rsidP="00C44877">
      <w:pPr>
        <w:spacing w:after="0" w:line="360" w:lineRule="auto"/>
        <w:ind w:firstLine="567"/>
        <w:jc w:val="both"/>
        <w:rPr>
          <w:rFonts w:ascii="Times New Roman" w:hAnsi="Times New Roman" w:cs="Times New Roman"/>
          <w:sz w:val="24"/>
          <w:szCs w:val="24"/>
        </w:rPr>
      </w:pPr>
      <w:r w:rsidRPr="00C44877">
        <w:rPr>
          <w:rFonts w:ascii="Times New Roman" w:hAnsi="Times New Roman" w:cs="Times New Roman"/>
          <w:sz w:val="24"/>
          <w:szCs w:val="24"/>
        </w:rPr>
        <w:tab/>
        <w:t>SÍ:______  NO: ______</w:t>
      </w:r>
    </w:p>
    <w:p w:rsidR="008C2D9F" w:rsidRPr="00C44877" w:rsidRDefault="008C2D9F" w:rsidP="00C44877">
      <w:pPr>
        <w:spacing w:after="0" w:line="360" w:lineRule="auto"/>
        <w:ind w:firstLine="567"/>
        <w:jc w:val="both"/>
        <w:rPr>
          <w:rFonts w:ascii="Times New Roman" w:hAnsi="Times New Roman" w:cs="Times New Roman"/>
          <w:sz w:val="24"/>
          <w:szCs w:val="24"/>
        </w:rPr>
      </w:pPr>
    </w:p>
    <w:p w:rsidR="008C2D9F" w:rsidRPr="00C44877" w:rsidRDefault="008C2D9F" w:rsidP="00C44877">
      <w:pPr>
        <w:spacing w:after="0" w:line="360" w:lineRule="auto"/>
        <w:ind w:firstLine="567"/>
        <w:jc w:val="both"/>
        <w:rPr>
          <w:rFonts w:ascii="Times New Roman" w:hAnsi="Times New Roman" w:cs="Times New Roman"/>
          <w:sz w:val="24"/>
          <w:szCs w:val="24"/>
        </w:rPr>
      </w:pPr>
      <w:r w:rsidRPr="00C44877">
        <w:rPr>
          <w:rFonts w:ascii="Times New Roman" w:hAnsi="Times New Roman" w:cs="Times New Roman"/>
          <w:sz w:val="24"/>
          <w:szCs w:val="24"/>
        </w:rPr>
        <w:t>5.- ¿Le gusta participar de forma activa en actividades deportivas planificadas por la institución?</w:t>
      </w:r>
    </w:p>
    <w:p w:rsidR="008C2D9F" w:rsidRPr="00C44877" w:rsidRDefault="008C2D9F" w:rsidP="00C44877">
      <w:pPr>
        <w:spacing w:after="0" w:line="360" w:lineRule="auto"/>
        <w:ind w:firstLine="567"/>
        <w:jc w:val="both"/>
        <w:rPr>
          <w:rFonts w:ascii="Times New Roman" w:hAnsi="Times New Roman" w:cs="Times New Roman"/>
          <w:sz w:val="24"/>
          <w:szCs w:val="24"/>
        </w:rPr>
      </w:pPr>
      <w:r w:rsidRPr="00C44877">
        <w:rPr>
          <w:rFonts w:ascii="Times New Roman" w:hAnsi="Times New Roman" w:cs="Times New Roman"/>
          <w:sz w:val="24"/>
          <w:szCs w:val="24"/>
        </w:rPr>
        <w:tab/>
        <w:t>SÍ:______  NO: ______</w:t>
      </w:r>
    </w:p>
    <w:p w:rsidR="008C2D9F" w:rsidRPr="00C44877" w:rsidRDefault="008C2D9F" w:rsidP="00C44877">
      <w:pPr>
        <w:spacing w:after="0" w:line="360" w:lineRule="auto"/>
        <w:ind w:firstLine="567"/>
        <w:jc w:val="both"/>
        <w:rPr>
          <w:rFonts w:ascii="Times New Roman" w:hAnsi="Times New Roman" w:cs="Times New Roman"/>
          <w:sz w:val="24"/>
          <w:szCs w:val="24"/>
        </w:rPr>
      </w:pPr>
    </w:p>
    <w:p w:rsidR="008C2D9F" w:rsidRPr="00C44877" w:rsidRDefault="008C2D9F" w:rsidP="00C44877">
      <w:pPr>
        <w:spacing w:after="0" w:line="360" w:lineRule="auto"/>
        <w:ind w:firstLine="567"/>
        <w:jc w:val="both"/>
        <w:rPr>
          <w:rFonts w:ascii="Times New Roman" w:hAnsi="Times New Roman" w:cs="Times New Roman"/>
          <w:sz w:val="24"/>
          <w:szCs w:val="24"/>
        </w:rPr>
      </w:pPr>
      <w:r w:rsidRPr="00C44877">
        <w:rPr>
          <w:rFonts w:ascii="Times New Roman" w:hAnsi="Times New Roman" w:cs="Times New Roman"/>
          <w:sz w:val="24"/>
          <w:szCs w:val="24"/>
        </w:rPr>
        <w:t>6.- ¿Se siente Ud. Conforme con las horas de actividades físicas del plantel?</w:t>
      </w:r>
    </w:p>
    <w:p w:rsidR="008C2D9F" w:rsidRPr="00C44877" w:rsidRDefault="008C2D9F" w:rsidP="00C44877">
      <w:pPr>
        <w:spacing w:after="0" w:line="360" w:lineRule="auto"/>
        <w:ind w:firstLine="567"/>
        <w:jc w:val="both"/>
        <w:rPr>
          <w:rFonts w:ascii="Times New Roman" w:hAnsi="Times New Roman" w:cs="Times New Roman"/>
          <w:sz w:val="24"/>
          <w:szCs w:val="24"/>
        </w:rPr>
      </w:pPr>
      <w:r w:rsidRPr="00C44877">
        <w:rPr>
          <w:rFonts w:ascii="Times New Roman" w:hAnsi="Times New Roman" w:cs="Times New Roman"/>
          <w:sz w:val="24"/>
          <w:szCs w:val="24"/>
        </w:rPr>
        <w:tab/>
        <w:t>SÍ: ______  NO: ______</w:t>
      </w:r>
    </w:p>
    <w:p w:rsidR="008C2D9F" w:rsidRPr="00C44877" w:rsidRDefault="008C2D9F" w:rsidP="00C44877">
      <w:pPr>
        <w:spacing w:after="0" w:line="360" w:lineRule="auto"/>
        <w:ind w:firstLine="567"/>
        <w:jc w:val="both"/>
        <w:rPr>
          <w:rFonts w:ascii="Times New Roman" w:hAnsi="Times New Roman" w:cs="Times New Roman"/>
          <w:sz w:val="24"/>
          <w:szCs w:val="24"/>
        </w:rPr>
      </w:pPr>
    </w:p>
    <w:p w:rsidR="008C2D9F" w:rsidRPr="00C44877" w:rsidRDefault="008C2D9F" w:rsidP="00C44877">
      <w:pPr>
        <w:spacing w:after="0" w:line="360" w:lineRule="auto"/>
        <w:ind w:firstLine="567"/>
        <w:jc w:val="both"/>
        <w:rPr>
          <w:rFonts w:ascii="Times New Roman" w:hAnsi="Times New Roman" w:cs="Times New Roman"/>
          <w:sz w:val="24"/>
          <w:szCs w:val="24"/>
        </w:rPr>
      </w:pPr>
      <w:r w:rsidRPr="00C44877">
        <w:rPr>
          <w:rFonts w:ascii="Times New Roman" w:hAnsi="Times New Roman" w:cs="Times New Roman"/>
          <w:sz w:val="24"/>
          <w:szCs w:val="24"/>
        </w:rPr>
        <w:t>7.- ¿Realiza la Escuela actividades deportivas y recreativas programadas con frecuencia?</w:t>
      </w:r>
    </w:p>
    <w:p w:rsidR="008C2D9F" w:rsidRPr="00C44877" w:rsidRDefault="008C2D9F" w:rsidP="00C44877">
      <w:pPr>
        <w:spacing w:after="0" w:line="360" w:lineRule="auto"/>
        <w:ind w:firstLine="567"/>
        <w:jc w:val="both"/>
        <w:rPr>
          <w:rFonts w:ascii="Times New Roman" w:hAnsi="Times New Roman" w:cs="Times New Roman"/>
          <w:sz w:val="24"/>
          <w:szCs w:val="24"/>
        </w:rPr>
      </w:pPr>
      <w:r w:rsidRPr="00C44877">
        <w:rPr>
          <w:rFonts w:ascii="Times New Roman" w:hAnsi="Times New Roman" w:cs="Times New Roman"/>
          <w:sz w:val="24"/>
          <w:szCs w:val="24"/>
        </w:rPr>
        <w:tab/>
        <w:t>SÍ:______  NO: ______</w:t>
      </w:r>
    </w:p>
    <w:p w:rsidR="008C2D9F" w:rsidRPr="00C44877" w:rsidRDefault="008C2D9F" w:rsidP="00C44877">
      <w:pPr>
        <w:spacing w:after="0" w:line="360" w:lineRule="auto"/>
        <w:ind w:firstLine="567"/>
        <w:jc w:val="both"/>
        <w:rPr>
          <w:rFonts w:ascii="Times New Roman" w:hAnsi="Times New Roman" w:cs="Times New Roman"/>
          <w:sz w:val="24"/>
          <w:szCs w:val="24"/>
        </w:rPr>
      </w:pPr>
    </w:p>
    <w:p w:rsidR="008C2D9F" w:rsidRPr="00C44877" w:rsidRDefault="008C2D9F" w:rsidP="00C44877">
      <w:pPr>
        <w:spacing w:after="0" w:line="360" w:lineRule="auto"/>
        <w:ind w:firstLine="567"/>
        <w:jc w:val="both"/>
        <w:rPr>
          <w:rFonts w:ascii="Times New Roman" w:hAnsi="Times New Roman" w:cs="Times New Roman"/>
          <w:sz w:val="24"/>
          <w:szCs w:val="24"/>
        </w:rPr>
      </w:pPr>
      <w:r w:rsidRPr="00C44877">
        <w:rPr>
          <w:rFonts w:ascii="Times New Roman" w:hAnsi="Times New Roman" w:cs="Times New Roman"/>
          <w:sz w:val="24"/>
          <w:szCs w:val="24"/>
        </w:rPr>
        <w:t>8.- ¿Consume Ud. Algún tipo de alimento derivado de frituras?</w:t>
      </w:r>
    </w:p>
    <w:p w:rsidR="008C2D9F" w:rsidRPr="00C44877" w:rsidRDefault="008C2D9F" w:rsidP="00C44877">
      <w:pPr>
        <w:spacing w:after="0" w:line="360" w:lineRule="auto"/>
        <w:ind w:firstLine="567"/>
        <w:jc w:val="both"/>
        <w:rPr>
          <w:rFonts w:ascii="Times New Roman" w:hAnsi="Times New Roman" w:cs="Times New Roman"/>
          <w:sz w:val="24"/>
          <w:szCs w:val="24"/>
        </w:rPr>
      </w:pPr>
      <w:r w:rsidRPr="00C44877">
        <w:rPr>
          <w:rFonts w:ascii="Times New Roman" w:hAnsi="Times New Roman" w:cs="Times New Roman"/>
          <w:sz w:val="24"/>
          <w:szCs w:val="24"/>
        </w:rPr>
        <w:tab/>
        <w:t>SÍ:______  NO: ______</w:t>
      </w:r>
    </w:p>
    <w:p w:rsidR="008C2D9F" w:rsidRPr="00C44877" w:rsidRDefault="008C2D9F" w:rsidP="00C44877">
      <w:pPr>
        <w:spacing w:after="0" w:line="360" w:lineRule="auto"/>
        <w:ind w:firstLine="567"/>
        <w:jc w:val="both"/>
        <w:rPr>
          <w:rFonts w:ascii="Times New Roman" w:hAnsi="Times New Roman" w:cs="Times New Roman"/>
          <w:sz w:val="24"/>
          <w:szCs w:val="24"/>
        </w:rPr>
      </w:pPr>
    </w:p>
    <w:p w:rsidR="008C2D9F" w:rsidRPr="00C44877" w:rsidRDefault="008C2D9F" w:rsidP="00C44877">
      <w:pPr>
        <w:spacing w:after="0" w:line="360" w:lineRule="auto"/>
        <w:ind w:firstLine="567"/>
        <w:jc w:val="both"/>
        <w:rPr>
          <w:rFonts w:ascii="Times New Roman" w:hAnsi="Times New Roman" w:cs="Times New Roman"/>
          <w:sz w:val="24"/>
          <w:szCs w:val="24"/>
        </w:rPr>
      </w:pPr>
      <w:r w:rsidRPr="00C44877">
        <w:rPr>
          <w:rFonts w:ascii="Times New Roman" w:hAnsi="Times New Roman" w:cs="Times New Roman"/>
          <w:sz w:val="24"/>
          <w:szCs w:val="24"/>
        </w:rPr>
        <w:lastRenderedPageBreak/>
        <w:t>9.- ¿Consume Ud. Con frecuencia Golosinas y Refrescos?</w:t>
      </w:r>
    </w:p>
    <w:p w:rsidR="008C2D9F" w:rsidRPr="00C44877" w:rsidRDefault="008C2D9F" w:rsidP="00C44877">
      <w:pPr>
        <w:spacing w:after="0" w:line="360" w:lineRule="auto"/>
        <w:ind w:firstLine="567"/>
        <w:jc w:val="both"/>
        <w:rPr>
          <w:rFonts w:ascii="Times New Roman" w:hAnsi="Times New Roman" w:cs="Times New Roman"/>
          <w:sz w:val="24"/>
          <w:szCs w:val="24"/>
        </w:rPr>
      </w:pPr>
    </w:p>
    <w:p w:rsidR="008C2D9F" w:rsidRPr="00C44877" w:rsidRDefault="008C2D9F" w:rsidP="00C44877">
      <w:pPr>
        <w:spacing w:after="0" w:line="360" w:lineRule="auto"/>
        <w:ind w:firstLine="567"/>
        <w:jc w:val="both"/>
        <w:rPr>
          <w:rFonts w:ascii="Times New Roman" w:hAnsi="Times New Roman" w:cs="Times New Roman"/>
          <w:sz w:val="24"/>
          <w:szCs w:val="24"/>
        </w:rPr>
      </w:pPr>
      <w:r w:rsidRPr="00C44877">
        <w:rPr>
          <w:rFonts w:ascii="Times New Roman" w:hAnsi="Times New Roman" w:cs="Times New Roman"/>
          <w:sz w:val="24"/>
          <w:szCs w:val="24"/>
        </w:rPr>
        <w:t>SÍ:______  NO: ______</w:t>
      </w:r>
    </w:p>
    <w:p w:rsidR="008C2D9F" w:rsidRPr="00C44877" w:rsidRDefault="008C2D9F" w:rsidP="00C44877">
      <w:pPr>
        <w:spacing w:after="0" w:line="360" w:lineRule="auto"/>
        <w:ind w:firstLine="567"/>
        <w:jc w:val="both"/>
        <w:rPr>
          <w:rFonts w:ascii="Times New Roman" w:hAnsi="Times New Roman" w:cs="Times New Roman"/>
          <w:sz w:val="24"/>
          <w:szCs w:val="24"/>
        </w:rPr>
      </w:pPr>
    </w:p>
    <w:p w:rsidR="008C2D9F" w:rsidRPr="00C44877" w:rsidRDefault="008C2D9F" w:rsidP="00C44877">
      <w:pPr>
        <w:spacing w:after="0" w:line="360" w:lineRule="auto"/>
        <w:ind w:firstLine="567"/>
        <w:jc w:val="both"/>
        <w:rPr>
          <w:rFonts w:ascii="Times New Roman" w:hAnsi="Times New Roman" w:cs="Times New Roman"/>
          <w:sz w:val="24"/>
          <w:szCs w:val="24"/>
        </w:rPr>
      </w:pPr>
      <w:r w:rsidRPr="00C44877">
        <w:rPr>
          <w:rFonts w:ascii="Times New Roman" w:hAnsi="Times New Roman" w:cs="Times New Roman"/>
          <w:sz w:val="24"/>
          <w:szCs w:val="24"/>
        </w:rPr>
        <w:t>10.- ¿Posee Ud. Un horario estipulado para ingerir sus alimentos?</w:t>
      </w:r>
    </w:p>
    <w:p w:rsidR="008C2D9F" w:rsidRPr="00C44877" w:rsidRDefault="008C2D9F" w:rsidP="00C44877">
      <w:pPr>
        <w:spacing w:after="0" w:line="360" w:lineRule="auto"/>
        <w:ind w:firstLine="567"/>
        <w:jc w:val="both"/>
        <w:rPr>
          <w:rFonts w:ascii="Times New Roman" w:hAnsi="Times New Roman" w:cs="Times New Roman"/>
          <w:sz w:val="24"/>
          <w:szCs w:val="24"/>
        </w:rPr>
      </w:pPr>
      <w:r w:rsidRPr="00C44877">
        <w:rPr>
          <w:rFonts w:ascii="Times New Roman" w:hAnsi="Times New Roman" w:cs="Times New Roman"/>
          <w:sz w:val="24"/>
          <w:szCs w:val="24"/>
        </w:rPr>
        <w:tab/>
        <w:t>SÍ:______  NO: ______</w:t>
      </w:r>
    </w:p>
    <w:p w:rsidR="008C2D9F" w:rsidRPr="00C44877" w:rsidRDefault="008C2D9F" w:rsidP="00C44877">
      <w:pPr>
        <w:spacing w:after="0" w:line="360" w:lineRule="auto"/>
        <w:ind w:firstLine="567"/>
        <w:jc w:val="both"/>
        <w:rPr>
          <w:rFonts w:ascii="Times New Roman" w:hAnsi="Times New Roman" w:cs="Times New Roman"/>
          <w:sz w:val="24"/>
          <w:szCs w:val="24"/>
        </w:rPr>
      </w:pPr>
    </w:p>
    <w:p w:rsidR="008C2D9F" w:rsidRPr="00C44877" w:rsidRDefault="008C2D9F" w:rsidP="00C44877">
      <w:pPr>
        <w:spacing w:after="0" w:line="360" w:lineRule="auto"/>
        <w:ind w:firstLine="567"/>
        <w:jc w:val="both"/>
        <w:rPr>
          <w:rFonts w:ascii="Times New Roman" w:hAnsi="Times New Roman" w:cs="Times New Roman"/>
          <w:sz w:val="24"/>
          <w:szCs w:val="24"/>
        </w:rPr>
      </w:pPr>
      <w:r w:rsidRPr="00C44877">
        <w:rPr>
          <w:rFonts w:ascii="Times New Roman" w:hAnsi="Times New Roman" w:cs="Times New Roman"/>
          <w:sz w:val="24"/>
          <w:szCs w:val="24"/>
        </w:rPr>
        <w:t>11.- ¿Durante sus meriendas come Ud. frutas?</w:t>
      </w:r>
    </w:p>
    <w:p w:rsidR="008C2D9F" w:rsidRPr="00C44877" w:rsidRDefault="008C2D9F" w:rsidP="00C44877">
      <w:pPr>
        <w:spacing w:after="0" w:line="360" w:lineRule="auto"/>
        <w:ind w:firstLine="567"/>
        <w:jc w:val="both"/>
        <w:rPr>
          <w:rFonts w:ascii="Times New Roman" w:hAnsi="Times New Roman" w:cs="Times New Roman"/>
          <w:sz w:val="24"/>
          <w:szCs w:val="24"/>
        </w:rPr>
      </w:pPr>
      <w:r w:rsidRPr="00C44877">
        <w:rPr>
          <w:rFonts w:ascii="Times New Roman" w:hAnsi="Times New Roman" w:cs="Times New Roman"/>
          <w:sz w:val="24"/>
          <w:szCs w:val="24"/>
        </w:rPr>
        <w:tab/>
        <w:t>SÍ:______  NO: ______</w:t>
      </w:r>
    </w:p>
    <w:p w:rsidR="008C2D9F" w:rsidRPr="00C44877" w:rsidRDefault="008C2D9F" w:rsidP="00C44877">
      <w:pPr>
        <w:spacing w:after="0" w:line="360" w:lineRule="auto"/>
        <w:ind w:firstLine="567"/>
        <w:jc w:val="both"/>
        <w:rPr>
          <w:rFonts w:ascii="Times New Roman" w:hAnsi="Times New Roman" w:cs="Times New Roman"/>
          <w:sz w:val="24"/>
          <w:szCs w:val="24"/>
        </w:rPr>
      </w:pPr>
    </w:p>
    <w:p w:rsidR="008C2D9F" w:rsidRPr="00C44877" w:rsidRDefault="008C2D9F" w:rsidP="00C44877">
      <w:pPr>
        <w:spacing w:after="0" w:line="360" w:lineRule="auto"/>
        <w:ind w:firstLine="567"/>
        <w:jc w:val="both"/>
        <w:rPr>
          <w:rFonts w:ascii="Times New Roman" w:hAnsi="Times New Roman" w:cs="Times New Roman"/>
          <w:sz w:val="24"/>
          <w:szCs w:val="24"/>
        </w:rPr>
      </w:pPr>
    </w:p>
    <w:p w:rsidR="008C2D9F" w:rsidRPr="00C44877" w:rsidRDefault="008C2D9F" w:rsidP="00C44877">
      <w:pPr>
        <w:spacing w:after="0" w:line="360" w:lineRule="auto"/>
        <w:ind w:firstLine="567"/>
        <w:jc w:val="both"/>
        <w:rPr>
          <w:rFonts w:ascii="Times New Roman" w:hAnsi="Times New Roman" w:cs="Times New Roman"/>
          <w:sz w:val="24"/>
          <w:szCs w:val="24"/>
        </w:rPr>
      </w:pPr>
      <w:r w:rsidRPr="00C44877">
        <w:rPr>
          <w:rFonts w:ascii="Times New Roman" w:hAnsi="Times New Roman" w:cs="Times New Roman"/>
          <w:sz w:val="24"/>
          <w:szCs w:val="24"/>
        </w:rPr>
        <w:t xml:space="preserve">12.- ¿Le Gusta a Ud. Consumir Vegetales? </w:t>
      </w:r>
    </w:p>
    <w:p w:rsidR="008C2D9F" w:rsidRPr="00C44877" w:rsidRDefault="008C2D9F" w:rsidP="00C44877">
      <w:pPr>
        <w:spacing w:after="0" w:line="360" w:lineRule="auto"/>
        <w:ind w:firstLine="567"/>
        <w:jc w:val="both"/>
        <w:rPr>
          <w:rFonts w:ascii="Times New Roman" w:hAnsi="Times New Roman" w:cs="Times New Roman"/>
          <w:sz w:val="24"/>
          <w:szCs w:val="24"/>
        </w:rPr>
      </w:pPr>
    </w:p>
    <w:p w:rsidR="008C2D9F" w:rsidRPr="00C44877" w:rsidRDefault="008C2D9F" w:rsidP="00C44877">
      <w:pPr>
        <w:tabs>
          <w:tab w:val="left" w:pos="1105"/>
        </w:tabs>
        <w:spacing w:after="0" w:line="360" w:lineRule="auto"/>
        <w:ind w:firstLine="567"/>
        <w:jc w:val="both"/>
        <w:rPr>
          <w:rFonts w:ascii="Times New Roman" w:hAnsi="Times New Roman" w:cs="Times New Roman"/>
          <w:sz w:val="24"/>
          <w:szCs w:val="24"/>
        </w:rPr>
      </w:pPr>
      <w:r w:rsidRPr="00C44877">
        <w:rPr>
          <w:rFonts w:ascii="Times New Roman" w:hAnsi="Times New Roman" w:cs="Times New Roman"/>
          <w:sz w:val="24"/>
          <w:szCs w:val="24"/>
        </w:rPr>
        <w:t>SÍ______  NO: ______</w:t>
      </w:r>
    </w:p>
    <w:p w:rsidR="008C2D9F" w:rsidRPr="00C44877" w:rsidRDefault="008C2D9F" w:rsidP="00C44877">
      <w:pPr>
        <w:spacing w:after="0" w:line="360" w:lineRule="auto"/>
        <w:ind w:firstLine="567"/>
        <w:jc w:val="both"/>
        <w:rPr>
          <w:rFonts w:ascii="Times New Roman" w:hAnsi="Times New Roman" w:cs="Times New Roman"/>
          <w:sz w:val="24"/>
          <w:szCs w:val="24"/>
        </w:rPr>
      </w:pPr>
    </w:p>
    <w:p w:rsidR="008C2D9F" w:rsidRPr="00C44877" w:rsidRDefault="008C2D9F" w:rsidP="00C44877">
      <w:pPr>
        <w:spacing w:after="0" w:line="360" w:lineRule="auto"/>
        <w:ind w:firstLine="567"/>
        <w:jc w:val="both"/>
        <w:rPr>
          <w:rFonts w:ascii="Times New Roman" w:hAnsi="Times New Roman" w:cs="Times New Roman"/>
          <w:sz w:val="24"/>
          <w:szCs w:val="24"/>
        </w:rPr>
      </w:pPr>
    </w:p>
    <w:p w:rsidR="008C2D9F" w:rsidRPr="00C44877" w:rsidRDefault="008C2D9F" w:rsidP="00C44877">
      <w:pPr>
        <w:spacing w:after="0" w:line="360" w:lineRule="auto"/>
        <w:ind w:firstLine="567"/>
        <w:jc w:val="both"/>
        <w:rPr>
          <w:rFonts w:ascii="Times New Roman" w:hAnsi="Times New Roman" w:cs="Times New Roman"/>
          <w:sz w:val="24"/>
          <w:szCs w:val="24"/>
        </w:rPr>
      </w:pPr>
      <w:r w:rsidRPr="00C44877">
        <w:rPr>
          <w:rFonts w:ascii="Times New Roman" w:hAnsi="Times New Roman" w:cs="Times New Roman"/>
          <w:sz w:val="24"/>
          <w:szCs w:val="24"/>
        </w:rPr>
        <w:t>13.-¿Considera Ud. Que sobrepasa los límitesde su peso?</w:t>
      </w:r>
    </w:p>
    <w:p w:rsidR="008C2D9F" w:rsidRPr="00C44877" w:rsidRDefault="008C2D9F" w:rsidP="00C44877">
      <w:pPr>
        <w:spacing w:after="0" w:line="360" w:lineRule="auto"/>
        <w:ind w:firstLine="567"/>
        <w:jc w:val="both"/>
        <w:rPr>
          <w:rFonts w:ascii="Times New Roman" w:hAnsi="Times New Roman" w:cs="Times New Roman"/>
          <w:sz w:val="24"/>
          <w:szCs w:val="24"/>
        </w:rPr>
      </w:pPr>
      <w:r w:rsidRPr="00C44877">
        <w:rPr>
          <w:rFonts w:ascii="Times New Roman" w:hAnsi="Times New Roman" w:cs="Times New Roman"/>
          <w:sz w:val="24"/>
          <w:szCs w:val="24"/>
        </w:rPr>
        <w:tab/>
        <w:t>SÍ:______  NO: ______</w:t>
      </w:r>
    </w:p>
    <w:p w:rsidR="008C2D9F" w:rsidRPr="00C44877" w:rsidRDefault="008C2D9F" w:rsidP="00C44877">
      <w:pPr>
        <w:spacing w:after="0" w:line="360" w:lineRule="auto"/>
        <w:ind w:firstLine="567"/>
        <w:jc w:val="both"/>
        <w:rPr>
          <w:rFonts w:ascii="Times New Roman" w:hAnsi="Times New Roman" w:cs="Times New Roman"/>
          <w:sz w:val="24"/>
          <w:szCs w:val="24"/>
        </w:rPr>
      </w:pPr>
    </w:p>
    <w:p w:rsidR="008C2D9F" w:rsidRPr="00C44877" w:rsidRDefault="008C2D9F" w:rsidP="00C44877">
      <w:pPr>
        <w:spacing w:after="0" w:line="360" w:lineRule="auto"/>
        <w:ind w:firstLine="567"/>
        <w:jc w:val="both"/>
        <w:rPr>
          <w:rFonts w:ascii="Times New Roman" w:hAnsi="Times New Roman" w:cs="Times New Roman"/>
          <w:sz w:val="24"/>
          <w:szCs w:val="24"/>
        </w:rPr>
      </w:pPr>
      <w:r w:rsidRPr="00C44877">
        <w:rPr>
          <w:rFonts w:ascii="Times New Roman" w:hAnsi="Times New Roman" w:cs="Times New Roman"/>
          <w:sz w:val="24"/>
          <w:szCs w:val="24"/>
        </w:rPr>
        <w:t>14.- ¿Cree Ud. Que los buenos hábitos alimenticios mejoran la calidad de vida del educando?</w:t>
      </w:r>
    </w:p>
    <w:p w:rsidR="008C2D9F" w:rsidRPr="00C44877" w:rsidRDefault="008C2D9F" w:rsidP="00C44877">
      <w:pPr>
        <w:spacing w:after="0" w:line="360" w:lineRule="auto"/>
        <w:ind w:firstLine="567"/>
        <w:jc w:val="both"/>
        <w:rPr>
          <w:rFonts w:ascii="Times New Roman" w:hAnsi="Times New Roman" w:cs="Times New Roman"/>
          <w:sz w:val="24"/>
          <w:szCs w:val="24"/>
        </w:rPr>
      </w:pPr>
      <w:r w:rsidRPr="00C44877">
        <w:rPr>
          <w:rFonts w:ascii="Times New Roman" w:hAnsi="Times New Roman" w:cs="Times New Roman"/>
          <w:sz w:val="24"/>
          <w:szCs w:val="24"/>
        </w:rPr>
        <w:tab/>
        <w:t>SÍ:______  NO: ______</w:t>
      </w:r>
    </w:p>
    <w:p w:rsidR="008C2D9F" w:rsidRPr="00C44877" w:rsidRDefault="008C2D9F" w:rsidP="00C44877">
      <w:pPr>
        <w:spacing w:after="0" w:line="360" w:lineRule="auto"/>
        <w:ind w:firstLine="567"/>
        <w:jc w:val="both"/>
        <w:rPr>
          <w:rFonts w:ascii="Times New Roman" w:hAnsi="Times New Roman" w:cs="Times New Roman"/>
          <w:sz w:val="24"/>
          <w:szCs w:val="24"/>
        </w:rPr>
      </w:pPr>
    </w:p>
    <w:p w:rsidR="008C2D9F" w:rsidRPr="00C44877" w:rsidRDefault="008C2D9F" w:rsidP="00C44877">
      <w:pPr>
        <w:spacing w:after="0" w:line="360" w:lineRule="auto"/>
        <w:ind w:firstLine="567"/>
        <w:jc w:val="both"/>
        <w:rPr>
          <w:rFonts w:ascii="Times New Roman" w:hAnsi="Times New Roman" w:cs="Times New Roman"/>
          <w:sz w:val="24"/>
          <w:szCs w:val="24"/>
        </w:rPr>
      </w:pPr>
    </w:p>
    <w:p w:rsidR="008C2D9F" w:rsidRPr="00C44877" w:rsidRDefault="008C2D9F" w:rsidP="00C44877">
      <w:pPr>
        <w:spacing w:after="0" w:line="360" w:lineRule="auto"/>
        <w:ind w:firstLine="567"/>
        <w:jc w:val="both"/>
        <w:rPr>
          <w:rFonts w:ascii="Times New Roman" w:hAnsi="Times New Roman" w:cs="Times New Roman"/>
          <w:sz w:val="24"/>
          <w:szCs w:val="24"/>
        </w:rPr>
      </w:pPr>
    </w:p>
    <w:p w:rsidR="00A83248" w:rsidRPr="00C44877" w:rsidRDefault="00A83248" w:rsidP="00C44877">
      <w:pPr>
        <w:pStyle w:val="Prrafodelista"/>
        <w:spacing w:after="0" w:line="360" w:lineRule="auto"/>
        <w:ind w:firstLine="567"/>
        <w:jc w:val="center"/>
        <w:rPr>
          <w:rFonts w:ascii="Times New Roman" w:eastAsia="Times New Roman" w:hAnsi="Times New Roman" w:cs="Times New Roman"/>
          <w:b/>
          <w:sz w:val="24"/>
          <w:szCs w:val="24"/>
        </w:rPr>
      </w:pPr>
    </w:p>
    <w:p w:rsidR="008C2D9F" w:rsidRPr="00C44877" w:rsidRDefault="008C2D9F" w:rsidP="00C44877">
      <w:pPr>
        <w:pStyle w:val="Prrafodelista"/>
        <w:spacing w:after="0" w:line="360" w:lineRule="auto"/>
        <w:ind w:firstLine="567"/>
        <w:jc w:val="center"/>
        <w:rPr>
          <w:rFonts w:ascii="Times New Roman" w:eastAsia="Times New Roman" w:hAnsi="Times New Roman" w:cs="Times New Roman"/>
          <w:b/>
          <w:sz w:val="24"/>
          <w:szCs w:val="24"/>
        </w:rPr>
      </w:pPr>
    </w:p>
    <w:p w:rsidR="008C2D9F" w:rsidRPr="00C44877" w:rsidRDefault="008C2D9F" w:rsidP="00C44877">
      <w:pPr>
        <w:pStyle w:val="Prrafodelista"/>
        <w:spacing w:after="0" w:line="360" w:lineRule="auto"/>
        <w:ind w:firstLine="567"/>
        <w:jc w:val="center"/>
        <w:rPr>
          <w:rFonts w:ascii="Times New Roman" w:eastAsia="Times New Roman" w:hAnsi="Times New Roman" w:cs="Times New Roman"/>
          <w:b/>
          <w:sz w:val="24"/>
          <w:szCs w:val="24"/>
        </w:rPr>
      </w:pPr>
    </w:p>
    <w:p w:rsidR="008C2D9F" w:rsidRPr="00C44877" w:rsidRDefault="008C2D9F" w:rsidP="00C44877">
      <w:pPr>
        <w:pStyle w:val="Prrafodelista"/>
        <w:spacing w:after="0" w:line="360" w:lineRule="auto"/>
        <w:ind w:firstLine="567"/>
        <w:jc w:val="center"/>
        <w:rPr>
          <w:rFonts w:ascii="Times New Roman" w:eastAsia="Times New Roman" w:hAnsi="Times New Roman" w:cs="Times New Roman"/>
          <w:b/>
          <w:sz w:val="24"/>
          <w:szCs w:val="24"/>
        </w:rPr>
      </w:pPr>
    </w:p>
    <w:p w:rsidR="00A83248" w:rsidRPr="00C44877" w:rsidRDefault="00A83248" w:rsidP="00C44877">
      <w:pPr>
        <w:pStyle w:val="Prrafodelista"/>
        <w:spacing w:after="0" w:line="360" w:lineRule="auto"/>
        <w:ind w:firstLine="567"/>
        <w:jc w:val="center"/>
        <w:rPr>
          <w:rFonts w:ascii="Times New Roman" w:eastAsia="Times New Roman" w:hAnsi="Times New Roman" w:cs="Times New Roman"/>
          <w:b/>
          <w:sz w:val="24"/>
          <w:szCs w:val="24"/>
        </w:rPr>
      </w:pPr>
    </w:p>
    <w:p w:rsidR="00A83248" w:rsidRPr="00C44877" w:rsidRDefault="00A83248" w:rsidP="00C44877">
      <w:pPr>
        <w:pStyle w:val="Prrafodelista"/>
        <w:spacing w:after="0" w:line="360" w:lineRule="auto"/>
        <w:ind w:firstLine="567"/>
        <w:jc w:val="center"/>
        <w:rPr>
          <w:rFonts w:ascii="Times New Roman" w:eastAsia="Times New Roman" w:hAnsi="Times New Roman" w:cs="Times New Roman"/>
          <w:b/>
          <w:sz w:val="24"/>
          <w:szCs w:val="24"/>
        </w:rPr>
      </w:pPr>
    </w:p>
    <w:p w:rsidR="00A83248" w:rsidRPr="00C44877" w:rsidRDefault="00A83248" w:rsidP="00C44877">
      <w:pPr>
        <w:pStyle w:val="Prrafodelista"/>
        <w:spacing w:after="0" w:line="360" w:lineRule="auto"/>
        <w:ind w:firstLine="567"/>
        <w:jc w:val="center"/>
        <w:rPr>
          <w:rFonts w:ascii="Times New Roman" w:eastAsia="Times New Roman" w:hAnsi="Times New Roman" w:cs="Times New Roman"/>
          <w:b/>
          <w:sz w:val="24"/>
          <w:szCs w:val="24"/>
        </w:rPr>
      </w:pPr>
    </w:p>
    <w:p w:rsidR="00A83248" w:rsidRPr="00C44877" w:rsidRDefault="008C2D9F" w:rsidP="00C44877">
      <w:pPr>
        <w:pStyle w:val="Prrafodelista"/>
        <w:spacing w:after="0" w:line="360" w:lineRule="auto"/>
        <w:ind w:firstLine="567"/>
        <w:jc w:val="center"/>
        <w:rPr>
          <w:rFonts w:ascii="Times New Roman" w:eastAsia="Times New Roman" w:hAnsi="Times New Roman" w:cs="Times New Roman"/>
          <w:b/>
          <w:sz w:val="24"/>
          <w:szCs w:val="24"/>
        </w:rPr>
      </w:pPr>
      <w:r w:rsidRPr="00C44877">
        <w:rPr>
          <w:rFonts w:ascii="Times New Roman" w:hAnsi="Times New Roman" w:cs="Times New Roman"/>
          <w:b/>
          <w:noProof/>
          <w:sz w:val="24"/>
          <w:szCs w:val="24"/>
        </w:rPr>
        <w:lastRenderedPageBreak/>
        <w:drawing>
          <wp:anchor distT="0" distB="0" distL="114300" distR="114300" simplePos="0" relativeHeight="251684864" behindDoc="1" locked="0" layoutInCell="1" allowOverlap="1">
            <wp:simplePos x="0" y="0"/>
            <wp:positionH relativeFrom="column">
              <wp:posOffset>4523105</wp:posOffset>
            </wp:positionH>
            <wp:positionV relativeFrom="paragraph">
              <wp:posOffset>-71755</wp:posOffset>
            </wp:positionV>
            <wp:extent cx="1118870" cy="725170"/>
            <wp:effectExtent l="0" t="0" r="5080" b="0"/>
            <wp:wrapThrough wrapText="bothSides">
              <wp:wrapPolygon edited="0">
                <wp:start x="0" y="0"/>
                <wp:lineTo x="0" y="20995"/>
                <wp:lineTo x="21330" y="20995"/>
                <wp:lineTo x="21330" y="0"/>
                <wp:lineTo x="0" y="0"/>
              </wp:wrapPolygon>
            </wp:wrapThrough>
            <wp:docPr id="4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 face.jpg"/>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18870" cy="725170"/>
                    </a:xfrm>
                    <a:prstGeom prst="rect">
                      <a:avLst/>
                    </a:prstGeom>
                  </pic:spPr>
                </pic:pic>
              </a:graphicData>
            </a:graphic>
          </wp:anchor>
        </w:drawing>
      </w:r>
      <w:r w:rsidRPr="00C44877">
        <w:rPr>
          <w:rFonts w:ascii="Times New Roman" w:hAnsi="Times New Roman" w:cs="Times New Roman"/>
          <w:b/>
          <w:noProof/>
          <w:sz w:val="24"/>
          <w:szCs w:val="24"/>
        </w:rPr>
        <w:drawing>
          <wp:anchor distT="0" distB="0" distL="114300" distR="114300" simplePos="0" relativeHeight="251685888" behindDoc="1" locked="0" layoutInCell="1" allowOverlap="1">
            <wp:simplePos x="0" y="0"/>
            <wp:positionH relativeFrom="column">
              <wp:posOffset>-1028700</wp:posOffset>
            </wp:positionH>
            <wp:positionV relativeFrom="paragraph">
              <wp:posOffset>-134620</wp:posOffset>
            </wp:positionV>
            <wp:extent cx="639445" cy="849630"/>
            <wp:effectExtent l="0" t="0" r="8255" b="7620"/>
            <wp:wrapThrough wrapText="bothSides">
              <wp:wrapPolygon edited="0">
                <wp:start x="0" y="0"/>
                <wp:lineTo x="0" y="21309"/>
                <wp:lineTo x="21235" y="21309"/>
                <wp:lineTo x="21235" y="0"/>
                <wp:lineTo x="0" y="0"/>
              </wp:wrapPolygon>
            </wp:wrapThrough>
            <wp:docPr id="5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 la uc.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39445" cy="849630"/>
                    </a:xfrm>
                    <a:prstGeom prst="rect">
                      <a:avLst/>
                    </a:prstGeom>
                  </pic:spPr>
                </pic:pic>
              </a:graphicData>
            </a:graphic>
          </wp:anchor>
        </w:drawing>
      </w:r>
      <w:r w:rsidRPr="00C44877">
        <w:rPr>
          <w:rFonts w:ascii="Times New Roman" w:eastAsia="Times New Roman" w:hAnsi="Times New Roman" w:cs="Times New Roman"/>
          <w:b/>
          <w:sz w:val="24"/>
          <w:szCs w:val="24"/>
        </w:rPr>
        <w:t>(Anexo B-</w:t>
      </w:r>
      <w:r w:rsidR="00935532" w:rsidRPr="00C44877">
        <w:rPr>
          <w:rFonts w:ascii="Times New Roman" w:eastAsia="Times New Roman" w:hAnsi="Times New Roman" w:cs="Times New Roman"/>
          <w:b/>
          <w:sz w:val="24"/>
          <w:szCs w:val="24"/>
        </w:rPr>
        <w:t>2</w:t>
      </w:r>
      <w:bookmarkStart w:id="0" w:name="_GoBack"/>
      <w:bookmarkEnd w:id="0"/>
      <w:r w:rsidRPr="00C44877">
        <w:rPr>
          <w:rFonts w:ascii="Times New Roman" w:eastAsia="Times New Roman" w:hAnsi="Times New Roman" w:cs="Times New Roman"/>
          <w:b/>
          <w:sz w:val="24"/>
          <w:szCs w:val="24"/>
        </w:rPr>
        <w:t>)</w:t>
      </w:r>
    </w:p>
    <w:p w:rsidR="008C2D9F" w:rsidRPr="00C44877" w:rsidRDefault="008C2D9F"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UNIVERSIDAD DE CARABOBO</w:t>
      </w:r>
    </w:p>
    <w:p w:rsidR="008C2D9F" w:rsidRPr="00C44877" w:rsidRDefault="008C2D9F"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FACULTAD DE CIENCIA DE LA EDUCACIÓN</w:t>
      </w:r>
    </w:p>
    <w:p w:rsidR="008C2D9F" w:rsidRPr="00C44877" w:rsidRDefault="008C2D9F"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ESCUELA DE EDUCACIÓN</w:t>
      </w:r>
    </w:p>
    <w:p w:rsidR="008C2D9F" w:rsidRPr="00C44877" w:rsidRDefault="008C2D9F"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DEPARTAMENTO DE EDUCACIÓN FISICA, DEPORTE Y RECREACIÓN</w:t>
      </w:r>
    </w:p>
    <w:p w:rsidR="008C2D9F" w:rsidRPr="00C44877" w:rsidRDefault="008C2D9F" w:rsidP="00C44877">
      <w:pPr>
        <w:spacing w:after="0" w:line="24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ASIGNATURA: TRABAJO ESPECIAL DE GRADO</w:t>
      </w:r>
    </w:p>
    <w:p w:rsidR="008C2D9F" w:rsidRPr="00C44877" w:rsidRDefault="008C2D9F" w:rsidP="00C44877">
      <w:pPr>
        <w:spacing w:after="0" w:line="360" w:lineRule="auto"/>
        <w:ind w:firstLine="567"/>
        <w:jc w:val="center"/>
        <w:rPr>
          <w:rFonts w:ascii="Times New Roman" w:hAnsi="Times New Roman" w:cs="Times New Roman"/>
          <w:sz w:val="24"/>
          <w:szCs w:val="24"/>
        </w:rPr>
      </w:pPr>
    </w:p>
    <w:p w:rsidR="008C2D9F" w:rsidRPr="00C44877" w:rsidRDefault="008C2D9F" w:rsidP="00C44877">
      <w:pPr>
        <w:spacing w:after="0" w:line="360" w:lineRule="auto"/>
        <w:ind w:firstLine="567"/>
        <w:rPr>
          <w:rFonts w:ascii="Times New Roman" w:hAnsi="Times New Roman" w:cs="Times New Roman"/>
          <w:sz w:val="24"/>
          <w:szCs w:val="24"/>
        </w:rPr>
      </w:pPr>
    </w:p>
    <w:p w:rsidR="008C2D9F" w:rsidRPr="00C44877" w:rsidRDefault="008C2D9F" w:rsidP="00C44877">
      <w:pPr>
        <w:spacing w:after="0" w:line="360" w:lineRule="auto"/>
        <w:ind w:firstLine="567"/>
        <w:rPr>
          <w:rFonts w:ascii="Times New Roman" w:hAnsi="Times New Roman" w:cs="Times New Roman"/>
          <w:sz w:val="24"/>
          <w:szCs w:val="24"/>
        </w:rPr>
      </w:pPr>
    </w:p>
    <w:p w:rsidR="008C2D9F" w:rsidRPr="00C44877" w:rsidRDefault="008C2D9F" w:rsidP="00C44877">
      <w:pPr>
        <w:spacing w:after="0" w:line="36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LA RECREACIÓN COMO ESTRATEGIA MOTIVADORA PARA ESTIMULAR LA DISMINUCIÓN DEL SOBREPESO A LOS ESCOLARES DE LA U.E “ANTONIO MINGET LETTERON”</w:t>
      </w:r>
    </w:p>
    <w:p w:rsidR="008C2D9F" w:rsidRPr="00C44877" w:rsidRDefault="008C2D9F" w:rsidP="00C44877">
      <w:pPr>
        <w:spacing w:after="0" w:line="36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FORMATO PARA LA  VALIDEZ  DE CONTENIDO DEL INSTRUMENTO</w:t>
      </w:r>
    </w:p>
    <w:p w:rsidR="008C2D9F" w:rsidRPr="00C44877" w:rsidRDefault="008C2D9F" w:rsidP="00C44877">
      <w:pPr>
        <w:spacing w:after="0" w:line="360" w:lineRule="auto"/>
        <w:ind w:firstLine="567"/>
        <w:jc w:val="center"/>
        <w:rPr>
          <w:rFonts w:ascii="Times New Roman" w:hAnsi="Times New Roman" w:cs="Times New Roman"/>
          <w:b/>
          <w:sz w:val="24"/>
          <w:szCs w:val="24"/>
        </w:rPr>
      </w:pPr>
    </w:p>
    <w:p w:rsidR="008C2D9F" w:rsidRPr="00C44877" w:rsidRDefault="008C2D9F" w:rsidP="00C44877">
      <w:pPr>
        <w:spacing w:after="0" w:line="360" w:lineRule="auto"/>
        <w:ind w:firstLine="567"/>
        <w:jc w:val="both"/>
        <w:rPr>
          <w:rFonts w:ascii="Times New Roman" w:hAnsi="Times New Roman" w:cs="Times New Roman"/>
          <w:sz w:val="24"/>
          <w:szCs w:val="24"/>
        </w:rPr>
      </w:pPr>
    </w:p>
    <w:p w:rsidR="008C2D9F" w:rsidRPr="00C44877" w:rsidRDefault="00251B54" w:rsidP="00C44877">
      <w:pPr>
        <w:spacing w:after="0" w:line="360" w:lineRule="auto"/>
        <w:ind w:firstLine="567"/>
        <w:jc w:val="both"/>
        <w:rPr>
          <w:rFonts w:ascii="Times New Roman" w:hAnsi="Times New Roman" w:cs="Times New Roman"/>
          <w:sz w:val="24"/>
          <w:szCs w:val="24"/>
        </w:rPr>
      </w:pPr>
      <w:r>
        <w:rPr>
          <w:rFonts w:ascii="Times New Roman" w:hAnsi="Times New Roman" w:cs="Times New Roman"/>
          <w:noProof/>
          <w:sz w:val="24"/>
          <w:szCs w:val="24"/>
        </w:rPr>
        <w:pict>
          <v:shape id="Cuadro de texto 307" o:spid="_x0000_s1047" type="#_x0000_t202" style="position:absolute;left:0;text-align:left;margin-left:488.2pt;margin-top:11pt;width:129pt;height:86.7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" filled="f" stroked="f">
            <v:textbox>
              <w:txbxContent>
                <w:p w:rsidR="00312964" w:rsidRDefault="00312964" w:rsidP="008C2D9F">
                  <w:pPr>
                    <w:spacing w:after="0"/>
                    <w:rPr>
                      <w:rFonts w:ascii="Times New Roman" w:hAnsi="Times New Roman" w:cs="Times New Roman"/>
                      <w:b/>
                      <w:sz w:val="24"/>
                      <w:szCs w:val="24"/>
                    </w:rPr>
                  </w:pPr>
                  <w:r>
                    <w:rPr>
                      <w:rFonts w:ascii="Times New Roman" w:hAnsi="Times New Roman" w:cs="Times New Roman"/>
                      <w:b/>
                      <w:sz w:val="24"/>
                      <w:szCs w:val="24"/>
                    </w:rPr>
                    <w:t xml:space="preserve">AUTOR: </w:t>
                  </w:r>
                </w:p>
                <w:p w:rsidR="00312964" w:rsidRDefault="00312964" w:rsidP="008C2D9F">
                  <w:pPr>
                    <w:spacing w:after="0"/>
                    <w:rPr>
                      <w:rFonts w:ascii="Times New Roman" w:hAnsi="Times New Roman" w:cs="Times New Roman"/>
                      <w:b/>
                      <w:sz w:val="24"/>
                      <w:szCs w:val="24"/>
                    </w:rPr>
                  </w:pPr>
                  <w:r>
                    <w:rPr>
                      <w:rFonts w:ascii="Times New Roman" w:hAnsi="Times New Roman" w:cs="Times New Roman"/>
                      <w:b/>
                      <w:sz w:val="24"/>
                      <w:szCs w:val="24"/>
                    </w:rPr>
                    <w:t xml:space="preserve">Lameda Edward </w:t>
                  </w:r>
                </w:p>
                <w:p w:rsidR="00312964" w:rsidRDefault="00312964" w:rsidP="008C2D9F">
                  <w:pPr>
                    <w:spacing w:after="0"/>
                    <w:rPr>
                      <w:rFonts w:ascii="Times New Roman" w:hAnsi="Times New Roman" w:cs="Times New Roman"/>
                      <w:b/>
                      <w:sz w:val="24"/>
                      <w:szCs w:val="24"/>
                    </w:rPr>
                  </w:pPr>
                  <w:r>
                    <w:rPr>
                      <w:rFonts w:ascii="Times New Roman" w:hAnsi="Times New Roman" w:cs="Times New Roman"/>
                      <w:b/>
                      <w:sz w:val="24"/>
                      <w:szCs w:val="24"/>
                    </w:rPr>
                    <w:t xml:space="preserve">Tutor: </w:t>
                  </w:r>
                </w:p>
                <w:p w:rsidR="00312964" w:rsidRPr="00CE0C21" w:rsidRDefault="00312964" w:rsidP="008C2D9F">
                  <w:pPr>
                    <w:spacing w:after="0"/>
                    <w:rPr>
                      <w:rFonts w:ascii="Times New Roman" w:hAnsi="Times New Roman" w:cs="Times New Roman"/>
                      <w:b/>
                      <w:sz w:val="24"/>
                      <w:szCs w:val="24"/>
                    </w:rPr>
                  </w:pPr>
                  <w:r>
                    <w:rPr>
                      <w:rFonts w:ascii="Times New Roman" w:hAnsi="Times New Roman" w:cs="Times New Roman"/>
                      <w:b/>
                      <w:sz w:val="24"/>
                      <w:szCs w:val="24"/>
                    </w:rPr>
                    <w:t xml:space="preserve">Luwi Guzmán </w:t>
                  </w:r>
                </w:p>
              </w:txbxContent>
            </v:textbox>
          </v:shape>
        </w:pict>
      </w:r>
    </w:p>
    <w:p w:rsidR="008C2D9F" w:rsidRPr="00C44877" w:rsidRDefault="008C2D9F" w:rsidP="00C44877">
      <w:pPr>
        <w:spacing w:after="0" w:line="360" w:lineRule="auto"/>
        <w:ind w:firstLine="567"/>
        <w:jc w:val="center"/>
        <w:rPr>
          <w:rFonts w:ascii="Times New Roman" w:hAnsi="Times New Roman" w:cs="Times New Roman"/>
          <w:b/>
          <w:sz w:val="24"/>
          <w:szCs w:val="24"/>
        </w:rPr>
      </w:pPr>
    </w:p>
    <w:p w:rsidR="008C2D9F" w:rsidRPr="00C44877" w:rsidRDefault="008C2D9F" w:rsidP="00C44877">
      <w:pPr>
        <w:spacing w:after="0"/>
        <w:ind w:firstLine="567"/>
        <w:jc w:val="center"/>
        <w:rPr>
          <w:rFonts w:ascii="Times New Roman" w:hAnsi="Times New Roman" w:cs="Times New Roman"/>
          <w:sz w:val="24"/>
          <w:szCs w:val="24"/>
        </w:rPr>
      </w:pPr>
    </w:p>
    <w:p w:rsidR="008C2D9F" w:rsidRPr="00C44877" w:rsidRDefault="008C2D9F" w:rsidP="00C44877">
      <w:pPr>
        <w:spacing w:after="0"/>
        <w:ind w:firstLine="567"/>
        <w:jc w:val="center"/>
        <w:rPr>
          <w:rFonts w:ascii="Times New Roman" w:hAnsi="Times New Roman" w:cs="Times New Roman"/>
          <w:sz w:val="24"/>
          <w:szCs w:val="24"/>
        </w:rPr>
      </w:pPr>
    </w:p>
    <w:p w:rsidR="008C2D9F" w:rsidRPr="00C44877" w:rsidRDefault="008C2D9F" w:rsidP="00C44877">
      <w:pPr>
        <w:spacing w:after="0"/>
        <w:ind w:firstLine="567"/>
        <w:jc w:val="center"/>
        <w:rPr>
          <w:rFonts w:ascii="Times New Roman" w:hAnsi="Times New Roman" w:cs="Times New Roman"/>
          <w:sz w:val="24"/>
          <w:szCs w:val="24"/>
        </w:rPr>
      </w:pPr>
    </w:p>
    <w:p w:rsidR="008C2D9F" w:rsidRPr="00C44877" w:rsidRDefault="008C2D9F" w:rsidP="00C44877">
      <w:pPr>
        <w:spacing w:after="0"/>
        <w:ind w:firstLine="567"/>
        <w:jc w:val="center"/>
        <w:rPr>
          <w:rFonts w:ascii="Times New Roman" w:hAnsi="Times New Roman" w:cs="Times New Roman"/>
          <w:sz w:val="24"/>
          <w:szCs w:val="24"/>
        </w:rPr>
      </w:pPr>
    </w:p>
    <w:p w:rsidR="008C2D9F" w:rsidRPr="00C44877" w:rsidRDefault="008C2D9F" w:rsidP="00C44877">
      <w:pPr>
        <w:spacing w:after="0"/>
        <w:ind w:firstLine="567"/>
        <w:jc w:val="center"/>
        <w:rPr>
          <w:rFonts w:ascii="Times New Roman" w:hAnsi="Times New Roman" w:cs="Times New Roman"/>
          <w:sz w:val="24"/>
          <w:szCs w:val="24"/>
        </w:rPr>
      </w:pPr>
    </w:p>
    <w:p w:rsidR="008C2D9F" w:rsidRPr="00C44877" w:rsidRDefault="00251B54" w:rsidP="00C44877">
      <w:pPr>
        <w:spacing w:after="0"/>
        <w:ind w:firstLine="567"/>
        <w:jc w:val="center"/>
        <w:rPr>
          <w:rFonts w:ascii="Times New Roman" w:hAnsi="Times New Roman" w:cs="Times New Roman"/>
          <w:sz w:val="24"/>
          <w:szCs w:val="24"/>
        </w:rPr>
      </w:pPr>
      <w:r>
        <w:rPr>
          <w:rFonts w:ascii="Times New Roman" w:hAnsi="Times New Roman" w:cs="Times New Roman"/>
          <w:noProof/>
          <w:sz w:val="24"/>
          <w:szCs w:val="24"/>
        </w:rPr>
        <w:pict>
          <v:shape id="_x0000_s1048" type="#_x0000_t202" style="position:absolute;left:0;text-align:left;margin-left:500.2pt;margin-top:-223.6pt;width:129pt;height:86.7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" filled="f" stroked="f">
            <v:textbox>
              <w:txbxContent>
                <w:p w:rsidR="00312964" w:rsidRDefault="00312964" w:rsidP="008C2D9F">
                  <w:pPr>
                    <w:spacing w:after="0"/>
                    <w:rPr>
                      <w:rFonts w:ascii="Times New Roman" w:hAnsi="Times New Roman" w:cs="Times New Roman"/>
                      <w:b/>
                      <w:sz w:val="24"/>
                      <w:szCs w:val="24"/>
                    </w:rPr>
                  </w:pPr>
                  <w:r>
                    <w:rPr>
                      <w:rFonts w:ascii="Times New Roman" w:hAnsi="Times New Roman" w:cs="Times New Roman"/>
                      <w:b/>
                      <w:sz w:val="24"/>
                      <w:szCs w:val="24"/>
                    </w:rPr>
                    <w:t xml:space="preserve">AUTOR: </w:t>
                  </w:r>
                </w:p>
                <w:p w:rsidR="00312964" w:rsidRDefault="00312964" w:rsidP="008C2D9F">
                  <w:pPr>
                    <w:spacing w:after="0"/>
                    <w:rPr>
                      <w:rFonts w:ascii="Times New Roman" w:hAnsi="Times New Roman" w:cs="Times New Roman"/>
                      <w:b/>
                      <w:sz w:val="24"/>
                      <w:szCs w:val="24"/>
                    </w:rPr>
                  </w:pPr>
                  <w:r>
                    <w:rPr>
                      <w:rFonts w:ascii="Times New Roman" w:hAnsi="Times New Roman" w:cs="Times New Roman"/>
                      <w:b/>
                      <w:sz w:val="24"/>
                      <w:szCs w:val="24"/>
                    </w:rPr>
                    <w:t xml:space="preserve">Lameda Edward </w:t>
                  </w:r>
                </w:p>
                <w:p w:rsidR="00312964" w:rsidRDefault="00312964" w:rsidP="008C2D9F">
                  <w:pPr>
                    <w:spacing w:after="0"/>
                    <w:rPr>
                      <w:rFonts w:ascii="Times New Roman" w:hAnsi="Times New Roman" w:cs="Times New Roman"/>
                      <w:b/>
                      <w:sz w:val="24"/>
                      <w:szCs w:val="24"/>
                    </w:rPr>
                  </w:pPr>
                  <w:r>
                    <w:rPr>
                      <w:rFonts w:ascii="Times New Roman" w:hAnsi="Times New Roman" w:cs="Times New Roman"/>
                      <w:b/>
                      <w:sz w:val="24"/>
                      <w:szCs w:val="24"/>
                    </w:rPr>
                    <w:t xml:space="preserve">Tutor: </w:t>
                  </w:r>
                </w:p>
                <w:p w:rsidR="00312964" w:rsidRPr="00CE0C21" w:rsidRDefault="00312964" w:rsidP="008C2D9F">
                  <w:pPr>
                    <w:spacing w:after="0"/>
                    <w:rPr>
                      <w:rFonts w:ascii="Times New Roman" w:hAnsi="Times New Roman" w:cs="Times New Roman"/>
                      <w:b/>
                      <w:sz w:val="24"/>
                      <w:szCs w:val="24"/>
                    </w:rPr>
                  </w:pPr>
                  <w:r>
                    <w:rPr>
                      <w:rFonts w:ascii="Times New Roman" w:hAnsi="Times New Roman" w:cs="Times New Roman"/>
                      <w:b/>
                      <w:sz w:val="24"/>
                      <w:szCs w:val="24"/>
                    </w:rPr>
                    <w:t xml:space="preserve">Luwi Guzmán </w:t>
                  </w:r>
                </w:p>
              </w:txbxContent>
            </v:textbox>
          </v:shape>
        </w:pict>
      </w:r>
    </w:p>
    <w:p w:rsidR="008C2D9F" w:rsidRPr="00C44877" w:rsidRDefault="00251B54" w:rsidP="00C44877">
      <w:pPr>
        <w:spacing w:after="0"/>
        <w:ind w:firstLine="567"/>
        <w:jc w:val="center"/>
        <w:rPr>
          <w:rFonts w:ascii="Times New Roman" w:hAnsi="Times New Roman" w:cs="Times New Roman"/>
          <w:sz w:val="24"/>
          <w:szCs w:val="24"/>
        </w:rPr>
      </w:pPr>
      <w:r>
        <w:rPr>
          <w:rFonts w:ascii="Times New Roman" w:hAnsi="Times New Roman" w:cs="Times New Roman"/>
          <w:noProof/>
          <w:sz w:val="24"/>
          <w:szCs w:val="24"/>
        </w:rPr>
        <w:pict>
          <v:shape id="_x0000_s1049" type="#_x0000_t202" style="position:absolute;left:0;text-align:left;margin-left:303.25pt;margin-top:23.55pt;width:129pt;height:89.35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" filled="f" stroked="f">
            <v:textbox>
              <w:txbxContent>
                <w:p w:rsidR="00312964" w:rsidRDefault="00312964" w:rsidP="008C2D9F">
                  <w:pPr>
                    <w:spacing w:after="0"/>
                    <w:rPr>
                      <w:rFonts w:ascii="Times New Roman" w:hAnsi="Times New Roman" w:cs="Times New Roman"/>
                      <w:b/>
                      <w:sz w:val="24"/>
                      <w:szCs w:val="24"/>
                    </w:rPr>
                  </w:pPr>
                  <w:r>
                    <w:rPr>
                      <w:rFonts w:ascii="Times New Roman" w:hAnsi="Times New Roman" w:cs="Times New Roman"/>
                      <w:b/>
                      <w:sz w:val="24"/>
                      <w:szCs w:val="24"/>
                    </w:rPr>
                    <w:t xml:space="preserve">AUTOR: </w:t>
                  </w:r>
                </w:p>
                <w:p w:rsidR="00312964" w:rsidRDefault="00312964" w:rsidP="008C2D9F">
                  <w:pPr>
                    <w:spacing w:after="0"/>
                    <w:rPr>
                      <w:rFonts w:ascii="Times New Roman" w:hAnsi="Times New Roman" w:cs="Times New Roman"/>
                      <w:b/>
                      <w:sz w:val="24"/>
                      <w:szCs w:val="24"/>
                    </w:rPr>
                  </w:pPr>
                  <w:r>
                    <w:rPr>
                      <w:rFonts w:ascii="Times New Roman" w:hAnsi="Times New Roman" w:cs="Times New Roman"/>
                      <w:b/>
                      <w:sz w:val="24"/>
                      <w:szCs w:val="24"/>
                    </w:rPr>
                    <w:t xml:space="preserve">Lameda Edward </w:t>
                  </w:r>
                </w:p>
                <w:p w:rsidR="00312964" w:rsidRDefault="00312964" w:rsidP="008C2D9F">
                  <w:pPr>
                    <w:spacing w:after="0"/>
                    <w:rPr>
                      <w:rFonts w:ascii="Times New Roman" w:hAnsi="Times New Roman" w:cs="Times New Roman"/>
                      <w:b/>
                      <w:sz w:val="24"/>
                      <w:szCs w:val="24"/>
                    </w:rPr>
                  </w:pPr>
                  <w:r>
                    <w:rPr>
                      <w:rFonts w:ascii="Times New Roman" w:hAnsi="Times New Roman" w:cs="Times New Roman"/>
                      <w:b/>
                      <w:sz w:val="24"/>
                      <w:szCs w:val="24"/>
                    </w:rPr>
                    <w:t xml:space="preserve">Asesor: </w:t>
                  </w:r>
                </w:p>
                <w:p w:rsidR="00312964" w:rsidRPr="00CE0C21" w:rsidRDefault="00312964" w:rsidP="008C2D9F">
                  <w:pPr>
                    <w:spacing w:after="0"/>
                    <w:rPr>
                      <w:rFonts w:ascii="Times New Roman" w:hAnsi="Times New Roman" w:cs="Times New Roman"/>
                      <w:b/>
                      <w:sz w:val="24"/>
                      <w:szCs w:val="24"/>
                    </w:rPr>
                  </w:pPr>
                  <w:r>
                    <w:rPr>
                      <w:rFonts w:ascii="Times New Roman" w:hAnsi="Times New Roman" w:cs="Times New Roman"/>
                      <w:b/>
                      <w:sz w:val="24"/>
                      <w:szCs w:val="24"/>
                    </w:rPr>
                    <w:t xml:space="preserve">Luwi Guzmán </w:t>
                  </w:r>
                </w:p>
              </w:txbxContent>
            </v:textbox>
          </v:shape>
        </w:pict>
      </w:r>
    </w:p>
    <w:p w:rsidR="008C2D9F" w:rsidRPr="00C44877" w:rsidRDefault="008C2D9F" w:rsidP="00C44877">
      <w:pPr>
        <w:spacing w:after="0"/>
        <w:ind w:firstLine="567"/>
        <w:jc w:val="center"/>
        <w:rPr>
          <w:rFonts w:ascii="Times New Roman" w:hAnsi="Times New Roman" w:cs="Times New Roman"/>
          <w:sz w:val="24"/>
          <w:szCs w:val="24"/>
        </w:rPr>
      </w:pPr>
    </w:p>
    <w:p w:rsidR="008C2D9F" w:rsidRPr="00C44877" w:rsidRDefault="008C2D9F" w:rsidP="00C44877">
      <w:pPr>
        <w:spacing w:after="0"/>
        <w:ind w:firstLine="567"/>
        <w:jc w:val="center"/>
        <w:rPr>
          <w:rFonts w:ascii="Times New Roman" w:hAnsi="Times New Roman" w:cs="Times New Roman"/>
          <w:sz w:val="24"/>
          <w:szCs w:val="24"/>
        </w:rPr>
      </w:pPr>
    </w:p>
    <w:p w:rsidR="008C2D9F" w:rsidRPr="00C44877" w:rsidRDefault="008C2D9F" w:rsidP="00C44877">
      <w:pPr>
        <w:spacing w:after="0"/>
        <w:ind w:firstLine="567"/>
        <w:jc w:val="center"/>
        <w:rPr>
          <w:rFonts w:ascii="Times New Roman" w:hAnsi="Times New Roman" w:cs="Times New Roman"/>
          <w:sz w:val="24"/>
          <w:szCs w:val="24"/>
        </w:rPr>
      </w:pPr>
    </w:p>
    <w:p w:rsidR="008C2D9F" w:rsidRPr="00C44877" w:rsidRDefault="008C2D9F" w:rsidP="00C44877">
      <w:pPr>
        <w:spacing w:after="0"/>
        <w:ind w:firstLine="567"/>
        <w:jc w:val="center"/>
        <w:rPr>
          <w:rFonts w:ascii="Times New Roman" w:hAnsi="Times New Roman" w:cs="Times New Roman"/>
          <w:sz w:val="24"/>
          <w:szCs w:val="24"/>
        </w:rPr>
      </w:pPr>
    </w:p>
    <w:p w:rsidR="008C2D9F" w:rsidRPr="00C44877" w:rsidRDefault="008C2D9F" w:rsidP="00C44877">
      <w:pPr>
        <w:spacing w:after="0"/>
        <w:ind w:firstLine="567"/>
        <w:jc w:val="center"/>
        <w:rPr>
          <w:rFonts w:ascii="Times New Roman" w:hAnsi="Times New Roman" w:cs="Times New Roman"/>
          <w:sz w:val="24"/>
          <w:szCs w:val="24"/>
        </w:rPr>
      </w:pPr>
    </w:p>
    <w:p w:rsidR="00E34F43" w:rsidRDefault="008C2D9F" w:rsidP="00C44877">
      <w:pPr>
        <w:spacing w:after="0"/>
        <w:ind w:firstLine="567"/>
        <w:jc w:val="center"/>
        <w:rPr>
          <w:rFonts w:ascii="Times New Roman" w:hAnsi="Times New Roman" w:cs="Times New Roman"/>
          <w:sz w:val="24"/>
          <w:szCs w:val="24"/>
        </w:rPr>
      </w:pPr>
      <w:r w:rsidRPr="00C44877">
        <w:rPr>
          <w:rFonts w:ascii="Times New Roman" w:hAnsi="Times New Roman" w:cs="Times New Roman"/>
          <w:sz w:val="24"/>
          <w:szCs w:val="24"/>
        </w:rPr>
        <w:t>Bárbula, Febrero 2015</w:t>
      </w:r>
    </w:p>
    <w:p w:rsidR="00E34F43" w:rsidRDefault="00E34F43">
      <w:pPr>
        <w:rPr>
          <w:rFonts w:ascii="Times New Roman" w:hAnsi="Times New Roman" w:cs="Times New Roman"/>
          <w:sz w:val="24"/>
          <w:szCs w:val="24"/>
        </w:rPr>
      </w:pPr>
      <w:r>
        <w:rPr>
          <w:rFonts w:ascii="Times New Roman" w:hAnsi="Times New Roman" w:cs="Times New Roman"/>
          <w:sz w:val="24"/>
          <w:szCs w:val="24"/>
        </w:rPr>
        <w:br w:type="page"/>
      </w:r>
    </w:p>
    <w:p w:rsidR="008C2D9F" w:rsidRPr="00C44877" w:rsidRDefault="008C2D9F" w:rsidP="00C44877">
      <w:pPr>
        <w:spacing w:after="0"/>
        <w:ind w:firstLine="567"/>
        <w:jc w:val="center"/>
        <w:rPr>
          <w:rFonts w:ascii="Times New Roman" w:hAnsi="Times New Roman" w:cs="Times New Roman"/>
          <w:sz w:val="24"/>
          <w:szCs w:val="24"/>
        </w:rPr>
      </w:pPr>
    </w:p>
    <w:p w:rsidR="008C2D9F" w:rsidRPr="00C44877" w:rsidRDefault="008C2D9F" w:rsidP="00C44877">
      <w:pPr>
        <w:spacing w:after="0"/>
        <w:ind w:firstLine="567"/>
        <w:jc w:val="center"/>
        <w:rPr>
          <w:rFonts w:ascii="Times New Roman" w:hAnsi="Times New Roman" w:cs="Times New Roman"/>
          <w:sz w:val="24"/>
          <w:szCs w:val="24"/>
        </w:rPr>
      </w:pPr>
      <w:r w:rsidRPr="00C44877">
        <w:rPr>
          <w:rFonts w:ascii="Times New Roman" w:hAnsi="Times New Roman" w:cs="Times New Roman"/>
          <w:b/>
          <w:sz w:val="24"/>
          <w:szCs w:val="24"/>
          <w:u w:val="single"/>
        </w:rPr>
        <w:t xml:space="preserve">Objetivo General: </w:t>
      </w:r>
      <w:r w:rsidRPr="00C44877">
        <w:rPr>
          <w:rFonts w:ascii="Times New Roman" w:hAnsi="Times New Roman" w:cs="Times New Roman"/>
          <w:sz w:val="24"/>
          <w:szCs w:val="24"/>
        </w:rPr>
        <w:t>Proponer la recreación como estrategia motivadora para estimular y disminuir el sobrepeso en los estudiantes de la U.E.“Antonio MinguetLetteron”, en el Municipio Carlos Arvelo del  Estado Carabobo.</w:t>
      </w:r>
    </w:p>
    <w:p w:rsidR="008C2D9F" w:rsidRPr="00C44877" w:rsidRDefault="008C2D9F" w:rsidP="00C44877">
      <w:pPr>
        <w:spacing w:after="0" w:line="360" w:lineRule="auto"/>
        <w:ind w:firstLine="567"/>
        <w:jc w:val="both"/>
        <w:rPr>
          <w:rFonts w:ascii="Times New Roman" w:hAnsi="Times New Roman" w:cs="Times New Roman"/>
          <w:sz w:val="24"/>
          <w:szCs w:val="24"/>
        </w:rPr>
      </w:pPr>
    </w:p>
    <w:tbl>
      <w:tblPr>
        <w:tblStyle w:val="Tablaconcuadrcula"/>
        <w:tblpPr w:leftFromText="141" w:rightFromText="141" w:vertAnchor="text" w:horzAnchor="margin" w:tblpXSpec="center" w:tblpY="-89"/>
        <w:tblW w:w="5000" w:type="pct"/>
        <w:tblLook w:val="04A0"/>
      </w:tblPr>
      <w:tblGrid>
        <w:gridCol w:w="777"/>
        <w:gridCol w:w="1260"/>
        <w:gridCol w:w="1364"/>
        <w:gridCol w:w="1090"/>
        <w:gridCol w:w="1208"/>
        <w:gridCol w:w="1064"/>
        <w:gridCol w:w="1390"/>
      </w:tblGrid>
      <w:tr w:rsidR="008C2D9F" w:rsidRPr="00C44877" w:rsidTr="00312964">
        <w:trPr>
          <w:trHeight w:val="454"/>
        </w:trPr>
        <w:tc>
          <w:tcPr>
            <w:tcW w:w="350" w:type="pct"/>
            <w:tcBorders>
              <w:top w:val="nil"/>
              <w:left w:val="nil"/>
            </w:tcBorders>
          </w:tcPr>
          <w:p w:rsidR="008C2D9F" w:rsidRPr="00C44877" w:rsidRDefault="008C2D9F" w:rsidP="00C44877">
            <w:pPr>
              <w:spacing w:line="360" w:lineRule="auto"/>
              <w:ind w:firstLine="567"/>
              <w:rPr>
                <w:rFonts w:ascii="Times New Roman" w:hAnsi="Times New Roman" w:cs="Times New Roman"/>
                <w:b/>
                <w:sz w:val="24"/>
                <w:szCs w:val="24"/>
              </w:rPr>
            </w:pPr>
          </w:p>
        </w:tc>
        <w:tc>
          <w:tcPr>
            <w:tcW w:w="2605" w:type="pct"/>
            <w:gridSpan w:val="3"/>
            <w:shd w:val="clear" w:color="auto" w:fill="00B0F0"/>
          </w:tcPr>
          <w:p w:rsidR="008C2D9F" w:rsidRPr="00C44877" w:rsidRDefault="008C2D9F" w:rsidP="00C44877">
            <w:pPr>
              <w:spacing w:line="36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 xml:space="preserve">Aspectos Gramáticos </w:t>
            </w:r>
          </w:p>
        </w:tc>
        <w:tc>
          <w:tcPr>
            <w:tcW w:w="2045" w:type="pct"/>
            <w:gridSpan w:val="3"/>
            <w:shd w:val="clear" w:color="auto" w:fill="00B0F0"/>
          </w:tcPr>
          <w:p w:rsidR="008C2D9F" w:rsidRPr="00C44877" w:rsidRDefault="008C2D9F" w:rsidP="00C44877">
            <w:pPr>
              <w:spacing w:line="360" w:lineRule="auto"/>
              <w:ind w:firstLine="567"/>
              <w:jc w:val="center"/>
              <w:rPr>
                <w:rFonts w:ascii="Times New Roman" w:hAnsi="Times New Roman" w:cs="Times New Roman"/>
                <w:b/>
                <w:sz w:val="24"/>
                <w:szCs w:val="24"/>
              </w:rPr>
            </w:pPr>
            <w:r w:rsidRPr="00C44877">
              <w:rPr>
                <w:rFonts w:ascii="Times New Roman" w:hAnsi="Times New Roman" w:cs="Times New Roman"/>
                <w:b/>
                <w:sz w:val="24"/>
                <w:szCs w:val="24"/>
              </w:rPr>
              <w:t>Pertinencia de los Ítems con el Objetivo</w:t>
            </w:r>
          </w:p>
        </w:tc>
      </w:tr>
      <w:tr w:rsidR="008C2D9F" w:rsidRPr="00C44877" w:rsidTr="00312964">
        <w:trPr>
          <w:trHeight w:val="285"/>
        </w:trPr>
        <w:tc>
          <w:tcPr>
            <w:tcW w:w="350" w:type="pct"/>
            <w:shd w:val="clear" w:color="auto" w:fill="CCC0D9" w:themeFill="accent4" w:themeFillTint="66"/>
          </w:tcPr>
          <w:p w:rsidR="008C2D9F" w:rsidRPr="00C44877" w:rsidRDefault="008C2D9F" w:rsidP="00C44877">
            <w:pPr>
              <w:ind w:firstLine="567"/>
              <w:jc w:val="center"/>
              <w:rPr>
                <w:rFonts w:ascii="Times New Roman" w:hAnsi="Times New Roman" w:cs="Times New Roman"/>
                <w:b/>
                <w:sz w:val="24"/>
                <w:szCs w:val="24"/>
              </w:rPr>
            </w:pPr>
            <w:r w:rsidRPr="00C44877">
              <w:rPr>
                <w:rFonts w:ascii="Times New Roman" w:hAnsi="Times New Roman" w:cs="Times New Roman"/>
                <w:b/>
                <w:sz w:val="24"/>
                <w:szCs w:val="24"/>
              </w:rPr>
              <w:t>Nº de Ítems</w:t>
            </w:r>
          </w:p>
        </w:tc>
        <w:tc>
          <w:tcPr>
            <w:tcW w:w="981" w:type="pct"/>
            <w:shd w:val="clear" w:color="auto" w:fill="CCC0D9" w:themeFill="accent4" w:themeFillTint="66"/>
          </w:tcPr>
          <w:p w:rsidR="008C2D9F" w:rsidRPr="00C44877" w:rsidRDefault="008C2D9F" w:rsidP="00C44877">
            <w:pPr>
              <w:ind w:firstLine="567"/>
              <w:jc w:val="center"/>
              <w:rPr>
                <w:rFonts w:ascii="Times New Roman" w:hAnsi="Times New Roman" w:cs="Times New Roman"/>
                <w:b/>
                <w:sz w:val="24"/>
                <w:szCs w:val="24"/>
              </w:rPr>
            </w:pPr>
            <w:r w:rsidRPr="00C44877">
              <w:rPr>
                <w:rFonts w:ascii="Times New Roman" w:hAnsi="Times New Roman" w:cs="Times New Roman"/>
                <w:b/>
                <w:sz w:val="24"/>
                <w:szCs w:val="24"/>
              </w:rPr>
              <w:t>Redacción</w:t>
            </w:r>
          </w:p>
        </w:tc>
        <w:tc>
          <w:tcPr>
            <w:tcW w:w="813" w:type="pct"/>
            <w:shd w:val="clear" w:color="auto" w:fill="CCC0D9" w:themeFill="accent4" w:themeFillTint="66"/>
          </w:tcPr>
          <w:p w:rsidR="008C2D9F" w:rsidRPr="00C44877" w:rsidRDefault="008C2D9F" w:rsidP="00C44877">
            <w:pPr>
              <w:ind w:firstLine="567"/>
              <w:jc w:val="center"/>
              <w:rPr>
                <w:rFonts w:ascii="Times New Roman" w:hAnsi="Times New Roman" w:cs="Times New Roman"/>
                <w:b/>
                <w:sz w:val="24"/>
                <w:szCs w:val="24"/>
              </w:rPr>
            </w:pPr>
            <w:r w:rsidRPr="00C44877">
              <w:rPr>
                <w:rFonts w:ascii="Times New Roman" w:hAnsi="Times New Roman" w:cs="Times New Roman"/>
                <w:b/>
                <w:sz w:val="24"/>
                <w:szCs w:val="24"/>
              </w:rPr>
              <w:t>Coherencia</w:t>
            </w:r>
          </w:p>
        </w:tc>
        <w:tc>
          <w:tcPr>
            <w:tcW w:w="811" w:type="pct"/>
            <w:shd w:val="clear" w:color="auto" w:fill="CCC0D9" w:themeFill="accent4" w:themeFillTint="66"/>
          </w:tcPr>
          <w:p w:rsidR="008C2D9F" w:rsidRPr="00C44877" w:rsidRDefault="008C2D9F" w:rsidP="00C44877">
            <w:pPr>
              <w:ind w:firstLine="567"/>
              <w:jc w:val="center"/>
              <w:rPr>
                <w:rFonts w:ascii="Times New Roman" w:hAnsi="Times New Roman" w:cs="Times New Roman"/>
                <w:b/>
                <w:sz w:val="24"/>
                <w:szCs w:val="24"/>
              </w:rPr>
            </w:pPr>
            <w:r w:rsidRPr="00C44877">
              <w:rPr>
                <w:rFonts w:ascii="Times New Roman" w:hAnsi="Times New Roman" w:cs="Times New Roman"/>
                <w:b/>
                <w:sz w:val="24"/>
                <w:szCs w:val="24"/>
              </w:rPr>
              <w:t>Relación con el Tema</w:t>
            </w:r>
          </w:p>
        </w:tc>
        <w:tc>
          <w:tcPr>
            <w:tcW w:w="565" w:type="pct"/>
            <w:shd w:val="clear" w:color="auto" w:fill="CCC0D9" w:themeFill="accent4" w:themeFillTint="66"/>
          </w:tcPr>
          <w:p w:rsidR="008C2D9F" w:rsidRPr="00C44877" w:rsidRDefault="008C2D9F" w:rsidP="00C44877">
            <w:pPr>
              <w:ind w:firstLine="567"/>
              <w:jc w:val="center"/>
              <w:rPr>
                <w:rFonts w:ascii="Times New Roman" w:hAnsi="Times New Roman" w:cs="Times New Roman"/>
                <w:b/>
                <w:sz w:val="24"/>
                <w:szCs w:val="24"/>
              </w:rPr>
            </w:pPr>
            <w:r w:rsidRPr="00C44877">
              <w:rPr>
                <w:rFonts w:ascii="Times New Roman" w:hAnsi="Times New Roman" w:cs="Times New Roman"/>
                <w:b/>
                <w:sz w:val="24"/>
                <w:szCs w:val="24"/>
              </w:rPr>
              <w:t>Suficiente</w:t>
            </w:r>
          </w:p>
        </w:tc>
        <w:tc>
          <w:tcPr>
            <w:tcW w:w="644" w:type="pct"/>
            <w:shd w:val="clear" w:color="auto" w:fill="CCC0D9" w:themeFill="accent4" w:themeFillTint="66"/>
          </w:tcPr>
          <w:p w:rsidR="008C2D9F" w:rsidRPr="00C44877" w:rsidRDefault="008C2D9F" w:rsidP="00C44877">
            <w:pPr>
              <w:ind w:firstLine="567"/>
              <w:jc w:val="center"/>
              <w:rPr>
                <w:rFonts w:ascii="Times New Roman" w:hAnsi="Times New Roman" w:cs="Times New Roman"/>
                <w:b/>
                <w:sz w:val="24"/>
                <w:szCs w:val="24"/>
              </w:rPr>
            </w:pPr>
            <w:r w:rsidRPr="00C44877">
              <w:rPr>
                <w:rFonts w:ascii="Times New Roman" w:hAnsi="Times New Roman" w:cs="Times New Roman"/>
                <w:b/>
                <w:sz w:val="24"/>
                <w:szCs w:val="24"/>
              </w:rPr>
              <w:t>Mejorar</w:t>
            </w:r>
          </w:p>
        </w:tc>
        <w:tc>
          <w:tcPr>
            <w:tcW w:w="835" w:type="pct"/>
            <w:shd w:val="clear" w:color="auto" w:fill="CCC0D9" w:themeFill="accent4" w:themeFillTint="66"/>
          </w:tcPr>
          <w:p w:rsidR="008C2D9F" w:rsidRPr="00C44877" w:rsidRDefault="008C2D9F" w:rsidP="00C44877">
            <w:pPr>
              <w:ind w:firstLine="567"/>
              <w:jc w:val="center"/>
              <w:rPr>
                <w:rFonts w:ascii="Times New Roman" w:hAnsi="Times New Roman" w:cs="Times New Roman"/>
                <w:b/>
                <w:sz w:val="24"/>
                <w:szCs w:val="24"/>
              </w:rPr>
            </w:pPr>
            <w:r w:rsidRPr="00C44877">
              <w:rPr>
                <w:rFonts w:ascii="Times New Roman" w:hAnsi="Times New Roman" w:cs="Times New Roman"/>
                <w:b/>
                <w:sz w:val="24"/>
                <w:szCs w:val="24"/>
              </w:rPr>
              <w:t>Insuficiente</w:t>
            </w:r>
          </w:p>
        </w:tc>
      </w:tr>
      <w:tr w:rsidR="008C2D9F" w:rsidRPr="00C44877" w:rsidTr="00312964">
        <w:trPr>
          <w:trHeight w:val="379"/>
        </w:trPr>
        <w:tc>
          <w:tcPr>
            <w:tcW w:w="350" w:type="pct"/>
          </w:tcPr>
          <w:p w:rsidR="008C2D9F" w:rsidRPr="00C44877" w:rsidRDefault="008C2D9F" w:rsidP="00C44877">
            <w:pPr>
              <w:ind w:firstLine="567"/>
              <w:jc w:val="center"/>
              <w:rPr>
                <w:rFonts w:ascii="Times New Roman" w:hAnsi="Times New Roman" w:cs="Times New Roman"/>
                <w:b/>
                <w:sz w:val="24"/>
                <w:szCs w:val="24"/>
              </w:rPr>
            </w:pPr>
            <w:r w:rsidRPr="00C44877">
              <w:rPr>
                <w:rFonts w:ascii="Times New Roman" w:hAnsi="Times New Roman" w:cs="Times New Roman"/>
                <w:b/>
                <w:sz w:val="24"/>
                <w:szCs w:val="24"/>
              </w:rPr>
              <w:t>1</w:t>
            </w:r>
          </w:p>
        </w:tc>
        <w:tc>
          <w:tcPr>
            <w:tcW w:w="981" w:type="pct"/>
          </w:tcPr>
          <w:p w:rsidR="008C2D9F" w:rsidRPr="00C44877" w:rsidRDefault="008C2D9F" w:rsidP="00C44877">
            <w:pPr>
              <w:ind w:firstLine="567"/>
              <w:jc w:val="center"/>
              <w:rPr>
                <w:rFonts w:ascii="Times New Roman" w:hAnsi="Times New Roman" w:cs="Times New Roman"/>
                <w:sz w:val="24"/>
                <w:szCs w:val="24"/>
              </w:rPr>
            </w:pPr>
          </w:p>
        </w:tc>
        <w:tc>
          <w:tcPr>
            <w:tcW w:w="813" w:type="pct"/>
          </w:tcPr>
          <w:p w:rsidR="008C2D9F" w:rsidRPr="00C44877" w:rsidRDefault="008C2D9F" w:rsidP="00C44877">
            <w:pPr>
              <w:ind w:firstLine="567"/>
              <w:jc w:val="both"/>
              <w:rPr>
                <w:rFonts w:ascii="Times New Roman" w:hAnsi="Times New Roman" w:cs="Times New Roman"/>
                <w:sz w:val="24"/>
                <w:szCs w:val="24"/>
              </w:rPr>
            </w:pPr>
          </w:p>
        </w:tc>
        <w:tc>
          <w:tcPr>
            <w:tcW w:w="811" w:type="pct"/>
          </w:tcPr>
          <w:p w:rsidR="008C2D9F" w:rsidRPr="00C44877" w:rsidRDefault="008C2D9F" w:rsidP="00C44877">
            <w:pPr>
              <w:ind w:firstLine="567"/>
              <w:jc w:val="both"/>
              <w:rPr>
                <w:rFonts w:ascii="Times New Roman" w:hAnsi="Times New Roman" w:cs="Times New Roman"/>
                <w:sz w:val="24"/>
                <w:szCs w:val="24"/>
              </w:rPr>
            </w:pPr>
          </w:p>
        </w:tc>
        <w:tc>
          <w:tcPr>
            <w:tcW w:w="565" w:type="pct"/>
          </w:tcPr>
          <w:p w:rsidR="008C2D9F" w:rsidRPr="00C44877" w:rsidRDefault="008C2D9F" w:rsidP="00C44877">
            <w:pPr>
              <w:ind w:firstLine="567"/>
              <w:jc w:val="both"/>
              <w:rPr>
                <w:rFonts w:ascii="Times New Roman" w:hAnsi="Times New Roman" w:cs="Times New Roman"/>
                <w:sz w:val="24"/>
                <w:szCs w:val="24"/>
              </w:rPr>
            </w:pPr>
          </w:p>
        </w:tc>
        <w:tc>
          <w:tcPr>
            <w:tcW w:w="644" w:type="pct"/>
          </w:tcPr>
          <w:p w:rsidR="008C2D9F" w:rsidRPr="00C44877" w:rsidRDefault="008C2D9F" w:rsidP="00C44877">
            <w:pPr>
              <w:ind w:firstLine="567"/>
              <w:jc w:val="both"/>
              <w:rPr>
                <w:rFonts w:ascii="Times New Roman" w:hAnsi="Times New Roman" w:cs="Times New Roman"/>
                <w:sz w:val="24"/>
                <w:szCs w:val="24"/>
              </w:rPr>
            </w:pPr>
          </w:p>
        </w:tc>
        <w:tc>
          <w:tcPr>
            <w:tcW w:w="835" w:type="pct"/>
          </w:tcPr>
          <w:p w:rsidR="008C2D9F" w:rsidRPr="00C44877" w:rsidRDefault="008C2D9F" w:rsidP="00C44877">
            <w:pPr>
              <w:ind w:firstLine="567"/>
              <w:jc w:val="both"/>
              <w:rPr>
                <w:rFonts w:ascii="Times New Roman" w:hAnsi="Times New Roman" w:cs="Times New Roman"/>
                <w:sz w:val="24"/>
                <w:szCs w:val="24"/>
              </w:rPr>
            </w:pPr>
          </w:p>
        </w:tc>
      </w:tr>
      <w:tr w:rsidR="008C2D9F" w:rsidRPr="00C44877" w:rsidTr="00312964">
        <w:trPr>
          <w:trHeight w:val="226"/>
        </w:trPr>
        <w:tc>
          <w:tcPr>
            <w:tcW w:w="350" w:type="pct"/>
          </w:tcPr>
          <w:p w:rsidR="008C2D9F" w:rsidRPr="00C44877" w:rsidRDefault="008C2D9F" w:rsidP="00C44877">
            <w:pPr>
              <w:ind w:firstLine="567"/>
              <w:jc w:val="center"/>
              <w:rPr>
                <w:rFonts w:ascii="Times New Roman" w:hAnsi="Times New Roman" w:cs="Times New Roman"/>
                <w:b/>
                <w:sz w:val="24"/>
                <w:szCs w:val="24"/>
              </w:rPr>
            </w:pPr>
            <w:r w:rsidRPr="00C44877">
              <w:rPr>
                <w:rFonts w:ascii="Times New Roman" w:hAnsi="Times New Roman" w:cs="Times New Roman"/>
                <w:b/>
                <w:sz w:val="24"/>
                <w:szCs w:val="24"/>
              </w:rPr>
              <w:t>2</w:t>
            </w:r>
          </w:p>
        </w:tc>
        <w:tc>
          <w:tcPr>
            <w:tcW w:w="981" w:type="pct"/>
          </w:tcPr>
          <w:p w:rsidR="008C2D9F" w:rsidRPr="00C44877" w:rsidRDefault="008C2D9F" w:rsidP="00C44877">
            <w:pPr>
              <w:ind w:firstLine="567"/>
              <w:jc w:val="center"/>
              <w:rPr>
                <w:rFonts w:ascii="Times New Roman" w:hAnsi="Times New Roman" w:cs="Times New Roman"/>
                <w:sz w:val="24"/>
                <w:szCs w:val="24"/>
              </w:rPr>
            </w:pPr>
          </w:p>
        </w:tc>
        <w:tc>
          <w:tcPr>
            <w:tcW w:w="813" w:type="pct"/>
          </w:tcPr>
          <w:p w:rsidR="008C2D9F" w:rsidRPr="00C44877" w:rsidRDefault="008C2D9F" w:rsidP="00C44877">
            <w:pPr>
              <w:ind w:firstLine="567"/>
              <w:jc w:val="both"/>
              <w:rPr>
                <w:rFonts w:ascii="Times New Roman" w:hAnsi="Times New Roman" w:cs="Times New Roman"/>
                <w:sz w:val="24"/>
                <w:szCs w:val="24"/>
              </w:rPr>
            </w:pPr>
          </w:p>
        </w:tc>
        <w:tc>
          <w:tcPr>
            <w:tcW w:w="811" w:type="pct"/>
          </w:tcPr>
          <w:p w:rsidR="008C2D9F" w:rsidRPr="00C44877" w:rsidRDefault="008C2D9F" w:rsidP="00C44877">
            <w:pPr>
              <w:ind w:firstLine="567"/>
              <w:jc w:val="both"/>
              <w:rPr>
                <w:rFonts w:ascii="Times New Roman" w:hAnsi="Times New Roman" w:cs="Times New Roman"/>
                <w:sz w:val="24"/>
                <w:szCs w:val="24"/>
              </w:rPr>
            </w:pPr>
          </w:p>
        </w:tc>
        <w:tc>
          <w:tcPr>
            <w:tcW w:w="565" w:type="pct"/>
          </w:tcPr>
          <w:p w:rsidR="008C2D9F" w:rsidRPr="00C44877" w:rsidRDefault="008C2D9F" w:rsidP="00C44877">
            <w:pPr>
              <w:ind w:firstLine="567"/>
              <w:jc w:val="both"/>
              <w:rPr>
                <w:rFonts w:ascii="Times New Roman" w:hAnsi="Times New Roman" w:cs="Times New Roman"/>
                <w:sz w:val="24"/>
                <w:szCs w:val="24"/>
              </w:rPr>
            </w:pPr>
          </w:p>
        </w:tc>
        <w:tc>
          <w:tcPr>
            <w:tcW w:w="644" w:type="pct"/>
          </w:tcPr>
          <w:p w:rsidR="008C2D9F" w:rsidRPr="00C44877" w:rsidRDefault="008C2D9F" w:rsidP="00C44877">
            <w:pPr>
              <w:ind w:firstLine="567"/>
              <w:jc w:val="both"/>
              <w:rPr>
                <w:rFonts w:ascii="Times New Roman" w:hAnsi="Times New Roman" w:cs="Times New Roman"/>
                <w:sz w:val="24"/>
                <w:szCs w:val="24"/>
              </w:rPr>
            </w:pPr>
          </w:p>
        </w:tc>
        <w:tc>
          <w:tcPr>
            <w:tcW w:w="835" w:type="pct"/>
          </w:tcPr>
          <w:p w:rsidR="008C2D9F" w:rsidRPr="00C44877" w:rsidRDefault="008C2D9F" w:rsidP="00C44877">
            <w:pPr>
              <w:ind w:firstLine="567"/>
              <w:jc w:val="both"/>
              <w:rPr>
                <w:rFonts w:ascii="Times New Roman" w:hAnsi="Times New Roman" w:cs="Times New Roman"/>
                <w:sz w:val="24"/>
                <w:szCs w:val="24"/>
              </w:rPr>
            </w:pPr>
          </w:p>
        </w:tc>
      </w:tr>
      <w:tr w:rsidR="008C2D9F" w:rsidRPr="00C44877" w:rsidTr="00312964">
        <w:trPr>
          <w:trHeight w:val="379"/>
        </w:trPr>
        <w:tc>
          <w:tcPr>
            <w:tcW w:w="350" w:type="pct"/>
          </w:tcPr>
          <w:p w:rsidR="008C2D9F" w:rsidRPr="00C44877" w:rsidRDefault="008C2D9F" w:rsidP="00C44877">
            <w:pPr>
              <w:ind w:firstLine="567"/>
              <w:jc w:val="center"/>
              <w:rPr>
                <w:rFonts w:ascii="Times New Roman" w:hAnsi="Times New Roman" w:cs="Times New Roman"/>
                <w:b/>
                <w:sz w:val="24"/>
                <w:szCs w:val="24"/>
              </w:rPr>
            </w:pPr>
            <w:r w:rsidRPr="00C44877">
              <w:rPr>
                <w:rFonts w:ascii="Times New Roman" w:hAnsi="Times New Roman" w:cs="Times New Roman"/>
                <w:b/>
                <w:sz w:val="24"/>
                <w:szCs w:val="24"/>
              </w:rPr>
              <w:t>3</w:t>
            </w:r>
          </w:p>
        </w:tc>
        <w:tc>
          <w:tcPr>
            <w:tcW w:w="981" w:type="pct"/>
          </w:tcPr>
          <w:p w:rsidR="008C2D9F" w:rsidRPr="00C44877" w:rsidRDefault="008C2D9F" w:rsidP="00C44877">
            <w:pPr>
              <w:ind w:firstLine="567"/>
              <w:jc w:val="center"/>
              <w:rPr>
                <w:rFonts w:ascii="Times New Roman" w:hAnsi="Times New Roman" w:cs="Times New Roman"/>
                <w:sz w:val="24"/>
                <w:szCs w:val="24"/>
              </w:rPr>
            </w:pPr>
          </w:p>
        </w:tc>
        <w:tc>
          <w:tcPr>
            <w:tcW w:w="813" w:type="pct"/>
          </w:tcPr>
          <w:p w:rsidR="008C2D9F" w:rsidRPr="00C44877" w:rsidRDefault="008C2D9F" w:rsidP="00C44877">
            <w:pPr>
              <w:ind w:firstLine="567"/>
              <w:jc w:val="both"/>
              <w:rPr>
                <w:rFonts w:ascii="Times New Roman" w:hAnsi="Times New Roman" w:cs="Times New Roman"/>
                <w:sz w:val="24"/>
                <w:szCs w:val="24"/>
              </w:rPr>
            </w:pPr>
          </w:p>
        </w:tc>
        <w:tc>
          <w:tcPr>
            <w:tcW w:w="811" w:type="pct"/>
          </w:tcPr>
          <w:p w:rsidR="008C2D9F" w:rsidRPr="00C44877" w:rsidRDefault="008C2D9F" w:rsidP="00C44877">
            <w:pPr>
              <w:ind w:firstLine="567"/>
              <w:jc w:val="both"/>
              <w:rPr>
                <w:rFonts w:ascii="Times New Roman" w:hAnsi="Times New Roman" w:cs="Times New Roman"/>
                <w:sz w:val="24"/>
                <w:szCs w:val="24"/>
              </w:rPr>
            </w:pPr>
          </w:p>
        </w:tc>
        <w:tc>
          <w:tcPr>
            <w:tcW w:w="565" w:type="pct"/>
          </w:tcPr>
          <w:p w:rsidR="008C2D9F" w:rsidRPr="00C44877" w:rsidRDefault="008C2D9F" w:rsidP="00C44877">
            <w:pPr>
              <w:ind w:firstLine="567"/>
              <w:jc w:val="both"/>
              <w:rPr>
                <w:rFonts w:ascii="Times New Roman" w:hAnsi="Times New Roman" w:cs="Times New Roman"/>
                <w:sz w:val="24"/>
                <w:szCs w:val="24"/>
              </w:rPr>
            </w:pPr>
          </w:p>
        </w:tc>
        <w:tc>
          <w:tcPr>
            <w:tcW w:w="644" w:type="pct"/>
          </w:tcPr>
          <w:p w:rsidR="008C2D9F" w:rsidRPr="00C44877" w:rsidRDefault="008C2D9F" w:rsidP="00C44877">
            <w:pPr>
              <w:ind w:firstLine="567"/>
              <w:jc w:val="both"/>
              <w:rPr>
                <w:rFonts w:ascii="Times New Roman" w:hAnsi="Times New Roman" w:cs="Times New Roman"/>
                <w:sz w:val="24"/>
                <w:szCs w:val="24"/>
              </w:rPr>
            </w:pPr>
          </w:p>
        </w:tc>
        <w:tc>
          <w:tcPr>
            <w:tcW w:w="835" w:type="pct"/>
          </w:tcPr>
          <w:p w:rsidR="008C2D9F" w:rsidRPr="00C44877" w:rsidRDefault="008C2D9F" w:rsidP="00C44877">
            <w:pPr>
              <w:ind w:firstLine="567"/>
              <w:jc w:val="both"/>
              <w:rPr>
                <w:rFonts w:ascii="Times New Roman" w:hAnsi="Times New Roman" w:cs="Times New Roman"/>
                <w:sz w:val="24"/>
                <w:szCs w:val="24"/>
              </w:rPr>
            </w:pPr>
          </w:p>
        </w:tc>
      </w:tr>
      <w:tr w:rsidR="008C2D9F" w:rsidRPr="00C44877" w:rsidTr="00312964">
        <w:trPr>
          <w:trHeight w:val="227"/>
        </w:trPr>
        <w:tc>
          <w:tcPr>
            <w:tcW w:w="350" w:type="pct"/>
          </w:tcPr>
          <w:p w:rsidR="008C2D9F" w:rsidRPr="00C44877" w:rsidRDefault="008C2D9F" w:rsidP="00C44877">
            <w:pPr>
              <w:ind w:firstLine="567"/>
              <w:jc w:val="center"/>
              <w:rPr>
                <w:rFonts w:ascii="Times New Roman" w:hAnsi="Times New Roman" w:cs="Times New Roman"/>
                <w:b/>
                <w:sz w:val="24"/>
                <w:szCs w:val="24"/>
              </w:rPr>
            </w:pPr>
            <w:r w:rsidRPr="00C44877">
              <w:rPr>
                <w:rFonts w:ascii="Times New Roman" w:hAnsi="Times New Roman" w:cs="Times New Roman"/>
                <w:b/>
                <w:sz w:val="24"/>
                <w:szCs w:val="24"/>
              </w:rPr>
              <w:t>4</w:t>
            </w:r>
          </w:p>
        </w:tc>
        <w:tc>
          <w:tcPr>
            <w:tcW w:w="981" w:type="pct"/>
          </w:tcPr>
          <w:p w:rsidR="008C2D9F" w:rsidRPr="00C44877" w:rsidRDefault="008C2D9F" w:rsidP="00C44877">
            <w:pPr>
              <w:ind w:firstLine="567"/>
              <w:jc w:val="center"/>
              <w:rPr>
                <w:rFonts w:ascii="Times New Roman" w:hAnsi="Times New Roman" w:cs="Times New Roman"/>
                <w:sz w:val="24"/>
                <w:szCs w:val="24"/>
              </w:rPr>
            </w:pPr>
          </w:p>
        </w:tc>
        <w:tc>
          <w:tcPr>
            <w:tcW w:w="813" w:type="pct"/>
          </w:tcPr>
          <w:p w:rsidR="008C2D9F" w:rsidRPr="00C44877" w:rsidRDefault="008C2D9F" w:rsidP="00C44877">
            <w:pPr>
              <w:ind w:firstLine="567"/>
              <w:jc w:val="both"/>
              <w:rPr>
                <w:rFonts w:ascii="Times New Roman" w:hAnsi="Times New Roman" w:cs="Times New Roman"/>
                <w:sz w:val="24"/>
                <w:szCs w:val="24"/>
              </w:rPr>
            </w:pPr>
          </w:p>
        </w:tc>
        <w:tc>
          <w:tcPr>
            <w:tcW w:w="811" w:type="pct"/>
          </w:tcPr>
          <w:p w:rsidR="008C2D9F" w:rsidRPr="00C44877" w:rsidRDefault="008C2D9F" w:rsidP="00C44877">
            <w:pPr>
              <w:ind w:firstLine="567"/>
              <w:jc w:val="both"/>
              <w:rPr>
                <w:rFonts w:ascii="Times New Roman" w:hAnsi="Times New Roman" w:cs="Times New Roman"/>
                <w:sz w:val="24"/>
                <w:szCs w:val="24"/>
              </w:rPr>
            </w:pPr>
          </w:p>
        </w:tc>
        <w:tc>
          <w:tcPr>
            <w:tcW w:w="565" w:type="pct"/>
          </w:tcPr>
          <w:p w:rsidR="008C2D9F" w:rsidRPr="00C44877" w:rsidRDefault="008C2D9F" w:rsidP="00C44877">
            <w:pPr>
              <w:ind w:firstLine="567"/>
              <w:jc w:val="both"/>
              <w:rPr>
                <w:rFonts w:ascii="Times New Roman" w:hAnsi="Times New Roman" w:cs="Times New Roman"/>
                <w:sz w:val="24"/>
                <w:szCs w:val="24"/>
              </w:rPr>
            </w:pPr>
          </w:p>
        </w:tc>
        <w:tc>
          <w:tcPr>
            <w:tcW w:w="644" w:type="pct"/>
          </w:tcPr>
          <w:p w:rsidR="008C2D9F" w:rsidRPr="00C44877" w:rsidRDefault="008C2D9F" w:rsidP="00C44877">
            <w:pPr>
              <w:ind w:firstLine="567"/>
              <w:jc w:val="both"/>
              <w:rPr>
                <w:rFonts w:ascii="Times New Roman" w:hAnsi="Times New Roman" w:cs="Times New Roman"/>
                <w:sz w:val="24"/>
                <w:szCs w:val="24"/>
              </w:rPr>
            </w:pPr>
          </w:p>
        </w:tc>
        <w:tc>
          <w:tcPr>
            <w:tcW w:w="835" w:type="pct"/>
          </w:tcPr>
          <w:p w:rsidR="008C2D9F" w:rsidRPr="00C44877" w:rsidRDefault="008C2D9F" w:rsidP="00C44877">
            <w:pPr>
              <w:ind w:firstLine="567"/>
              <w:jc w:val="both"/>
              <w:rPr>
                <w:rFonts w:ascii="Times New Roman" w:hAnsi="Times New Roman" w:cs="Times New Roman"/>
                <w:sz w:val="24"/>
                <w:szCs w:val="24"/>
              </w:rPr>
            </w:pPr>
          </w:p>
        </w:tc>
      </w:tr>
      <w:tr w:rsidR="008C2D9F" w:rsidRPr="00C44877" w:rsidTr="00312964">
        <w:trPr>
          <w:trHeight w:val="379"/>
        </w:trPr>
        <w:tc>
          <w:tcPr>
            <w:tcW w:w="350" w:type="pct"/>
          </w:tcPr>
          <w:p w:rsidR="008C2D9F" w:rsidRPr="00C44877" w:rsidRDefault="008C2D9F" w:rsidP="00C44877">
            <w:pPr>
              <w:ind w:firstLine="567"/>
              <w:jc w:val="center"/>
              <w:rPr>
                <w:rFonts w:ascii="Times New Roman" w:hAnsi="Times New Roman" w:cs="Times New Roman"/>
                <w:b/>
                <w:sz w:val="24"/>
                <w:szCs w:val="24"/>
              </w:rPr>
            </w:pPr>
            <w:r w:rsidRPr="00C44877">
              <w:rPr>
                <w:rFonts w:ascii="Times New Roman" w:hAnsi="Times New Roman" w:cs="Times New Roman"/>
                <w:b/>
                <w:sz w:val="24"/>
                <w:szCs w:val="24"/>
              </w:rPr>
              <w:t>5</w:t>
            </w:r>
          </w:p>
        </w:tc>
        <w:tc>
          <w:tcPr>
            <w:tcW w:w="981" w:type="pct"/>
          </w:tcPr>
          <w:p w:rsidR="008C2D9F" w:rsidRPr="00C44877" w:rsidRDefault="008C2D9F" w:rsidP="00C44877">
            <w:pPr>
              <w:ind w:firstLine="567"/>
              <w:jc w:val="center"/>
              <w:rPr>
                <w:rFonts w:ascii="Times New Roman" w:hAnsi="Times New Roman" w:cs="Times New Roman"/>
                <w:sz w:val="24"/>
                <w:szCs w:val="24"/>
              </w:rPr>
            </w:pPr>
          </w:p>
        </w:tc>
        <w:tc>
          <w:tcPr>
            <w:tcW w:w="813" w:type="pct"/>
          </w:tcPr>
          <w:p w:rsidR="008C2D9F" w:rsidRPr="00C44877" w:rsidRDefault="008C2D9F" w:rsidP="00C44877">
            <w:pPr>
              <w:ind w:firstLine="567"/>
              <w:jc w:val="both"/>
              <w:rPr>
                <w:rFonts w:ascii="Times New Roman" w:hAnsi="Times New Roman" w:cs="Times New Roman"/>
                <w:sz w:val="24"/>
                <w:szCs w:val="24"/>
              </w:rPr>
            </w:pPr>
          </w:p>
        </w:tc>
        <w:tc>
          <w:tcPr>
            <w:tcW w:w="811" w:type="pct"/>
          </w:tcPr>
          <w:p w:rsidR="008C2D9F" w:rsidRPr="00C44877" w:rsidRDefault="008C2D9F" w:rsidP="00C44877">
            <w:pPr>
              <w:ind w:firstLine="567"/>
              <w:jc w:val="both"/>
              <w:rPr>
                <w:rFonts w:ascii="Times New Roman" w:hAnsi="Times New Roman" w:cs="Times New Roman"/>
                <w:sz w:val="24"/>
                <w:szCs w:val="24"/>
              </w:rPr>
            </w:pPr>
          </w:p>
        </w:tc>
        <w:tc>
          <w:tcPr>
            <w:tcW w:w="565" w:type="pct"/>
          </w:tcPr>
          <w:p w:rsidR="008C2D9F" w:rsidRPr="00C44877" w:rsidRDefault="008C2D9F" w:rsidP="00C44877">
            <w:pPr>
              <w:ind w:firstLine="567"/>
              <w:jc w:val="both"/>
              <w:rPr>
                <w:rFonts w:ascii="Times New Roman" w:hAnsi="Times New Roman" w:cs="Times New Roman"/>
                <w:sz w:val="24"/>
                <w:szCs w:val="24"/>
              </w:rPr>
            </w:pPr>
          </w:p>
        </w:tc>
        <w:tc>
          <w:tcPr>
            <w:tcW w:w="644" w:type="pct"/>
          </w:tcPr>
          <w:p w:rsidR="008C2D9F" w:rsidRPr="00C44877" w:rsidRDefault="008C2D9F" w:rsidP="00C44877">
            <w:pPr>
              <w:ind w:firstLine="567"/>
              <w:jc w:val="both"/>
              <w:rPr>
                <w:rFonts w:ascii="Times New Roman" w:hAnsi="Times New Roman" w:cs="Times New Roman"/>
                <w:sz w:val="24"/>
                <w:szCs w:val="24"/>
              </w:rPr>
            </w:pPr>
          </w:p>
        </w:tc>
        <w:tc>
          <w:tcPr>
            <w:tcW w:w="835" w:type="pct"/>
          </w:tcPr>
          <w:p w:rsidR="008C2D9F" w:rsidRPr="00C44877" w:rsidRDefault="008C2D9F" w:rsidP="00C44877">
            <w:pPr>
              <w:ind w:firstLine="567"/>
              <w:jc w:val="both"/>
              <w:rPr>
                <w:rFonts w:ascii="Times New Roman" w:hAnsi="Times New Roman" w:cs="Times New Roman"/>
                <w:sz w:val="24"/>
                <w:szCs w:val="24"/>
              </w:rPr>
            </w:pPr>
          </w:p>
        </w:tc>
      </w:tr>
      <w:tr w:rsidR="008C2D9F" w:rsidRPr="00C44877" w:rsidTr="00312964">
        <w:trPr>
          <w:trHeight w:val="227"/>
        </w:trPr>
        <w:tc>
          <w:tcPr>
            <w:tcW w:w="350" w:type="pct"/>
          </w:tcPr>
          <w:p w:rsidR="008C2D9F" w:rsidRPr="00C44877" w:rsidRDefault="008C2D9F" w:rsidP="00C44877">
            <w:pPr>
              <w:ind w:firstLine="567"/>
              <w:jc w:val="center"/>
              <w:rPr>
                <w:rFonts w:ascii="Times New Roman" w:hAnsi="Times New Roman" w:cs="Times New Roman"/>
                <w:b/>
                <w:sz w:val="24"/>
                <w:szCs w:val="24"/>
              </w:rPr>
            </w:pPr>
            <w:r w:rsidRPr="00C44877">
              <w:rPr>
                <w:rFonts w:ascii="Times New Roman" w:hAnsi="Times New Roman" w:cs="Times New Roman"/>
                <w:b/>
                <w:sz w:val="24"/>
                <w:szCs w:val="24"/>
              </w:rPr>
              <w:t>6</w:t>
            </w:r>
          </w:p>
        </w:tc>
        <w:tc>
          <w:tcPr>
            <w:tcW w:w="981" w:type="pct"/>
          </w:tcPr>
          <w:p w:rsidR="008C2D9F" w:rsidRPr="00C44877" w:rsidRDefault="008C2D9F" w:rsidP="00C44877">
            <w:pPr>
              <w:ind w:firstLine="567"/>
              <w:jc w:val="center"/>
              <w:rPr>
                <w:rFonts w:ascii="Times New Roman" w:hAnsi="Times New Roman" w:cs="Times New Roman"/>
                <w:sz w:val="24"/>
                <w:szCs w:val="24"/>
              </w:rPr>
            </w:pPr>
          </w:p>
        </w:tc>
        <w:tc>
          <w:tcPr>
            <w:tcW w:w="813" w:type="pct"/>
          </w:tcPr>
          <w:p w:rsidR="008C2D9F" w:rsidRPr="00C44877" w:rsidRDefault="008C2D9F" w:rsidP="00C44877">
            <w:pPr>
              <w:ind w:firstLine="567"/>
              <w:jc w:val="both"/>
              <w:rPr>
                <w:rFonts w:ascii="Times New Roman" w:hAnsi="Times New Roman" w:cs="Times New Roman"/>
                <w:sz w:val="24"/>
                <w:szCs w:val="24"/>
              </w:rPr>
            </w:pPr>
          </w:p>
        </w:tc>
        <w:tc>
          <w:tcPr>
            <w:tcW w:w="811" w:type="pct"/>
          </w:tcPr>
          <w:p w:rsidR="008C2D9F" w:rsidRPr="00C44877" w:rsidRDefault="008C2D9F" w:rsidP="00C44877">
            <w:pPr>
              <w:ind w:firstLine="567"/>
              <w:jc w:val="both"/>
              <w:rPr>
                <w:rFonts w:ascii="Times New Roman" w:hAnsi="Times New Roman" w:cs="Times New Roman"/>
                <w:sz w:val="24"/>
                <w:szCs w:val="24"/>
              </w:rPr>
            </w:pPr>
          </w:p>
        </w:tc>
        <w:tc>
          <w:tcPr>
            <w:tcW w:w="565" w:type="pct"/>
          </w:tcPr>
          <w:p w:rsidR="008C2D9F" w:rsidRPr="00C44877" w:rsidRDefault="008C2D9F" w:rsidP="00C44877">
            <w:pPr>
              <w:ind w:firstLine="567"/>
              <w:jc w:val="both"/>
              <w:rPr>
                <w:rFonts w:ascii="Times New Roman" w:hAnsi="Times New Roman" w:cs="Times New Roman"/>
                <w:sz w:val="24"/>
                <w:szCs w:val="24"/>
              </w:rPr>
            </w:pPr>
          </w:p>
        </w:tc>
        <w:tc>
          <w:tcPr>
            <w:tcW w:w="644" w:type="pct"/>
          </w:tcPr>
          <w:p w:rsidR="008C2D9F" w:rsidRPr="00C44877" w:rsidRDefault="008C2D9F" w:rsidP="00C44877">
            <w:pPr>
              <w:ind w:firstLine="567"/>
              <w:jc w:val="both"/>
              <w:rPr>
                <w:rFonts w:ascii="Times New Roman" w:hAnsi="Times New Roman" w:cs="Times New Roman"/>
                <w:sz w:val="24"/>
                <w:szCs w:val="24"/>
              </w:rPr>
            </w:pPr>
          </w:p>
        </w:tc>
        <w:tc>
          <w:tcPr>
            <w:tcW w:w="835" w:type="pct"/>
          </w:tcPr>
          <w:p w:rsidR="008C2D9F" w:rsidRPr="00C44877" w:rsidRDefault="008C2D9F" w:rsidP="00C44877">
            <w:pPr>
              <w:ind w:firstLine="567"/>
              <w:jc w:val="both"/>
              <w:rPr>
                <w:rFonts w:ascii="Times New Roman" w:hAnsi="Times New Roman" w:cs="Times New Roman"/>
                <w:sz w:val="24"/>
                <w:szCs w:val="24"/>
              </w:rPr>
            </w:pPr>
          </w:p>
        </w:tc>
      </w:tr>
      <w:tr w:rsidR="008C2D9F" w:rsidRPr="00C44877" w:rsidTr="00312964">
        <w:trPr>
          <w:trHeight w:val="207"/>
        </w:trPr>
        <w:tc>
          <w:tcPr>
            <w:tcW w:w="350" w:type="pct"/>
          </w:tcPr>
          <w:p w:rsidR="008C2D9F" w:rsidRPr="00C44877" w:rsidRDefault="008C2D9F" w:rsidP="00C44877">
            <w:pPr>
              <w:ind w:firstLine="567"/>
              <w:jc w:val="center"/>
              <w:rPr>
                <w:rFonts w:ascii="Times New Roman" w:hAnsi="Times New Roman" w:cs="Times New Roman"/>
                <w:b/>
                <w:sz w:val="24"/>
                <w:szCs w:val="24"/>
              </w:rPr>
            </w:pPr>
            <w:r w:rsidRPr="00C44877">
              <w:rPr>
                <w:rFonts w:ascii="Times New Roman" w:hAnsi="Times New Roman" w:cs="Times New Roman"/>
                <w:b/>
                <w:sz w:val="24"/>
                <w:szCs w:val="24"/>
              </w:rPr>
              <w:t>7</w:t>
            </w:r>
          </w:p>
        </w:tc>
        <w:tc>
          <w:tcPr>
            <w:tcW w:w="981" w:type="pct"/>
          </w:tcPr>
          <w:p w:rsidR="008C2D9F" w:rsidRPr="00C44877" w:rsidRDefault="008C2D9F" w:rsidP="00C44877">
            <w:pPr>
              <w:ind w:firstLine="567"/>
              <w:jc w:val="center"/>
              <w:rPr>
                <w:rFonts w:ascii="Times New Roman" w:hAnsi="Times New Roman" w:cs="Times New Roman"/>
                <w:sz w:val="24"/>
                <w:szCs w:val="24"/>
              </w:rPr>
            </w:pPr>
          </w:p>
        </w:tc>
        <w:tc>
          <w:tcPr>
            <w:tcW w:w="813" w:type="pct"/>
          </w:tcPr>
          <w:p w:rsidR="008C2D9F" w:rsidRPr="00C44877" w:rsidRDefault="008C2D9F" w:rsidP="00C44877">
            <w:pPr>
              <w:ind w:firstLine="567"/>
              <w:jc w:val="both"/>
              <w:rPr>
                <w:rFonts w:ascii="Times New Roman" w:hAnsi="Times New Roman" w:cs="Times New Roman"/>
                <w:sz w:val="24"/>
                <w:szCs w:val="24"/>
              </w:rPr>
            </w:pPr>
          </w:p>
        </w:tc>
        <w:tc>
          <w:tcPr>
            <w:tcW w:w="811" w:type="pct"/>
          </w:tcPr>
          <w:p w:rsidR="008C2D9F" w:rsidRPr="00C44877" w:rsidRDefault="008C2D9F" w:rsidP="00C44877">
            <w:pPr>
              <w:ind w:firstLine="567"/>
              <w:jc w:val="both"/>
              <w:rPr>
                <w:rFonts w:ascii="Times New Roman" w:hAnsi="Times New Roman" w:cs="Times New Roman"/>
                <w:sz w:val="24"/>
                <w:szCs w:val="24"/>
              </w:rPr>
            </w:pPr>
          </w:p>
        </w:tc>
        <w:tc>
          <w:tcPr>
            <w:tcW w:w="565" w:type="pct"/>
          </w:tcPr>
          <w:p w:rsidR="008C2D9F" w:rsidRPr="00C44877" w:rsidRDefault="008C2D9F" w:rsidP="00C44877">
            <w:pPr>
              <w:ind w:firstLine="567"/>
              <w:jc w:val="both"/>
              <w:rPr>
                <w:rFonts w:ascii="Times New Roman" w:hAnsi="Times New Roman" w:cs="Times New Roman"/>
                <w:sz w:val="24"/>
                <w:szCs w:val="24"/>
              </w:rPr>
            </w:pPr>
          </w:p>
        </w:tc>
        <w:tc>
          <w:tcPr>
            <w:tcW w:w="644" w:type="pct"/>
          </w:tcPr>
          <w:p w:rsidR="008C2D9F" w:rsidRPr="00C44877" w:rsidRDefault="008C2D9F" w:rsidP="00C44877">
            <w:pPr>
              <w:ind w:firstLine="567"/>
              <w:jc w:val="both"/>
              <w:rPr>
                <w:rFonts w:ascii="Times New Roman" w:hAnsi="Times New Roman" w:cs="Times New Roman"/>
                <w:sz w:val="24"/>
                <w:szCs w:val="24"/>
              </w:rPr>
            </w:pPr>
          </w:p>
        </w:tc>
        <w:tc>
          <w:tcPr>
            <w:tcW w:w="835" w:type="pct"/>
          </w:tcPr>
          <w:p w:rsidR="008C2D9F" w:rsidRPr="00C44877" w:rsidRDefault="008C2D9F" w:rsidP="00C44877">
            <w:pPr>
              <w:ind w:firstLine="567"/>
              <w:jc w:val="both"/>
              <w:rPr>
                <w:rFonts w:ascii="Times New Roman" w:hAnsi="Times New Roman" w:cs="Times New Roman"/>
                <w:sz w:val="24"/>
                <w:szCs w:val="24"/>
              </w:rPr>
            </w:pPr>
          </w:p>
        </w:tc>
      </w:tr>
      <w:tr w:rsidR="008C2D9F" w:rsidRPr="00C44877" w:rsidTr="00312964">
        <w:trPr>
          <w:trHeight w:val="405"/>
        </w:trPr>
        <w:tc>
          <w:tcPr>
            <w:tcW w:w="350" w:type="pct"/>
          </w:tcPr>
          <w:p w:rsidR="008C2D9F" w:rsidRPr="00C44877" w:rsidRDefault="008C2D9F" w:rsidP="00C44877">
            <w:pPr>
              <w:ind w:firstLine="567"/>
              <w:jc w:val="center"/>
              <w:rPr>
                <w:rFonts w:ascii="Times New Roman" w:hAnsi="Times New Roman" w:cs="Times New Roman"/>
                <w:b/>
                <w:sz w:val="24"/>
                <w:szCs w:val="24"/>
              </w:rPr>
            </w:pPr>
            <w:r w:rsidRPr="00C44877">
              <w:rPr>
                <w:rFonts w:ascii="Times New Roman" w:hAnsi="Times New Roman" w:cs="Times New Roman"/>
                <w:b/>
                <w:sz w:val="24"/>
                <w:szCs w:val="24"/>
              </w:rPr>
              <w:t>8</w:t>
            </w:r>
          </w:p>
        </w:tc>
        <w:tc>
          <w:tcPr>
            <w:tcW w:w="981" w:type="pct"/>
          </w:tcPr>
          <w:p w:rsidR="008C2D9F" w:rsidRPr="00C44877" w:rsidRDefault="008C2D9F" w:rsidP="00C44877">
            <w:pPr>
              <w:ind w:firstLine="567"/>
              <w:jc w:val="center"/>
              <w:rPr>
                <w:rFonts w:ascii="Times New Roman" w:hAnsi="Times New Roman" w:cs="Times New Roman"/>
                <w:sz w:val="24"/>
                <w:szCs w:val="24"/>
              </w:rPr>
            </w:pPr>
          </w:p>
        </w:tc>
        <w:tc>
          <w:tcPr>
            <w:tcW w:w="813" w:type="pct"/>
          </w:tcPr>
          <w:p w:rsidR="008C2D9F" w:rsidRPr="00C44877" w:rsidRDefault="008C2D9F" w:rsidP="00C44877">
            <w:pPr>
              <w:ind w:firstLine="567"/>
              <w:jc w:val="both"/>
              <w:rPr>
                <w:rFonts w:ascii="Times New Roman" w:hAnsi="Times New Roman" w:cs="Times New Roman"/>
                <w:sz w:val="24"/>
                <w:szCs w:val="24"/>
              </w:rPr>
            </w:pPr>
          </w:p>
        </w:tc>
        <w:tc>
          <w:tcPr>
            <w:tcW w:w="811" w:type="pct"/>
          </w:tcPr>
          <w:p w:rsidR="008C2D9F" w:rsidRPr="00C44877" w:rsidRDefault="008C2D9F" w:rsidP="00C44877">
            <w:pPr>
              <w:ind w:firstLine="567"/>
              <w:jc w:val="both"/>
              <w:rPr>
                <w:rFonts w:ascii="Times New Roman" w:hAnsi="Times New Roman" w:cs="Times New Roman"/>
                <w:sz w:val="24"/>
                <w:szCs w:val="24"/>
              </w:rPr>
            </w:pPr>
          </w:p>
        </w:tc>
        <w:tc>
          <w:tcPr>
            <w:tcW w:w="565" w:type="pct"/>
          </w:tcPr>
          <w:p w:rsidR="008C2D9F" w:rsidRPr="00C44877" w:rsidRDefault="008C2D9F" w:rsidP="00C44877">
            <w:pPr>
              <w:ind w:firstLine="567"/>
              <w:jc w:val="both"/>
              <w:rPr>
                <w:rFonts w:ascii="Times New Roman" w:hAnsi="Times New Roman" w:cs="Times New Roman"/>
                <w:sz w:val="24"/>
                <w:szCs w:val="24"/>
              </w:rPr>
            </w:pPr>
          </w:p>
        </w:tc>
        <w:tc>
          <w:tcPr>
            <w:tcW w:w="644" w:type="pct"/>
          </w:tcPr>
          <w:p w:rsidR="008C2D9F" w:rsidRPr="00C44877" w:rsidRDefault="008C2D9F" w:rsidP="00C44877">
            <w:pPr>
              <w:ind w:firstLine="567"/>
              <w:jc w:val="both"/>
              <w:rPr>
                <w:rFonts w:ascii="Times New Roman" w:hAnsi="Times New Roman" w:cs="Times New Roman"/>
                <w:sz w:val="24"/>
                <w:szCs w:val="24"/>
              </w:rPr>
            </w:pPr>
          </w:p>
        </w:tc>
        <w:tc>
          <w:tcPr>
            <w:tcW w:w="835" w:type="pct"/>
          </w:tcPr>
          <w:p w:rsidR="008C2D9F" w:rsidRPr="00C44877" w:rsidRDefault="008C2D9F" w:rsidP="00C44877">
            <w:pPr>
              <w:ind w:firstLine="567"/>
              <w:jc w:val="both"/>
              <w:rPr>
                <w:rFonts w:ascii="Times New Roman" w:hAnsi="Times New Roman" w:cs="Times New Roman"/>
                <w:sz w:val="24"/>
                <w:szCs w:val="24"/>
              </w:rPr>
            </w:pPr>
          </w:p>
        </w:tc>
      </w:tr>
      <w:tr w:rsidR="008C2D9F" w:rsidRPr="00C44877" w:rsidTr="00312964">
        <w:trPr>
          <w:trHeight w:val="405"/>
        </w:trPr>
        <w:tc>
          <w:tcPr>
            <w:tcW w:w="350" w:type="pct"/>
          </w:tcPr>
          <w:p w:rsidR="008C2D9F" w:rsidRPr="00C44877" w:rsidRDefault="008C2D9F" w:rsidP="00C44877">
            <w:pPr>
              <w:ind w:firstLine="567"/>
              <w:jc w:val="center"/>
              <w:rPr>
                <w:rFonts w:ascii="Times New Roman" w:hAnsi="Times New Roman" w:cs="Times New Roman"/>
                <w:b/>
                <w:sz w:val="24"/>
                <w:szCs w:val="24"/>
              </w:rPr>
            </w:pPr>
            <w:r w:rsidRPr="00C44877">
              <w:rPr>
                <w:rFonts w:ascii="Times New Roman" w:hAnsi="Times New Roman" w:cs="Times New Roman"/>
                <w:b/>
                <w:sz w:val="24"/>
                <w:szCs w:val="24"/>
              </w:rPr>
              <w:t>9</w:t>
            </w:r>
          </w:p>
        </w:tc>
        <w:tc>
          <w:tcPr>
            <w:tcW w:w="981" w:type="pct"/>
          </w:tcPr>
          <w:p w:rsidR="008C2D9F" w:rsidRPr="00C44877" w:rsidRDefault="008C2D9F" w:rsidP="00C44877">
            <w:pPr>
              <w:ind w:firstLine="567"/>
              <w:jc w:val="center"/>
              <w:rPr>
                <w:rFonts w:ascii="Times New Roman" w:hAnsi="Times New Roman" w:cs="Times New Roman"/>
                <w:sz w:val="24"/>
                <w:szCs w:val="24"/>
              </w:rPr>
            </w:pPr>
          </w:p>
        </w:tc>
        <w:tc>
          <w:tcPr>
            <w:tcW w:w="813" w:type="pct"/>
          </w:tcPr>
          <w:p w:rsidR="008C2D9F" w:rsidRPr="00C44877" w:rsidRDefault="008C2D9F" w:rsidP="00C44877">
            <w:pPr>
              <w:ind w:firstLine="567"/>
              <w:jc w:val="both"/>
              <w:rPr>
                <w:rFonts w:ascii="Times New Roman" w:hAnsi="Times New Roman" w:cs="Times New Roman"/>
                <w:sz w:val="24"/>
                <w:szCs w:val="24"/>
              </w:rPr>
            </w:pPr>
          </w:p>
        </w:tc>
        <w:tc>
          <w:tcPr>
            <w:tcW w:w="811" w:type="pct"/>
          </w:tcPr>
          <w:p w:rsidR="008C2D9F" w:rsidRPr="00C44877" w:rsidRDefault="008C2D9F" w:rsidP="00C44877">
            <w:pPr>
              <w:ind w:firstLine="567"/>
              <w:jc w:val="both"/>
              <w:rPr>
                <w:rFonts w:ascii="Times New Roman" w:hAnsi="Times New Roman" w:cs="Times New Roman"/>
                <w:sz w:val="24"/>
                <w:szCs w:val="24"/>
              </w:rPr>
            </w:pPr>
          </w:p>
        </w:tc>
        <w:tc>
          <w:tcPr>
            <w:tcW w:w="565" w:type="pct"/>
          </w:tcPr>
          <w:p w:rsidR="008C2D9F" w:rsidRPr="00C44877" w:rsidRDefault="008C2D9F" w:rsidP="00C44877">
            <w:pPr>
              <w:ind w:firstLine="567"/>
              <w:jc w:val="both"/>
              <w:rPr>
                <w:rFonts w:ascii="Times New Roman" w:hAnsi="Times New Roman" w:cs="Times New Roman"/>
                <w:sz w:val="24"/>
                <w:szCs w:val="24"/>
              </w:rPr>
            </w:pPr>
          </w:p>
        </w:tc>
        <w:tc>
          <w:tcPr>
            <w:tcW w:w="644" w:type="pct"/>
          </w:tcPr>
          <w:p w:rsidR="008C2D9F" w:rsidRPr="00C44877" w:rsidRDefault="008C2D9F" w:rsidP="00C44877">
            <w:pPr>
              <w:ind w:firstLine="567"/>
              <w:jc w:val="both"/>
              <w:rPr>
                <w:rFonts w:ascii="Times New Roman" w:hAnsi="Times New Roman" w:cs="Times New Roman"/>
                <w:sz w:val="24"/>
                <w:szCs w:val="24"/>
              </w:rPr>
            </w:pPr>
          </w:p>
        </w:tc>
        <w:tc>
          <w:tcPr>
            <w:tcW w:w="835" w:type="pct"/>
          </w:tcPr>
          <w:p w:rsidR="008C2D9F" w:rsidRPr="00C44877" w:rsidRDefault="008C2D9F" w:rsidP="00C44877">
            <w:pPr>
              <w:ind w:firstLine="567"/>
              <w:jc w:val="both"/>
              <w:rPr>
                <w:rFonts w:ascii="Times New Roman" w:hAnsi="Times New Roman" w:cs="Times New Roman"/>
                <w:sz w:val="24"/>
                <w:szCs w:val="24"/>
              </w:rPr>
            </w:pPr>
          </w:p>
        </w:tc>
      </w:tr>
      <w:tr w:rsidR="008C2D9F" w:rsidRPr="00C44877" w:rsidTr="00312964">
        <w:trPr>
          <w:trHeight w:val="405"/>
        </w:trPr>
        <w:tc>
          <w:tcPr>
            <w:tcW w:w="350" w:type="pct"/>
          </w:tcPr>
          <w:p w:rsidR="008C2D9F" w:rsidRPr="00C44877" w:rsidRDefault="008C2D9F" w:rsidP="00E34F43">
            <w:pPr>
              <w:rPr>
                <w:rFonts w:ascii="Times New Roman" w:hAnsi="Times New Roman" w:cs="Times New Roman"/>
                <w:b/>
                <w:sz w:val="24"/>
                <w:szCs w:val="24"/>
              </w:rPr>
            </w:pPr>
            <w:r w:rsidRPr="00C44877">
              <w:rPr>
                <w:rFonts w:ascii="Times New Roman" w:hAnsi="Times New Roman" w:cs="Times New Roman"/>
                <w:b/>
                <w:sz w:val="24"/>
                <w:szCs w:val="24"/>
              </w:rPr>
              <w:t>10</w:t>
            </w:r>
          </w:p>
        </w:tc>
        <w:tc>
          <w:tcPr>
            <w:tcW w:w="981" w:type="pct"/>
          </w:tcPr>
          <w:p w:rsidR="008C2D9F" w:rsidRPr="00C44877" w:rsidRDefault="008C2D9F" w:rsidP="00C44877">
            <w:pPr>
              <w:ind w:firstLine="567"/>
              <w:jc w:val="center"/>
              <w:rPr>
                <w:rFonts w:ascii="Times New Roman" w:hAnsi="Times New Roman" w:cs="Times New Roman"/>
                <w:sz w:val="24"/>
                <w:szCs w:val="24"/>
              </w:rPr>
            </w:pPr>
          </w:p>
        </w:tc>
        <w:tc>
          <w:tcPr>
            <w:tcW w:w="813" w:type="pct"/>
          </w:tcPr>
          <w:p w:rsidR="008C2D9F" w:rsidRPr="00C44877" w:rsidRDefault="008C2D9F" w:rsidP="00C44877">
            <w:pPr>
              <w:ind w:firstLine="567"/>
              <w:jc w:val="both"/>
              <w:rPr>
                <w:rFonts w:ascii="Times New Roman" w:hAnsi="Times New Roman" w:cs="Times New Roman"/>
                <w:sz w:val="24"/>
                <w:szCs w:val="24"/>
              </w:rPr>
            </w:pPr>
          </w:p>
        </w:tc>
        <w:tc>
          <w:tcPr>
            <w:tcW w:w="811" w:type="pct"/>
          </w:tcPr>
          <w:p w:rsidR="008C2D9F" w:rsidRPr="00C44877" w:rsidRDefault="008C2D9F" w:rsidP="00C44877">
            <w:pPr>
              <w:ind w:firstLine="567"/>
              <w:jc w:val="both"/>
              <w:rPr>
                <w:rFonts w:ascii="Times New Roman" w:hAnsi="Times New Roman" w:cs="Times New Roman"/>
                <w:sz w:val="24"/>
                <w:szCs w:val="24"/>
              </w:rPr>
            </w:pPr>
          </w:p>
        </w:tc>
        <w:tc>
          <w:tcPr>
            <w:tcW w:w="565" w:type="pct"/>
          </w:tcPr>
          <w:p w:rsidR="008C2D9F" w:rsidRPr="00C44877" w:rsidRDefault="008C2D9F" w:rsidP="00C44877">
            <w:pPr>
              <w:ind w:firstLine="567"/>
              <w:jc w:val="both"/>
              <w:rPr>
                <w:rFonts w:ascii="Times New Roman" w:hAnsi="Times New Roman" w:cs="Times New Roman"/>
                <w:sz w:val="24"/>
                <w:szCs w:val="24"/>
              </w:rPr>
            </w:pPr>
          </w:p>
        </w:tc>
        <w:tc>
          <w:tcPr>
            <w:tcW w:w="644" w:type="pct"/>
          </w:tcPr>
          <w:p w:rsidR="008C2D9F" w:rsidRPr="00C44877" w:rsidRDefault="008C2D9F" w:rsidP="00C44877">
            <w:pPr>
              <w:ind w:firstLine="567"/>
              <w:jc w:val="both"/>
              <w:rPr>
                <w:rFonts w:ascii="Times New Roman" w:hAnsi="Times New Roman" w:cs="Times New Roman"/>
                <w:sz w:val="24"/>
                <w:szCs w:val="24"/>
              </w:rPr>
            </w:pPr>
          </w:p>
        </w:tc>
        <w:tc>
          <w:tcPr>
            <w:tcW w:w="835" w:type="pct"/>
          </w:tcPr>
          <w:p w:rsidR="008C2D9F" w:rsidRPr="00C44877" w:rsidRDefault="008C2D9F" w:rsidP="00C44877">
            <w:pPr>
              <w:ind w:firstLine="567"/>
              <w:jc w:val="both"/>
              <w:rPr>
                <w:rFonts w:ascii="Times New Roman" w:hAnsi="Times New Roman" w:cs="Times New Roman"/>
                <w:sz w:val="24"/>
                <w:szCs w:val="24"/>
              </w:rPr>
            </w:pPr>
          </w:p>
        </w:tc>
      </w:tr>
      <w:tr w:rsidR="008C2D9F" w:rsidRPr="00C44877" w:rsidTr="00312964">
        <w:trPr>
          <w:trHeight w:val="405"/>
        </w:trPr>
        <w:tc>
          <w:tcPr>
            <w:tcW w:w="350" w:type="pct"/>
          </w:tcPr>
          <w:p w:rsidR="008C2D9F" w:rsidRPr="00C44877" w:rsidRDefault="008C2D9F" w:rsidP="00E34F43">
            <w:pPr>
              <w:rPr>
                <w:rFonts w:ascii="Times New Roman" w:hAnsi="Times New Roman" w:cs="Times New Roman"/>
                <w:b/>
                <w:sz w:val="24"/>
                <w:szCs w:val="24"/>
              </w:rPr>
            </w:pPr>
            <w:r w:rsidRPr="00C44877">
              <w:rPr>
                <w:rFonts w:ascii="Times New Roman" w:hAnsi="Times New Roman" w:cs="Times New Roman"/>
                <w:b/>
                <w:sz w:val="24"/>
                <w:szCs w:val="24"/>
              </w:rPr>
              <w:t>11</w:t>
            </w:r>
          </w:p>
        </w:tc>
        <w:tc>
          <w:tcPr>
            <w:tcW w:w="981" w:type="pct"/>
          </w:tcPr>
          <w:p w:rsidR="008C2D9F" w:rsidRPr="00C44877" w:rsidRDefault="008C2D9F" w:rsidP="00C44877">
            <w:pPr>
              <w:ind w:firstLine="567"/>
              <w:jc w:val="center"/>
              <w:rPr>
                <w:rFonts w:ascii="Times New Roman" w:hAnsi="Times New Roman" w:cs="Times New Roman"/>
                <w:sz w:val="24"/>
                <w:szCs w:val="24"/>
              </w:rPr>
            </w:pPr>
          </w:p>
        </w:tc>
        <w:tc>
          <w:tcPr>
            <w:tcW w:w="813" w:type="pct"/>
          </w:tcPr>
          <w:p w:rsidR="008C2D9F" w:rsidRPr="00C44877" w:rsidRDefault="008C2D9F" w:rsidP="00C44877">
            <w:pPr>
              <w:ind w:firstLine="567"/>
              <w:jc w:val="both"/>
              <w:rPr>
                <w:rFonts w:ascii="Times New Roman" w:hAnsi="Times New Roman" w:cs="Times New Roman"/>
                <w:sz w:val="24"/>
                <w:szCs w:val="24"/>
              </w:rPr>
            </w:pPr>
          </w:p>
        </w:tc>
        <w:tc>
          <w:tcPr>
            <w:tcW w:w="811" w:type="pct"/>
          </w:tcPr>
          <w:p w:rsidR="008C2D9F" w:rsidRPr="00C44877" w:rsidRDefault="008C2D9F" w:rsidP="00C44877">
            <w:pPr>
              <w:ind w:firstLine="567"/>
              <w:jc w:val="both"/>
              <w:rPr>
                <w:rFonts w:ascii="Times New Roman" w:hAnsi="Times New Roman" w:cs="Times New Roman"/>
                <w:sz w:val="24"/>
                <w:szCs w:val="24"/>
              </w:rPr>
            </w:pPr>
          </w:p>
        </w:tc>
        <w:tc>
          <w:tcPr>
            <w:tcW w:w="565" w:type="pct"/>
          </w:tcPr>
          <w:p w:rsidR="008C2D9F" w:rsidRPr="00C44877" w:rsidRDefault="008C2D9F" w:rsidP="00C44877">
            <w:pPr>
              <w:ind w:firstLine="567"/>
              <w:jc w:val="both"/>
              <w:rPr>
                <w:rFonts w:ascii="Times New Roman" w:hAnsi="Times New Roman" w:cs="Times New Roman"/>
                <w:sz w:val="24"/>
                <w:szCs w:val="24"/>
              </w:rPr>
            </w:pPr>
          </w:p>
        </w:tc>
        <w:tc>
          <w:tcPr>
            <w:tcW w:w="644" w:type="pct"/>
          </w:tcPr>
          <w:p w:rsidR="008C2D9F" w:rsidRPr="00C44877" w:rsidRDefault="008C2D9F" w:rsidP="00C44877">
            <w:pPr>
              <w:ind w:firstLine="567"/>
              <w:jc w:val="both"/>
              <w:rPr>
                <w:rFonts w:ascii="Times New Roman" w:hAnsi="Times New Roman" w:cs="Times New Roman"/>
                <w:sz w:val="24"/>
                <w:szCs w:val="24"/>
              </w:rPr>
            </w:pPr>
          </w:p>
        </w:tc>
        <w:tc>
          <w:tcPr>
            <w:tcW w:w="835" w:type="pct"/>
          </w:tcPr>
          <w:p w:rsidR="008C2D9F" w:rsidRPr="00C44877" w:rsidRDefault="008C2D9F" w:rsidP="00C44877">
            <w:pPr>
              <w:ind w:firstLine="567"/>
              <w:jc w:val="both"/>
              <w:rPr>
                <w:rFonts w:ascii="Times New Roman" w:hAnsi="Times New Roman" w:cs="Times New Roman"/>
                <w:sz w:val="24"/>
                <w:szCs w:val="24"/>
              </w:rPr>
            </w:pPr>
          </w:p>
        </w:tc>
      </w:tr>
      <w:tr w:rsidR="008C2D9F" w:rsidRPr="00C44877" w:rsidTr="00312964">
        <w:trPr>
          <w:trHeight w:val="405"/>
        </w:trPr>
        <w:tc>
          <w:tcPr>
            <w:tcW w:w="350" w:type="pct"/>
          </w:tcPr>
          <w:p w:rsidR="008C2D9F" w:rsidRPr="00C44877" w:rsidRDefault="008C2D9F" w:rsidP="00E34F43">
            <w:pPr>
              <w:rPr>
                <w:rFonts w:ascii="Times New Roman" w:hAnsi="Times New Roman" w:cs="Times New Roman"/>
                <w:b/>
                <w:sz w:val="24"/>
                <w:szCs w:val="24"/>
              </w:rPr>
            </w:pPr>
            <w:r w:rsidRPr="00C44877">
              <w:rPr>
                <w:rFonts w:ascii="Times New Roman" w:hAnsi="Times New Roman" w:cs="Times New Roman"/>
                <w:b/>
                <w:sz w:val="24"/>
                <w:szCs w:val="24"/>
              </w:rPr>
              <w:t>12</w:t>
            </w:r>
          </w:p>
        </w:tc>
        <w:tc>
          <w:tcPr>
            <w:tcW w:w="981" w:type="pct"/>
          </w:tcPr>
          <w:p w:rsidR="008C2D9F" w:rsidRPr="00C44877" w:rsidRDefault="008C2D9F" w:rsidP="00C44877">
            <w:pPr>
              <w:ind w:firstLine="567"/>
              <w:jc w:val="center"/>
              <w:rPr>
                <w:rFonts w:ascii="Times New Roman" w:hAnsi="Times New Roman" w:cs="Times New Roman"/>
                <w:sz w:val="24"/>
                <w:szCs w:val="24"/>
              </w:rPr>
            </w:pPr>
          </w:p>
        </w:tc>
        <w:tc>
          <w:tcPr>
            <w:tcW w:w="813" w:type="pct"/>
          </w:tcPr>
          <w:p w:rsidR="008C2D9F" w:rsidRPr="00C44877" w:rsidRDefault="008C2D9F" w:rsidP="00C44877">
            <w:pPr>
              <w:ind w:firstLine="567"/>
              <w:jc w:val="both"/>
              <w:rPr>
                <w:rFonts w:ascii="Times New Roman" w:hAnsi="Times New Roman" w:cs="Times New Roman"/>
                <w:sz w:val="24"/>
                <w:szCs w:val="24"/>
              </w:rPr>
            </w:pPr>
          </w:p>
        </w:tc>
        <w:tc>
          <w:tcPr>
            <w:tcW w:w="811" w:type="pct"/>
          </w:tcPr>
          <w:p w:rsidR="008C2D9F" w:rsidRPr="00C44877" w:rsidRDefault="008C2D9F" w:rsidP="00C44877">
            <w:pPr>
              <w:ind w:firstLine="567"/>
              <w:jc w:val="both"/>
              <w:rPr>
                <w:rFonts w:ascii="Times New Roman" w:hAnsi="Times New Roman" w:cs="Times New Roman"/>
                <w:sz w:val="24"/>
                <w:szCs w:val="24"/>
              </w:rPr>
            </w:pPr>
          </w:p>
        </w:tc>
        <w:tc>
          <w:tcPr>
            <w:tcW w:w="565" w:type="pct"/>
          </w:tcPr>
          <w:p w:rsidR="008C2D9F" w:rsidRPr="00C44877" w:rsidRDefault="008C2D9F" w:rsidP="00C44877">
            <w:pPr>
              <w:ind w:firstLine="567"/>
              <w:jc w:val="both"/>
              <w:rPr>
                <w:rFonts w:ascii="Times New Roman" w:hAnsi="Times New Roman" w:cs="Times New Roman"/>
                <w:sz w:val="24"/>
                <w:szCs w:val="24"/>
              </w:rPr>
            </w:pPr>
          </w:p>
        </w:tc>
        <w:tc>
          <w:tcPr>
            <w:tcW w:w="644" w:type="pct"/>
          </w:tcPr>
          <w:p w:rsidR="008C2D9F" w:rsidRPr="00C44877" w:rsidRDefault="008C2D9F" w:rsidP="00C44877">
            <w:pPr>
              <w:ind w:firstLine="567"/>
              <w:jc w:val="both"/>
              <w:rPr>
                <w:rFonts w:ascii="Times New Roman" w:hAnsi="Times New Roman" w:cs="Times New Roman"/>
                <w:sz w:val="24"/>
                <w:szCs w:val="24"/>
              </w:rPr>
            </w:pPr>
          </w:p>
        </w:tc>
        <w:tc>
          <w:tcPr>
            <w:tcW w:w="835" w:type="pct"/>
          </w:tcPr>
          <w:p w:rsidR="008C2D9F" w:rsidRPr="00C44877" w:rsidRDefault="008C2D9F" w:rsidP="00C44877">
            <w:pPr>
              <w:ind w:firstLine="567"/>
              <w:jc w:val="both"/>
              <w:rPr>
                <w:rFonts w:ascii="Times New Roman" w:hAnsi="Times New Roman" w:cs="Times New Roman"/>
                <w:sz w:val="24"/>
                <w:szCs w:val="24"/>
              </w:rPr>
            </w:pPr>
          </w:p>
        </w:tc>
      </w:tr>
      <w:tr w:rsidR="008C2D9F" w:rsidRPr="00C44877" w:rsidTr="00312964">
        <w:trPr>
          <w:trHeight w:val="405"/>
        </w:trPr>
        <w:tc>
          <w:tcPr>
            <w:tcW w:w="350" w:type="pct"/>
          </w:tcPr>
          <w:p w:rsidR="008C2D9F" w:rsidRPr="00C44877" w:rsidRDefault="008C2D9F" w:rsidP="00E34F43">
            <w:pPr>
              <w:rPr>
                <w:rFonts w:ascii="Times New Roman" w:hAnsi="Times New Roman" w:cs="Times New Roman"/>
                <w:b/>
                <w:sz w:val="24"/>
                <w:szCs w:val="24"/>
              </w:rPr>
            </w:pPr>
            <w:r w:rsidRPr="00C44877">
              <w:rPr>
                <w:rFonts w:ascii="Times New Roman" w:hAnsi="Times New Roman" w:cs="Times New Roman"/>
                <w:b/>
                <w:sz w:val="24"/>
                <w:szCs w:val="24"/>
              </w:rPr>
              <w:t>13</w:t>
            </w:r>
          </w:p>
        </w:tc>
        <w:tc>
          <w:tcPr>
            <w:tcW w:w="981" w:type="pct"/>
          </w:tcPr>
          <w:p w:rsidR="008C2D9F" w:rsidRPr="00C44877" w:rsidRDefault="008C2D9F" w:rsidP="00C44877">
            <w:pPr>
              <w:ind w:firstLine="567"/>
              <w:jc w:val="center"/>
              <w:rPr>
                <w:rFonts w:ascii="Times New Roman" w:hAnsi="Times New Roman" w:cs="Times New Roman"/>
                <w:sz w:val="24"/>
                <w:szCs w:val="24"/>
              </w:rPr>
            </w:pPr>
          </w:p>
        </w:tc>
        <w:tc>
          <w:tcPr>
            <w:tcW w:w="813" w:type="pct"/>
          </w:tcPr>
          <w:p w:rsidR="008C2D9F" w:rsidRPr="00C44877" w:rsidRDefault="008C2D9F" w:rsidP="00C44877">
            <w:pPr>
              <w:ind w:firstLine="567"/>
              <w:jc w:val="both"/>
              <w:rPr>
                <w:rFonts w:ascii="Times New Roman" w:hAnsi="Times New Roman" w:cs="Times New Roman"/>
                <w:sz w:val="24"/>
                <w:szCs w:val="24"/>
              </w:rPr>
            </w:pPr>
          </w:p>
        </w:tc>
        <w:tc>
          <w:tcPr>
            <w:tcW w:w="811" w:type="pct"/>
          </w:tcPr>
          <w:p w:rsidR="008C2D9F" w:rsidRPr="00C44877" w:rsidRDefault="008C2D9F" w:rsidP="00C44877">
            <w:pPr>
              <w:ind w:firstLine="567"/>
              <w:jc w:val="both"/>
              <w:rPr>
                <w:rFonts w:ascii="Times New Roman" w:hAnsi="Times New Roman" w:cs="Times New Roman"/>
                <w:sz w:val="24"/>
                <w:szCs w:val="24"/>
              </w:rPr>
            </w:pPr>
          </w:p>
        </w:tc>
        <w:tc>
          <w:tcPr>
            <w:tcW w:w="565" w:type="pct"/>
          </w:tcPr>
          <w:p w:rsidR="008C2D9F" w:rsidRPr="00C44877" w:rsidRDefault="008C2D9F" w:rsidP="00C44877">
            <w:pPr>
              <w:ind w:firstLine="567"/>
              <w:jc w:val="both"/>
              <w:rPr>
                <w:rFonts w:ascii="Times New Roman" w:hAnsi="Times New Roman" w:cs="Times New Roman"/>
                <w:sz w:val="24"/>
                <w:szCs w:val="24"/>
              </w:rPr>
            </w:pPr>
          </w:p>
        </w:tc>
        <w:tc>
          <w:tcPr>
            <w:tcW w:w="644" w:type="pct"/>
          </w:tcPr>
          <w:p w:rsidR="008C2D9F" w:rsidRPr="00C44877" w:rsidRDefault="008C2D9F" w:rsidP="00C44877">
            <w:pPr>
              <w:ind w:firstLine="567"/>
              <w:jc w:val="both"/>
              <w:rPr>
                <w:rFonts w:ascii="Times New Roman" w:hAnsi="Times New Roman" w:cs="Times New Roman"/>
                <w:sz w:val="24"/>
                <w:szCs w:val="24"/>
              </w:rPr>
            </w:pPr>
          </w:p>
        </w:tc>
        <w:tc>
          <w:tcPr>
            <w:tcW w:w="835" w:type="pct"/>
          </w:tcPr>
          <w:p w:rsidR="008C2D9F" w:rsidRPr="00C44877" w:rsidRDefault="008C2D9F" w:rsidP="00C44877">
            <w:pPr>
              <w:ind w:firstLine="567"/>
              <w:jc w:val="both"/>
              <w:rPr>
                <w:rFonts w:ascii="Times New Roman" w:hAnsi="Times New Roman" w:cs="Times New Roman"/>
                <w:sz w:val="24"/>
                <w:szCs w:val="24"/>
              </w:rPr>
            </w:pPr>
          </w:p>
        </w:tc>
      </w:tr>
      <w:tr w:rsidR="008C2D9F" w:rsidRPr="00C44877" w:rsidTr="00312964">
        <w:trPr>
          <w:trHeight w:val="405"/>
        </w:trPr>
        <w:tc>
          <w:tcPr>
            <w:tcW w:w="350" w:type="pct"/>
          </w:tcPr>
          <w:p w:rsidR="008C2D9F" w:rsidRPr="00C44877" w:rsidRDefault="008C2D9F" w:rsidP="00E34F43">
            <w:pPr>
              <w:rPr>
                <w:rFonts w:ascii="Times New Roman" w:hAnsi="Times New Roman" w:cs="Times New Roman"/>
                <w:b/>
                <w:sz w:val="24"/>
                <w:szCs w:val="24"/>
              </w:rPr>
            </w:pPr>
            <w:r w:rsidRPr="00C44877">
              <w:rPr>
                <w:rFonts w:ascii="Times New Roman" w:hAnsi="Times New Roman" w:cs="Times New Roman"/>
                <w:b/>
                <w:sz w:val="24"/>
                <w:szCs w:val="24"/>
              </w:rPr>
              <w:t>14</w:t>
            </w:r>
          </w:p>
        </w:tc>
        <w:tc>
          <w:tcPr>
            <w:tcW w:w="981" w:type="pct"/>
          </w:tcPr>
          <w:p w:rsidR="008C2D9F" w:rsidRPr="00C44877" w:rsidRDefault="008C2D9F" w:rsidP="00C44877">
            <w:pPr>
              <w:ind w:firstLine="567"/>
              <w:jc w:val="center"/>
              <w:rPr>
                <w:rFonts w:ascii="Times New Roman" w:hAnsi="Times New Roman" w:cs="Times New Roman"/>
                <w:sz w:val="24"/>
                <w:szCs w:val="24"/>
              </w:rPr>
            </w:pPr>
          </w:p>
        </w:tc>
        <w:tc>
          <w:tcPr>
            <w:tcW w:w="813" w:type="pct"/>
          </w:tcPr>
          <w:p w:rsidR="008C2D9F" w:rsidRPr="00C44877" w:rsidRDefault="008C2D9F" w:rsidP="00C44877">
            <w:pPr>
              <w:ind w:firstLine="567"/>
              <w:jc w:val="both"/>
              <w:rPr>
                <w:rFonts w:ascii="Times New Roman" w:hAnsi="Times New Roman" w:cs="Times New Roman"/>
                <w:sz w:val="24"/>
                <w:szCs w:val="24"/>
              </w:rPr>
            </w:pPr>
          </w:p>
        </w:tc>
        <w:tc>
          <w:tcPr>
            <w:tcW w:w="811" w:type="pct"/>
          </w:tcPr>
          <w:p w:rsidR="008C2D9F" w:rsidRPr="00C44877" w:rsidRDefault="008C2D9F" w:rsidP="00C44877">
            <w:pPr>
              <w:ind w:firstLine="567"/>
              <w:jc w:val="both"/>
              <w:rPr>
                <w:rFonts w:ascii="Times New Roman" w:hAnsi="Times New Roman" w:cs="Times New Roman"/>
                <w:sz w:val="24"/>
                <w:szCs w:val="24"/>
              </w:rPr>
            </w:pPr>
          </w:p>
        </w:tc>
        <w:tc>
          <w:tcPr>
            <w:tcW w:w="565" w:type="pct"/>
          </w:tcPr>
          <w:p w:rsidR="008C2D9F" w:rsidRPr="00C44877" w:rsidRDefault="008C2D9F" w:rsidP="00C44877">
            <w:pPr>
              <w:ind w:firstLine="567"/>
              <w:jc w:val="both"/>
              <w:rPr>
                <w:rFonts w:ascii="Times New Roman" w:hAnsi="Times New Roman" w:cs="Times New Roman"/>
                <w:sz w:val="24"/>
                <w:szCs w:val="24"/>
              </w:rPr>
            </w:pPr>
          </w:p>
        </w:tc>
        <w:tc>
          <w:tcPr>
            <w:tcW w:w="644" w:type="pct"/>
          </w:tcPr>
          <w:p w:rsidR="008C2D9F" w:rsidRPr="00C44877" w:rsidRDefault="008C2D9F" w:rsidP="00C44877">
            <w:pPr>
              <w:ind w:firstLine="567"/>
              <w:jc w:val="both"/>
              <w:rPr>
                <w:rFonts w:ascii="Times New Roman" w:hAnsi="Times New Roman" w:cs="Times New Roman"/>
                <w:sz w:val="24"/>
                <w:szCs w:val="24"/>
              </w:rPr>
            </w:pPr>
          </w:p>
        </w:tc>
        <w:tc>
          <w:tcPr>
            <w:tcW w:w="835" w:type="pct"/>
          </w:tcPr>
          <w:p w:rsidR="008C2D9F" w:rsidRPr="00C44877" w:rsidRDefault="008C2D9F" w:rsidP="00C44877">
            <w:pPr>
              <w:ind w:firstLine="567"/>
              <w:jc w:val="both"/>
              <w:rPr>
                <w:rFonts w:ascii="Times New Roman" w:hAnsi="Times New Roman" w:cs="Times New Roman"/>
                <w:sz w:val="24"/>
                <w:szCs w:val="24"/>
              </w:rPr>
            </w:pPr>
          </w:p>
        </w:tc>
      </w:tr>
    </w:tbl>
    <w:p w:rsidR="008C2D9F" w:rsidRPr="00C44877" w:rsidRDefault="008C2D9F" w:rsidP="00C44877">
      <w:pPr>
        <w:spacing w:after="0" w:line="360" w:lineRule="auto"/>
        <w:ind w:firstLine="567"/>
        <w:jc w:val="both"/>
        <w:rPr>
          <w:rFonts w:ascii="Times New Roman" w:hAnsi="Times New Roman" w:cs="Times New Roman"/>
          <w:sz w:val="24"/>
          <w:szCs w:val="24"/>
        </w:rPr>
      </w:pPr>
      <w:r w:rsidRPr="00C44877">
        <w:rPr>
          <w:rFonts w:ascii="Times New Roman" w:hAnsi="Times New Roman" w:cs="Times New Roman"/>
          <w:b/>
          <w:sz w:val="24"/>
          <w:szCs w:val="24"/>
        </w:rPr>
        <w:t>Observaciones:</w:t>
      </w:r>
      <w:r w:rsidRPr="00C44877">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2D9F" w:rsidRPr="00C44877" w:rsidRDefault="008C2D9F" w:rsidP="00C44877">
      <w:pPr>
        <w:spacing w:after="0" w:line="360" w:lineRule="auto"/>
        <w:ind w:firstLine="567"/>
        <w:jc w:val="both"/>
        <w:rPr>
          <w:rFonts w:ascii="Times New Roman" w:hAnsi="Times New Roman" w:cs="Times New Roman"/>
          <w:sz w:val="24"/>
          <w:szCs w:val="24"/>
        </w:rPr>
      </w:pPr>
    </w:p>
    <w:p w:rsidR="00A83248" w:rsidRPr="00C44877" w:rsidRDefault="00A83248" w:rsidP="00C44877">
      <w:pPr>
        <w:pStyle w:val="Prrafodelista"/>
        <w:spacing w:after="0" w:line="360" w:lineRule="auto"/>
        <w:ind w:firstLine="567"/>
        <w:jc w:val="center"/>
        <w:rPr>
          <w:rFonts w:ascii="Times New Roman" w:eastAsia="Times New Roman" w:hAnsi="Times New Roman" w:cs="Times New Roman"/>
          <w:b/>
          <w:sz w:val="24"/>
          <w:szCs w:val="24"/>
        </w:rPr>
      </w:pPr>
    </w:p>
    <w:sectPr w:rsidR="00A83248" w:rsidRPr="00C44877" w:rsidSect="00317661">
      <w:pgSz w:w="11906" w:h="16838"/>
      <w:pgMar w:top="170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44BD" w:rsidRDefault="006344BD" w:rsidP="00317661">
      <w:pPr>
        <w:spacing w:after="0" w:line="240" w:lineRule="auto"/>
      </w:pPr>
      <w:r>
        <w:separator/>
      </w:r>
    </w:p>
  </w:endnote>
  <w:endnote w:type="continuationSeparator" w:id="1">
    <w:p w:rsidR="006344BD" w:rsidRDefault="006344BD" w:rsidP="003176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DejaVu Sans Condensed">
    <w:altName w:val="Times New Roman"/>
    <w:charset w:val="00"/>
    <w:family w:val="auto"/>
    <w:pitch w:val="variable"/>
    <w:sig w:usb0="00000000" w:usb1="00000000" w:usb2="00000000" w:usb3="00000000" w:csb0="00000000" w:csb1="00000000"/>
  </w:font>
  <w:font w:name="FreeSans">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371387"/>
      <w:docPartObj>
        <w:docPartGallery w:val="Page Numbers (Bottom of Page)"/>
        <w:docPartUnique/>
      </w:docPartObj>
    </w:sdtPr>
    <w:sdtEndPr>
      <w:rPr>
        <w:rFonts w:ascii="Times New Roman" w:hAnsi="Times New Roman" w:cs="Times New Roman"/>
        <w:sz w:val="24"/>
        <w:szCs w:val="24"/>
      </w:rPr>
    </w:sdtEndPr>
    <w:sdtContent>
      <w:p w:rsidR="00312964" w:rsidRPr="003568F9" w:rsidRDefault="00251B54">
        <w:pPr>
          <w:pStyle w:val="Piedepgina"/>
          <w:jc w:val="center"/>
          <w:rPr>
            <w:rFonts w:ascii="Times New Roman" w:hAnsi="Times New Roman" w:cs="Times New Roman"/>
            <w:sz w:val="24"/>
            <w:szCs w:val="24"/>
          </w:rPr>
        </w:pPr>
        <w:r w:rsidRPr="003568F9">
          <w:rPr>
            <w:rFonts w:ascii="Times New Roman" w:hAnsi="Times New Roman" w:cs="Times New Roman"/>
            <w:sz w:val="24"/>
            <w:szCs w:val="24"/>
          </w:rPr>
          <w:fldChar w:fldCharType="begin"/>
        </w:r>
        <w:r w:rsidR="00312964" w:rsidRPr="003568F9">
          <w:rPr>
            <w:rFonts w:ascii="Times New Roman" w:hAnsi="Times New Roman" w:cs="Times New Roman"/>
            <w:sz w:val="24"/>
            <w:szCs w:val="24"/>
          </w:rPr>
          <w:instrText>PAGE   \* MERGEFORMAT</w:instrText>
        </w:r>
        <w:r w:rsidRPr="003568F9">
          <w:rPr>
            <w:rFonts w:ascii="Times New Roman" w:hAnsi="Times New Roman" w:cs="Times New Roman"/>
            <w:sz w:val="24"/>
            <w:szCs w:val="24"/>
          </w:rPr>
          <w:fldChar w:fldCharType="separate"/>
        </w:r>
        <w:r w:rsidR="00EB4C35">
          <w:rPr>
            <w:rFonts w:ascii="Times New Roman" w:hAnsi="Times New Roman" w:cs="Times New Roman"/>
            <w:noProof/>
            <w:sz w:val="24"/>
            <w:szCs w:val="24"/>
          </w:rPr>
          <w:t>2</w:t>
        </w:r>
        <w:r w:rsidRPr="003568F9">
          <w:rPr>
            <w:rFonts w:ascii="Times New Roman" w:hAnsi="Times New Roman" w:cs="Times New Roman"/>
            <w:sz w:val="24"/>
            <w:szCs w:val="24"/>
          </w:rPr>
          <w:fldChar w:fldCharType="end"/>
        </w:r>
      </w:p>
    </w:sdtContent>
  </w:sdt>
  <w:p w:rsidR="00312964" w:rsidRDefault="0031296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44BD" w:rsidRDefault="006344BD" w:rsidP="00317661">
      <w:pPr>
        <w:spacing w:after="0" w:line="240" w:lineRule="auto"/>
      </w:pPr>
      <w:r>
        <w:separator/>
      </w:r>
    </w:p>
  </w:footnote>
  <w:footnote w:type="continuationSeparator" w:id="1">
    <w:p w:rsidR="006344BD" w:rsidRDefault="006344BD" w:rsidP="003176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605B5"/>
    <w:multiLevelType w:val="hybridMultilevel"/>
    <w:tmpl w:val="3AEAB14E"/>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
    <w:nsid w:val="0FBC520C"/>
    <w:multiLevelType w:val="hybridMultilevel"/>
    <w:tmpl w:val="BA723F90"/>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
    <w:nsid w:val="14FD6CBA"/>
    <w:multiLevelType w:val="multilevel"/>
    <w:tmpl w:val="F9A61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2BB0BA2"/>
    <w:multiLevelType w:val="multilevel"/>
    <w:tmpl w:val="EE364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6B95283"/>
    <w:multiLevelType w:val="multilevel"/>
    <w:tmpl w:val="1B2243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4D35F1"/>
    <w:multiLevelType w:val="hybridMultilevel"/>
    <w:tmpl w:val="2B3ABE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F631DF0"/>
    <w:multiLevelType w:val="hybridMultilevel"/>
    <w:tmpl w:val="7876EA2C"/>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7">
    <w:nsid w:val="3BA30AAB"/>
    <w:multiLevelType w:val="hybridMultilevel"/>
    <w:tmpl w:val="094ADA56"/>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8">
    <w:nsid w:val="3CCA61A9"/>
    <w:multiLevelType w:val="hybridMultilevel"/>
    <w:tmpl w:val="923EE9C8"/>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9">
    <w:nsid w:val="43E4358F"/>
    <w:multiLevelType w:val="hybridMultilevel"/>
    <w:tmpl w:val="F48C3CB8"/>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0">
    <w:nsid w:val="49F463EA"/>
    <w:multiLevelType w:val="hybridMultilevel"/>
    <w:tmpl w:val="45F683B2"/>
    <w:lvl w:ilvl="0" w:tplc="0C0A0001">
      <w:start w:val="1"/>
      <w:numFmt w:val="bullet"/>
      <w:lvlText w:val=""/>
      <w:lvlJc w:val="left"/>
      <w:pPr>
        <w:ind w:left="786" w:hanging="360"/>
      </w:pPr>
      <w:rPr>
        <w:rFonts w:ascii="Symbol" w:hAnsi="Symbol" w:hint="default"/>
      </w:rPr>
    </w:lvl>
    <w:lvl w:ilvl="1" w:tplc="200A0003" w:tentative="1">
      <w:start w:val="1"/>
      <w:numFmt w:val="bullet"/>
      <w:lvlText w:val="o"/>
      <w:lvlJc w:val="left"/>
      <w:pPr>
        <w:ind w:left="2076" w:hanging="360"/>
      </w:pPr>
      <w:rPr>
        <w:rFonts w:ascii="Courier New" w:hAnsi="Courier New" w:hint="default"/>
      </w:rPr>
    </w:lvl>
    <w:lvl w:ilvl="2" w:tplc="200A0005" w:tentative="1">
      <w:start w:val="1"/>
      <w:numFmt w:val="bullet"/>
      <w:lvlText w:val=""/>
      <w:lvlJc w:val="left"/>
      <w:pPr>
        <w:ind w:left="2796" w:hanging="360"/>
      </w:pPr>
      <w:rPr>
        <w:rFonts w:ascii="Wingdings" w:hAnsi="Wingdings" w:hint="default"/>
      </w:rPr>
    </w:lvl>
    <w:lvl w:ilvl="3" w:tplc="200A0001" w:tentative="1">
      <w:start w:val="1"/>
      <w:numFmt w:val="bullet"/>
      <w:lvlText w:val=""/>
      <w:lvlJc w:val="left"/>
      <w:pPr>
        <w:ind w:left="3516" w:hanging="360"/>
      </w:pPr>
      <w:rPr>
        <w:rFonts w:ascii="Symbol" w:hAnsi="Symbol" w:hint="default"/>
      </w:rPr>
    </w:lvl>
    <w:lvl w:ilvl="4" w:tplc="200A0003" w:tentative="1">
      <w:start w:val="1"/>
      <w:numFmt w:val="bullet"/>
      <w:lvlText w:val="o"/>
      <w:lvlJc w:val="left"/>
      <w:pPr>
        <w:ind w:left="4236" w:hanging="360"/>
      </w:pPr>
      <w:rPr>
        <w:rFonts w:ascii="Courier New" w:hAnsi="Courier New" w:hint="default"/>
      </w:rPr>
    </w:lvl>
    <w:lvl w:ilvl="5" w:tplc="200A0005" w:tentative="1">
      <w:start w:val="1"/>
      <w:numFmt w:val="bullet"/>
      <w:lvlText w:val=""/>
      <w:lvlJc w:val="left"/>
      <w:pPr>
        <w:ind w:left="4956" w:hanging="360"/>
      </w:pPr>
      <w:rPr>
        <w:rFonts w:ascii="Wingdings" w:hAnsi="Wingdings" w:hint="default"/>
      </w:rPr>
    </w:lvl>
    <w:lvl w:ilvl="6" w:tplc="200A0001" w:tentative="1">
      <w:start w:val="1"/>
      <w:numFmt w:val="bullet"/>
      <w:lvlText w:val=""/>
      <w:lvlJc w:val="left"/>
      <w:pPr>
        <w:ind w:left="5676" w:hanging="360"/>
      </w:pPr>
      <w:rPr>
        <w:rFonts w:ascii="Symbol" w:hAnsi="Symbol" w:hint="default"/>
      </w:rPr>
    </w:lvl>
    <w:lvl w:ilvl="7" w:tplc="200A0003" w:tentative="1">
      <w:start w:val="1"/>
      <w:numFmt w:val="bullet"/>
      <w:lvlText w:val="o"/>
      <w:lvlJc w:val="left"/>
      <w:pPr>
        <w:ind w:left="6396" w:hanging="360"/>
      </w:pPr>
      <w:rPr>
        <w:rFonts w:ascii="Courier New" w:hAnsi="Courier New" w:hint="default"/>
      </w:rPr>
    </w:lvl>
    <w:lvl w:ilvl="8" w:tplc="200A0005" w:tentative="1">
      <w:start w:val="1"/>
      <w:numFmt w:val="bullet"/>
      <w:lvlText w:val=""/>
      <w:lvlJc w:val="left"/>
      <w:pPr>
        <w:ind w:left="7116" w:hanging="360"/>
      </w:pPr>
      <w:rPr>
        <w:rFonts w:ascii="Wingdings" w:hAnsi="Wingdings" w:hint="default"/>
      </w:rPr>
    </w:lvl>
  </w:abstractNum>
  <w:abstractNum w:abstractNumId="11">
    <w:nsid w:val="535A6262"/>
    <w:multiLevelType w:val="hybridMultilevel"/>
    <w:tmpl w:val="0712B450"/>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2">
    <w:nsid w:val="5BA3394C"/>
    <w:multiLevelType w:val="hybridMultilevel"/>
    <w:tmpl w:val="A7587E7E"/>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3">
    <w:nsid w:val="65AB2105"/>
    <w:multiLevelType w:val="hybridMultilevel"/>
    <w:tmpl w:val="00C4D2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6A6396F"/>
    <w:multiLevelType w:val="hybridMultilevel"/>
    <w:tmpl w:val="0A48EC86"/>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5">
    <w:nsid w:val="73416567"/>
    <w:multiLevelType w:val="hybridMultilevel"/>
    <w:tmpl w:val="1F9610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E7E75AE"/>
    <w:multiLevelType w:val="hybridMultilevel"/>
    <w:tmpl w:val="0932383C"/>
    <w:lvl w:ilvl="0" w:tplc="B49AFE96">
      <w:start w:val="1"/>
      <w:numFmt w:val="bullet"/>
      <w:lvlText w:val=""/>
      <w:lvlJc w:val="left"/>
      <w:pPr>
        <w:ind w:left="720" w:hanging="360"/>
      </w:pPr>
      <w:rPr>
        <w:rFonts w:ascii="Symbol" w:hAnsi="Symbol" w:hint="default"/>
        <w:b/>
        <w:color w:val="auto"/>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0"/>
  </w:num>
  <w:num w:numId="4">
    <w:abstractNumId w:val="5"/>
  </w:num>
  <w:num w:numId="5">
    <w:abstractNumId w:val="2"/>
  </w:num>
  <w:num w:numId="6">
    <w:abstractNumId w:val="13"/>
  </w:num>
  <w:num w:numId="7">
    <w:abstractNumId w:val="3"/>
  </w:num>
  <w:num w:numId="8">
    <w:abstractNumId w:val="15"/>
  </w:num>
  <w:num w:numId="9">
    <w:abstractNumId w:val="10"/>
  </w:num>
  <w:num w:numId="10">
    <w:abstractNumId w:val="4"/>
  </w:num>
  <w:num w:numId="11">
    <w:abstractNumId w:val="16"/>
  </w:num>
  <w:num w:numId="12">
    <w:abstractNumId w:val="6"/>
  </w:num>
  <w:num w:numId="13">
    <w:abstractNumId w:val="14"/>
  </w:num>
  <w:num w:numId="14">
    <w:abstractNumId w:val="1"/>
  </w:num>
  <w:num w:numId="15">
    <w:abstractNumId w:val="9"/>
  </w:num>
  <w:num w:numId="16">
    <w:abstractNumId w:val="11"/>
  </w:num>
  <w:num w:numId="17">
    <w:abstractNumId w:val="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0"/>
    <w:footnote w:id="1"/>
  </w:footnotePr>
  <w:endnotePr>
    <w:endnote w:id="0"/>
    <w:endnote w:id="1"/>
  </w:endnotePr>
  <w:compat>
    <w:useFELayout/>
  </w:compat>
  <w:rsids>
    <w:rsidRoot w:val="006026D0"/>
    <w:rsid w:val="00000092"/>
    <w:rsid w:val="00005AFC"/>
    <w:rsid w:val="0001191C"/>
    <w:rsid w:val="000142D2"/>
    <w:rsid w:val="000226E8"/>
    <w:rsid w:val="0003616A"/>
    <w:rsid w:val="00041C15"/>
    <w:rsid w:val="00047514"/>
    <w:rsid w:val="0005378D"/>
    <w:rsid w:val="0005467A"/>
    <w:rsid w:val="00056E41"/>
    <w:rsid w:val="000624A6"/>
    <w:rsid w:val="00067002"/>
    <w:rsid w:val="0007518E"/>
    <w:rsid w:val="00077E3B"/>
    <w:rsid w:val="000806DB"/>
    <w:rsid w:val="00080F32"/>
    <w:rsid w:val="00081EC4"/>
    <w:rsid w:val="00082180"/>
    <w:rsid w:val="00090284"/>
    <w:rsid w:val="000914C6"/>
    <w:rsid w:val="000A06F9"/>
    <w:rsid w:val="000A10DA"/>
    <w:rsid w:val="000A11C6"/>
    <w:rsid w:val="000A4EA2"/>
    <w:rsid w:val="000A5CCE"/>
    <w:rsid w:val="000B0CF9"/>
    <w:rsid w:val="000B1880"/>
    <w:rsid w:val="000B3528"/>
    <w:rsid w:val="000B4BCF"/>
    <w:rsid w:val="000B5606"/>
    <w:rsid w:val="000B6254"/>
    <w:rsid w:val="000C32A0"/>
    <w:rsid w:val="000D240D"/>
    <w:rsid w:val="000D4883"/>
    <w:rsid w:val="000D5E1A"/>
    <w:rsid w:val="000E36E0"/>
    <w:rsid w:val="000E4795"/>
    <w:rsid w:val="000E6278"/>
    <w:rsid w:val="000F02B1"/>
    <w:rsid w:val="000F758B"/>
    <w:rsid w:val="00101294"/>
    <w:rsid w:val="00102C87"/>
    <w:rsid w:val="0011181F"/>
    <w:rsid w:val="00113C6C"/>
    <w:rsid w:val="0012122A"/>
    <w:rsid w:val="0012219F"/>
    <w:rsid w:val="00135B3F"/>
    <w:rsid w:val="00141204"/>
    <w:rsid w:val="0014134F"/>
    <w:rsid w:val="00142135"/>
    <w:rsid w:val="00146BF4"/>
    <w:rsid w:val="001510E2"/>
    <w:rsid w:val="00151F1D"/>
    <w:rsid w:val="00157EA0"/>
    <w:rsid w:val="00166B24"/>
    <w:rsid w:val="00170EE0"/>
    <w:rsid w:val="001755F2"/>
    <w:rsid w:val="00176811"/>
    <w:rsid w:val="00177D01"/>
    <w:rsid w:val="0018201B"/>
    <w:rsid w:val="00184567"/>
    <w:rsid w:val="001922EE"/>
    <w:rsid w:val="00194CE1"/>
    <w:rsid w:val="00196687"/>
    <w:rsid w:val="001A20C5"/>
    <w:rsid w:val="001B17F8"/>
    <w:rsid w:val="001B2703"/>
    <w:rsid w:val="001B6509"/>
    <w:rsid w:val="001B74C4"/>
    <w:rsid w:val="001C32A1"/>
    <w:rsid w:val="001D0730"/>
    <w:rsid w:val="001E2E35"/>
    <w:rsid w:val="001E348E"/>
    <w:rsid w:val="001E4A7B"/>
    <w:rsid w:val="001E702E"/>
    <w:rsid w:val="001F0546"/>
    <w:rsid w:val="001F1AAE"/>
    <w:rsid w:val="001F2F4B"/>
    <w:rsid w:val="001F7F7B"/>
    <w:rsid w:val="002045CC"/>
    <w:rsid w:val="00221971"/>
    <w:rsid w:val="0022742A"/>
    <w:rsid w:val="00227F17"/>
    <w:rsid w:val="00233BDA"/>
    <w:rsid w:val="002365FB"/>
    <w:rsid w:val="00241AA5"/>
    <w:rsid w:val="00243503"/>
    <w:rsid w:val="00247555"/>
    <w:rsid w:val="00251B54"/>
    <w:rsid w:val="0025708C"/>
    <w:rsid w:val="0026041F"/>
    <w:rsid w:val="00261779"/>
    <w:rsid w:val="00264CB7"/>
    <w:rsid w:val="00264EC0"/>
    <w:rsid w:val="0026677A"/>
    <w:rsid w:val="0027022E"/>
    <w:rsid w:val="00271FE9"/>
    <w:rsid w:val="0027211B"/>
    <w:rsid w:val="002763F2"/>
    <w:rsid w:val="00291763"/>
    <w:rsid w:val="00292C38"/>
    <w:rsid w:val="002977C9"/>
    <w:rsid w:val="002A2CAE"/>
    <w:rsid w:val="002A459E"/>
    <w:rsid w:val="002A7CC5"/>
    <w:rsid w:val="002B03A5"/>
    <w:rsid w:val="002B2047"/>
    <w:rsid w:val="002C37F1"/>
    <w:rsid w:val="002D0854"/>
    <w:rsid w:val="002D293C"/>
    <w:rsid w:val="002D7698"/>
    <w:rsid w:val="002E4D1A"/>
    <w:rsid w:val="002F0360"/>
    <w:rsid w:val="002F74A9"/>
    <w:rsid w:val="0030197C"/>
    <w:rsid w:val="00301D6B"/>
    <w:rsid w:val="00302FC3"/>
    <w:rsid w:val="00307741"/>
    <w:rsid w:val="00311CDF"/>
    <w:rsid w:val="00312964"/>
    <w:rsid w:val="003159F2"/>
    <w:rsid w:val="00317661"/>
    <w:rsid w:val="003203B2"/>
    <w:rsid w:val="003206E2"/>
    <w:rsid w:val="00322083"/>
    <w:rsid w:val="00326EDA"/>
    <w:rsid w:val="00331B6C"/>
    <w:rsid w:val="003360A8"/>
    <w:rsid w:val="00340B41"/>
    <w:rsid w:val="00340D02"/>
    <w:rsid w:val="0034106E"/>
    <w:rsid w:val="00345060"/>
    <w:rsid w:val="003568F9"/>
    <w:rsid w:val="0037199C"/>
    <w:rsid w:val="00374EA3"/>
    <w:rsid w:val="00380CC8"/>
    <w:rsid w:val="00383470"/>
    <w:rsid w:val="00384A71"/>
    <w:rsid w:val="00384CAB"/>
    <w:rsid w:val="00386143"/>
    <w:rsid w:val="00390C8D"/>
    <w:rsid w:val="00391306"/>
    <w:rsid w:val="00392E08"/>
    <w:rsid w:val="00392FA3"/>
    <w:rsid w:val="00393616"/>
    <w:rsid w:val="003937DE"/>
    <w:rsid w:val="0039411E"/>
    <w:rsid w:val="003A1886"/>
    <w:rsid w:val="003A3F79"/>
    <w:rsid w:val="003A40AC"/>
    <w:rsid w:val="003A4204"/>
    <w:rsid w:val="003B47EC"/>
    <w:rsid w:val="003B7D1C"/>
    <w:rsid w:val="003C4DC6"/>
    <w:rsid w:val="003C78A3"/>
    <w:rsid w:val="003D1CCB"/>
    <w:rsid w:val="003D2B11"/>
    <w:rsid w:val="003D6434"/>
    <w:rsid w:val="003E0A5E"/>
    <w:rsid w:val="003E14DD"/>
    <w:rsid w:val="003E19B7"/>
    <w:rsid w:val="003E2120"/>
    <w:rsid w:val="003E3E1B"/>
    <w:rsid w:val="003E3E98"/>
    <w:rsid w:val="003F2331"/>
    <w:rsid w:val="004109ED"/>
    <w:rsid w:val="004206C9"/>
    <w:rsid w:val="00424E66"/>
    <w:rsid w:val="00425A4B"/>
    <w:rsid w:val="00430495"/>
    <w:rsid w:val="00431B97"/>
    <w:rsid w:val="00434217"/>
    <w:rsid w:val="004403DD"/>
    <w:rsid w:val="00450CCD"/>
    <w:rsid w:val="00455DCE"/>
    <w:rsid w:val="00461A65"/>
    <w:rsid w:val="00461A7A"/>
    <w:rsid w:val="0047086C"/>
    <w:rsid w:val="00470C77"/>
    <w:rsid w:val="004716CE"/>
    <w:rsid w:val="0047447F"/>
    <w:rsid w:val="00476A9E"/>
    <w:rsid w:val="00476DA1"/>
    <w:rsid w:val="00481773"/>
    <w:rsid w:val="00482A63"/>
    <w:rsid w:val="004A3839"/>
    <w:rsid w:val="004A5050"/>
    <w:rsid w:val="004A5D46"/>
    <w:rsid w:val="004B1008"/>
    <w:rsid w:val="004B52B8"/>
    <w:rsid w:val="004B5501"/>
    <w:rsid w:val="004C2681"/>
    <w:rsid w:val="004C46E5"/>
    <w:rsid w:val="004C48FA"/>
    <w:rsid w:val="004D0DBF"/>
    <w:rsid w:val="004D1631"/>
    <w:rsid w:val="004D6CD6"/>
    <w:rsid w:val="004D7F91"/>
    <w:rsid w:val="004E3D43"/>
    <w:rsid w:val="004E7A1C"/>
    <w:rsid w:val="004F19D3"/>
    <w:rsid w:val="004F4FD7"/>
    <w:rsid w:val="004F7750"/>
    <w:rsid w:val="004F7D1D"/>
    <w:rsid w:val="00500BF3"/>
    <w:rsid w:val="00504E51"/>
    <w:rsid w:val="00512411"/>
    <w:rsid w:val="005135B9"/>
    <w:rsid w:val="00520859"/>
    <w:rsid w:val="00526469"/>
    <w:rsid w:val="00526E16"/>
    <w:rsid w:val="00532988"/>
    <w:rsid w:val="0055035E"/>
    <w:rsid w:val="00552F55"/>
    <w:rsid w:val="005552A2"/>
    <w:rsid w:val="00571F6A"/>
    <w:rsid w:val="00593F63"/>
    <w:rsid w:val="005943BB"/>
    <w:rsid w:val="005955FC"/>
    <w:rsid w:val="005A3320"/>
    <w:rsid w:val="005A3D92"/>
    <w:rsid w:val="005B32EE"/>
    <w:rsid w:val="005C10D4"/>
    <w:rsid w:val="005C3433"/>
    <w:rsid w:val="005C4CD1"/>
    <w:rsid w:val="005D3F16"/>
    <w:rsid w:val="005D5BCE"/>
    <w:rsid w:val="005E02DE"/>
    <w:rsid w:val="005E1018"/>
    <w:rsid w:val="005E2DA9"/>
    <w:rsid w:val="005E5AD4"/>
    <w:rsid w:val="005E7664"/>
    <w:rsid w:val="005F3115"/>
    <w:rsid w:val="00600D23"/>
    <w:rsid w:val="006026D0"/>
    <w:rsid w:val="00605402"/>
    <w:rsid w:val="00607263"/>
    <w:rsid w:val="00607AE2"/>
    <w:rsid w:val="00611B7A"/>
    <w:rsid w:val="00612D36"/>
    <w:rsid w:val="00615B48"/>
    <w:rsid w:val="00615DE6"/>
    <w:rsid w:val="006203C2"/>
    <w:rsid w:val="006255CE"/>
    <w:rsid w:val="0063425B"/>
    <w:rsid w:val="006344BD"/>
    <w:rsid w:val="0065254F"/>
    <w:rsid w:val="0065507B"/>
    <w:rsid w:val="00655518"/>
    <w:rsid w:val="0066097D"/>
    <w:rsid w:val="00666E74"/>
    <w:rsid w:val="00691AB3"/>
    <w:rsid w:val="006A0AFF"/>
    <w:rsid w:val="006A7E3F"/>
    <w:rsid w:val="006B4114"/>
    <w:rsid w:val="006C45D4"/>
    <w:rsid w:val="006C6991"/>
    <w:rsid w:val="006E1B9F"/>
    <w:rsid w:val="006E6689"/>
    <w:rsid w:val="006F32F1"/>
    <w:rsid w:val="006F3F8D"/>
    <w:rsid w:val="006F5441"/>
    <w:rsid w:val="006F6024"/>
    <w:rsid w:val="00705E4A"/>
    <w:rsid w:val="00710378"/>
    <w:rsid w:val="00711071"/>
    <w:rsid w:val="0071136B"/>
    <w:rsid w:val="0071365F"/>
    <w:rsid w:val="0072228B"/>
    <w:rsid w:val="007228BC"/>
    <w:rsid w:val="0074030D"/>
    <w:rsid w:val="00740CC2"/>
    <w:rsid w:val="00746DD7"/>
    <w:rsid w:val="007476F0"/>
    <w:rsid w:val="00762885"/>
    <w:rsid w:val="00777DF8"/>
    <w:rsid w:val="0078205C"/>
    <w:rsid w:val="00782C0D"/>
    <w:rsid w:val="00786704"/>
    <w:rsid w:val="00786930"/>
    <w:rsid w:val="0079054B"/>
    <w:rsid w:val="00792769"/>
    <w:rsid w:val="007A2704"/>
    <w:rsid w:val="007A3400"/>
    <w:rsid w:val="007A61CA"/>
    <w:rsid w:val="007B3B85"/>
    <w:rsid w:val="007B6048"/>
    <w:rsid w:val="007B6C66"/>
    <w:rsid w:val="007C33CD"/>
    <w:rsid w:val="007C79BC"/>
    <w:rsid w:val="007E3F42"/>
    <w:rsid w:val="007E7550"/>
    <w:rsid w:val="007F3D3B"/>
    <w:rsid w:val="007F6407"/>
    <w:rsid w:val="00802350"/>
    <w:rsid w:val="008025EF"/>
    <w:rsid w:val="0080381D"/>
    <w:rsid w:val="00806022"/>
    <w:rsid w:val="00806650"/>
    <w:rsid w:val="008110A2"/>
    <w:rsid w:val="00812392"/>
    <w:rsid w:val="008138AB"/>
    <w:rsid w:val="00817FAB"/>
    <w:rsid w:val="00821030"/>
    <w:rsid w:val="00824953"/>
    <w:rsid w:val="00827B1F"/>
    <w:rsid w:val="00846D76"/>
    <w:rsid w:val="00847671"/>
    <w:rsid w:val="00855B96"/>
    <w:rsid w:val="00857157"/>
    <w:rsid w:val="00867897"/>
    <w:rsid w:val="0087108B"/>
    <w:rsid w:val="0087341A"/>
    <w:rsid w:val="008742FB"/>
    <w:rsid w:val="0087729C"/>
    <w:rsid w:val="008822E3"/>
    <w:rsid w:val="00884F77"/>
    <w:rsid w:val="00885C31"/>
    <w:rsid w:val="008871CB"/>
    <w:rsid w:val="00891117"/>
    <w:rsid w:val="008913C2"/>
    <w:rsid w:val="00892557"/>
    <w:rsid w:val="008929C6"/>
    <w:rsid w:val="00897266"/>
    <w:rsid w:val="008A3ED3"/>
    <w:rsid w:val="008A52AE"/>
    <w:rsid w:val="008B69ED"/>
    <w:rsid w:val="008B7199"/>
    <w:rsid w:val="008C2D9F"/>
    <w:rsid w:val="008C2FC4"/>
    <w:rsid w:val="008C3932"/>
    <w:rsid w:val="008D1FA6"/>
    <w:rsid w:val="008D596F"/>
    <w:rsid w:val="008E3E14"/>
    <w:rsid w:val="008E4A03"/>
    <w:rsid w:val="008E7B92"/>
    <w:rsid w:val="008F151A"/>
    <w:rsid w:val="008F4D74"/>
    <w:rsid w:val="008F52F7"/>
    <w:rsid w:val="008F70C4"/>
    <w:rsid w:val="008F72D0"/>
    <w:rsid w:val="0090296C"/>
    <w:rsid w:val="00902D3B"/>
    <w:rsid w:val="00910D9C"/>
    <w:rsid w:val="009153F9"/>
    <w:rsid w:val="00915E96"/>
    <w:rsid w:val="00917387"/>
    <w:rsid w:val="00917CA0"/>
    <w:rsid w:val="009214F7"/>
    <w:rsid w:val="0092395B"/>
    <w:rsid w:val="00931A23"/>
    <w:rsid w:val="00935532"/>
    <w:rsid w:val="00937302"/>
    <w:rsid w:val="009408E9"/>
    <w:rsid w:val="00942D57"/>
    <w:rsid w:val="00943EEB"/>
    <w:rsid w:val="00944922"/>
    <w:rsid w:val="00960877"/>
    <w:rsid w:val="00984573"/>
    <w:rsid w:val="00984A38"/>
    <w:rsid w:val="00987804"/>
    <w:rsid w:val="00990430"/>
    <w:rsid w:val="00991E6F"/>
    <w:rsid w:val="00992902"/>
    <w:rsid w:val="009959E9"/>
    <w:rsid w:val="00997770"/>
    <w:rsid w:val="009A08B7"/>
    <w:rsid w:val="009B22CF"/>
    <w:rsid w:val="009B3F08"/>
    <w:rsid w:val="009B5198"/>
    <w:rsid w:val="009D233E"/>
    <w:rsid w:val="009D797B"/>
    <w:rsid w:val="009F2F8F"/>
    <w:rsid w:val="009F404D"/>
    <w:rsid w:val="009F61E2"/>
    <w:rsid w:val="009F6670"/>
    <w:rsid w:val="00A05C4E"/>
    <w:rsid w:val="00A06966"/>
    <w:rsid w:val="00A10584"/>
    <w:rsid w:val="00A1243D"/>
    <w:rsid w:val="00A13537"/>
    <w:rsid w:val="00A1556B"/>
    <w:rsid w:val="00A34810"/>
    <w:rsid w:val="00A34892"/>
    <w:rsid w:val="00A36FA1"/>
    <w:rsid w:val="00A50C5B"/>
    <w:rsid w:val="00A623B5"/>
    <w:rsid w:val="00A71D5D"/>
    <w:rsid w:val="00A745CC"/>
    <w:rsid w:val="00A75B5B"/>
    <w:rsid w:val="00A83248"/>
    <w:rsid w:val="00A94A3D"/>
    <w:rsid w:val="00A9760B"/>
    <w:rsid w:val="00A976DE"/>
    <w:rsid w:val="00AA44EF"/>
    <w:rsid w:val="00AA4C67"/>
    <w:rsid w:val="00AA5AE8"/>
    <w:rsid w:val="00AA6972"/>
    <w:rsid w:val="00AB7067"/>
    <w:rsid w:val="00AB79F0"/>
    <w:rsid w:val="00AC3444"/>
    <w:rsid w:val="00AC5164"/>
    <w:rsid w:val="00AC5475"/>
    <w:rsid w:val="00AD23A2"/>
    <w:rsid w:val="00AE304E"/>
    <w:rsid w:val="00AE33E1"/>
    <w:rsid w:val="00AE3406"/>
    <w:rsid w:val="00B046BE"/>
    <w:rsid w:val="00B04A54"/>
    <w:rsid w:val="00B04DFB"/>
    <w:rsid w:val="00B06E43"/>
    <w:rsid w:val="00B10D36"/>
    <w:rsid w:val="00B17CFD"/>
    <w:rsid w:val="00B221AB"/>
    <w:rsid w:val="00B30ADE"/>
    <w:rsid w:val="00B60C80"/>
    <w:rsid w:val="00B63845"/>
    <w:rsid w:val="00B70F79"/>
    <w:rsid w:val="00B74983"/>
    <w:rsid w:val="00B85C93"/>
    <w:rsid w:val="00B85F2B"/>
    <w:rsid w:val="00B91328"/>
    <w:rsid w:val="00B92286"/>
    <w:rsid w:val="00B92B5A"/>
    <w:rsid w:val="00B96BB4"/>
    <w:rsid w:val="00BA188E"/>
    <w:rsid w:val="00BA58B5"/>
    <w:rsid w:val="00BB5439"/>
    <w:rsid w:val="00BB7BA3"/>
    <w:rsid w:val="00BC38D4"/>
    <w:rsid w:val="00BC5504"/>
    <w:rsid w:val="00BE61B0"/>
    <w:rsid w:val="00BF1DAE"/>
    <w:rsid w:val="00BF6419"/>
    <w:rsid w:val="00C0381C"/>
    <w:rsid w:val="00C30341"/>
    <w:rsid w:val="00C44139"/>
    <w:rsid w:val="00C44877"/>
    <w:rsid w:val="00C51405"/>
    <w:rsid w:val="00C5538F"/>
    <w:rsid w:val="00C55AE3"/>
    <w:rsid w:val="00C6013A"/>
    <w:rsid w:val="00C642C3"/>
    <w:rsid w:val="00C75762"/>
    <w:rsid w:val="00C75853"/>
    <w:rsid w:val="00C844C3"/>
    <w:rsid w:val="00C92035"/>
    <w:rsid w:val="00C93EDC"/>
    <w:rsid w:val="00C94AEC"/>
    <w:rsid w:val="00C97067"/>
    <w:rsid w:val="00CA0EC7"/>
    <w:rsid w:val="00CA3910"/>
    <w:rsid w:val="00CA55FC"/>
    <w:rsid w:val="00CB1CA3"/>
    <w:rsid w:val="00CB2D22"/>
    <w:rsid w:val="00CB5C4F"/>
    <w:rsid w:val="00CB6B8D"/>
    <w:rsid w:val="00CB7339"/>
    <w:rsid w:val="00CC184E"/>
    <w:rsid w:val="00CC4917"/>
    <w:rsid w:val="00CC5D1E"/>
    <w:rsid w:val="00CC789C"/>
    <w:rsid w:val="00CD3096"/>
    <w:rsid w:val="00CD4195"/>
    <w:rsid w:val="00CD6BE2"/>
    <w:rsid w:val="00CD7FD5"/>
    <w:rsid w:val="00CE0C21"/>
    <w:rsid w:val="00CE0E9B"/>
    <w:rsid w:val="00CE1A0D"/>
    <w:rsid w:val="00CE67FB"/>
    <w:rsid w:val="00CF3902"/>
    <w:rsid w:val="00D03E74"/>
    <w:rsid w:val="00D16A7A"/>
    <w:rsid w:val="00D21A2D"/>
    <w:rsid w:val="00D242D5"/>
    <w:rsid w:val="00D25F19"/>
    <w:rsid w:val="00D30F01"/>
    <w:rsid w:val="00D331BC"/>
    <w:rsid w:val="00D40B05"/>
    <w:rsid w:val="00D41982"/>
    <w:rsid w:val="00D45BF2"/>
    <w:rsid w:val="00D501DD"/>
    <w:rsid w:val="00D50284"/>
    <w:rsid w:val="00D5139C"/>
    <w:rsid w:val="00D52C57"/>
    <w:rsid w:val="00D530B4"/>
    <w:rsid w:val="00D60747"/>
    <w:rsid w:val="00D60E7C"/>
    <w:rsid w:val="00D72FE6"/>
    <w:rsid w:val="00D80871"/>
    <w:rsid w:val="00D846F2"/>
    <w:rsid w:val="00D86D6A"/>
    <w:rsid w:val="00D90DBF"/>
    <w:rsid w:val="00D93072"/>
    <w:rsid w:val="00D94B70"/>
    <w:rsid w:val="00DA1070"/>
    <w:rsid w:val="00DA195E"/>
    <w:rsid w:val="00DA6AC8"/>
    <w:rsid w:val="00DA7EAF"/>
    <w:rsid w:val="00DB08D0"/>
    <w:rsid w:val="00DB2E91"/>
    <w:rsid w:val="00DB314A"/>
    <w:rsid w:val="00DB41BE"/>
    <w:rsid w:val="00DD68F2"/>
    <w:rsid w:val="00DE5590"/>
    <w:rsid w:val="00DF0147"/>
    <w:rsid w:val="00DF13D1"/>
    <w:rsid w:val="00DF5EF2"/>
    <w:rsid w:val="00E0440C"/>
    <w:rsid w:val="00E12E57"/>
    <w:rsid w:val="00E135A7"/>
    <w:rsid w:val="00E20527"/>
    <w:rsid w:val="00E333AC"/>
    <w:rsid w:val="00E33821"/>
    <w:rsid w:val="00E34F43"/>
    <w:rsid w:val="00E45DB3"/>
    <w:rsid w:val="00E510DD"/>
    <w:rsid w:val="00E527DE"/>
    <w:rsid w:val="00E6517B"/>
    <w:rsid w:val="00E65D11"/>
    <w:rsid w:val="00E71E3E"/>
    <w:rsid w:val="00E72F9B"/>
    <w:rsid w:val="00E82EF8"/>
    <w:rsid w:val="00E837B4"/>
    <w:rsid w:val="00E838D6"/>
    <w:rsid w:val="00E85EAB"/>
    <w:rsid w:val="00E94123"/>
    <w:rsid w:val="00E95EA7"/>
    <w:rsid w:val="00EA1AAF"/>
    <w:rsid w:val="00EA3E91"/>
    <w:rsid w:val="00EA5595"/>
    <w:rsid w:val="00EB3997"/>
    <w:rsid w:val="00EB3D7A"/>
    <w:rsid w:val="00EB4C35"/>
    <w:rsid w:val="00EC07B0"/>
    <w:rsid w:val="00EC0841"/>
    <w:rsid w:val="00EC6537"/>
    <w:rsid w:val="00ED292E"/>
    <w:rsid w:val="00EE1F66"/>
    <w:rsid w:val="00EE64A9"/>
    <w:rsid w:val="00EF03B9"/>
    <w:rsid w:val="00EF2F30"/>
    <w:rsid w:val="00EF4760"/>
    <w:rsid w:val="00EF47FF"/>
    <w:rsid w:val="00F00966"/>
    <w:rsid w:val="00F01632"/>
    <w:rsid w:val="00F0312A"/>
    <w:rsid w:val="00F03BB9"/>
    <w:rsid w:val="00F25A8A"/>
    <w:rsid w:val="00F26049"/>
    <w:rsid w:val="00F2653F"/>
    <w:rsid w:val="00F2693B"/>
    <w:rsid w:val="00F26A3A"/>
    <w:rsid w:val="00F32130"/>
    <w:rsid w:val="00F409F0"/>
    <w:rsid w:val="00F4578D"/>
    <w:rsid w:val="00F466E9"/>
    <w:rsid w:val="00F50393"/>
    <w:rsid w:val="00F54D33"/>
    <w:rsid w:val="00F60A2F"/>
    <w:rsid w:val="00F62571"/>
    <w:rsid w:val="00F62D0E"/>
    <w:rsid w:val="00F649EE"/>
    <w:rsid w:val="00F66E58"/>
    <w:rsid w:val="00F73DDB"/>
    <w:rsid w:val="00F74B27"/>
    <w:rsid w:val="00F7617B"/>
    <w:rsid w:val="00F95E0D"/>
    <w:rsid w:val="00FA3608"/>
    <w:rsid w:val="00FB0518"/>
    <w:rsid w:val="00FB1E91"/>
    <w:rsid w:val="00FB416A"/>
    <w:rsid w:val="00FC210F"/>
    <w:rsid w:val="00FC5241"/>
    <w:rsid w:val="00FD5BD2"/>
    <w:rsid w:val="00FE270B"/>
    <w:rsid w:val="00FE3B4A"/>
    <w:rsid w:val="00FF0C2E"/>
    <w:rsid w:val="00FF5D2F"/>
  </w:rsids>
  <m:mathPr>
    <m:mathFont m:val="Cambria Math"/>
    <m:brkBin m:val="before"/>
    <m:brkBinSub m:val="--"/>
    <m:smallFrac/>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VE" w:eastAsia="es-V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571"/>
  </w:style>
  <w:style w:type="paragraph" w:styleId="Ttulo2">
    <w:name w:val="heading 2"/>
    <w:basedOn w:val="Normal"/>
    <w:link w:val="Ttulo2Car"/>
    <w:uiPriority w:val="9"/>
    <w:qFormat/>
    <w:rsid w:val="00EC07B0"/>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next w:val="Normal"/>
    <w:link w:val="Ttulo3Car"/>
    <w:uiPriority w:val="9"/>
    <w:semiHidden/>
    <w:unhideWhenUsed/>
    <w:qFormat/>
    <w:rsid w:val="002570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607263"/>
    <w:pPr>
      <w:ind w:left="720"/>
      <w:contextualSpacing/>
    </w:pPr>
  </w:style>
  <w:style w:type="paragraph" w:styleId="Encabezado">
    <w:name w:val="header"/>
    <w:basedOn w:val="Normal"/>
    <w:link w:val="EncabezadoCar"/>
    <w:uiPriority w:val="99"/>
    <w:unhideWhenUsed/>
    <w:rsid w:val="0031766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17661"/>
  </w:style>
  <w:style w:type="paragraph" w:styleId="Piedepgina">
    <w:name w:val="footer"/>
    <w:basedOn w:val="Normal"/>
    <w:link w:val="PiedepginaCar"/>
    <w:uiPriority w:val="99"/>
    <w:unhideWhenUsed/>
    <w:rsid w:val="0031766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17661"/>
  </w:style>
  <w:style w:type="paragraph" w:styleId="NormalWeb">
    <w:name w:val="Normal (Web)"/>
    <w:basedOn w:val="Normal"/>
    <w:uiPriority w:val="99"/>
    <w:rsid w:val="00806650"/>
    <w:pPr>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character" w:customStyle="1" w:styleId="apple-converted-space">
    <w:name w:val="apple-converted-space"/>
    <w:basedOn w:val="Fuentedeprrafopredeter"/>
    <w:rsid w:val="004109ED"/>
  </w:style>
  <w:style w:type="character" w:styleId="Hipervnculo">
    <w:name w:val="Hyperlink"/>
    <w:basedOn w:val="Fuentedeprrafopredeter"/>
    <w:uiPriority w:val="99"/>
    <w:unhideWhenUsed/>
    <w:rsid w:val="004109ED"/>
    <w:rPr>
      <w:color w:val="0000FF"/>
      <w:u w:val="single"/>
    </w:rPr>
  </w:style>
  <w:style w:type="paragraph" w:styleId="Textodeglobo">
    <w:name w:val="Balloon Text"/>
    <w:basedOn w:val="Normal"/>
    <w:link w:val="TextodegloboCar"/>
    <w:uiPriority w:val="99"/>
    <w:semiHidden/>
    <w:unhideWhenUsed/>
    <w:rsid w:val="00CE0C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E0C21"/>
    <w:rPr>
      <w:rFonts w:ascii="Tahoma" w:hAnsi="Tahoma" w:cs="Tahoma"/>
      <w:sz w:val="16"/>
      <w:szCs w:val="16"/>
    </w:rPr>
  </w:style>
  <w:style w:type="paragraph" w:customStyle="1" w:styleId="Standard">
    <w:name w:val="Standard"/>
    <w:rsid w:val="00CA55FC"/>
    <w:pPr>
      <w:suppressAutoHyphens/>
      <w:autoSpaceDN w:val="0"/>
      <w:spacing w:after="0" w:line="240" w:lineRule="auto"/>
      <w:textAlignment w:val="baseline"/>
    </w:pPr>
    <w:rPr>
      <w:rFonts w:ascii="Liberation Serif" w:eastAsia="DejaVu Sans Condensed" w:hAnsi="Liberation Serif" w:cs="FreeSans"/>
      <w:kern w:val="3"/>
      <w:sz w:val="24"/>
      <w:szCs w:val="24"/>
      <w:lang w:eastAsia="zh-CN" w:bidi="hi-IN"/>
    </w:rPr>
  </w:style>
  <w:style w:type="character" w:styleId="Textoennegrita">
    <w:name w:val="Strong"/>
    <w:basedOn w:val="Fuentedeprrafopredeter"/>
    <w:uiPriority w:val="22"/>
    <w:qFormat/>
    <w:rsid w:val="00CA55FC"/>
    <w:rPr>
      <w:b/>
      <w:bCs/>
    </w:rPr>
  </w:style>
  <w:style w:type="character" w:customStyle="1" w:styleId="Ttulo2Car">
    <w:name w:val="Título 2 Car"/>
    <w:basedOn w:val="Fuentedeprrafopredeter"/>
    <w:link w:val="Ttulo2"/>
    <w:uiPriority w:val="9"/>
    <w:rsid w:val="00EC07B0"/>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semiHidden/>
    <w:rsid w:val="0025708C"/>
    <w:rPr>
      <w:rFonts w:asciiTheme="majorHAnsi" w:eastAsiaTheme="majorEastAsia" w:hAnsiTheme="majorHAnsi" w:cstheme="majorBidi"/>
      <w:b/>
      <w:bCs/>
      <w:color w:val="4F81BD" w:themeColor="accent1"/>
    </w:rPr>
  </w:style>
  <w:style w:type="character" w:customStyle="1" w:styleId="mw-headline">
    <w:name w:val="mw-headline"/>
    <w:basedOn w:val="Fuentedeprrafopredeter"/>
    <w:rsid w:val="0025708C"/>
  </w:style>
  <w:style w:type="paragraph" w:styleId="Textoindependiente">
    <w:name w:val="Body Text"/>
    <w:basedOn w:val="Normal"/>
    <w:link w:val="TextoindependienteCar"/>
    <w:rsid w:val="003A3F79"/>
    <w:pPr>
      <w:spacing w:line="360" w:lineRule="auto"/>
      <w:jc w:val="both"/>
    </w:pPr>
    <w:rPr>
      <w:rFonts w:ascii="Calibri" w:eastAsia="Times New Roman" w:hAnsi="Calibri" w:cs="Times New Roman"/>
      <w:sz w:val="24"/>
      <w:szCs w:val="24"/>
    </w:rPr>
  </w:style>
  <w:style w:type="character" w:customStyle="1" w:styleId="TextoindependienteCar">
    <w:name w:val="Texto independiente Car"/>
    <w:basedOn w:val="Fuentedeprrafopredeter"/>
    <w:link w:val="Textoindependiente"/>
    <w:rsid w:val="003A3F79"/>
    <w:rPr>
      <w:rFonts w:ascii="Calibri" w:eastAsia="Times New Roman" w:hAnsi="Calibri" w:cs="Times New Roman"/>
      <w:sz w:val="24"/>
      <w:szCs w:val="24"/>
    </w:rPr>
  </w:style>
  <w:style w:type="character" w:customStyle="1" w:styleId="small1">
    <w:name w:val="small1"/>
    <w:basedOn w:val="Fuentedeprrafopredeter"/>
    <w:rsid w:val="000E4795"/>
  </w:style>
  <w:style w:type="character" w:customStyle="1" w:styleId="ac">
    <w:name w:val="ac"/>
    <w:basedOn w:val="Fuentedeprrafopredeter"/>
    <w:rsid w:val="000E4795"/>
  </w:style>
  <w:style w:type="character" w:customStyle="1" w:styleId="i">
    <w:name w:val="i"/>
    <w:basedOn w:val="Fuentedeprrafopredeter"/>
    <w:rsid w:val="000E4795"/>
  </w:style>
  <w:style w:type="paragraph" w:customStyle="1" w:styleId="Prrafodelista1">
    <w:name w:val="Párrafo de lista1"/>
    <w:basedOn w:val="Normal"/>
    <w:rsid w:val="00FE3B4A"/>
    <w:pPr>
      <w:ind w:left="720"/>
      <w:contextualSpacing/>
    </w:pPr>
    <w:rPr>
      <w:rFonts w:ascii="Calibri" w:eastAsia="Times New Roman" w:hAnsi="Calibri" w:cs="Times New Roman"/>
    </w:rPr>
  </w:style>
  <w:style w:type="paragraph" w:customStyle="1" w:styleId="Default">
    <w:name w:val="Default"/>
    <w:rsid w:val="00FE3B4A"/>
    <w:pPr>
      <w:autoSpaceDE w:val="0"/>
      <w:autoSpaceDN w:val="0"/>
      <w:adjustRightInd w:val="0"/>
      <w:spacing w:after="0" w:line="240" w:lineRule="auto"/>
    </w:pPr>
    <w:rPr>
      <w:rFonts w:ascii="Calibri" w:eastAsia="Times New Roman" w:hAnsi="Calibri" w:cs="Times New Roman"/>
      <w:color w:val="000000"/>
      <w:sz w:val="24"/>
      <w:szCs w:val="24"/>
    </w:rPr>
  </w:style>
  <w:style w:type="table" w:styleId="Tablaconcuadrcula">
    <w:name w:val="Table Grid"/>
    <w:basedOn w:val="Tablanormal"/>
    <w:uiPriority w:val="59"/>
    <w:rsid w:val="007628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2detindependiente">
    <w:name w:val="Body Text Indent 2"/>
    <w:basedOn w:val="Normal"/>
    <w:link w:val="Sangra2detindependienteCar"/>
    <w:uiPriority w:val="99"/>
    <w:semiHidden/>
    <w:unhideWhenUsed/>
    <w:rsid w:val="004A5D4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4A5D46"/>
  </w:style>
</w:styles>
</file>

<file path=word/webSettings.xml><?xml version="1.0" encoding="utf-8"?>
<w:webSettings xmlns:r="http://schemas.openxmlformats.org/officeDocument/2006/relationships" xmlns:w="http://schemas.openxmlformats.org/wordprocessingml/2006/main">
  <w:divs>
    <w:div w:id="20712414">
      <w:bodyDiv w:val="1"/>
      <w:marLeft w:val="0"/>
      <w:marRight w:val="0"/>
      <w:marTop w:val="0"/>
      <w:marBottom w:val="0"/>
      <w:divBdr>
        <w:top w:val="none" w:sz="0" w:space="0" w:color="auto"/>
        <w:left w:val="none" w:sz="0" w:space="0" w:color="auto"/>
        <w:bottom w:val="none" w:sz="0" w:space="0" w:color="auto"/>
        <w:right w:val="none" w:sz="0" w:space="0" w:color="auto"/>
      </w:divBdr>
    </w:div>
    <w:div w:id="61997079">
      <w:bodyDiv w:val="1"/>
      <w:marLeft w:val="0"/>
      <w:marRight w:val="0"/>
      <w:marTop w:val="0"/>
      <w:marBottom w:val="0"/>
      <w:divBdr>
        <w:top w:val="none" w:sz="0" w:space="0" w:color="auto"/>
        <w:left w:val="none" w:sz="0" w:space="0" w:color="auto"/>
        <w:bottom w:val="none" w:sz="0" w:space="0" w:color="auto"/>
        <w:right w:val="none" w:sz="0" w:space="0" w:color="auto"/>
      </w:divBdr>
    </w:div>
    <w:div w:id="231501948">
      <w:bodyDiv w:val="1"/>
      <w:marLeft w:val="0"/>
      <w:marRight w:val="0"/>
      <w:marTop w:val="0"/>
      <w:marBottom w:val="0"/>
      <w:divBdr>
        <w:top w:val="none" w:sz="0" w:space="0" w:color="auto"/>
        <w:left w:val="none" w:sz="0" w:space="0" w:color="auto"/>
        <w:bottom w:val="none" w:sz="0" w:space="0" w:color="auto"/>
        <w:right w:val="none" w:sz="0" w:space="0" w:color="auto"/>
      </w:divBdr>
    </w:div>
    <w:div w:id="235626421">
      <w:bodyDiv w:val="1"/>
      <w:marLeft w:val="0"/>
      <w:marRight w:val="0"/>
      <w:marTop w:val="0"/>
      <w:marBottom w:val="0"/>
      <w:divBdr>
        <w:top w:val="none" w:sz="0" w:space="0" w:color="auto"/>
        <w:left w:val="none" w:sz="0" w:space="0" w:color="auto"/>
        <w:bottom w:val="none" w:sz="0" w:space="0" w:color="auto"/>
        <w:right w:val="none" w:sz="0" w:space="0" w:color="auto"/>
      </w:divBdr>
    </w:div>
    <w:div w:id="280765560">
      <w:bodyDiv w:val="1"/>
      <w:marLeft w:val="0"/>
      <w:marRight w:val="0"/>
      <w:marTop w:val="0"/>
      <w:marBottom w:val="0"/>
      <w:divBdr>
        <w:top w:val="none" w:sz="0" w:space="0" w:color="auto"/>
        <w:left w:val="none" w:sz="0" w:space="0" w:color="auto"/>
        <w:bottom w:val="none" w:sz="0" w:space="0" w:color="auto"/>
        <w:right w:val="none" w:sz="0" w:space="0" w:color="auto"/>
      </w:divBdr>
    </w:div>
    <w:div w:id="319771095">
      <w:bodyDiv w:val="1"/>
      <w:marLeft w:val="0"/>
      <w:marRight w:val="0"/>
      <w:marTop w:val="0"/>
      <w:marBottom w:val="0"/>
      <w:divBdr>
        <w:top w:val="none" w:sz="0" w:space="0" w:color="auto"/>
        <w:left w:val="none" w:sz="0" w:space="0" w:color="auto"/>
        <w:bottom w:val="none" w:sz="0" w:space="0" w:color="auto"/>
        <w:right w:val="none" w:sz="0" w:space="0" w:color="auto"/>
      </w:divBdr>
    </w:div>
    <w:div w:id="320429317">
      <w:bodyDiv w:val="1"/>
      <w:marLeft w:val="0"/>
      <w:marRight w:val="0"/>
      <w:marTop w:val="0"/>
      <w:marBottom w:val="0"/>
      <w:divBdr>
        <w:top w:val="none" w:sz="0" w:space="0" w:color="auto"/>
        <w:left w:val="none" w:sz="0" w:space="0" w:color="auto"/>
        <w:bottom w:val="none" w:sz="0" w:space="0" w:color="auto"/>
        <w:right w:val="none" w:sz="0" w:space="0" w:color="auto"/>
      </w:divBdr>
      <w:divsChild>
        <w:div w:id="1239364629">
          <w:marLeft w:val="0"/>
          <w:marRight w:val="0"/>
          <w:marTop w:val="0"/>
          <w:marBottom w:val="0"/>
          <w:divBdr>
            <w:top w:val="none" w:sz="0" w:space="0" w:color="auto"/>
            <w:left w:val="none" w:sz="0" w:space="0" w:color="auto"/>
            <w:bottom w:val="none" w:sz="0" w:space="0" w:color="auto"/>
            <w:right w:val="none" w:sz="0" w:space="0" w:color="auto"/>
          </w:divBdr>
        </w:div>
      </w:divsChild>
    </w:div>
    <w:div w:id="379981515">
      <w:bodyDiv w:val="1"/>
      <w:marLeft w:val="0"/>
      <w:marRight w:val="0"/>
      <w:marTop w:val="0"/>
      <w:marBottom w:val="0"/>
      <w:divBdr>
        <w:top w:val="none" w:sz="0" w:space="0" w:color="auto"/>
        <w:left w:val="none" w:sz="0" w:space="0" w:color="auto"/>
        <w:bottom w:val="none" w:sz="0" w:space="0" w:color="auto"/>
        <w:right w:val="none" w:sz="0" w:space="0" w:color="auto"/>
      </w:divBdr>
    </w:div>
    <w:div w:id="439498547">
      <w:bodyDiv w:val="1"/>
      <w:marLeft w:val="0"/>
      <w:marRight w:val="0"/>
      <w:marTop w:val="0"/>
      <w:marBottom w:val="0"/>
      <w:divBdr>
        <w:top w:val="none" w:sz="0" w:space="0" w:color="auto"/>
        <w:left w:val="none" w:sz="0" w:space="0" w:color="auto"/>
        <w:bottom w:val="none" w:sz="0" w:space="0" w:color="auto"/>
        <w:right w:val="none" w:sz="0" w:space="0" w:color="auto"/>
      </w:divBdr>
    </w:div>
    <w:div w:id="708067924">
      <w:bodyDiv w:val="1"/>
      <w:marLeft w:val="0"/>
      <w:marRight w:val="0"/>
      <w:marTop w:val="0"/>
      <w:marBottom w:val="0"/>
      <w:divBdr>
        <w:top w:val="none" w:sz="0" w:space="0" w:color="auto"/>
        <w:left w:val="none" w:sz="0" w:space="0" w:color="auto"/>
        <w:bottom w:val="none" w:sz="0" w:space="0" w:color="auto"/>
        <w:right w:val="none" w:sz="0" w:space="0" w:color="auto"/>
      </w:divBdr>
    </w:div>
    <w:div w:id="853231803">
      <w:bodyDiv w:val="1"/>
      <w:marLeft w:val="0"/>
      <w:marRight w:val="0"/>
      <w:marTop w:val="0"/>
      <w:marBottom w:val="0"/>
      <w:divBdr>
        <w:top w:val="none" w:sz="0" w:space="0" w:color="auto"/>
        <w:left w:val="none" w:sz="0" w:space="0" w:color="auto"/>
        <w:bottom w:val="none" w:sz="0" w:space="0" w:color="auto"/>
        <w:right w:val="none" w:sz="0" w:space="0" w:color="auto"/>
      </w:divBdr>
    </w:div>
    <w:div w:id="982656517">
      <w:bodyDiv w:val="1"/>
      <w:marLeft w:val="0"/>
      <w:marRight w:val="0"/>
      <w:marTop w:val="0"/>
      <w:marBottom w:val="0"/>
      <w:divBdr>
        <w:top w:val="none" w:sz="0" w:space="0" w:color="auto"/>
        <w:left w:val="none" w:sz="0" w:space="0" w:color="auto"/>
        <w:bottom w:val="none" w:sz="0" w:space="0" w:color="auto"/>
        <w:right w:val="none" w:sz="0" w:space="0" w:color="auto"/>
      </w:divBdr>
      <w:divsChild>
        <w:div w:id="958609567">
          <w:marLeft w:val="0"/>
          <w:marRight w:val="0"/>
          <w:marTop w:val="0"/>
          <w:marBottom w:val="0"/>
          <w:divBdr>
            <w:top w:val="none" w:sz="0" w:space="0" w:color="auto"/>
            <w:left w:val="none" w:sz="0" w:space="0" w:color="auto"/>
            <w:bottom w:val="none" w:sz="0" w:space="0" w:color="auto"/>
            <w:right w:val="none" w:sz="0" w:space="0" w:color="auto"/>
          </w:divBdr>
        </w:div>
      </w:divsChild>
    </w:div>
    <w:div w:id="998728464">
      <w:bodyDiv w:val="1"/>
      <w:marLeft w:val="0"/>
      <w:marRight w:val="0"/>
      <w:marTop w:val="0"/>
      <w:marBottom w:val="0"/>
      <w:divBdr>
        <w:top w:val="none" w:sz="0" w:space="0" w:color="auto"/>
        <w:left w:val="none" w:sz="0" w:space="0" w:color="auto"/>
        <w:bottom w:val="none" w:sz="0" w:space="0" w:color="auto"/>
        <w:right w:val="none" w:sz="0" w:space="0" w:color="auto"/>
      </w:divBdr>
    </w:div>
    <w:div w:id="1289051712">
      <w:bodyDiv w:val="1"/>
      <w:marLeft w:val="0"/>
      <w:marRight w:val="0"/>
      <w:marTop w:val="0"/>
      <w:marBottom w:val="0"/>
      <w:divBdr>
        <w:top w:val="none" w:sz="0" w:space="0" w:color="auto"/>
        <w:left w:val="none" w:sz="0" w:space="0" w:color="auto"/>
        <w:bottom w:val="none" w:sz="0" w:space="0" w:color="auto"/>
        <w:right w:val="none" w:sz="0" w:space="0" w:color="auto"/>
      </w:divBdr>
      <w:divsChild>
        <w:div w:id="679116737">
          <w:marLeft w:val="0"/>
          <w:marRight w:val="0"/>
          <w:marTop w:val="0"/>
          <w:marBottom w:val="0"/>
          <w:divBdr>
            <w:top w:val="none" w:sz="0" w:space="0" w:color="auto"/>
            <w:left w:val="none" w:sz="0" w:space="0" w:color="auto"/>
            <w:bottom w:val="none" w:sz="0" w:space="0" w:color="auto"/>
            <w:right w:val="none" w:sz="0" w:space="0" w:color="auto"/>
          </w:divBdr>
        </w:div>
      </w:divsChild>
    </w:div>
    <w:div w:id="1421566912">
      <w:bodyDiv w:val="1"/>
      <w:marLeft w:val="0"/>
      <w:marRight w:val="0"/>
      <w:marTop w:val="0"/>
      <w:marBottom w:val="0"/>
      <w:divBdr>
        <w:top w:val="none" w:sz="0" w:space="0" w:color="auto"/>
        <w:left w:val="none" w:sz="0" w:space="0" w:color="auto"/>
        <w:bottom w:val="none" w:sz="0" w:space="0" w:color="auto"/>
        <w:right w:val="none" w:sz="0" w:space="0" w:color="auto"/>
      </w:divBdr>
      <w:divsChild>
        <w:div w:id="1845825292">
          <w:marLeft w:val="0"/>
          <w:marRight w:val="0"/>
          <w:marTop w:val="0"/>
          <w:marBottom w:val="0"/>
          <w:divBdr>
            <w:top w:val="none" w:sz="0" w:space="0" w:color="auto"/>
            <w:left w:val="none" w:sz="0" w:space="0" w:color="auto"/>
            <w:bottom w:val="none" w:sz="0" w:space="0" w:color="auto"/>
            <w:right w:val="none" w:sz="0" w:space="0" w:color="auto"/>
          </w:divBdr>
        </w:div>
        <w:div w:id="1095438614">
          <w:marLeft w:val="0"/>
          <w:marRight w:val="0"/>
          <w:marTop w:val="0"/>
          <w:marBottom w:val="0"/>
          <w:divBdr>
            <w:top w:val="none" w:sz="0" w:space="0" w:color="auto"/>
            <w:left w:val="none" w:sz="0" w:space="0" w:color="auto"/>
            <w:bottom w:val="none" w:sz="0" w:space="0" w:color="auto"/>
            <w:right w:val="none" w:sz="0" w:space="0" w:color="auto"/>
          </w:divBdr>
        </w:div>
        <w:div w:id="1585601982">
          <w:marLeft w:val="0"/>
          <w:marRight w:val="0"/>
          <w:marTop w:val="0"/>
          <w:marBottom w:val="0"/>
          <w:divBdr>
            <w:top w:val="none" w:sz="0" w:space="0" w:color="auto"/>
            <w:left w:val="none" w:sz="0" w:space="0" w:color="auto"/>
            <w:bottom w:val="none" w:sz="0" w:space="0" w:color="auto"/>
            <w:right w:val="none" w:sz="0" w:space="0" w:color="auto"/>
          </w:divBdr>
        </w:div>
      </w:divsChild>
    </w:div>
    <w:div w:id="1464739360">
      <w:bodyDiv w:val="1"/>
      <w:marLeft w:val="0"/>
      <w:marRight w:val="0"/>
      <w:marTop w:val="0"/>
      <w:marBottom w:val="0"/>
      <w:divBdr>
        <w:top w:val="none" w:sz="0" w:space="0" w:color="auto"/>
        <w:left w:val="none" w:sz="0" w:space="0" w:color="auto"/>
        <w:bottom w:val="none" w:sz="0" w:space="0" w:color="auto"/>
        <w:right w:val="none" w:sz="0" w:space="0" w:color="auto"/>
      </w:divBdr>
      <w:divsChild>
        <w:div w:id="793988591">
          <w:marLeft w:val="0"/>
          <w:marRight w:val="0"/>
          <w:marTop w:val="0"/>
          <w:marBottom w:val="0"/>
          <w:divBdr>
            <w:top w:val="none" w:sz="0" w:space="0" w:color="auto"/>
            <w:left w:val="none" w:sz="0" w:space="0" w:color="auto"/>
            <w:bottom w:val="none" w:sz="0" w:space="0" w:color="auto"/>
            <w:right w:val="none" w:sz="0" w:space="0" w:color="auto"/>
          </w:divBdr>
          <w:divsChild>
            <w:div w:id="600455230">
              <w:marLeft w:val="0"/>
              <w:marRight w:val="0"/>
              <w:marTop w:val="0"/>
              <w:marBottom w:val="0"/>
              <w:divBdr>
                <w:top w:val="none" w:sz="0" w:space="0" w:color="auto"/>
                <w:left w:val="none" w:sz="0" w:space="0" w:color="auto"/>
                <w:bottom w:val="none" w:sz="0" w:space="0" w:color="auto"/>
                <w:right w:val="none" w:sz="0" w:space="0" w:color="auto"/>
              </w:divBdr>
              <w:divsChild>
                <w:div w:id="1446847017">
                  <w:marLeft w:val="0"/>
                  <w:marRight w:val="0"/>
                  <w:marTop w:val="0"/>
                  <w:marBottom w:val="0"/>
                  <w:divBdr>
                    <w:top w:val="none" w:sz="0" w:space="0" w:color="auto"/>
                    <w:left w:val="none" w:sz="0" w:space="0" w:color="auto"/>
                    <w:bottom w:val="none" w:sz="0" w:space="0" w:color="auto"/>
                    <w:right w:val="none" w:sz="0" w:space="0" w:color="auto"/>
                  </w:divBdr>
                  <w:divsChild>
                    <w:div w:id="697123406">
                      <w:marLeft w:val="0"/>
                      <w:marRight w:val="0"/>
                      <w:marTop w:val="0"/>
                      <w:marBottom w:val="0"/>
                      <w:divBdr>
                        <w:top w:val="none" w:sz="0" w:space="0" w:color="auto"/>
                        <w:left w:val="none" w:sz="0" w:space="0" w:color="auto"/>
                        <w:bottom w:val="none" w:sz="0" w:space="0" w:color="auto"/>
                        <w:right w:val="none" w:sz="0" w:space="0" w:color="auto"/>
                      </w:divBdr>
                      <w:divsChild>
                        <w:div w:id="2095319128">
                          <w:marLeft w:val="0"/>
                          <w:marRight w:val="0"/>
                          <w:marTop w:val="0"/>
                          <w:marBottom w:val="0"/>
                          <w:divBdr>
                            <w:top w:val="none" w:sz="0" w:space="0" w:color="auto"/>
                            <w:left w:val="none" w:sz="0" w:space="0" w:color="auto"/>
                            <w:bottom w:val="none" w:sz="0" w:space="0" w:color="auto"/>
                            <w:right w:val="none" w:sz="0" w:space="0" w:color="auto"/>
                          </w:divBdr>
                          <w:divsChild>
                            <w:div w:id="1403336377">
                              <w:marLeft w:val="0"/>
                              <w:marRight w:val="0"/>
                              <w:marTop w:val="0"/>
                              <w:marBottom w:val="0"/>
                              <w:divBdr>
                                <w:top w:val="none" w:sz="0" w:space="0" w:color="auto"/>
                                <w:left w:val="none" w:sz="0" w:space="0" w:color="auto"/>
                                <w:bottom w:val="none" w:sz="0" w:space="0" w:color="auto"/>
                                <w:right w:val="none" w:sz="0" w:space="0" w:color="auto"/>
                              </w:divBdr>
                              <w:divsChild>
                                <w:div w:id="45878795">
                                  <w:marLeft w:val="0"/>
                                  <w:marRight w:val="0"/>
                                  <w:marTop w:val="0"/>
                                  <w:marBottom w:val="0"/>
                                  <w:divBdr>
                                    <w:top w:val="none" w:sz="0" w:space="0" w:color="auto"/>
                                    <w:left w:val="none" w:sz="0" w:space="0" w:color="auto"/>
                                    <w:bottom w:val="none" w:sz="0" w:space="0" w:color="auto"/>
                                    <w:right w:val="none" w:sz="0" w:space="0" w:color="auto"/>
                                  </w:divBdr>
                                  <w:divsChild>
                                    <w:div w:id="132328851">
                                      <w:marLeft w:val="0"/>
                                      <w:marRight w:val="0"/>
                                      <w:marTop w:val="0"/>
                                      <w:marBottom w:val="0"/>
                                      <w:divBdr>
                                        <w:top w:val="none" w:sz="0" w:space="0" w:color="auto"/>
                                        <w:left w:val="none" w:sz="0" w:space="0" w:color="auto"/>
                                        <w:bottom w:val="none" w:sz="0" w:space="0" w:color="auto"/>
                                        <w:right w:val="none" w:sz="0" w:space="0" w:color="auto"/>
                                      </w:divBdr>
                                      <w:divsChild>
                                        <w:div w:id="91509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7400919">
      <w:bodyDiv w:val="1"/>
      <w:marLeft w:val="0"/>
      <w:marRight w:val="0"/>
      <w:marTop w:val="0"/>
      <w:marBottom w:val="0"/>
      <w:divBdr>
        <w:top w:val="none" w:sz="0" w:space="0" w:color="auto"/>
        <w:left w:val="none" w:sz="0" w:space="0" w:color="auto"/>
        <w:bottom w:val="none" w:sz="0" w:space="0" w:color="auto"/>
        <w:right w:val="none" w:sz="0" w:space="0" w:color="auto"/>
      </w:divBdr>
      <w:divsChild>
        <w:div w:id="2018386533">
          <w:marLeft w:val="120"/>
          <w:marRight w:val="0"/>
          <w:marTop w:val="0"/>
          <w:marBottom w:val="120"/>
          <w:divBdr>
            <w:top w:val="none" w:sz="0" w:space="0" w:color="auto"/>
            <w:left w:val="none" w:sz="0" w:space="0" w:color="auto"/>
            <w:bottom w:val="none" w:sz="0" w:space="0" w:color="auto"/>
            <w:right w:val="none" w:sz="0" w:space="0" w:color="auto"/>
          </w:divBdr>
        </w:div>
      </w:divsChild>
    </w:div>
    <w:div w:id="1600865866">
      <w:bodyDiv w:val="1"/>
      <w:marLeft w:val="0"/>
      <w:marRight w:val="0"/>
      <w:marTop w:val="0"/>
      <w:marBottom w:val="0"/>
      <w:divBdr>
        <w:top w:val="none" w:sz="0" w:space="0" w:color="auto"/>
        <w:left w:val="none" w:sz="0" w:space="0" w:color="auto"/>
        <w:bottom w:val="none" w:sz="0" w:space="0" w:color="auto"/>
        <w:right w:val="none" w:sz="0" w:space="0" w:color="auto"/>
      </w:divBdr>
    </w:div>
    <w:div w:id="1666861308">
      <w:bodyDiv w:val="1"/>
      <w:marLeft w:val="0"/>
      <w:marRight w:val="0"/>
      <w:marTop w:val="0"/>
      <w:marBottom w:val="0"/>
      <w:divBdr>
        <w:top w:val="none" w:sz="0" w:space="0" w:color="auto"/>
        <w:left w:val="none" w:sz="0" w:space="0" w:color="auto"/>
        <w:bottom w:val="none" w:sz="0" w:space="0" w:color="auto"/>
        <w:right w:val="none" w:sz="0" w:space="0" w:color="auto"/>
      </w:divBdr>
    </w:div>
    <w:div w:id="1762726224">
      <w:bodyDiv w:val="1"/>
      <w:marLeft w:val="0"/>
      <w:marRight w:val="0"/>
      <w:marTop w:val="0"/>
      <w:marBottom w:val="0"/>
      <w:divBdr>
        <w:top w:val="none" w:sz="0" w:space="0" w:color="auto"/>
        <w:left w:val="none" w:sz="0" w:space="0" w:color="auto"/>
        <w:bottom w:val="none" w:sz="0" w:space="0" w:color="auto"/>
        <w:right w:val="none" w:sz="0" w:space="0" w:color="auto"/>
      </w:divBdr>
    </w:div>
    <w:div w:id="1944141019">
      <w:bodyDiv w:val="1"/>
      <w:marLeft w:val="0"/>
      <w:marRight w:val="0"/>
      <w:marTop w:val="0"/>
      <w:marBottom w:val="0"/>
      <w:divBdr>
        <w:top w:val="none" w:sz="0" w:space="0" w:color="auto"/>
        <w:left w:val="none" w:sz="0" w:space="0" w:color="auto"/>
        <w:bottom w:val="none" w:sz="0" w:space="0" w:color="auto"/>
        <w:right w:val="none" w:sz="0" w:space="0" w:color="auto"/>
      </w:divBdr>
    </w:div>
    <w:div w:id="2026905142">
      <w:bodyDiv w:val="1"/>
      <w:marLeft w:val="0"/>
      <w:marRight w:val="0"/>
      <w:marTop w:val="0"/>
      <w:marBottom w:val="0"/>
      <w:divBdr>
        <w:top w:val="none" w:sz="0" w:space="0" w:color="auto"/>
        <w:left w:val="none" w:sz="0" w:space="0" w:color="auto"/>
        <w:bottom w:val="none" w:sz="0" w:space="0" w:color="auto"/>
        <w:right w:val="none" w:sz="0" w:space="0" w:color="auto"/>
      </w:divBdr>
    </w:div>
    <w:div w:id="214415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chart" Target="charts/chart5.xml"/><Relationship Id="rId26" Type="http://schemas.openxmlformats.org/officeDocument/2006/relationships/chart" Target="charts/chart13.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endnotes" Target="endnotes.xml"/><Relationship Id="rId12" Type="http://schemas.openxmlformats.org/officeDocument/2006/relationships/hyperlink" Target="http://commons.wikimedia.org/wiki/File:Body_mass_index_chart-es.svg" TargetMode="External"/><Relationship Id="rId17" Type="http://schemas.openxmlformats.org/officeDocument/2006/relationships/chart" Target="charts/chart4.xml"/><Relationship Id="rId25" Type="http://schemas.openxmlformats.org/officeDocument/2006/relationships/chart" Target="charts/chart12.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microsoft.com/office/2007/relationships/hdphoto" Target="NUL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nografias.com/trabajos15/hipotesis/hipotesis.shtml" TargetMode="External"/><Relationship Id="rId24" Type="http://schemas.openxmlformats.org/officeDocument/2006/relationships/chart" Target="charts/chart1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chart" Target="charts/chart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image" Target="media/image5.png"/></Relationships>
</file>

<file path=word/charts/_rels/chart1.xml.rels><?xml version="1.0" encoding="UTF-8" standalone="yes"?>
<Relationships xmlns="http://schemas.openxmlformats.org/package/2006/relationships"><Relationship Id="rId2" Type="http://schemas.openxmlformats.org/officeDocument/2006/relationships/package" Target="../embeddings/Hoja_de_c_lculo_de_Microsoft_Office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Hoja_de_c_lculo_de_Microsoft_Office_Excel10.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package" Target="../embeddings/Hoja_de_c_lculo_de_Microsoft_Office_Excel11.xlsx"/><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package" Target="../embeddings/Hoja_de_c_lculo_de_Microsoft_Office_Excel12.xlsx"/><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2" Type="http://schemas.openxmlformats.org/officeDocument/2006/relationships/package" Target="../embeddings/Hoja_de_c_lculo_de_Microsoft_Office_Excel13.xlsx"/><Relationship Id="rId1" Type="http://schemas.openxmlformats.org/officeDocument/2006/relationships/themeOverride" Target="../theme/themeOverride12.xml"/></Relationships>
</file>

<file path=word/charts/_rels/chart14.xml.rels><?xml version="1.0" encoding="UTF-8" standalone="yes"?>
<Relationships xmlns="http://schemas.openxmlformats.org/package/2006/relationships"><Relationship Id="rId2" Type="http://schemas.openxmlformats.org/officeDocument/2006/relationships/package" Target="../embeddings/Hoja_de_c_lculo_de_Microsoft_Office_Excel14.xlsx"/><Relationship Id="rId1" Type="http://schemas.openxmlformats.org/officeDocument/2006/relationships/themeOverride" Target="../theme/themeOverride13.xml"/></Relationships>
</file>

<file path=word/charts/_rels/chart2.xml.rels><?xml version="1.0" encoding="UTF-8" standalone="yes"?>
<Relationships xmlns="http://schemas.openxmlformats.org/package/2006/relationships"><Relationship Id="rId2" Type="http://schemas.openxmlformats.org/officeDocument/2006/relationships/package" Target="../embeddings/Hoja_de_c_lculo_de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Hoja_de_c_lculo_de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Hoja_de_c_lculo_de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Hoja_de_c_lculo_de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Hoja_de_c_lculo_de_Microsoft_Office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Hoja_de_c_lculo_de_Microsoft_Office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1" Type="http://schemas.openxmlformats.org/officeDocument/2006/relationships/package" Target="../embeddings/Hoja_de_c_lculo_de_Microsoft_Office_Excel8.xlsx"/></Relationships>
</file>

<file path=word/charts/_rels/chart9.xml.rels><?xml version="1.0" encoding="UTF-8" standalone="yes"?>
<Relationships xmlns="http://schemas.openxmlformats.org/package/2006/relationships"><Relationship Id="rId2" Type="http://schemas.openxmlformats.org/officeDocument/2006/relationships/package" Target="../embeddings/Hoja_de_c_lculo_de_Microsoft_Office_Excel9.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VE"/>
  <c:chart>
    <c:title>
      <c:tx>
        <c:rich>
          <a:bodyPr/>
          <a:lstStyle/>
          <a:p>
            <a:pPr>
              <a:defRPr lang="es-VE"/>
            </a:pPr>
            <a:r>
              <a:rPr lang="es-VE">
                <a:latin typeface="Times New Roman" pitchFamily="18" charset="0"/>
                <a:cs typeface="Times New Roman" pitchFamily="18" charset="0"/>
              </a:rPr>
              <a:t>Gráfico  Nro. 1  </a:t>
            </a:r>
          </a:p>
        </c:rich>
      </c:tx>
      <c:layout>
        <c:manualLayout>
          <c:xMode val="edge"/>
          <c:yMode val="edge"/>
          <c:x val="0.18719831177996579"/>
          <c:y val="0"/>
        </c:manualLayout>
      </c:layout>
      <c:spPr>
        <a:noFill/>
        <a:ln w="25298">
          <a:noFill/>
        </a:ln>
      </c:spPr>
    </c:title>
    <c:view3D>
      <c:rotX val="30"/>
      <c:perspective val="30"/>
    </c:view3D>
    <c:plotArea>
      <c:layout>
        <c:manualLayout>
          <c:layoutTarget val="inner"/>
          <c:xMode val="edge"/>
          <c:yMode val="edge"/>
          <c:x val="0"/>
          <c:y val="0.29542288807192985"/>
          <c:w val="1"/>
          <c:h val="0.59694459099465258"/>
        </c:manualLayout>
      </c:layout>
      <c:pie3DChart>
        <c:varyColors val="1"/>
        <c:ser>
          <c:idx val="0"/>
          <c:order val="0"/>
          <c:tx>
            <c:strRef>
              <c:f>Hoja1!$B$1</c:f>
              <c:strCache>
                <c:ptCount val="1"/>
                <c:pt idx="0">
                  <c:v>Gráfico  Nro. 1  </c:v>
                </c:pt>
              </c:strCache>
            </c:strRef>
          </c:tx>
          <c:explosion val="3"/>
          <c:dPt>
            <c:idx val="0"/>
            <c:explosion val="1"/>
            <c:spPr>
              <a:solidFill>
                <a:srgbClr val="00D661"/>
              </a:solidFill>
            </c:spPr>
          </c:dPt>
          <c:dPt>
            <c:idx val="1"/>
            <c:spPr>
              <a:solidFill>
                <a:srgbClr val="FF00FF"/>
              </a:solidFill>
            </c:spPr>
          </c:dPt>
          <c:dPt>
            <c:idx val="2"/>
            <c:spPr>
              <a:solidFill>
                <a:srgbClr val="0FD5FD"/>
              </a:solidFill>
            </c:spPr>
          </c:dPt>
          <c:dPt>
            <c:idx val="3"/>
            <c:spPr>
              <a:solidFill>
                <a:srgbClr val="FFC000"/>
              </a:solidFill>
              <a:ln>
                <a:solidFill>
                  <a:srgbClr val="FC10E0"/>
                </a:solidFill>
              </a:ln>
            </c:spPr>
          </c:dPt>
          <c:dLbls>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spPr>
              <a:noFill/>
              <a:ln>
                <a:noFill/>
              </a:ln>
              <a:effectLst/>
            </c:spPr>
            <c:txPr>
              <a:bodyPr/>
              <a:lstStyle/>
              <a:p>
                <a:pPr>
                  <a:defRPr lang="es-VE"/>
                </a:pPr>
                <a:endParaRPr lang="es-VE"/>
              </a:p>
            </c:txPr>
            <c:showPercent val="1"/>
            <c:showLeaderLines val="1"/>
            <c:extLst>
              <c:ext xmlns:c15="http://schemas.microsoft.com/office/drawing/2012/chart" uri="{CE6537A1-D6FC-4f65-9D91-7224C49458BB}"/>
            </c:extLst>
          </c:dLbls>
          <c:cat>
            <c:strRef>
              <c:f>Hoja1!$A$2:$A$5</c:f>
              <c:strCache>
                <c:ptCount val="3"/>
                <c:pt idx="0">
                  <c:v>SI</c:v>
                </c:pt>
                <c:pt idx="1">
                  <c:v>NO</c:v>
                </c:pt>
                <c:pt idx="2">
                  <c:v>SI</c:v>
                </c:pt>
              </c:strCache>
            </c:strRef>
          </c:cat>
          <c:val>
            <c:numRef>
              <c:f>Hoja1!$B$2:$B$5</c:f>
              <c:numCache>
                <c:formatCode>General</c:formatCode>
                <c:ptCount val="4"/>
                <c:pt idx="0">
                  <c:v>29</c:v>
                </c:pt>
                <c:pt idx="1">
                  <c:v>1</c:v>
                </c:pt>
              </c:numCache>
            </c:numRef>
          </c:val>
        </c:ser>
        <c:dLbls>
          <c:showPercent val="1"/>
        </c:dLbls>
      </c:pie3DChart>
      <c:spPr>
        <a:noFill/>
        <a:ln w="25298">
          <a:noFill/>
        </a:ln>
      </c:spPr>
    </c:plotArea>
    <c:legend>
      <c:legendPos val="t"/>
      <c:legendEntry>
        <c:idx val="2"/>
        <c:delete val="1"/>
      </c:legendEntry>
      <c:legendEntry>
        <c:idx val="3"/>
        <c:delete val="1"/>
      </c:legendEntry>
      <c:txPr>
        <a:bodyPr/>
        <a:lstStyle/>
        <a:p>
          <a:pPr>
            <a:defRPr lang="es-VE"/>
          </a:pPr>
          <a:endParaRPr lang="es-VE"/>
        </a:p>
      </c:txPr>
    </c:legend>
    <c:plotVisOnly val="1"/>
    <c:dispBlanksAs val="zero"/>
  </c:chart>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s-VE"/>
  <c:clrMapOvr bg1="lt1" tx1="dk1" bg2="lt2" tx2="dk2" accent1="accent1" accent2="accent2" accent3="accent3" accent4="accent4" accent5="accent5" accent6="accent6" hlink="hlink" folHlink="folHlink"/>
  <c:chart>
    <c:title>
      <c:tx>
        <c:rich>
          <a:bodyPr/>
          <a:lstStyle/>
          <a:p>
            <a:pPr>
              <a:defRPr lang="es-VE"/>
            </a:pPr>
            <a:r>
              <a:rPr lang="es-VE" sz="1800">
                <a:latin typeface="Times New Roman" pitchFamily="18" charset="0"/>
                <a:cs typeface="Times New Roman" pitchFamily="18" charset="0"/>
              </a:rPr>
              <a:t>Ítems Nro. 10</a:t>
            </a:r>
          </a:p>
        </c:rich>
      </c:tx>
    </c:title>
    <c:view3D>
      <c:rotX val="30"/>
      <c:perspective val="30"/>
    </c:view3D>
    <c:plotArea>
      <c:layout/>
      <c:pie3DChart>
        <c:varyColors val="1"/>
        <c:ser>
          <c:idx val="0"/>
          <c:order val="0"/>
          <c:tx>
            <c:strRef>
              <c:f>Hoja1!$B$1</c:f>
              <c:strCache>
                <c:ptCount val="1"/>
                <c:pt idx="0">
                  <c:v>Ítems nro. 10</c:v>
                </c:pt>
              </c:strCache>
            </c:strRef>
          </c:tx>
          <c:dPt>
            <c:idx val="0"/>
            <c:spPr>
              <a:solidFill>
                <a:srgbClr val="00D661"/>
              </a:solidFill>
            </c:spPr>
          </c:dPt>
          <c:dPt>
            <c:idx val="1"/>
            <c:explosion val="3"/>
            <c:spPr>
              <a:solidFill>
                <a:srgbClr val="FF00FF"/>
              </a:solidFill>
            </c:spPr>
          </c:dPt>
          <c:dLbls>
            <c:spPr>
              <a:noFill/>
              <a:ln>
                <a:noFill/>
              </a:ln>
              <a:effectLst/>
            </c:spPr>
            <c:showPercent val="1"/>
            <c:extLst>
              <c:ext xmlns:c15="http://schemas.microsoft.com/office/drawing/2012/chart" uri="{CE6537A1-D6FC-4f65-9D91-7224C49458BB}"/>
            </c:extLst>
          </c:dLbls>
          <c:cat>
            <c:strRef>
              <c:f>Hoja1!$A$2:$A$3</c:f>
              <c:strCache>
                <c:ptCount val="2"/>
                <c:pt idx="0">
                  <c:v>Sí</c:v>
                </c:pt>
                <c:pt idx="1">
                  <c:v>No </c:v>
                </c:pt>
              </c:strCache>
            </c:strRef>
          </c:cat>
          <c:val>
            <c:numRef>
              <c:f>Hoja1!$B$2:$B$3</c:f>
              <c:numCache>
                <c:formatCode>General</c:formatCode>
                <c:ptCount val="2"/>
                <c:pt idx="0">
                  <c:v>18</c:v>
                </c:pt>
                <c:pt idx="1">
                  <c:v>12</c:v>
                </c:pt>
              </c:numCache>
            </c:numRef>
          </c:val>
        </c:ser>
        <c:dLbls>
          <c:showPercent val="1"/>
        </c:dLbls>
      </c:pie3DChart>
    </c:plotArea>
    <c:legend>
      <c:legendPos val="t"/>
      <c:txPr>
        <a:bodyPr/>
        <a:lstStyle/>
        <a:p>
          <a:pPr>
            <a:defRPr lang="es-VE" sz="1100"/>
          </a:pPr>
          <a:endParaRPr lang="es-VE"/>
        </a:p>
      </c:txPr>
    </c:legend>
    <c:plotVisOnly val="1"/>
    <c:dispBlanksAs val="zero"/>
  </c:chart>
  <c:txPr>
    <a:bodyPr/>
    <a:lstStyle/>
    <a:p>
      <a:pPr>
        <a:defRPr sz="1100">
          <a:latin typeface="Times New Roman" pitchFamily="18" charset="0"/>
          <a:cs typeface="Times New Roman" pitchFamily="18" charset="0"/>
        </a:defRPr>
      </a:pPr>
      <a:endParaRPr lang="es-VE"/>
    </a:p>
  </c:txPr>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s-VE"/>
  <c:clrMapOvr bg1="lt1" tx1="dk1" bg2="lt2" tx2="dk2" accent1="accent1" accent2="accent2" accent3="accent3" accent4="accent4" accent5="accent5" accent6="accent6" hlink="hlink" folHlink="folHlink"/>
  <c:chart>
    <c:title>
      <c:tx>
        <c:rich>
          <a:bodyPr/>
          <a:lstStyle/>
          <a:p>
            <a:pPr>
              <a:defRPr lang="es-VE"/>
            </a:pPr>
            <a:r>
              <a:rPr lang="es-VE">
                <a:latin typeface="Times New Roman" pitchFamily="18" charset="0"/>
                <a:cs typeface="Times New Roman" pitchFamily="18" charset="0"/>
              </a:rPr>
              <a:t>Ítems Nro. 11</a:t>
            </a:r>
          </a:p>
        </c:rich>
      </c:tx>
    </c:title>
    <c:view3D>
      <c:rotX val="30"/>
      <c:perspective val="30"/>
    </c:view3D>
    <c:plotArea>
      <c:layout/>
      <c:pie3DChart>
        <c:varyColors val="1"/>
        <c:ser>
          <c:idx val="0"/>
          <c:order val="0"/>
          <c:tx>
            <c:strRef>
              <c:f>Hoja1!$B$1</c:f>
              <c:strCache>
                <c:ptCount val="1"/>
                <c:pt idx="0">
                  <c:v>Ítems nro. 11</c:v>
                </c:pt>
              </c:strCache>
            </c:strRef>
          </c:tx>
          <c:dPt>
            <c:idx val="0"/>
            <c:spPr>
              <a:solidFill>
                <a:srgbClr val="00D661"/>
              </a:solidFill>
            </c:spPr>
          </c:dPt>
          <c:dPt>
            <c:idx val="1"/>
            <c:explosion val="3"/>
            <c:spPr>
              <a:solidFill>
                <a:srgbClr val="FF00FF"/>
              </a:solidFill>
            </c:spPr>
          </c:dPt>
          <c:dLbls>
            <c:spPr>
              <a:noFill/>
              <a:ln>
                <a:noFill/>
              </a:ln>
              <a:effectLst/>
            </c:spPr>
            <c:showPercent val="1"/>
            <c:extLst>
              <c:ext xmlns:c15="http://schemas.microsoft.com/office/drawing/2012/chart" uri="{CE6537A1-D6FC-4f65-9D91-7224C49458BB}"/>
            </c:extLst>
          </c:dLbls>
          <c:cat>
            <c:strRef>
              <c:f>Hoja1!$A$2:$A$3</c:f>
              <c:strCache>
                <c:ptCount val="2"/>
                <c:pt idx="0">
                  <c:v>Sí</c:v>
                </c:pt>
                <c:pt idx="1">
                  <c:v>No </c:v>
                </c:pt>
              </c:strCache>
            </c:strRef>
          </c:cat>
          <c:val>
            <c:numRef>
              <c:f>Hoja1!$B$2:$B$3</c:f>
              <c:numCache>
                <c:formatCode>General</c:formatCode>
                <c:ptCount val="2"/>
                <c:pt idx="0">
                  <c:v>13</c:v>
                </c:pt>
                <c:pt idx="1">
                  <c:v>17</c:v>
                </c:pt>
              </c:numCache>
            </c:numRef>
          </c:val>
        </c:ser>
        <c:dLbls>
          <c:showPercent val="1"/>
        </c:dLbls>
      </c:pie3DChart>
    </c:plotArea>
    <c:legend>
      <c:legendPos val="t"/>
      <c:txPr>
        <a:bodyPr/>
        <a:lstStyle/>
        <a:p>
          <a:pPr>
            <a:defRPr lang="es-VE"/>
          </a:pPr>
          <a:endParaRPr lang="es-VE"/>
        </a:p>
      </c:txPr>
    </c:legend>
    <c:plotVisOnly val="1"/>
    <c:dispBlanksAs val="zero"/>
  </c:chart>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s-VE"/>
  <c:clrMapOvr bg1="lt1" tx1="dk1" bg2="lt2" tx2="dk2" accent1="accent1" accent2="accent2" accent3="accent3" accent4="accent4" accent5="accent5" accent6="accent6" hlink="hlink" folHlink="folHlink"/>
  <c:chart>
    <c:title>
      <c:tx>
        <c:rich>
          <a:bodyPr/>
          <a:lstStyle/>
          <a:p>
            <a:pPr>
              <a:defRPr lang="es-VE"/>
            </a:pPr>
            <a:r>
              <a:rPr lang="es-VE">
                <a:latin typeface="Times New Roman" pitchFamily="18" charset="0"/>
                <a:cs typeface="Times New Roman" pitchFamily="18" charset="0"/>
              </a:rPr>
              <a:t>Ítems Nro. 12</a:t>
            </a:r>
          </a:p>
        </c:rich>
      </c:tx>
    </c:title>
    <c:view3D>
      <c:rotX val="30"/>
      <c:rotY val="10"/>
      <c:perspective val="30"/>
    </c:view3D>
    <c:plotArea>
      <c:layout>
        <c:manualLayout>
          <c:layoutTarget val="inner"/>
          <c:xMode val="edge"/>
          <c:yMode val="edge"/>
          <c:x val="9.2790445803940011E-2"/>
          <c:y val="0.33494474298761212"/>
          <c:w val="0.90720955419606009"/>
          <c:h val="0.56044630997751488"/>
        </c:manualLayout>
      </c:layout>
      <c:pie3DChart>
        <c:varyColors val="1"/>
        <c:ser>
          <c:idx val="0"/>
          <c:order val="0"/>
          <c:tx>
            <c:strRef>
              <c:f>Hoja1!$B$1</c:f>
              <c:strCache>
                <c:ptCount val="1"/>
                <c:pt idx="0">
                  <c:v>Ítems nro. 12</c:v>
                </c:pt>
              </c:strCache>
            </c:strRef>
          </c:tx>
          <c:explosion val="3"/>
          <c:dPt>
            <c:idx val="0"/>
            <c:spPr>
              <a:solidFill>
                <a:srgbClr val="00D661"/>
              </a:solidFill>
            </c:spPr>
          </c:dPt>
          <c:dPt>
            <c:idx val="1"/>
            <c:spPr>
              <a:solidFill>
                <a:srgbClr val="FF00FF"/>
              </a:solidFill>
            </c:spPr>
          </c:dPt>
          <c:dLbls>
            <c:spPr>
              <a:noFill/>
              <a:ln>
                <a:noFill/>
              </a:ln>
              <a:effectLst/>
            </c:spPr>
            <c:showPercent val="1"/>
            <c:extLst>
              <c:ext xmlns:c15="http://schemas.microsoft.com/office/drawing/2012/chart" uri="{CE6537A1-D6FC-4f65-9D91-7224C49458BB}"/>
            </c:extLst>
          </c:dLbls>
          <c:cat>
            <c:strRef>
              <c:f>Hoja1!$A$2:$A$3</c:f>
              <c:strCache>
                <c:ptCount val="2"/>
                <c:pt idx="0">
                  <c:v>Sí</c:v>
                </c:pt>
                <c:pt idx="1">
                  <c:v>No </c:v>
                </c:pt>
              </c:strCache>
            </c:strRef>
          </c:cat>
          <c:val>
            <c:numRef>
              <c:f>Hoja1!$B$2:$B$3</c:f>
              <c:numCache>
                <c:formatCode>General</c:formatCode>
                <c:ptCount val="2"/>
                <c:pt idx="0">
                  <c:v>11</c:v>
                </c:pt>
                <c:pt idx="1">
                  <c:v>19</c:v>
                </c:pt>
              </c:numCache>
            </c:numRef>
          </c:val>
        </c:ser>
        <c:dLbls>
          <c:showPercent val="1"/>
        </c:dLbls>
      </c:pie3DChart>
    </c:plotArea>
    <c:legend>
      <c:legendPos val="t"/>
      <c:txPr>
        <a:bodyPr/>
        <a:lstStyle/>
        <a:p>
          <a:pPr>
            <a:defRPr lang="es-VE"/>
          </a:pPr>
          <a:endParaRPr lang="es-VE"/>
        </a:p>
      </c:txPr>
    </c:legend>
    <c:plotVisOnly val="1"/>
    <c:dispBlanksAs val="zero"/>
  </c:chart>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s-VE"/>
  <c:clrMapOvr bg1="lt1" tx1="dk1" bg2="lt2" tx2="dk2" accent1="accent1" accent2="accent2" accent3="accent3" accent4="accent4" accent5="accent5" accent6="accent6" hlink="hlink" folHlink="folHlink"/>
  <c:chart>
    <c:title>
      <c:tx>
        <c:rich>
          <a:bodyPr/>
          <a:lstStyle/>
          <a:p>
            <a:pPr>
              <a:defRPr lang="es-VE"/>
            </a:pPr>
            <a:r>
              <a:rPr lang="es-VE">
                <a:latin typeface="Times New Roman" pitchFamily="18" charset="0"/>
                <a:cs typeface="Times New Roman" pitchFamily="18" charset="0"/>
              </a:rPr>
              <a:t>Ítems Nro. 13</a:t>
            </a:r>
          </a:p>
        </c:rich>
      </c:tx>
    </c:title>
    <c:view3D>
      <c:rotX val="30"/>
      <c:perspective val="30"/>
    </c:view3D>
    <c:plotArea>
      <c:layout>
        <c:manualLayout>
          <c:layoutTarget val="inner"/>
          <c:xMode val="edge"/>
          <c:yMode val="edge"/>
          <c:x val="9.5600673010237558E-2"/>
          <c:y val="0.3404534135366023"/>
          <c:w val="0.90208274443357961"/>
          <c:h val="0.554938269729357"/>
        </c:manualLayout>
      </c:layout>
      <c:pie3DChart>
        <c:varyColors val="1"/>
        <c:ser>
          <c:idx val="0"/>
          <c:order val="0"/>
          <c:tx>
            <c:strRef>
              <c:f>Hoja1!$B$1</c:f>
              <c:strCache>
                <c:ptCount val="1"/>
                <c:pt idx="0">
                  <c:v>Ítems nro. 13</c:v>
                </c:pt>
              </c:strCache>
            </c:strRef>
          </c:tx>
          <c:explosion val="3"/>
          <c:dPt>
            <c:idx val="0"/>
            <c:spPr>
              <a:solidFill>
                <a:srgbClr val="00D661"/>
              </a:solidFill>
            </c:spPr>
          </c:dPt>
          <c:dPt>
            <c:idx val="1"/>
            <c:spPr>
              <a:solidFill>
                <a:srgbClr val="FF00FF"/>
              </a:solidFill>
            </c:spPr>
          </c:dPt>
          <c:dLbls>
            <c:spPr>
              <a:noFill/>
              <a:ln>
                <a:noFill/>
              </a:ln>
              <a:effectLst/>
            </c:spPr>
            <c:showPercent val="1"/>
            <c:extLst>
              <c:ext xmlns:c15="http://schemas.microsoft.com/office/drawing/2012/chart" uri="{CE6537A1-D6FC-4f65-9D91-7224C49458BB}"/>
            </c:extLst>
          </c:dLbls>
          <c:cat>
            <c:strRef>
              <c:f>Hoja1!$A$2:$A$3</c:f>
              <c:strCache>
                <c:ptCount val="2"/>
                <c:pt idx="0">
                  <c:v>Sí </c:v>
                </c:pt>
                <c:pt idx="1">
                  <c:v>No</c:v>
                </c:pt>
              </c:strCache>
            </c:strRef>
          </c:cat>
          <c:val>
            <c:numRef>
              <c:f>Hoja1!$B$2:$B$3</c:f>
              <c:numCache>
                <c:formatCode>General</c:formatCode>
                <c:ptCount val="2"/>
                <c:pt idx="0">
                  <c:v>19</c:v>
                </c:pt>
                <c:pt idx="1">
                  <c:v>11</c:v>
                </c:pt>
              </c:numCache>
            </c:numRef>
          </c:val>
        </c:ser>
        <c:dLbls>
          <c:showPercent val="1"/>
        </c:dLbls>
      </c:pie3DChart>
    </c:plotArea>
    <c:legend>
      <c:legendPos val="t"/>
      <c:txPr>
        <a:bodyPr/>
        <a:lstStyle/>
        <a:p>
          <a:pPr>
            <a:defRPr lang="es-VE"/>
          </a:pPr>
          <a:endParaRPr lang="es-VE"/>
        </a:p>
      </c:txPr>
    </c:legend>
    <c:plotVisOnly val="1"/>
    <c:dispBlanksAs val="zero"/>
  </c:chart>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s-VE"/>
  <c:clrMapOvr bg1="lt1" tx1="dk1" bg2="lt2" tx2="dk2" accent1="accent1" accent2="accent2" accent3="accent3" accent4="accent4" accent5="accent5" accent6="accent6" hlink="hlink" folHlink="folHlink"/>
  <c:chart>
    <c:title>
      <c:tx>
        <c:rich>
          <a:bodyPr/>
          <a:lstStyle/>
          <a:p>
            <a:pPr>
              <a:defRPr lang="es-VE"/>
            </a:pPr>
            <a:r>
              <a:rPr lang="es-VE">
                <a:latin typeface="Times New Roman" pitchFamily="18" charset="0"/>
                <a:cs typeface="Times New Roman" pitchFamily="18" charset="0"/>
              </a:rPr>
              <a:t>Ítems Nro. 14</a:t>
            </a:r>
          </a:p>
        </c:rich>
      </c:tx>
    </c:title>
    <c:view3D>
      <c:rotX val="30"/>
      <c:perspective val="30"/>
    </c:view3D>
    <c:plotArea>
      <c:layout>
        <c:manualLayout>
          <c:layoutTarget val="inner"/>
          <c:xMode val="edge"/>
          <c:yMode val="edge"/>
          <c:x val="3.6630036630036632E-2"/>
          <c:y val="0.28846998863296724"/>
          <c:w val="0.92868776018382304"/>
          <c:h val="0.61143903146770029"/>
        </c:manualLayout>
      </c:layout>
      <c:pie3DChart>
        <c:varyColors val="1"/>
        <c:ser>
          <c:idx val="0"/>
          <c:order val="0"/>
          <c:tx>
            <c:strRef>
              <c:f>Hoja1!$B$1</c:f>
              <c:strCache>
                <c:ptCount val="1"/>
                <c:pt idx="0">
                  <c:v>Ítems nro. 14</c:v>
                </c:pt>
              </c:strCache>
            </c:strRef>
          </c:tx>
          <c:explosion val="3"/>
          <c:dPt>
            <c:idx val="0"/>
            <c:spPr>
              <a:solidFill>
                <a:srgbClr val="00D661"/>
              </a:solidFill>
            </c:spPr>
          </c:dPt>
          <c:dPt>
            <c:idx val="1"/>
            <c:spPr>
              <a:solidFill>
                <a:srgbClr val="FF00FF"/>
              </a:solidFill>
            </c:spPr>
          </c:dPt>
          <c:dLbls>
            <c:spPr>
              <a:noFill/>
              <a:ln>
                <a:noFill/>
              </a:ln>
              <a:effectLst/>
            </c:spPr>
            <c:showPercent val="1"/>
            <c:extLst>
              <c:ext xmlns:c15="http://schemas.microsoft.com/office/drawing/2012/chart" uri="{CE6537A1-D6FC-4f65-9D91-7224C49458BB}"/>
            </c:extLst>
          </c:dLbls>
          <c:cat>
            <c:strRef>
              <c:f>Hoja1!$A$2:$A$3</c:f>
              <c:strCache>
                <c:ptCount val="2"/>
                <c:pt idx="0">
                  <c:v>Sí </c:v>
                </c:pt>
                <c:pt idx="1">
                  <c:v>No </c:v>
                </c:pt>
              </c:strCache>
            </c:strRef>
          </c:cat>
          <c:val>
            <c:numRef>
              <c:f>Hoja1!$B$2:$B$3</c:f>
              <c:numCache>
                <c:formatCode>General</c:formatCode>
                <c:ptCount val="2"/>
                <c:pt idx="0">
                  <c:v>29</c:v>
                </c:pt>
                <c:pt idx="1">
                  <c:v>1</c:v>
                </c:pt>
              </c:numCache>
            </c:numRef>
          </c:val>
        </c:ser>
        <c:dLbls>
          <c:showPercent val="1"/>
        </c:dLbls>
      </c:pie3DChart>
    </c:plotArea>
    <c:legend>
      <c:legendPos val="t"/>
      <c:txPr>
        <a:bodyPr/>
        <a:lstStyle/>
        <a:p>
          <a:pPr>
            <a:defRPr lang="es-VE"/>
          </a:pPr>
          <a:endParaRPr lang="es-VE"/>
        </a:p>
      </c:txPr>
    </c:legend>
    <c:plotVisOnly val="1"/>
    <c:dispBlanksAs val="zero"/>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VE"/>
  <c:chart>
    <c:title>
      <c:tx>
        <c:rich>
          <a:bodyPr/>
          <a:lstStyle/>
          <a:p>
            <a:pPr>
              <a:defRPr lang="es-VE"/>
            </a:pPr>
            <a:r>
              <a:rPr lang="en-US">
                <a:latin typeface="Times New Roman" pitchFamily="18" charset="0"/>
                <a:cs typeface="Times New Roman" pitchFamily="18" charset="0"/>
              </a:rPr>
              <a:t>Gráfico  Nro. 2  </a:t>
            </a:r>
          </a:p>
        </c:rich>
      </c:tx>
      <c:spPr>
        <a:noFill/>
        <a:ln w="25298">
          <a:noFill/>
        </a:ln>
      </c:spPr>
    </c:title>
    <c:view3D>
      <c:rotX val="30"/>
      <c:perspective val="30"/>
    </c:view3D>
    <c:plotArea>
      <c:layout/>
      <c:pie3DChart>
        <c:varyColors val="1"/>
        <c:ser>
          <c:idx val="0"/>
          <c:order val="0"/>
          <c:tx>
            <c:strRef>
              <c:f>Hoja1!$B$1</c:f>
              <c:strCache>
                <c:ptCount val="1"/>
                <c:pt idx="0">
                  <c:v>Gráfico  Nro. 1  </c:v>
                </c:pt>
              </c:strCache>
            </c:strRef>
          </c:tx>
          <c:explosion val="3"/>
          <c:dPt>
            <c:idx val="0"/>
            <c:explosion val="1"/>
            <c:spPr>
              <a:solidFill>
                <a:srgbClr val="00D661"/>
              </a:solidFill>
            </c:spPr>
          </c:dPt>
          <c:dPt>
            <c:idx val="1"/>
            <c:spPr>
              <a:solidFill>
                <a:srgbClr val="FF00FF"/>
              </a:solidFill>
            </c:spPr>
          </c:dPt>
          <c:dPt>
            <c:idx val="2"/>
            <c:spPr>
              <a:solidFill>
                <a:srgbClr val="0FD5FD"/>
              </a:solidFill>
            </c:spPr>
          </c:dPt>
          <c:dPt>
            <c:idx val="3"/>
            <c:spPr>
              <a:solidFill>
                <a:srgbClr val="FFC000"/>
              </a:solidFill>
              <a:ln>
                <a:solidFill>
                  <a:srgbClr val="FC10E0"/>
                </a:solidFill>
              </a:ln>
            </c:spPr>
          </c:dPt>
          <c:dLbls>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spPr>
              <a:noFill/>
              <a:ln>
                <a:noFill/>
              </a:ln>
              <a:effectLst/>
            </c:spPr>
            <c:txPr>
              <a:bodyPr/>
              <a:lstStyle/>
              <a:p>
                <a:pPr>
                  <a:defRPr lang="es-VE"/>
                </a:pPr>
                <a:endParaRPr lang="es-VE"/>
              </a:p>
            </c:txPr>
            <c:showPercent val="1"/>
            <c:showLeaderLines val="1"/>
            <c:extLst>
              <c:ext xmlns:c15="http://schemas.microsoft.com/office/drawing/2012/chart" uri="{CE6537A1-D6FC-4f65-9D91-7224C49458BB}"/>
            </c:extLst>
          </c:dLbls>
          <c:cat>
            <c:strRef>
              <c:f>Hoja1!$A$2:$A$5</c:f>
              <c:strCache>
                <c:ptCount val="2"/>
                <c:pt idx="0">
                  <c:v>SI</c:v>
                </c:pt>
                <c:pt idx="1">
                  <c:v>NO</c:v>
                </c:pt>
              </c:strCache>
            </c:strRef>
          </c:cat>
          <c:val>
            <c:numRef>
              <c:f>Hoja1!$B$2:$B$5</c:f>
              <c:numCache>
                <c:formatCode>General</c:formatCode>
                <c:ptCount val="4"/>
                <c:pt idx="0">
                  <c:v>14</c:v>
                </c:pt>
                <c:pt idx="1">
                  <c:v>1</c:v>
                </c:pt>
              </c:numCache>
            </c:numRef>
          </c:val>
        </c:ser>
        <c:dLbls>
          <c:showPercent val="1"/>
        </c:dLbls>
      </c:pie3DChart>
      <c:spPr>
        <a:noFill/>
        <a:ln w="25298">
          <a:noFill/>
        </a:ln>
      </c:spPr>
    </c:plotArea>
    <c:legend>
      <c:legendPos val="t"/>
      <c:legendEntry>
        <c:idx val="2"/>
        <c:delete val="1"/>
      </c:legendEntry>
      <c:legendEntry>
        <c:idx val="3"/>
        <c:delete val="1"/>
      </c:legendEntry>
      <c:txPr>
        <a:bodyPr/>
        <a:lstStyle/>
        <a:p>
          <a:pPr>
            <a:defRPr lang="es-VE"/>
          </a:pPr>
          <a:endParaRPr lang="es-VE"/>
        </a:p>
      </c:txPr>
    </c:legend>
    <c:plotVisOnly val="1"/>
    <c:dispBlanksAs val="zero"/>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VE"/>
  <c:chart>
    <c:title>
      <c:tx>
        <c:rich>
          <a:bodyPr/>
          <a:lstStyle/>
          <a:p>
            <a:pPr>
              <a:defRPr lang="es-VE"/>
            </a:pPr>
            <a:r>
              <a:rPr lang="en-US">
                <a:latin typeface="Times New Roman" pitchFamily="18" charset="0"/>
                <a:cs typeface="Times New Roman" pitchFamily="18" charset="0"/>
              </a:rPr>
              <a:t>Gráfico  Nro. 3  </a:t>
            </a:r>
          </a:p>
        </c:rich>
      </c:tx>
      <c:spPr>
        <a:noFill/>
        <a:ln w="25298">
          <a:noFill/>
        </a:ln>
      </c:spPr>
    </c:title>
    <c:view3D>
      <c:rotX val="30"/>
      <c:perspective val="30"/>
    </c:view3D>
    <c:plotArea>
      <c:layout>
        <c:manualLayout>
          <c:layoutTarget val="inner"/>
          <c:xMode val="edge"/>
          <c:yMode val="edge"/>
          <c:x val="9.5868560188508228E-2"/>
          <c:y val="0.32663343824553925"/>
          <c:w val="0.9041314398114918"/>
          <c:h val="0.56740403893325553"/>
        </c:manualLayout>
      </c:layout>
      <c:pie3DChart>
        <c:varyColors val="1"/>
        <c:ser>
          <c:idx val="0"/>
          <c:order val="0"/>
          <c:tx>
            <c:strRef>
              <c:f>Hoja1!$B$1</c:f>
              <c:strCache>
                <c:ptCount val="1"/>
                <c:pt idx="0">
                  <c:v>Gráfico  Nro. 1  </c:v>
                </c:pt>
              </c:strCache>
            </c:strRef>
          </c:tx>
          <c:explosion val="3"/>
          <c:dPt>
            <c:idx val="0"/>
            <c:explosion val="1"/>
            <c:spPr>
              <a:solidFill>
                <a:srgbClr val="00D661"/>
              </a:solidFill>
            </c:spPr>
          </c:dPt>
          <c:dPt>
            <c:idx val="1"/>
            <c:spPr>
              <a:solidFill>
                <a:srgbClr val="FF00FF"/>
              </a:solidFill>
            </c:spPr>
          </c:dPt>
          <c:dPt>
            <c:idx val="2"/>
            <c:spPr>
              <a:solidFill>
                <a:srgbClr val="0FD5FD"/>
              </a:solidFill>
            </c:spPr>
          </c:dPt>
          <c:dPt>
            <c:idx val="3"/>
            <c:spPr>
              <a:solidFill>
                <a:srgbClr val="FFC000"/>
              </a:solidFill>
              <a:ln>
                <a:solidFill>
                  <a:srgbClr val="FC10E0"/>
                </a:solidFill>
              </a:ln>
            </c:spPr>
          </c:dPt>
          <c:dLbls>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spPr>
              <a:noFill/>
              <a:ln>
                <a:noFill/>
              </a:ln>
              <a:effectLst/>
            </c:spPr>
            <c:txPr>
              <a:bodyPr/>
              <a:lstStyle/>
              <a:p>
                <a:pPr>
                  <a:defRPr lang="es-VE"/>
                </a:pPr>
                <a:endParaRPr lang="es-VE"/>
              </a:p>
            </c:txPr>
            <c:showPercent val="1"/>
            <c:showLeaderLines val="1"/>
            <c:extLst>
              <c:ext xmlns:c15="http://schemas.microsoft.com/office/drawing/2012/chart" uri="{CE6537A1-D6FC-4f65-9D91-7224C49458BB}"/>
            </c:extLst>
          </c:dLbls>
          <c:cat>
            <c:strRef>
              <c:f>Hoja1!$A$2:$A$5</c:f>
              <c:strCache>
                <c:ptCount val="2"/>
                <c:pt idx="0">
                  <c:v>SI</c:v>
                </c:pt>
                <c:pt idx="1">
                  <c:v>NO</c:v>
                </c:pt>
              </c:strCache>
            </c:strRef>
          </c:cat>
          <c:val>
            <c:numRef>
              <c:f>Hoja1!$B$2:$B$5</c:f>
              <c:numCache>
                <c:formatCode>General</c:formatCode>
                <c:ptCount val="4"/>
                <c:pt idx="0">
                  <c:v>27</c:v>
                </c:pt>
                <c:pt idx="1">
                  <c:v>3</c:v>
                </c:pt>
              </c:numCache>
            </c:numRef>
          </c:val>
        </c:ser>
        <c:dLbls>
          <c:showPercent val="1"/>
        </c:dLbls>
      </c:pie3DChart>
      <c:spPr>
        <a:noFill/>
        <a:ln w="25298">
          <a:noFill/>
        </a:ln>
      </c:spPr>
    </c:plotArea>
    <c:legend>
      <c:legendPos val="t"/>
      <c:legendEntry>
        <c:idx val="2"/>
        <c:delete val="1"/>
      </c:legendEntry>
      <c:legendEntry>
        <c:idx val="3"/>
        <c:delete val="1"/>
      </c:legendEntry>
      <c:txPr>
        <a:bodyPr/>
        <a:lstStyle/>
        <a:p>
          <a:pPr>
            <a:defRPr lang="es-VE"/>
          </a:pPr>
          <a:endParaRPr lang="es-VE"/>
        </a:p>
      </c:txPr>
    </c:legend>
    <c:plotVisOnly val="1"/>
    <c:dispBlanksAs val="zero"/>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VE"/>
  <c:chart>
    <c:title>
      <c:tx>
        <c:rich>
          <a:bodyPr/>
          <a:lstStyle/>
          <a:p>
            <a:pPr>
              <a:defRPr lang="es-VE"/>
            </a:pPr>
            <a:r>
              <a:rPr lang="en-US">
                <a:latin typeface="Times New Roman" pitchFamily="18" charset="0"/>
                <a:cs typeface="Times New Roman" pitchFamily="18" charset="0"/>
              </a:rPr>
              <a:t>Gráfico  Nro. 4  </a:t>
            </a:r>
          </a:p>
        </c:rich>
      </c:tx>
      <c:spPr>
        <a:noFill/>
        <a:ln w="25298">
          <a:noFill/>
        </a:ln>
      </c:spPr>
    </c:title>
    <c:view3D>
      <c:rotX val="30"/>
      <c:perspective val="30"/>
    </c:view3D>
    <c:plotArea>
      <c:layout/>
      <c:pie3DChart>
        <c:varyColors val="1"/>
        <c:ser>
          <c:idx val="0"/>
          <c:order val="0"/>
          <c:tx>
            <c:strRef>
              <c:f>Hoja1!$B$1</c:f>
              <c:strCache>
                <c:ptCount val="1"/>
                <c:pt idx="0">
                  <c:v>Gráfico  Nro. 1  </c:v>
                </c:pt>
              </c:strCache>
            </c:strRef>
          </c:tx>
          <c:explosion val="3"/>
          <c:dPt>
            <c:idx val="0"/>
            <c:explosion val="1"/>
            <c:spPr>
              <a:solidFill>
                <a:srgbClr val="00D661"/>
              </a:solidFill>
            </c:spPr>
          </c:dPt>
          <c:dPt>
            <c:idx val="1"/>
            <c:spPr>
              <a:solidFill>
                <a:srgbClr val="FF00FF"/>
              </a:solidFill>
            </c:spPr>
          </c:dPt>
          <c:dPt>
            <c:idx val="2"/>
            <c:spPr>
              <a:solidFill>
                <a:srgbClr val="0FD5FD"/>
              </a:solidFill>
            </c:spPr>
          </c:dPt>
          <c:dPt>
            <c:idx val="3"/>
            <c:spPr>
              <a:solidFill>
                <a:srgbClr val="FFC000"/>
              </a:solidFill>
              <a:ln>
                <a:solidFill>
                  <a:srgbClr val="FC10E0"/>
                </a:solidFill>
              </a:ln>
            </c:spPr>
          </c:dPt>
          <c:dLbls>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spPr>
              <a:noFill/>
              <a:ln>
                <a:noFill/>
              </a:ln>
              <a:effectLst/>
            </c:spPr>
            <c:txPr>
              <a:bodyPr/>
              <a:lstStyle/>
              <a:p>
                <a:pPr>
                  <a:defRPr lang="es-VE"/>
                </a:pPr>
                <a:endParaRPr lang="es-VE"/>
              </a:p>
            </c:txPr>
            <c:showPercent val="1"/>
            <c:showLeaderLines val="1"/>
            <c:extLst>
              <c:ext xmlns:c15="http://schemas.microsoft.com/office/drawing/2012/chart" uri="{CE6537A1-D6FC-4f65-9D91-7224C49458BB}"/>
            </c:extLst>
          </c:dLbls>
          <c:cat>
            <c:strRef>
              <c:f>Hoja1!$A$2:$A$5</c:f>
              <c:strCache>
                <c:ptCount val="2"/>
                <c:pt idx="0">
                  <c:v>SI</c:v>
                </c:pt>
                <c:pt idx="1">
                  <c:v>NO</c:v>
                </c:pt>
              </c:strCache>
            </c:strRef>
          </c:cat>
          <c:val>
            <c:numRef>
              <c:f>Hoja1!$B$2:$B$5</c:f>
              <c:numCache>
                <c:formatCode>General</c:formatCode>
                <c:ptCount val="4"/>
                <c:pt idx="0">
                  <c:v>28</c:v>
                </c:pt>
                <c:pt idx="1">
                  <c:v>2</c:v>
                </c:pt>
              </c:numCache>
            </c:numRef>
          </c:val>
        </c:ser>
        <c:dLbls>
          <c:showPercent val="1"/>
        </c:dLbls>
      </c:pie3DChart>
      <c:spPr>
        <a:noFill/>
        <a:ln w="25298">
          <a:noFill/>
        </a:ln>
      </c:spPr>
    </c:plotArea>
    <c:legend>
      <c:legendPos val="t"/>
      <c:legendEntry>
        <c:idx val="2"/>
        <c:delete val="1"/>
      </c:legendEntry>
      <c:legendEntry>
        <c:idx val="3"/>
        <c:delete val="1"/>
      </c:legendEntry>
      <c:txPr>
        <a:bodyPr/>
        <a:lstStyle/>
        <a:p>
          <a:pPr>
            <a:defRPr lang="es-VE"/>
          </a:pPr>
          <a:endParaRPr lang="es-VE"/>
        </a:p>
      </c:txPr>
    </c:legend>
    <c:plotVisOnly val="1"/>
    <c:dispBlanksAs val="zero"/>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s-VE"/>
  <c:chart>
    <c:title>
      <c:tx>
        <c:rich>
          <a:bodyPr/>
          <a:lstStyle/>
          <a:p>
            <a:pPr>
              <a:defRPr lang="es-VE"/>
            </a:pPr>
            <a:r>
              <a:rPr lang="en-US">
                <a:latin typeface="Times New Roman" pitchFamily="18" charset="0"/>
                <a:cs typeface="Times New Roman" pitchFamily="18" charset="0"/>
              </a:rPr>
              <a:t>Gráfico  Nro. 5  </a:t>
            </a:r>
          </a:p>
        </c:rich>
      </c:tx>
      <c:spPr>
        <a:noFill/>
        <a:ln w="25298">
          <a:noFill/>
        </a:ln>
      </c:spPr>
    </c:title>
    <c:view3D>
      <c:rotX val="30"/>
      <c:perspective val="30"/>
    </c:view3D>
    <c:plotArea>
      <c:layout/>
      <c:pie3DChart>
        <c:varyColors val="1"/>
        <c:ser>
          <c:idx val="0"/>
          <c:order val="0"/>
          <c:tx>
            <c:strRef>
              <c:f>Hoja1!$B$1</c:f>
              <c:strCache>
                <c:ptCount val="1"/>
                <c:pt idx="0">
                  <c:v>Gráfico  Nro. 1  </c:v>
                </c:pt>
              </c:strCache>
            </c:strRef>
          </c:tx>
          <c:explosion val="3"/>
          <c:dPt>
            <c:idx val="0"/>
            <c:explosion val="1"/>
            <c:spPr>
              <a:solidFill>
                <a:srgbClr val="00D661"/>
              </a:solidFill>
            </c:spPr>
          </c:dPt>
          <c:dPt>
            <c:idx val="1"/>
            <c:spPr>
              <a:solidFill>
                <a:srgbClr val="FF00FF"/>
              </a:solidFill>
            </c:spPr>
          </c:dPt>
          <c:dPt>
            <c:idx val="2"/>
            <c:spPr>
              <a:solidFill>
                <a:srgbClr val="0FD5FD"/>
              </a:solidFill>
            </c:spPr>
          </c:dPt>
          <c:dPt>
            <c:idx val="3"/>
            <c:spPr>
              <a:solidFill>
                <a:srgbClr val="FFC000"/>
              </a:solidFill>
              <a:ln>
                <a:solidFill>
                  <a:srgbClr val="FC10E0"/>
                </a:solidFill>
              </a:ln>
            </c:spPr>
          </c:dPt>
          <c:dLbls>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spPr>
              <a:noFill/>
              <a:ln>
                <a:noFill/>
              </a:ln>
              <a:effectLst/>
            </c:spPr>
            <c:txPr>
              <a:bodyPr/>
              <a:lstStyle/>
              <a:p>
                <a:pPr>
                  <a:defRPr lang="es-VE"/>
                </a:pPr>
                <a:endParaRPr lang="es-VE"/>
              </a:p>
            </c:txPr>
            <c:showPercent val="1"/>
            <c:showLeaderLines val="1"/>
            <c:extLst>
              <c:ext xmlns:c15="http://schemas.microsoft.com/office/drawing/2012/chart" uri="{CE6537A1-D6FC-4f65-9D91-7224C49458BB}"/>
            </c:extLst>
          </c:dLbls>
          <c:cat>
            <c:strRef>
              <c:f>Hoja1!$A$2:$A$5</c:f>
              <c:strCache>
                <c:ptCount val="2"/>
                <c:pt idx="0">
                  <c:v>SI</c:v>
                </c:pt>
                <c:pt idx="1">
                  <c:v>NO</c:v>
                </c:pt>
              </c:strCache>
            </c:strRef>
          </c:cat>
          <c:val>
            <c:numRef>
              <c:f>Hoja1!$B$2:$B$5</c:f>
              <c:numCache>
                <c:formatCode>General</c:formatCode>
                <c:ptCount val="4"/>
                <c:pt idx="0">
                  <c:v>24</c:v>
                </c:pt>
                <c:pt idx="1">
                  <c:v>6</c:v>
                </c:pt>
              </c:numCache>
            </c:numRef>
          </c:val>
        </c:ser>
        <c:dLbls>
          <c:showPercent val="1"/>
        </c:dLbls>
      </c:pie3DChart>
      <c:spPr>
        <a:noFill/>
        <a:ln w="25298">
          <a:noFill/>
        </a:ln>
      </c:spPr>
    </c:plotArea>
    <c:legend>
      <c:legendPos val="t"/>
      <c:legendEntry>
        <c:idx val="2"/>
        <c:delete val="1"/>
      </c:legendEntry>
      <c:legendEntry>
        <c:idx val="3"/>
        <c:delete val="1"/>
      </c:legendEntry>
      <c:txPr>
        <a:bodyPr/>
        <a:lstStyle/>
        <a:p>
          <a:pPr>
            <a:defRPr lang="es-VE"/>
          </a:pPr>
          <a:endParaRPr lang="es-VE"/>
        </a:p>
      </c:txPr>
    </c:legend>
    <c:plotVisOnly val="1"/>
    <c:dispBlanksAs val="zero"/>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s-VE"/>
  <c:chart>
    <c:title>
      <c:tx>
        <c:rich>
          <a:bodyPr/>
          <a:lstStyle/>
          <a:p>
            <a:pPr>
              <a:defRPr lang="es-VE"/>
            </a:pPr>
            <a:r>
              <a:rPr lang="en-US">
                <a:latin typeface="Times New Roman" pitchFamily="18" charset="0"/>
                <a:cs typeface="Times New Roman" pitchFamily="18" charset="0"/>
              </a:rPr>
              <a:t>Gráfico  Nro. 6  </a:t>
            </a:r>
          </a:p>
        </c:rich>
      </c:tx>
      <c:spPr>
        <a:noFill/>
        <a:ln w="25298">
          <a:noFill/>
        </a:ln>
      </c:spPr>
    </c:title>
    <c:view3D>
      <c:rotX val="30"/>
      <c:perspective val="30"/>
    </c:view3D>
    <c:plotArea>
      <c:layout/>
      <c:pie3DChart>
        <c:varyColors val="1"/>
        <c:ser>
          <c:idx val="0"/>
          <c:order val="0"/>
          <c:tx>
            <c:strRef>
              <c:f>Hoja1!$B$1</c:f>
              <c:strCache>
                <c:ptCount val="1"/>
                <c:pt idx="0">
                  <c:v>Gráfico  Nro. 1  </c:v>
                </c:pt>
              </c:strCache>
            </c:strRef>
          </c:tx>
          <c:explosion val="3"/>
          <c:dPt>
            <c:idx val="0"/>
            <c:explosion val="1"/>
            <c:spPr>
              <a:solidFill>
                <a:srgbClr val="00D661"/>
              </a:solidFill>
            </c:spPr>
          </c:dPt>
          <c:dPt>
            <c:idx val="1"/>
            <c:spPr>
              <a:solidFill>
                <a:srgbClr val="FF00FF"/>
              </a:solidFill>
            </c:spPr>
          </c:dPt>
          <c:dPt>
            <c:idx val="2"/>
            <c:spPr>
              <a:solidFill>
                <a:srgbClr val="0FD5FD"/>
              </a:solidFill>
            </c:spPr>
          </c:dPt>
          <c:dPt>
            <c:idx val="3"/>
            <c:spPr>
              <a:solidFill>
                <a:srgbClr val="FFC000"/>
              </a:solidFill>
              <a:ln>
                <a:solidFill>
                  <a:srgbClr val="FC10E0"/>
                </a:solidFill>
              </a:ln>
            </c:spPr>
          </c:dPt>
          <c:dLbls>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spPr>
              <a:noFill/>
              <a:ln>
                <a:noFill/>
              </a:ln>
              <a:effectLst/>
            </c:spPr>
            <c:txPr>
              <a:bodyPr/>
              <a:lstStyle/>
              <a:p>
                <a:pPr>
                  <a:defRPr lang="es-VE"/>
                </a:pPr>
                <a:endParaRPr lang="es-VE"/>
              </a:p>
            </c:txPr>
            <c:showPercent val="1"/>
            <c:showLeaderLines val="1"/>
            <c:extLst>
              <c:ext xmlns:c15="http://schemas.microsoft.com/office/drawing/2012/chart" uri="{CE6537A1-D6FC-4f65-9D91-7224C49458BB}"/>
            </c:extLst>
          </c:dLbls>
          <c:cat>
            <c:strRef>
              <c:f>Hoja1!$A$2:$A$5</c:f>
              <c:strCache>
                <c:ptCount val="2"/>
                <c:pt idx="0">
                  <c:v>SI</c:v>
                </c:pt>
                <c:pt idx="1">
                  <c:v>NO</c:v>
                </c:pt>
              </c:strCache>
            </c:strRef>
          </c:cat>
          <c:val>
            <c:numRef>
              <c:f>Hoja1!$B$2:$B$5</c:f>
              <c:numCache>
                <c:formatCode>General</c:formatCode>
                <c:ptCount val="4"/>
                <c:pt idx="0">
                  <c:v>24</c:v>
                </c:pt>
                <c:pt idx="1">
                  <c:v>6</c:v>
                </c:pt>
              </c:numCache>
            </c:numRef>
          </c:val>
        </c:ser>
        <c:dLbls>
          <c:showPercent val="1"/>
        </c:dLbls>
      </c:pie3DChart>
      <c:spPr>
        <a:noFill/>
        <a:ln w="25298">
          <a:noFill/>
        </a:ln>
      </c:spPr>
    </c:plotArea>
    <c:legend>
      <c:legendPos val="t"/>
      <c:legendEntry>
        <c:idx val="2"/>
        <c:delete val="1"/>
      </c:legendEntry>
      <c:legendEntry>
        <c:idx val="3"/>
        <c:delete val="1"/>
      </c:legendEntry>
      <c:txPr>
        <a:bodyPr/>
        <a:lstStyle/>
        <a:p>
          <a:pPr>
            <a:defRPr lang="es-VE"/>
          </a:pPr>
          <a:endParaRPr lang="es-VE"/>
        </a:p>
      </c:txPr>
    </c:legend>
    <c:plotVisOnly val="1"/>
    <c:dispBlanksAs val="zero"/>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s-VE"/>
  <c:chart>
    <c:title>
      <c:tx>
        <c:rich>
          <a:bodyPr/>
          <a:lstStyle/>
          <a:p>
            <a:pPr>
              <a:defRPr lang="es-VE"/>
            </a:pPr>
            <a:r>
              <a:rPr lang="en-US">
                <a:latin typeface="Times New Roman" pitchFamily="18" charset="0"/>
                <a:cs typeface="Times New Roman" pitchFamily="18" charset="0"/>
              </a:rPr>
              <a:t>Gráfico  Nro. 7  </a:t>
            </a:r>
          </a:p>
        </c:rich>
      </c:tx>
      <c:spPr>
        <a:noFill/>
        <a:ln w="25298">
          <a:noFill/>
        </a:ln>
      </c:spPr>
    </c:title>
    <c:view3D>
      <c:rotX val="30"/>
      <c:perspective val="30"/>
    </c:view3D>
    <c:plotArea>
      <c:layout/>
      <c:pie3DChart>
        <c:varyColors val="1"/>
        <c:ser>
          <c:idx val="0"/>
          <c:order val="0"/>
          <c:tx>
            <c:strRef>
              <c:f>Hoja1!$B$1</c:f>
              <c:strCache>
                <c:ptCount val="1"/>
                <c:pt idx="0">
                  <c:v>Gráfico  Nro. 1  </c:v>
                </c:pt>
              </c:strCache>
            </c:strRef>
          </c:tx>
          <c:explosion val="3"/>
          <c:dPt>
            <c:idx val="0"/>
            <c:explosion val="1"/>
            <c:spPr>
              <a:solidFill>
                <a:srgbClr val="00D661"/>
              </a:solidFill>
            </c:spPr>
          </c:dPt>
          <c:dPt>
            <c:idx val="1"/>
            <c:spPr>
              <a:solidFill>
                <a:srgbClr val="FF00FF"/>
              </a:solidFill>
            </c:spPr>
          </c:dPt>
          <c:dPt>
            <c:idx val="2"/>
            <c:spPr>
              <a:solidFill>
                <a:srgbClr val="0FD5FD"/>
              </a:solidFill>
            </c:spPr>
          </c:dPt>
          <c:dPt>
            <c:idx val="3"/>
            <c:spPr>
              <a:solidFill>
                <a:srgbClr val="FFC000"/>
              </a:solidFill>
              <a:ln>
                <a:solidFill>
                  <a:srgbClr val="FC10E0"/>
                </a:solidFill>
              </a:ln>
            </c:spPr>
          </c:dPt>
          <c:dLbls>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spPr>
              <a:noFill/>
              <a:ln>
                <a:noFill/>
              </a:ln>
              <a:effectLst/>
            </c:spPr>
            <c:txPr>
              <a:bodyPr/>
              <a:lstStyle/>
              <a:p>
                <a:pPr>
                  <a:defRPr lang="es-VE"/>
                </a:pPr>
                <a:endParaRPr lang="es-VE"/>
              </a:p>
            </c:txPr>
            <c:showPercent val="1"/>
            <c:showLeaderLines val="1"/>
            <c:extLst>
              <c:ext xmlns:c15="http://schemas.microsoft.com/office/drawing/2012/chart" uri="{CE6537A1-D6FC-4f65-9D91-7224C49458BB}"/>
            </c:extLst>
          </c:dLbls>
          <c:cat>
            <c:strRef>
              <c:f>Hoja1!$A$2:$A$5</c:f>
              <c:strCache>
                <c:ptCount val="2"/>
                <c:pt idx="0">
                  <c:v>SI</c:v>
                </c:pt>
                <c:pt idx="1">
                  <c:v>NO</c:v>
                </c:pt>
              </c:strCache>
            </c:strRef>
          </c:cat>
          <c:val>
            <c:numRef>
              <c:f>Hoja1!$B$2:$B$5</c:f>
              <c:numCache>
                <c:formatCode>General</c:formatCode>
                <c:ptCount val="4"/>
                <c:pt idx="0">
                  <c:v>11</c:v>
                </c:pt>
                <c:pt idx="1">
                  <c:v>19</c:v>
                </c:pt>
              </c:numCache>
            </c:numRef>
          </c:val>
        </c:ser>
        <c:dLbls>
          <c:showPercent val="1"/>
        </c:dLbls>
      </c:pie3DChart>
      <c:spPr>
        <a:noFill/>
        <a:ln w="25298">
          <a:noFill/>
        </a:ln>
      </c:spPr>
    </c:plotArea>
    <c:legend>
      <c:legendPos val="t"/>
      <c:legendEntry>
        <c:idx val="2"/>
        <c:delete val="1"/>
      </c:legendEntry>
      <c:legendEntry>
        <c:idx val="3"/>
        <c:delete val="1"/>
      </c:legendEntry>
      <c:txPr>
        <a:bodyPr/>
        <a:lstStyle/>
        <a:p>
          <a:pPr>
            <a:defRPr lang="es-VE"/>
          </a:pPr>
          <a:endParaRPr lang="es-VE"/>
        </a:p>
      </c:txPr>
    </c:legend>
    <c:plotVisOnly val="1"/>
    <c:dispBlanksAs val="zero"/>
  </c:chart>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s-VE"/>
  <c:style val="26"/>
  <c:chart>
    <c:title>
      <c:tx>
        <c:rich>
          <a:bodyPr/>
          <a:lstStyle/>
          <a:p>
            <a:pPr>
              <a:defRPr lang="es-VE"/>
            </a:pPr>
            <a:r>
              <a:rPr lang="es-VE">
                <a:latin typeface="Times New Roman" pitchFamily="18" charset="0"/>
                <a:cs typeface="Times New Roman" pitchFamily="18" charset="0"/>
              </a:rPr>
              <a:t>Ítems</a:t>
            </a:r>
            <a:r>
              <a:rPr lang="es-VE" baseline="0">
                <a:latin typeface="Times New Roman" pitchFamily="18" charset="0"/>
                <a:cs typeface="Times New Roman" pitchFamily="18" charset="0"/>
              </a:rPr>
              <a:t> N</a:t>
            </a:r>
            <a:r>
              <a:rPr lang="es-VE">
                <a:latin typeface="Times New Roman" pitchFamily="18" charset="0"/>
                <a:cs typeface="Times New Roman" pitchFamily="18" charset="0"/>
              </a:rPr>
              <a:t>ro. 8 </a:t>
            </a:r>
          </a:p>
        </c:rich>
      </c:tx>
    </c:title>
    <c:view3D>
      <c:rotX val="30"/>
      <c:perspective val="30"/>
    </c:view3D>
    <c:plotArea>
      <c:layout>
        <c:manualLayout>
          <c:layoutTarget val="inner"/>
          <c:xMode val="edge"/>
          <c:yMode val="edge"/>
          <c:x val="0"/>
          <c:y val="0.30003577991700048"/>
          <c:w val="1"/>
          <c:h val="0.59024011488517569"/>
        </c:manualLayout>
      </c:layout>
      <c:pie3DChart>
        <c:varyColors val="1"/>
        <c:ser>
          <c:idx val="0"/>
          <c:order val="0"/>
          <c:tx>
            <c:strRef>
              <c:f>Hoja1!$B$1</c:f>
              <c:strCache>
                <c:ptCount val="1"/>
                <c:pt idx="0">
                  <c:v>Ítems nro. 8 </c:v>
                </c:pt>
              </c:strCache>
            </c:strRef>
          </c:tx>
          <c:explosion val="2"/>
          <c:dPt>
            <c:idx val="0"/>
            <c:explosion val="3"/>
            <c:spPr>
              <a:solidFill>
                <a:srgbClr val="00D661"/>
              </a:solidFill>
            </c:spPr>
          </c:dPt>
          <c:dPt>
            <c:idx val="1"/>
            <c:spPr>
              <a:solidFill>
                <a:srgbClr val="FF00FF"/>
              </a:solidFill>
              <a:ln>
                <a:noFill/>
              </a:ln>
            </c:spPr>
          </c:dPt>
          <c:dLbls>
            <c:spPr>
              <a:noFill/>
              <a:ln>
                <a:noFill/>
              </a:ln>
              <a:effectLst/>
            </c:spPr>
            <c:showPercent val="1"/>
            <c:extLst>
              <c:ext xmlns:c15="http://schemas.microsoft.com/office/drawing/2012/chart" uri="{CE6537A1-D6FC-4f65-9D91-7224C49458BB}"/>
            </c:extLst>
          </c:dLbls>
          <c:cat>
            <c:strRef>
              <c:f>Hoja1!$A$2:$A$3</c:f>
              <c:strCache>
                <c:ptCount val="2"/>
                <c:pt idx="0">
                  <c:v>Sí </c:v>
                </c:pt>
                <c:pt idx="1">
                  <c:v>No </c:v>
                </c:pt>
              </c:strCache>
            </c:strRef>
          </c:cat>
          <c:val>
            <c:numRef>
              <c:f>Hoja1!$B$2:$B$3</c:f>
              <c:numCache>
                <c:formatCode>General</c:formatCode>
                <c:ptCount val="2"/>
                <c:pt idx="0">
                  <c:v>24</c:v>
                </c:pt>
                <c:pt idx="1">
                  <c:v>6</c:v>
                </c:pt>
              </c:numCache>
            </c:numRef>
          </c:val>
        </c:ser>
        <c:dLbls>
          <c:showPercent val="1"/>
        </c:dLbls>
      </c:pie3DChart>
    </c:plotArea>
    <c:legend>
      <c:legendPos val="t"/>
      <c:txPr>
        <a:bodyPr/>
        <a:lstStyle/>
        <a:p>
          <a:pPr>
            <a:defRPr lang="es-VE"/>
          </a:pPr>
          <a:endParaRPr lang="es-VE"/>
        </a:p>
      </c:txPr>
    </c:legend>
    <c:plotVisOnly val="1"/>
    <c:dispBlanksAs val="zero"/>
  </c:chart>
  <c:spPr>
    <a:scene3d>
      <a:camera prst="orthographicFront"/>
      <a:lightRig rig="threePt" dir="t"/>
    </a:scene3d>
    <a:sp3d>
      <a:bevelT w="57150" h="107950"/>
    </a:sp3d>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s-VE"/>
  <c:clrMapOvr bg1="lt1" tx1="dk1" bg2="lt2" tx2="dk2" accent1="accent1" accent2="accent2" accent3="accent3" accent4="accent4" accent5="accent5" accent6="accent6" hlink="hlink" folHlink="folHlink"/>
  <c:chart>
    <c:title>
      <c:tx>
        <c:rich>
          <a:bodyPr/>
          <a:lstStyle/>
          <a:p>
            <a:pPr>
              <a:defRPr lang="es-VE"/>
            </a:pPr>
            <a:r>
              <a:rPr lang="es-VE" sz="1800">
                <a:latin typeface="Times New Roman" pitchFamily="18" charset="0"/>
                <a:cs typeface="Times New Roman" pitchFamily="18" charset="0"/>
              </a:rPr>
              <a:t>Ítems Nro. 9</a:t>
            </a:r>
          </a:p>
        </c:rich>
      </c:tx>
    </c:title>
    <c:view3D>
      <c:rotX val="30"/>
      <c:perspective val="30"/>
    </c:view3D>
    <c:plotArea>
      <c:layout>
        <c:manualLayout>
          <c:layoutTarget val="inner"/>
          <c:xMode val="edge"/>
          <c:yMode val="edge"/>
          <c:x val="5.9385664859462076E-2"/>
          <c:y val="0.32663848614642937"/>
          <c:w val="0.8316131416449053"/>
          <c:h val="0.63515509665965275"/>
        </c:manualLayout>
      </c:layout>
      <c:pie3DChart>
        <c:varyColors val="1"/>
        <c:ser>
          <c:idx val="0"/>
          <c:order val="0"/>
          <c:tx>
            <c:strRef>
              <c:f>Hoja1!$B$1</c:f>
              <c:strCache>
                <c:ptCount val="1"/>
                <c:pt idx="0">
                  <c:v>Ítems nro. 9</c:v>
                </c:pt>
              </c:strCache>
            </c:strRef>
          </c:tx>
          <c:dPt>
            <c:idx val="0"/>
            <c:explosion val="3"/>
            <c:spPr>
              <a:solidFill>
                <a:srgbClr val="00D661"/>
              </a:solidFill>
            </c:spPr>
          </c:dPt>
          <c:dPt>
            <c:idx val="1"/>
            <c:spPr>
              <a:solidFill>
                <a:srgbClr val="FF00FF"/>
              </a:solidFill>
            </c:spPr>
          </c:dPt>
          <c:dLbls>
            <c:spPr>
              <a:noFill/>
              <a:ln>
                <a:noFill/>
              </a:ln>
              <a:effectLst/>
            </c:spPr>
            <c:showPercent val="1"/>
            <c:extLst>
              <c:ext xmlns:c15="http://schemas.microsoft.com/office/drawing/2012/chart" uri="{CE6537A1-D6FC-4f65-9D91-7224C49458BB}"/>
            </c:extLst>
          </c:dLbls>
          <c:cat>
            <c:strRef>
              <c:f>Hoja1!$A$2:$A$3</c:f>
              <c:strCache>
                <c:ptCount val="2"/>
                <c:pt idx="0">
                  <c:v>Sí </c:v>
                </c:pt>
                <c:pt idx="1">
                  <c:v>No </c:v>
                </c:pt>
              </c:strCache>
            </c:strRef>
          </c:cat>
          <c:val>
            <c:numRef>
              <c:f>Hoja1!$B$2:$B$3</c:f>
              <c:numCache>
                <c:formatCode>General</c:formatCode>
                <c:ptCount val="2"/>
                <c:pt idx="0">
                  <c:v>21</c:v>
                </c:pt>
                <c:pt idx="1">
                  <c:v>9</c:v>
                </c:pt>
              </c:numCache>
            </c:numRef>
          </c:val>
        </c:ser>
        <c:dLbls>
          <c:showPercent val="1"/>
        </c:dLbls>
      </c:pie3DChart>
    </c:plotArea>
    <c:legend>
      <c:legendPos val="t"/>
      <c:txPr>
        <a:bodyPr/>
        <a:lstStyle/>
        <a:p>
          <a:pPr>
            <a:defRPr lang="es-VE"/>
          </a:pPr>
          <a:endParaRPr lang="es-VE"/>
        </a:p>
      </c:txPr>
    </c:legend>
    <c:plotVisOnly val="1"/>
    <c:dispBlanksAs val="zero"/>
  </c:chart>
  <c:externalData r:id="rId2"/>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3E87C-BA4D-447D-96AA-1B5D63D40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76</Pages>
  <Words>16195</Words>
  <Characters>89075</Characters>
  <Application>Microsoft Office Word</Application>
  <DocSecurity>0</DocSecurity>
  <Lines>742</Lines>
  <Paragraphs>210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105060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XP 2012</dc:creator>
  <cp:lastModifiedBy>USUARIO</cp:lastModifiedBy>
  <cp:revision>64</cp:revision>
  <cp:lastPrinted>2015-02-25T13:56:00Z</cp:lastPrinted>
  <dcterms:created xsi:type="dcterms:W3CDTF">2015-02-25T14:22:00Z</dcterms:created>
  <dcterms:modified xsi:type="dcterms:W3CDTF">2015-03-25T03:47:00Z</dcterms:modified>
</cp:coreProperties>
</file>